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55" w:rsidRPr="0066196E" w:rsidRDefault="00B07955" w:rsidP="0028130B">
      <w:pPr>
        <w:pStyle w:val="Nzov"/>
        <w:ind w:right="-356"/>
        <w:jc w:val="left"/>
        <w:rPr>
          <w:sz w:val="32"/>
        </w:rPr>
      </w:pPr>
    </w:p>
    <w:p w:rsidR="00C20352" w:rsidRPr="0066196E" w:rsidRDefault="001E086A" w:rsidP="0028130B">
      <w:pPr>
        <w:pStyle w:val="Nzov"/>
        <w:ind w:right="-356"/>
        <w:jc w:val="left"/>
        <w:rPr>
          <w:sz w:val="32"/>
        </w:rPr>
      </w:pPr>
      <w:r w:rsidRPr="0066196E">
        <w:rPr>
          <w:noProof/>
        </w:rPr>
        <w:drawing>
          <wp:inline distT="0" distB="0" distL="0" distR="0">
            <wp:extent cx="1698625" cy="56896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698625" cy="568960"/>
                    </a:xfrm>
                    <a:prstGeom prst="rect">
                      <a:avLst/>
                    </a:prstGeom>
                    <a:noFill/>
                    <a:ln w="9525">
                      <a:noFill/>
                      <a:miter lim="800000"/>
                      <a:headEnd/>
                      <a:tailEnd/>
                    </a:ln>
                  </pic:spPr>
                </pic:pic>
              </a:graphicData>
            </a:graphic>
          </wp:inline>
        </w:drawing>
      </w:r>
    </w:p>
    <w:p w:rsidR="00C20352" w:rsidRPr="0066196E" w:rsidRDefault="00C20352" w:rsidP="0028130B">
      <w:pPr>
        <w:pStyle w:val="Nzov"/>
        <w:ind w:right="-356"/>
        <w:jc w:val="left"/>
        <w:rPr>
          <w:sz w:val="32"/>
        </w:rPr>
      </w:pPr>
    </w:p>
    <w:p w:rsidR="00C20352" w:rsidRPr="0066196E" w:rsidRDefault="00C20352" w:rsidP="0028130B">
      <w:pPr>
        <w:pStyle w:val="Nzov"/>
        <w:ind w:right="-356"/>
        <w:jc w:val="left"/>
        <w:rPr>
          <w:sz w:val="32"/>
        </w:rPr>
      </w:pPr>
    </w:p>
    <w:p w:rsidR="00C20352" w:rsidRPr="0066196E" w:rsidRDefault="00C20352" w:rsidP="0028130B">
      <w:pPr>
        <w:pStyle w:val="Nzov"/>
        <w:ind w:right="-356"/>
        <w:jc w:val="left"/>
        <w:rPr>
          <w:sz w:val="32"/>
        </w:rPr>
      </w:pPr>
    </w:p>
    <w:p w:rsidR="00C20352" w:rsidRPr="0066196E" w:rsidRDefault="00C20352" w:rsidP="0028130B">
      <w:pPr>
        <w:ind w:right="-356"/>
        <w:rPr>
          <w:b/>
          <w:bCs/>
          <w:sz w:val="28"/>
          <w:szCs w:val="28"/>
        </w:rPr>
      </w:pPr>
      <w:r w:rsidRPr="0066196E">
        <w:rPr>
          <w:b/>
          <w:bCs/>
          <w:sz w:val="28"/>
          <w:szCs w:val="28"/>
        </w:rPr>
        <w:t>Bratislavský samosprávny kraj</w:t>
      </w:r>
    </w:p>
    <w:p w:rsidR="00C20352" w:rsidRPr="0066196E" w:rsidRDefault="00C20352" w:rsidP="0028130B">
      <w:pPr>
        <w:pStyle w:val="Hlavika"/>
        <w:ind w:right="-356"/>
      </w:pPr>
    </w:p>
    <w:p w:rsidR="00C20352" w:rsidRPr="0066196E" w:rsidRDefault="00C20352" w:rsidP="0028130B">
      <w:pPr>
        <w:pStyle w:val="Nzov"/>
        <w:ind w:right="-356"/>
        <w:jc w:val="left"/>
        <w:rPr>
          <w:sz w:val="32"/>
        </w:rPr>
      </w:pPr>
    </w:p>
    <w:p w:rsidR="00C20352" w:rsidRPr="0066196E" w:rsidRDefault="00C20352" w:rsidP="0028130B">
      <w:pPr>
        <w:pStyle w:val="Nzov"/>
        <w:ind w:right="-356"/>
        <w:jc w:val="left"/>
        <w:rPr>
          <w:sz w:val="32"/>
        </w:rPr>
      </w:pPr>
    </w:p>
    <w:p w:rsidR="00B07955" w:rsidRPr="0066196E" w:rsidRDefault="00B07955" w:rsidP="0028130B">
      <w:pPr>
        <w:pStyle w:val="Nzov"/>
        <w:ind w:right="-356"/>
        <w:rPr>
          <w:b w:val="0"/>
          <w:sz w:val="28"/>
        </w:rPr>
      </w:pPr>
    </w:p>
    <w:p w:rsidR="00B07955" w:rsidRPr="0066196E" w:rsidRDefault="00B07955" w:rsidP="0028130B">
      <w:pPr>
        <w:pStyle w:val="Nzov"/>
        <w:ind w:right="-356"/>
        <w:rPr>
          <w:b w:val="0"/>
          <w:sz w:val="28"/>
        </w:rPr>
      </w:pPr>
    </w:p>
    <w:p w:rsidR="00B07955" w:rsidRPr="0066196E" w:rsidRDefault="00B07955" w:rsidP="0028130B">
      <w:pPr>
        <w:pStyle w:val="Nzov"/>
        <w:ind w:right="-356"/>
        <w:rPr>
          <w:b w:val="0"/>
          <w:sz w:val="28"/>
        </w:rPr>
      </w:pPr>
    </w:p>
    <w:p w:rsidR="00B07955" w:rsidRPr="0066196E" w:rsidRDefault="00B07955" w:rsidP="0028130B">
      <w:pPr>
        <w:pStyle w:val="Nzov"/>
        <w:ind w:right="-356"/>
        <w:rPr>
          <w:b w:val="0"/>
          <w:sz w:val="28"/>
        </w:rPr>
      </w:pPr>
    </w:p>
    <w:p w:rsidR="00B07955" w:rsidRPr="0066196E" w:rsidRDefault="00B07955" w:rsidP="0028130B">
      <w:pPr>
        <w:pStyle w:val="Nzov"/>
        <w:ind w:right="-356"/>
        <w:rPr>
          <w:b w:val="0"/>
          <w:sz w:val="28"/>
        </w:rPr>
      </w:pPr>
    </w:p>
    <w:p w:rsidR="00B07955" w:rsidRPr="0066196E" w:rsidRDefault="00B07955" w:rsidP="0028130B">
      <w:pPr>
        <w:pStyle w:val="Nzov"/>
        <w:ind w:right="-356"/>
        <w:rPr>
          <w:b w:val="0"/>
          <w:sz w:val="32"/>
        </w:rPr>
      </w:pPr>
      <w:r w:rsidRPr="0066196E">
        <w:rPr>
          <w:b w:val="0"/>
          <w:sz w:val="32"/>
        </w:rPr>
        <w:t xml:space="preserve">Správa </w:t>
      </w:r>
    </w:p>
    <w:p w:rsidR="00B07955" w:rsidRPr="0066196E" w:rsidRDefault="00C1693D" w:rsidP="0028130B">
      <w:pPr>
        <w:pStyle w:val="Nzov"/>
        <w:ind w:right="-356"/>
        <w:rPr>
          <w:b w:val="0"/>
          <w:sz w:val="32"/>
        </w:rPr>
      </w:pPr>
      <w:r w:rsidRPr="0066196E">
        <w:rPr>
          <w:b w:val="0"/>
          <w:sz w:val="32"/>
        </w:rPr>
        <w:t xml:space="preserve">o </w:t>
      </w:r>
      <w:r w:rsidR="00B07955" w:rsidRPr="0066196E">
        <w:rPr>
          <w:b w:val="0"/>
          <w:sz w:val="32"/>
        </w:rPr>
        <w:t>výsledkoch a podmienkach výchovno–vzdelávacej činnosti</w:t>
      </w:r>
    </w:p>
    <w:p w:rsidR="00B07955" w:rsidRPr="0066196E" w:rsidRDefault="00B07955" w:rsidP="0028130B">
      <w:pPr>
        <w:pStyle w:val="Nzov"/>
        <w:spacing w:line="480" w:lineRule="auto"/>
        <w:ind w:right="-356"/>
        <w:rPr>
          <w:b w:val="0"/>
          <w:sz w:val="32"/>
        </w:rPr>
      </w:pPr>
      <w:r w:rsidRPr="0066196E">
        <w:rPr>
          <w:b w:val="0"/>
          <w:sz w:val="32"/>
        </w:rPr>
        <w:t xml:space="preserve">za školský rok </w:t>
      </w:r>
      <w:r w:rsidR="0070733F" w:rsidRPr="0066196E">
        <w:rPr>
          <w:b w:val="0"/>
          <w:sz w:val="32"/>
        </w:rPr>
        <w:t>201</w:t>
      </w:r>
      <w:r w:rsidR="00891C5F" w:rsidRPr="0066196E">
        <w:rPr>
          <w:b w:val="0"/>
          <w:sz w:val="32"/>
        </w:rPr>
        <w:t>4</w:t>
      </w:r>
      <w:r w:rsidR="0070733F" w:rsidRPr="0066196E">
        <w:rPr>
          <w:b w:val="0"/>
          <w:sz w:val="32"/>
        </w:rPr>
        <w:t>/201</w:t>
      </w:r>
      <w:r w:rsidR="00891C5F" w:rsidRPr="0066196E">
        <w:rPr>
          <w:b w:val="0"/>
          <w:sz w:val="32"/>
        </w:rPr>
        <w:t>5</w:t>
      </w:r>
    </w:p>
    <w:p w:rsidR="00B07955" w:rsidRPr="0066196E" w:rsidRDefault="00B07955" w:rsidP="0028130B">
      <w:pPr>
        <w:pStyle w:val="Nzov"/>
        <w:ind w:right="-356"/>
        <w:rPr>
          <w:b w:val="0"/>
          <w:sz w:val="24"/>
        </w:rPr>
      </w:pPr>
    </w:p>
    <w:p w:rsidR="00EE7BD5" w:rsidRPr="0066196E" w:rsidRDefault="00EE7BD5" w:rsidP="0028130B">
      <w:pPr>
        <w:pStyle w:val="Nzov"/>
        <w:tabs>
          <w:tab w:val="left" w:pos="284"/>
          <w:tab w:val="left" w:pos="539"/>
          <w:tab w:val="left" w:pos="709"/>
          <w:tab w:val="left" w:pos="851"/>
          <w:tab w:val="left" w:pos="8789"/>
        </w:tabs>
        <w:ind w:right="-356"/>
        <w:rPr>
          <w:bCs/>
          <w:sz w:val="96"/>
          <w:szCs w:val="96"/>
        </w:rPr>
      </w:pPr>
      <w:r w:rsidRPr="0066196E">
        <w:rPr>
          <w:bCs/>
          <w:sz w:val="96"/>
          <w:szCs w:val="96"/>
        </w:rPr>
        <w:t>Konzervatórium,</w:t>
      </w:r>
    </w:p>
    <w:p w:rsidR="00EE7BD5" w:rsidRPr="0066196E" w:rsidRDefault="00EE7BD5" w:rsidP="0028130B">
      <w:pPr>
        <w:pStyle w:val="Nzov"/>
        <w:tabs>
          <w:tab w:val="left" w:pos="284"/>
          <w:tab w:val="left" w:pos="539"/>
          <w:tab w:val="left" w:pos="709"/>
          <w:tab w:val="left" w:pos="851"/>
          <w:tab w:val="left" w:pos="8789"/>
        </w:tabs>
        <w:ind w:right="-356"/>
        <w:rPr>
          <w:b w:val="0"/>
          <w:bCs/>
          <w:sz w:val="32"/>
          <w:szCs w:val="32"/>
        </w:rPr>
      </w:pPr>
      <w:r w:rsidRPr="0066196E">
        <w:rPr>
          <w:b w:val="0"/>
          <w:bCs/>
          <w:sz w:val="32"/>
          <w:szCs w:val="32"/>
        </w:rPr>
        <w:t>Tolstého 11, </w:t>
      </w:r>
      <w:r w:rsidR="0076511F" w:rsidRPr="0066196E">
        <w:rPr>
          <w:b w:val="0"/>
          <w:bCs/>
          <w:sz w:val="32"/>
          <w:szCs w:val="32"/>
        </w:rPr>
        <w:t>811 06</w:t>
      </w:r>
      <w:r w:rsidRPr="0066196E">
        <w:rPr>
          <w:b w:val="0"/>
          <w:bCs/>
          <w:sz w:val="32"/>
          <w:szCs w:val="32"/>
        </w:rPr>
        <w:t xml:space="preserve"> Bratislava</w:t>
      </w:r>
    </w:p>
    <w:p w:rsidR="00EE7BD5" w:rsidRPr="0066196E" w:rsidRDefault="00EE7BD5" w:rsidP="0028130B">
      <w:pPr>
        <w:pStyle w:val="Nzov"/>
        <w:tabs>
          <w:tab w:val="left" w:pos="284"/>
          <w:tab w:val="left" w:pos="539"/>
          <w:tab w:val="left" w:pos="709"/>
          <w:tab w:val="left" w:pos="851"/>
          <w:tab w:val="left" w:pos="8789"/>
        </w:tabs>
        <w:ind w:right="-356"/>
        <w:rPr>
          <w:b w:val="0"/>
          <w:bCs/>
          <w:sz w:val="32"/>
          <w:szCs w:val="32"/>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66196E" w:rsidRDefault="00EE7BD5" w:rsidP="0028130B">
      <w:pPr>
        <w:pStyle w:val="Nzov"/>
        <w:tabs>
          <w:tab w:val="left" w:pos="284"/>
          <w:tab w:val="left" w:pos="539"/>
          <w:tab w:val="left" w:pos="709"/>
          <w:tab w:val="left" w:pos="851"/>
          <w:tab w:val="left" w:pos="8789"/>
        </w:tabs>
        <w:ind w:right="-356"/>
        <w:jc w:val="left"/>
        <w:rPr>
          <w:b w:val="0"/>
          <w:bCs/>
          <w:sz w:val="28"/>
          <w:szCs w:val="28"/>
        </w:rPr>
      </w:pPr>
      <w:r w:rsidRPr="0066196E">
        <w:rPr>
          <w:b w:val="0"/>
          <w:bCs/>
          <w:sz w:val="28"/>
          <w:szCs w:val="28"/>
        </w:rPr>
        <w:t>Predkladá:</w:t>
      </w:r>
    </w:p>
    <w:p w:rsidR="00EE7BD5" w:rsidRPr="0066196E" w:rsidRDefault="0081576A" w:rsidP="0028130B">
      <w:pPr>
        <w:pStyle w:val="Nzov"/>
        <w:tabs>
          <w:tab w:val="left" w:pos="284"/>
          <w:tab w:val="left" w:pos="539"/>
          <w:tab w:val="left" w:pos="709"/>
          <w:tab w:val="left" w:pos="851"/>
          <w:tab w:val="left" w:pos="8789"/>
        </w:tabs>
        <w:ind w:right="-356"/>
        <w:jc w:val="left"/>
        <w:rPr>
          <w:b w:val="0"/>
          <w:bCs/>
          <w:i/>
          <w:iCs/>
          <w:sz w:val="28"/>
          <w:szCs w:val="28"/>
        </w:rPr>
      </w:pPr>
      <w:r w:rsidRPr="0066196E">
        <w:rPr>
          <w:b w:val="0"/>
          <w:bCs/>
          <w:sz w:val="28"/>
          <w:szCs w:val="28"/>
        </w:rPr>
        <w:t>Mgr. art.</w:t>
      </w:r>
      <w:r w:rsidR="00EE7BD5" w:rsidRPr="0066196E">
        <w:rPr>
          <w:b w:val="0"/>
          <w:bCs/>
          <w:sz w:val="28"/>
          <w:szCs w:val="28"/>
        </w:rPr>
        <w:t xml:space="preserve"> Peter Čerman</w:t>
      </w:r>
      <w:r w:rsidR="00EE7BD5" w:rsidRPr="0066196E">
        <w:rPr>
          <w:b w:val="0"/>
          <w:bCs/>
          <w:i/>
          <w:iCs/>
          <w:sz w:val="28"/>
          <w:szCs w:val="28"/>
        </w:rPr>
        <w:t xml:space="preserve">                                        </w:t>
      </w:r>
    </w:p>
    <w:p w:rsidR="00EE7BD5" w:rsidRPr="0066196E" w:rsidRDefault="00E34D2F" w:rsidP="0028130B">
      <w:pPr>
        <w:pStyle w:val="Nzov"/>
        <w:tabs>
          <w:tab w:val="left" w:pos="284"/>
          <w:tab w:val="left" w:pos="539"/>
          <w:tab w:val="left" w:pos="709"/>
          <w:tab w:val="left" w:pos="851"/>
          <w:tab w:val="left" w:pos="8789"/>
        </w:tabs>
        <w:ind w:right="-356"/>
        <w:jc w:val="left"/>
        <w:rPr>
          <w:b w:val="0"/>
          <w:bCs/>
          <w:sz w:val="28"/>
          <w:szCs w:val="28"/>
        </w:rPr>
      </w:pPr>
      <w:r w:rsidRPr="0066196E">
        <w:rPr>
          <w:b w:val="0"/>
          <w:bCs/>
          <w:sz w:val="28"/>
          <w:szCs w:val="28"/>
        </w:rPr>
        <w:t>r</w:t>
      </w:r>
      <w:r w:rsidR="00EE7BD5" w:rsidRPr="0066196E">
        <w:rPr>
          <w:b w:val="0"/>
          <w:bCs/>
          <w:sz w:val="28"/>
          <w:szCs w:val="28"/>
        </w:rPr>
        <w:t>iaditeľ</w:t>
      </w:r>
      <w:r w:rsidR="00AF63B2" w:rsidRPr="0066196E">
        <w:rPr>
          <w:b w:val="0"/>
          <w:bCs/>
          <w:sz w:val="28"/>
          <w:szCs w:val="28"/>
        </w:rPr>
        <w:t xml:space="preserve"> K</w:t>
      </w:r>
      <w:r w:rsidR="00EE7BD5" w:rsidRPr="0066196E">
        <w:rPr>
          <w:b w:val="0"/>
          <w:bCs/>
          <w:sz w:val="28"/>
          <w:szCs w:val="28"/>
        </w:rPr>
        <w:t>onzervatória</w:t>
      </w:r>
    </w:p>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center"/>
        <w:rPr>
          <w:b/>
          <w:bCs/>
        </w:rPr>
      </w:pPr>
      <w:r w:rsidRPr="0066196E">
        <w:rPr>
          <w:b/>
          <w:i/>
        </w:rPr>
        <w:br w:type="page"/>
      </w:r>
    </w:p>
    <w:p w:rsidR="00EE7BD5" w:rsidRPr="0066196E" w:rsidRDefault="00EE7BD5" w:rsidP="0028130B">
      <w:pPr>
        <w:widowControl w:val="0"/>
        <w:tabs>
          <w:tab w:val="left" w:pos="284"/>
          <w:tab w:val="left" w:pos="539"/>
          <w:tab w:val="left" w:pos="851"/>
          <w:tab w:val="left" w:leader="dot" w:pos="8505"/>
          <w:tab w:val="left" w:pos="8789"/>
        </w:tabs>
        <w:autoSpaceDE w:val="0"/>
        <w:autoSpaceDN w:val="0"/>
        <w:adjustRightInd w:val="0"/>
        <w:ind w:right="-356"/>
        <w:rPr>
          <w:b/>
          <w:bCs/>
          <w:sz w:val="28"/>
          <w:szCs w:val="28"/>
          <w:u w:val="single"/>
        </w:rPr>
      </w:pPr>
      <w:r w:rsidRPr="0066196E">
        <w:rPr>
          <w:b/>
          <w:bCs/>
          <w:sz w:val="28"/>
          <w:szCs w:val="28"/>
        </w:rPr>
        <w:lastRenderedPageBreak/>
        <w:t>Základné identifikačné údaje o škole</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338"/>
        <w:gridCol w:w="7230"/>
      </w:tblGrid>
      <w:tr w:rsidR="00EE7BD5" w:rsidRPr="0066196E" w:rsidTr="00AC1D2B">
        <w:tc>
          <w:tcPr>
            <w:tcW w:w="2338"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t>Názov školy:</w:t>
            </w:r>
          </w:p>
        </w:tc>
        <w:tc>
          <w:tcPr>
            <w:tcW w:w="7230"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 xml:space="preserve">Konzervatórium </w:t>
            </w:r>
          </w:p>
        </w:tc>
      </w:tr>
      <w:tr w:rsidR="00EE7BD5" w:rsidRPr="0066196E" w:rsidTr="00AC1D2B">
        <w:tc>
          <w:tcPr>
            <w:tcW w:w="2338"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t>Adresa školy:</w:t>
            </w:r>
          </w:p>
        </w:tc>
        <w:tc>
          <w:tcPr>
            <w:tcW w:w="7230"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t>Tolstého 11, 811 06 Bratislava</w:t>
            </w:r>
          </w:p>
        </w:tc>
      </w:tr>
      <w:tr w:rsidR="00EE7BD5" w:rsidRPr="0066196E" w:rsidTr="00AC1D2B">
        <w:tc>
          <w:tcPr>
            <w:tcW w:w="2338"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t>Telefónne číslo:</w:t>
            </w:r>
          </w:p>
        </w:tc>
        <w:tc>
          <w:tcPr>
            <w:tcW w:w="7230"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**421 2 54435341 **421 2 54434505 faxové číslo:**421 544330304</w:t>
            </w:r>
          </w:p>
        </w:tc>
      </w:tr>
      <w:tr w:rsidR="00EE7BD5" w:rsidRPr="0066196E" w:rsidTr="00AC1D2B">
        <w:tc>
          <w:tcPr>
            <w:tcW w:w="2338"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t>Internetová adresa:</w:t>
            </w:r>
          </w:p>
        </w:tc>
        <w:tc>
          <w:tcPr>
            <w:tcW w:w="7230" w:type="dxa"/>
          </w:tcPr>
          <w:p w:rsidR="00EE7BD5" w:rsidRPr="0066196E" w:rsidRDefault="00EE7BD5" w:rsidP="0028130B">
            <w:pPr>
              <w:widowControl w:val="0"/>
              <w:tabs>
                <w:tab w:val="left" w:pos="284"/>
                <w:tab w:val="left" w:pos="539"/>
                <w:tab w:val="left" w:pos="851"/>
                <w:tab w:val="left" w:pos="7625"/>
                <w:tab w:val="left" w:pos="8789"/>
              </w:tabs>
              <w:autoSpaceDE w:val="0"/>
              <w:autoSpaceDN w:val="0"/>
              <w:adjustRightInd w:val="0"/>
              <w:ind w:right="-356"/>
              <w:jc w:val="both"/>
            </w:pPr>
            <w:r w:rsidRPr="0066196E">
              <w:t xml:space="preserve">www.konzervatorium.sk </w:t>
            </w:r>
          </w:p>
        </w:tc>
      </w:tr>
      <w:tr w:rsidR="00EE7BD5" w:rsidRPr="0066196E" w:rsidTr="00AC1D2B">
        <w:tc>
          <w:tcPr>
            <w:tcW w:w="2338"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E-mailová adresa:</w:t>
            </w:r>
          </w:p>
        </w:tc>
        <w:tc>
          <w:tcPr>
            <w:tcW w:w="7230" w:type="dxa"/>
          </w:tcPr>
          <w:p w:rsidR="00EE7BD5" w:rsidRPr="0066196E" w:rsidRDefault="0047388E" w:rsidP="00C16740">
            <w:pPr>
              <w:widowControl w:val="0"/>
              <w:tabs>
                <w:tab w:val="left" w:pos="284"/>
                <w:tab w:val="left" w:pos="539"/>
                <w:tab w:val="left" w:pos="709"/>
                <w:tab w:val="left" w:pos="851"/>
                <w:tab w:val="left" w:pos="8789"/>
              </w:tabs>
              <w:autoSpaceDE w:val="0"/>
              <w:autoSpaceDN w:val="0"/>
              <w:adjustRightInd w:val="0"/>
              <w:ind w:right="-356"/>
              <w:jc w:val="both"/>
            </w:pPr>
            <w:hyperlink r:id="rId9" w:history="1">
              <w:r w:rsidR="004A3826" w:rsidRPr="0066196E">
                <w:rPr>
                  <w:rStyle w:val="Hypertextovprepojenie"/>
                  <w:color w:val="auto"/>
                </w:rPr>
                <w:t>konzervatorium@konzervatorium.sk</w:t>
              </w:r>
            </w:hyperlink>
            <w:r w:rsidR="004A3826" w:rsidRPr="0066196E">
              <w:t>;</w:t>
            </w:r>
          </w:p>
        </w:tc>
      </w:tr>
      <w:tr w:rsidR="00EE7BD5" w:rsidRPr="0066196E" w:rsidTr="00AC1D2B">
        <w:tc>
          <w:tcPr>
            <w:tcW w:w="2338"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t>Zriaďovateľ:</w:t>
            </w:r>
          </w:p>
        </w:tc>
        <w:tc>
          <w:tcPr>
            <w:tcW w:w="7230" w:type="dxa"/>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Bratislavský samosprávny kraj, Sabinovská 16, 820 05 Bratislava 25</w:t>
            </w:r>
          </w:p>
        </w:tc>
      </w:tr>
    </w:tbl>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p>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sz w:val="28"/>
          <w:szCs w:val="28"/>
        </w:rPr>
      </w:pPr>
      <w:r w:rsidRPr="0066196E">
        <w:rPr>
          <w:b/>
          <w:bCs/>
          <w:sz w:val="28"/>
          <w:szCs w:val="28"/>
        </w:rPr>
        <w:t>Vedúci zamestnanci školy</w:t>
      </w:r>
    </w:p>
    <w:tbl>
      <w:tblPr>
        <w:tblW w:w="9568" w:type="dxa"/>
        <w:tblLayout w:type="fixed"/>
        <w:tblCellMar>
          <w:left w:w="70" w:type="dxa"/>
          <w:right w:w="70" w:type="dxa"/>
        </w:tblCellMar>
        <w:tblLook w:val="0000"/>
      </w:tblPr>
      <w:tblGrid>
        <w:gridCol w:w="3047"/>
        <w:gridCol w:w="6521"/>
      </w:tblGrid>
      <w:tr w:rsidR="00EE7BD5" w:rsidRPr="0066196E" w:rsidTr="002626FC">
        <w:tc>
          <w:tcPr>
            <w:tcW w:w="3047" w:type="dxa"/>
            <w:tcBorders>
              <w:top w:val="single" w:sz="6" w:space="0" w:color="auto"/>
              <w:left w:val="single" w:sz="6" w:space="0" w:color="auto"/>
              <w:bottom w:val="single" w:sz="6" w:space="0" w:color="auto"/>
              <w:right w:val="single" w:sz="6" w:space="0" w:color="auto"/>
            </w:tcBorders>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
                <w:bCs/>
              </w:rPr>
              <w:t>Funkcia</w:t>
            </w:r>
          </w:p>
        </w:tc>
        <w:tc>
          <w:tcPr>
            <w:tcW w:w="6521" w:type="dxa"/>
            <w:tcBorders>
              <w:top w:val="single" w:sz="6" w:space="0" w:color="auto"/>
              <w:left w:val="single" w:sz="6" w:space="0" w:color="auto"/>
              <w:bottom w:val="single" w:sz="6" w:space="0" w:color="auto"/>
              <w:right w:val="single" w:sz="6" w:space="0" w:color="auto"/>
            </w:tcBorders>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
                <w:bCs/>
              </w:rPr>
              <w:t>Meno a</w:t>
            </w:r>
            <w:r w:rsidR="00DD21C6" w:rsidRPr="0066196E">
              <w:rPr>
                <w:b/>
                <w:bCs/>
              </w:rPr>
              <w:t> </w:t>
            </w:r>
            <w:r w:rsidRPr="0066196E">
              <w:rPr>
                <w:b/>
                <w:bCs/>
              </w:rPr>
              <w:t>priezvisko</w:t>
            </w:r>
          </w:p>
        </w:tc>
      </w:tr>
      <w:tr w:rsidR="00EE7BD5" w:rsidRPr="0066196E" w:rsidTr="002626FC">
        <w:tc>
          <w:tcPr>
            <w:tcW w:w="3047" w:type="dxa"/>
            <w:tcBorders>
              <w:top w:val="single" w:sz="6" w:space="0" w:color="auto"/>
              <w:left w:val="single" w:sz="6" w:space="0" w:color="auto"/>
              <w:bottom w:val="single" w:sz="6" w:space="0" w:color="auto"/>
              <w:right w:val="single" w:sz="6" w:space="0" w:color="auto"/>
            </w:tcBorders>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riaditeľ školy</w:t>
            </w:r>
          </w:p>
        </w:tc>
        <w:tc>
          <w:tcPr>
            <w:tcW w:w="6521" w:type="dxa"/>
            <w:tcBorders>
              <w:top w:val="single" w:sz="6" w:space="0" w:color="auto"/>
              <w:left w:val="single" w:sz="6" w:space="0" w:color="auto"/>
              <w:bottom w:val="single" w:sz="6" w:space="0" w:color="auto"/>
              <w:right w:val="single" w:sz="6" w:space="0" w:color="auto"/>
            </w:tcBorders>
          </w:tcPr>
          <w:p w:rsidR="00EE7BD5" w:rsidRPr="0066196E" w:rsidRDefault="0081576A" w:rsidP="0028130B">
            <w:pPr>
              <w:widowControl w:val="0"/>
              <w:tabs>
                <w:tab w:val="left" w:pos="284"/>
                <w:tab w:val="left" w:pos="539"/>
                <w:tab w:val="left" w:pos="709"/>
                <w:tab w:val="left" w:pos="851"/>
                <w:tab w:val="left" w:pos="8789"/>
              </w:tabs>
              <w:autoSpaceDE w:val="0"/>
              <w:autoSpaceDN w:val="0"/>
              <w:adjustRightInd w:val="0"/>
              <w:ind w:right="-356"/>
              <w:jc w:val="both"/>
            </w:pPr>
            <w:r w:rsidRPr="0066196E">
              <w:t>Mgr. art.</w:t>
            </w:r>
            <w:r w:rsidR="00EE7BD5" w:rsidRPr="0066196E">
              <w:t xml:space="preserve"> Peter Čerman</w:t>
            </w:r>
          </w:p>
        </w:tc>
      </w:tr>
      <w:tr w:rsidR="00EE7BD5" w:rsidRPr="0066196E" w:rsidTr="002626FC">
        <w:tc>
          <w:tcPr>
            <w:tcW w:w="3047" w:type="dxa"/>
            <w:tcBorders>
              <w:top w:val="single" w:sz="6" w:space="0" w:color="auto"/>
              <w:left w:val="single" w:sz="6" w:space="0" w:color="auto"/>
              <w:bottom w:val="single" w:sz="6" w:space="0" w:color="auto"/>
              <w:right w:val="single" w:sz="6" w:space="0" w:color="auto"/>
            </w:tcBorders>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66196E" w:rsidRDefault="0081576A" w:rsidP="0028130B">
            <w:pPr>
              <w:widowControl w:val="0"/>
              <w:tabs>
                <w:tab w:val="left" w:pos="284"/>
                <w:tab w:val="left" w:pos="539"/>
                <w:tab w:val="left" w:pos="709"/>
                <w:tab w:val="left" w:pos="851"/>
                <w:tab w:val="left" w:pos="8789"/>
              </w:tabs>
              <w:autoSpaceDE w:val="0"/>
              <w:autoSpaceDN w:val="0"/>
              <w:adjustRightInd w:val="0"/>
              <w:ind w:right="-356"/>
              <w:jc w:val="both"/>
            </w:pPr>
            <w:r w:rsidRPr="0066196E">
              <w:t>Mgr. art.</w:t>
            </w:r>
            <w:r w:rsidR="00EE7BD5" w:rsidRPr="0066196E">
              <w:t xml:space="preserve"> Tibor Ghillány</w:t>
            </w:r>
          </w:p>
        </w:tc>
      </w:tr>
      <w:tr w:rsidR="00EE7BD5" w:rsidRPr="0066196E" w:rsidTr="002626FC">
        <w:tc>
          <w:tcPr>
            <w:tcW w:w="3047" w:type="dxa"/>
            <w:tcBorders>
              <w:top w:val="single" w:sz="6" w:space="0" w:color="auto"/>
              <w:left w:val="single" w:sz="6" w:space="0" w:color="auto"/>
              <w:bottom w:val="single" w:sz="6" w:space="0" w:color="auto"/>
              <w:right w:val="single" w:sz="6" w:space="0" w:color="auto"/>
            </w:tcBorders>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66196E" w:rsidRDefault="00DD21C6" w:rsidP="0028130B">
            <w:pPr>
              <w:widowControl w:val="0"/>
              <w:tabs>
                <w:tab w:val="left" w:pos="284"/>
                <w:tab w:val="left" w:pos="539"/>
                <w:tab w:val="left" w:pos="709"/>
                <w:tab w:val="left" w:pos="851"/>
                <w:tab w:val="left" w:pos="8789"/>
              </w:tabs>
              <w:autoSpaceDE w:val="0"/>
              <w:autoSpaceDN w:val="0"/>
              <w:adjustRightInd w:val="0"/>
              <w:ind w:right="-356"/>
              <w:jc w:val="both"/>
            </w:pPr>
            <w:r w:rsidRPr="0066196E">
              <w:t>MgA.</w:t>
            </w:r>
            <w:r w:rsidR="00EE7BD5" w:rsidRPr="0066196E">
              <w:t xml:space="preserve"> Stanislav Hochel</w:t>
            </w:r>
          </w:p>
        </w:tc>
      </w:tr>
      <w:tr w:rsidR="00EE7BD5" w:rsidRPr="0066196E" w:rsidTr="002626FC">
        <w:tc>
          <w:tcPr>
            <w:tcW w:w="3047" w:type="dxa"/>
            <w:tcBorders>
              <w:top w:val="single" w:sz="6" w:space="0" w:color="auto"/>
              <w:left w:val="single" w:sz="6" w:space="0" w:color="auto"/>
              <w:bottom w:val="single" w:sz="6" w:space="0" w:color="auto"/>
              <w:right w:val="single" w:sz="6" w:space="0" w:color="auto"/>
            </w:tcBorders>
          </w:tcPr>
          <w:p w:rsidR="00EE7BD5" w:rsidRPr="0066196E" w:rsidRDefault="006B17AE" w:rsidP="0028130B">
            <w:pPr>
              <w:widowControl w:val="0"/>
              <w:tabs>
                <w:tab w:val="left" w:pos="284"/>
                <w:tab w:val="left" w:pos="539"/>
                <w:tab w:val="left" w:pos="709"/>
                <w:tab w:val="left" w:pos="851"/>
                <w:tab w:val="left" w:pos="8789"/>
              </w:tabs>
              <w:autoSpaceDE w:val="0"/>
              <w:autoSpaceDN w:val="0"/>
              <w:adjustRightInd w:val="0"/>
              <w:ind w:right="-356"/>
              <w:jc w:val="both"/>
            </w:pPr>
            <w:r w:rsidRPr="0066196E">
              <w:t>zástupkyňa riaditeľa školy</w:t>
            </w:r>
          </w:p>
        </w:tc>
        <w:tc>
          <w:tcPr>
            <w:tcW w:w="6521" w:type="dxa"/>
            <w:tcBorders>
              <w:top w:val="single" w:sz="6" w:space="0" w:color="auto"/>
              <w:left w:val="single" w:sz="6" w:space="0" w:color="auto"/>
              <w:bottom w:val="single" w:sz="6" w:space="0" w:color="auto"/>
              <w:right w:val="single" w:sz="6" w:space="0" w:color="auto"/>
            </w:tcBorders>
          </w:tcPr>
          <w:p w:rsidR="00EE7BD5" w:rsidRPr="0066196E"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66196E">
              <w:t>PhDr. Daniela Sliacka</w:t>
            </w:r>
          </w:p>
        </w:tc>
      </w:tr>
    </w:tbl>
    <w:p w:rsidR="00B07955" w:rsidRPr="0066196E" w:rsidRDefault="00B07955" w:rsidP="0028130B">
      <w:pPr>
        <w:pStyle w:val="Nzov"/>
        <w:ind w:right="-356"/>
        <w:jc w:val="left"/>
        <w:rPr>
          <w:b w:val="0"/>
          <w:sz w:val="24"/>
        </w:rPr>
      </w:pPr>
    </w:p>
    <w:p w:rsidR="00D9787C" w:rsidRPr="0066196E" w:rsidRDefault="00D9787C" w:rsidP="00D9787C">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28"/>
          <w:szCs w:val="28"/>
        </w:rPr>
      </w:pPr>
      <w:r w:rsidRPr="0066196E">
        <w:rPr>
          <w:b/>
          <w:bCs/>
          <w:sz w:val="28"/>
          <w:szCs w:val="28"/>
        </w:rPr>
        <w:t>Rada školy</w:t>
      </w:r>
    </w:p>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pPr>
      <w:r w:rsidRPr="0066196E">
        <w:t>Rada školy pri Konzervatóriu, Tolstého 11, ktorá bola ustanovená v zmysle § 24 zákona č. 596/2003 Z. z. o štátnej správe v školstve a školskej samospráve a o zmene a doplnení niektorých zákonov v znení neskorších predpisov a jej funkčné obdobie začalo 30.04.2012, v školskom roku 2014/2015 bola zmenená na plenárnej schôdzi rodičov a žiakov Konzervatória, Tolstého 11,    811 06  Bratislava novou voľbou zástupcu za rodičov a novou voľbou zástupcu</w:t>
      </w:r>
      <w:r w:rsidR="00463F9C">
        <w:t xml:space="preserve"> za študentov. Všetci členovia R</w:t>
      </w:r>
      <w:r w:rsidRPr="0066196E">
        <w:t>ady školy</w:t>
      </w:r>
      <w:r w:rsidR="00DD21C6" w:rsidRPr="0066196E">
        <w:t>,</w:t>
      </w:r>
      <w:r w:rsidRPr="0066196E">
        <w:t xml:space="preserve"> ich </w:t>
      </w:r>
      <w:r w:rsidR="00DD21C6" w:rsidRPr="0066196E">
        <w:t>funkcia a za koho sú buď zvolení, alebo delegovaní, sú uvedení</w:t>
      </w:r>
      <w:r w:rsidRPr="0066196E">
        <w:t xml:space="preserve"> v tabuľke.</w:t>
      </w:r>
    </w:p>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r w:rsidRPr="0066196E">
        <w:rPr>
          <w:b/>
          <w:bCs/>
          <w:sz w:val="8"/>
          <w:szCs w:val="8"/>
        </w:rPr>
        <w:t xml:space="preserve"> </w:t>
      </w:r>
    </w:p>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r w:rsidRPr="0066196E">
        <w:rPr>
          <w:b/>
          <w:bCs/>
        </w:rPr>
        <w:t>Členovia rady školy:</w:t>
      </w:r>
    </w:p>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tbl>
      <w:tblPr>
        <w:tblW w:w="0" w:type="auto"/>
        <w:tblInd w:w="70" w:type="dxa"/>
        <w:tblLayout w:type="fixed"/>
        <w:tblCellMar>
          <w:left w:w="70" w:type="dxa"/>
          <w:right w:w="70" w:type="dxa"/>
        </w:tblCellMar>
        <w:tblLook w:val="04A0"/>
      </w:tblPr>
      <w:tblGrid>
        <w:gridCol w:w="627"/>
        <w:gridCol w:w="2373"/>
        <w:gridCol w:w="2130"/>
        <w:gridCol w:w="4010"/>
      </w:tblGrid>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66196E">
              <w:rPr>
                <w:b/>
                <w:bCs/>
              </w:rPr>
              <w:t xml:space="preserve"> </w:t>
            </w:r>
            <w:r w:rsidRPr="0066196E">
              <w:rPr>
                <w:b/>
                <w:bCs/>
                <w:sz w:val="22"/>
                <w:szCs w:val="22"/>
              </w:rPr>
              <w:t>P.  č.</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66196E">
              <w:rPr>
                <w:b/>
                <w:bCs/>
                <w:sz w:val="22"/>
                <w:szCs w:val="22"/>
              </w:rPr>
              <w:t>Meno a</w:t>
            </w:r>
            <w:r w:rsidR="000F7E44" w:rsidRPr="0066196E">
              <w:rPr>
                <w:b/>
                <w:bCs/>
                <w:sz w:val="22"/>
                <w:szCs w:val="22"/>
              </w:rPr>
              <w:t> </w:t>
            </w:r>
            <w:r w:rsidRPr="0066196E">
              <w:rPr>
                <w:b/>
                <w:bCs/>
                <w:sz w:val="22"/>
                <w:szCs w:val="22"/>
              </w:rPr>
              <w:t>priezvisko</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66196E">
              <w:rPr>
                <w:b/>
                <w:bCs/>
                <w:sz w:val="22"/>
                <w:szCs w:val="22"/>
              </w:rPr>
              <w:t>Funkcia</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66196E">
              <w:rPr>
                <w:b/>
                <w:bCs/>
                <w:sz w:val="22"/>
                <w:szCs w:val="22"/>
              </w:rPr>
              <w:t>Zvolený /delegovaný/ za  +</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1.</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Peter Minárik</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Predseda</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 xml:space="preserve">za pedagogických zamestnancov </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2.</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Alžbeta Bukoveczká</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Podpredseda</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za pedagogických zamestnancov</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3.</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Peter Zmeko</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Tajomník</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za nepedagogických zamestnancov</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4.</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Karin Hörmannová</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za rodičov</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5.</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Cs w:val="32"/>
              </w:rPr>
              <w:t>Juraj Kaličiak</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za rodičov</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6.</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Iveta Kučíková</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za rodičov</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7.</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t>Júlia Palková</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za študentov Konzervatória</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8.</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Martin Berta</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Bratislavský samosprávny kraj</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9.</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Barbora Oráčová</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Bratislavský samosprávny kraj</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10.</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Gabriella Németh</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Bratislavský samosprávny kraj</w:t>
            </w:r>
          </w:p>
        </w:tc>
      </w:tr>
      <w:tr w:rsidR="00BA6FD8" w:rsidRPr="0066196E" w:rsidTr="00BA6FD8">
        <w:tc>
          <w:tcPr>
            <w:tcW w:w="627"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66196E">
              <w:rPr>
                <w:sz w:val="22"/>
                <w:szCs w:val="22"/>
              </w:rPr>
              <w:t>11.</w:t>
            </w:r>
          </w:p>
        </w:tc>
        <w:tc>
          <w:tcPr>
            <w:tcW w:w="2373"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Oliver Solga</w:t>
            </w:r>
          </w:p>
        </w:tc>
        <w:tc>
          <w:tcPr>
            <w:tcW w:w="213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66196E">
              <w:rPr>
                <w:sz w:val="22"/>
                <w:szCs w:val="22"/>
              </w:rPr>
              <w:t>Bratislavský samosprávny kraj</w:t>
            </w:r>
          </w:p>
        </w:tc>
      </w:tr>
    </w:tbl>
    <w:p w:rsidR="00BA6FD8" w:rsidRPr="0066196E" w:rsidRDefault="00BA6FD8" w:rsidP="00BA6FD8">
      <w:pPr>
        <w:widowControl w:val="0"/>
        <w:tabs>
          <w:tab w:val="left" w:pos="284"/>
          <w:tab w:val="left" w:pos="539"/>
          <w:tab w:val="left" w:pos="709"/>
          <w:tab w:val="left" w:pos="851"/>
          <w:tab w:val="left" w:pos="8789"/>
        </w:tabs>
        <w:autoSpaceDE w:val="0"/>
        <w:autoSpaceDN w:val="0"/>
        <w:adjustRightInd w:val="0"/>
        <w:spacing w:line="480" w:lineRule="auto"/>
        <w:ind w:right="-356"/>
        <w:jc w:val="both"/>
        <w:rPr>
          <w:b/>
          <w:bCs/>
          <w:sz w:val="8"/>
          <w:szCs w:val="8"/>
        </w:rPr>
      </w:pPr>
    </w:p>
    <w:p w:rsidR="00BA6FD8" w:rsidRPr="0066196E" w:rsidRDefault="00463F9C" w:rsidP="00BA6FD8">
      <w:pPr>
        <w:widowControl w:val="0"/>
        <w:tabs>
          <w:tab w:val="left" w:pos="284"/>
          <w:tab w:val="left" w:pos="539"/>
          <w:tab w:val="left" w:pos="709"/>
          <w:tab w:val="left" w:pos="851"/>
          <w:tab w:val="left" w:pos="8789"/>
        </w:tabs>
        <w:autoSpaceDE w:val="0"/>
        <w:autoSpaceDN w:val="0"/>
        <w:adjustRightInd w:val="0"/>
        <w:spacing w:line="480" w:lineRule="auto"/>
        <w:ind w:right="-356"/>
        <w:jc w:val="both"/>
        <w:rPr>
          <w:bCs/>
          <w:sz w:val="8"/>
          <w:szCs w:val="8"/>
        </w:rPr>
      </w:pPr>
      <w:r>
        <w:rPr>
          <w:bCs/>
          <w:sz w:val="28"/>
          <w:szCs w:val="28"/>
        </w:rPr>
        <w:t>Informácia o činnosti R</w:t>
      </w:r>
      <w:r w:rsidR="00BA6FD8" w:rsidRPr="0066196E">
        <w:rPr>
          <w:bCs/>
          <w:sz w:val="28"/>
          <w:szCs w:val="28"/>
        </w:rPr>
        <w:t>ady školy za školský rok 2014/2015</w:t>
      </w:r>
    </w:p>
    <w:p w:rsidR="00BA6FD8" w:rsidRPr="0066196E" w:rsidRDefault="00463F9C" w:rsidP="000F7E44">
      <w:pPr>
        <w:tabs>
          <w:tab w:val="left" w:pos="2835"/>
          <w:tab w:val="left" w:pos="7371"/>
        </w:tabs>
        <w:ind w:left="360"/>
        <w:jc w:val="both"/>
        <w:rPr>
          <w:szCs w:val="32"/>
        </w:rPr>
      </w:pPr>
      <w:r>
        <w:t>V školskom roku 2014/2015 sa prvé zasadnutie Rady školy konalo</w:t>
      </w:r>
      <w:r w:rsidR="00BA6FD8" w:rsidRPr="0066196E">
        <w:t xml:space="preserve"> dňa 28.10.2014. Na zasadnutie Rady školy bol pozvaný riaditeľ školy Mgr. art. Peter Čerma</w:t>
      </w:r>
      <w:r w:rsidR="00303998">
        <w:t>n, ktorý oznámil výsledok voľby</w:t>
      </w:r>
      <w:r w:rsidR="00BA6FD8" w:rsidRPr="0066196E">
        <w:t xml:space="preserve"> zástupcu za rodičov žiako</w:t>
      </w:r>
      <w:r w:rsidR="00303998">
        <w:t>v a voľby</w:t>
      </w:r>
      <w:r>
        <w:t xml:space="preserve"> zástupcu za žiakov</w:t>
      </w:r>
      <w:r w:rsidR="00BA6FD8" w:rsidRPr="0066196E">
        <w:t xml:space="preserve"> školy do Rady školy. Ďalej informoval o Pasportizačných listoch za školský rok 2014/2015. Potom nasledovalo schválenie Školského vzdelávacieho programu konzervatória pre školský rok 2014/2015 a schválenie Výročnej správy o výsledkoch a p</w:t>
      </w:r>
      <w:r w:rsidR="00303998">
        <w:t>odmienkach výchovno–</w:t>
      </w:r>
      <w:r w:rsidR="00BA6FD8" w:rsidRPr="0066196E">
        <w:t>vzdelávacej činnosti za školský rok 2013/2014. Po podrobnej analýze a diskusii členovia Rady školy tieto dokumenty schválili. Druhé zasadnutie Rady školy v školskom roku 2014/2015 sa konalo dňa 07.05.2015. Na zasadnutie Rady školy bol pozvaný riaditeľ školy Mgr. art. Peter Čerman,</w:t>
      </w:r>
      <w:r>
        <w:t xml:space="preserve"> ktorý informoval Radu školy o </w:t>
      </w:r>
      <w:r w:rsidR="00BA6FD8" w:rsidRPr="0066196E">
        <w:t>priebehu a vý</w:t>
      </w:r>
      <w:r>
        <w:t>sledkoch prijímacích skúšok pre</w:t>
      </w:r>
      <w:r w:rsidR="00BA6FD8" w:rsidRPr="0066196E">
        <w:t xml:space="preserve"> školský rok 2015/2016, ďalej podal i</w:t>
      </w:r>
      <w:r w:rsidR="00DD21C6" w:rsidRPr="0066196E">
        <w:rPr>
          <w:szCs w:val="32"/>
        </w:rPr>
        <w:t xml:space="preserve">nformácie o výsledkoch </w:t>
      </w:r>
      <w:r w:rsidR="00DD21C6" w:rsidRPr="0066196E">
        <w:rPr>
          <w:szCs w:val="32"/>
        </w:rPr>
        <w:lastRenderedPageBreak/>
        <w:t>študentov Konzervatória</w:t>
      </w:r>
      <w:r w:rsidR="00BA6FD8" w:rsidRPr="0066196E">
        <w:rPr>
          <w:szCs w:val="32"/>
        </w:rPr>
        <w:t xml:space="preserve"> na domácich a medzinárodných súťažiach, informácie o podujatiach a koncertoch k oslavám 95. výročia založenia školy a</w:t>
      </w:r>
      <w:r w:rsidR="00CB1A98">
        <w:rPr>
          <w:szCs w:val="32"/>
        </w:rPr>
        <w:t xml:space="preserve"> o</w:t>
      </w:r>
      <w:r w:rsidR="00BA6FD8" w:rsidRPr="0066196E">
        <w:rPr>
          <w:szCs w:val="32"/>
        </w:rPr>
        <w:t xml:space="preserve"> návrh</w:t>
      </w:r>
      <w:r w:rsidR="00CB1A98">
        <w:rPr>
          <w:szCs w:val="32"/>
        </w:rPr>
        <w:t>u</w:t>
      </w:r>
      <w:r w:rsidR="00BA6FD8" w:rsidRPr="0066196E">
        <w:rPr>
          <w:szCs w:val="32"/>
        </w:rPr>
        <w:t xml:space="preserve"> plánu výkonov na školský rok 2016/2017. Na záver riaditeľ školy Mgr. art. </w:t>
      </w:r>
      <w:r w:rsidR="000F7E44" w:rsidRPr="0066196E">
        <w:rPr>
          <w:szCs w:val="32"/>
        </w:rPr>
        <w:t xml:space="preserve">Peter Čerman </w:t>
      </w:r>
      <w:r w:rsidRPr="0066196E">
        <w:rPr>
          <w:szCs w:val="32"/>
        </w:rPr>
        <w:t xml:space="preserve">informoval </w:t>
      </w:r>
      <w:r w:rsidR="000F7E44" w:rsidRPr="0066196E">
        <w:rPr>
          <w:szCs w:val="32"/>
        </w:rPr>
        <w:t>o zakúpení hudobných nástrojov</w:t>
      </w:r>
      <w:r w:rsidR="00CB1A98">
        <w:rPr>
          <w:szCs w:val="32"/>
        </w:rPr>
        <w:t xml:space="preserve"> pre našu školu, za čo</w:t>
      </w:r>
      <w:r w:rsidR="00BA6FD8" w:rsidRPr="0066196E">
        <w:rPr>
          <w:szCs w:val="32"/>
        </w:rPr>
        <w:t xml:space="preserve"> poďakoval zriaďovateľovi školy Bratislavskému samosprávnemu kraju.</w:t>
      </w:r>
    </w:p>
    <w:p w:rsidR="00D9787C" w:rsidRPr="0066196E" w:rsidRDefault="00D9787C" w:rsidP="00D9787C">
      <w:pPr>
        <w:widowControl w:val="0"/>
        <w:tabs>
          <w:tab w:val="left" w:pos="284"/>
          <w:tab w:val="left" w:pos="539"/>
          <w:tab w:val="left" w:pos="709"/>
          <w:tab w:val="left" w:pos="851"/>
          <w:tab w:val="left" w:pos="8789"/>
        </w:tabs>
        <w:autoSpaceDE w:val="0"/>
        <w:autoSpaceDN w:val="0"/>
        <w:adjustRightInd w:val="0"/>
        <w:ind w:right="-356"/>
        <w:jc w:val="both"/>
        <w:rPr>
          <w:bCs/>
        </w:rPr>
      </w:pPr>
    </w:p>
    <w:p w:rsidR="00D10081" w:rsidRPr="0066196E" w:rsidRDefault="00D10081" w:rsidP="0028130B">
      <w:pPr>
        <w:widowControl w:val="0"/>
        <w:tabs>
          <w:tab w:val="left" w:pos="284"/>
          <w:tab w:val="left" w:pos="539"/>
          <w:tab w:val="left" w:pos="709"/>
          <w:tab w:val="left" w:pos="851"/>
          <w:tab w:val="left" w:pos="8789"/>
        </w:tabs>
        <w:autoSpaceDE w:val="0"/>
        <w:autoSpaceDN w:val="0"/>
        <w:adjustRightInd w:val="0"/>
        <w:ind w:right="-356"/>
        <w:jc w:val="both"/>
        <w:rPr>
          <w:bCs/>
          <w:sz w:val="28"/>
          <w:szCs w:val="28"/>
        </w:rPr>
      </w:pP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jc w:val="both"/>
        <w:rPr>
          <w:b/>
          <w:bCs/>
          <w:sz w:val="28"/>
          <w:szCs w:val="28"/>
        </w:rPr>
      </w:pPr>
      <w:r w:rsidRPr="0066196E">
        <w:rPr>
          <w:b/>
          <w:bCs/>
          <w:sz w:val="28"/>
          <w:szCs w:val="28"/>
        </w:rPr>
        <w:t xml:space="preserve">Poradné orgány riaditeľa </w:t>
      </w:r>
      <w:r w:rsidR="007312BD" w:rsidRPr="0066196E">
        <w:rPr>
          <w:b/>
          <w:bCs/>
          <w:sz w:val="28"/>
          <w:szCs w:val="28"/>
        </w:rPr>
        <w:t>Konzervatória, Tolstého 11</w:t>
      </w:r>
      <w:r w:rsidR="005A3208" w:rsidRPr="0066196E">
        <w:rPr>
          <w:b/>
          <w:bCs/>
          <w:sz w:val="28"/>
          <w:szCs w:val="28"/>
        </w:rPr>
        <w:t>, 811 06 Bratislava</w:t>
      </w:r>
    </w:p>
    <w:p w:rsidR="005A3208" w:rsidRPr="0066196E" w:rsidRDefault="005A3208"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66196E">
        <w:rPr>
          <w:bCs/>
        </w:rPr>
        <w:t>(ďalej Konzervatória, alebo Konzervatória v Bratislave)</w:t>
      </w: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rPr>
          <w:caps/>
          <w:u w:val="single"/>
        </w:rPr>
      </w:pPr>
    </w:p>
    <w:p w:rsidR="00CB0F38" w:rsidRPr="0066196E" w:rsidRDefault="00CB0F38" w:rsidP="0028130B">
      <w:pPr>
        <w:widowControl w:val="0"/>
        <w:tabs>
          <w:tab w:val="left" w:pos="284"/>
          <w:tab w:val="left" w:pos="539"/>
          <w:tab w:val="left" w:pos="627"/>
          <w:tab w:val="left" w:pos="709"/>
          <w:tab w:val="left" w:pos="851"/>
          <w:tab w:val="left" w:pos="8789"/>
        </w:tabs>
        <w:autoSpaceDE w:val="0"/>
        <w:autoSpaceDN w:val="0"/>
        <w:adjustRightInd w:val="0"/>
        <w:ind w:right="-356"/>
        <w:rPr>
          <w:b/>
          <w:bCs/>
        </w:rPr>
      </w:pPr>
      <w:r w:rsidRPr="0066196E">
        <w:rPr>
          <w:b/>
          <w:bCs/>
        </w:rPr>
        <w:t>Prehľad poradných orgánov riaditeľa Konzervatória</w:t>
      </w:r>
      <w:r w:rsidR="00D23CB0" w:rsidRPr="0066196E">
        <w:rPr>
          <w:b/>
          <w:bCs/>
        </w:rPr>
        <w:t>:</w:t>
      </w:r>
    </w:p>
    <w:p w:rsidR="00463F9C" w:rsidRDefault="00463F9C" w:rsidP="0028130B">
      <w:pPr>
        <w:rPr>
          <w:b/>
        </w:rPr>
      </w:pPr>
    </w:p>
    <w:p w:rsidR="00196B66" w:rsidRPr="0066196E" w:rsidRDefault="00CB0F38" w:rsidP="0028130B">
      <w:r w:rsidRPr="0066196E">
        <w:rPr>
          <w:b/>
        </w:rPr>
        <w:t>Gremiálna rada</w:t>
      </w:r>
      <w:r w:rsidRPr="0066196E">
        <w:t xml:space="preserve"> - vedie riaditeľ </w:t>
      </w:r>
      <w:r w:rsidR="00AF63B2" w:rsidRPr="0066196E">
        <w:t>K</w:t>
      </w:r>
      <w:r w:rsidRPr="0066196E">
        <w:t>onzervatória</w:t>
      </w:r>
      <w:r w:rsidR="00196B66" w:rsidRPr="0066196E">
        <w:t xml:space="preserve"> Mgr. art. Peter Čerman,</w:t>
      </w:r>
      <w:r w:rsidRPr="0066196E">
        <w:t xml:space="preserve"> členovia sú zástupcovia riaditeľa</w:t>
      </w:r>
      <w:r w:rsidR="00196B66" w:rsidRPr="0066196E">
        <w:t>: Mgr.</w:t>
      </w:r>
      <w:r w:rsidR="00D23CB0" w:rsidRPr="0066196E">
        <w:t xml:space="preserve"> </w:t>
      </w:r>
      <w:r w:rsidR="00196B66" w:rsidRPr="0066196E">
        <w:t>art. Tibor Ghillány, MgA. Stanislav Hochel, PhDr. Daniela Sliacka</w:t>
      </w:r>
      <w:r w:rsidR="00060CE3" w:rsidRPr="0066196E">
        <w:t>.</w:t>
      </w:r>
    </w:p>
    <w:p w:rsidR="00CB0F38" w:rsidRPr="0066196E" w:rsidRDefault="00CB0F38" w:rsidP="00D23CB0">
      <w:pPr>
        <w:keepNext/>
        <w:widowControl w:val="0"/>
        <w:tabs>
          <w:tab w:val="left" w:pos="284"/>
          <w:tab w:val="left" w:pos="539"/>
          <w:tab w:val="left" w:pos="709"/>
          <w:tab w:val="left" w:pos="851"/>
          <w:tab w:val="left" w:pos="1020"/>
          <w:tab w:val="left" w:pos="8789"/>
        </w:tabs>
        <w:autoSpaceDE w:val="0"/>
        <w:autoSpaceDN w:val="0"/>
        <w:adjustRightInd w:val="0"/>
        <w:ind w:right="-356"/>
        <w:jc w:val="both"/>
      </w:pPr>
      <w:r w:rsidRPr="0066196E">
        <w:rPr>
          <w:b/>
        </w:rPr>
        <w:t xml:space="preserve">Umelecká rada </w:t>
      </w:r>
      <w:r w:rsidRPr="0066196E">
        <w:t xml:space="preserve">– vedie riaditeľ </w:t>
      </w:r>
      <w:r w:rsidR="00DD139F" w:rsidRPr="0066196E">
        <w:t>K</w:t>
      </w:r>
      <w:r w:rsidRPr="0066196E">
        <w:t>onzervatória, členovia sú zástupcovia riaditeľa, vedúci od</w:t>
      </w:r>
      <w:r w:rsidR="005D319B" w:rsidRPr="0066196E">
        <w:t>borov</w:t>
      </w:r>
      <w:r w:rsidRPr="0066196E">
        <w:t xml:space="preserve">, predseda Rady školy </w:t>
      </w:r>
      <w:r w:rsidR="00DD139F" w:rsidRPr="0066196E">
        <w:t>K</w:t>
      </w:r>
      <w:r w:rsidRPr="0066196E">
        <w:t>onzervatória, predseda základnej organizácie odborového zväzu.</w:t>
      </w:r>
    </w:p>
    <w:p w:rsidR="00463F9C"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66196E">
        <w:rPr>
          <w:b/>
        </w:rPr>
        <w:t xml:space="preserve">Odbory </w:t>
      </w:r>
      <w:r w:rsidR="00DD139F" w:rsidRPr="0066196E">
        <w:rPr>
          <w:b/>
        </w:rPr>
        <w:t>K</w:t>
      </w:r>
      <w:r w:rsidRPr="0066196E">
        <w:rPr>
          <w:b/>
        </w:rPr>
        <w:t>onzervatória</w:t>
      </w:r>
      <w:r w:rsidRPr="0066196E">
        <w:t>: cirkevnej hudby, spevu, hry na klavíri, hry na drevených dychových nástrojoch, všeobecno-vzdelávacích predmetov, hudobno-dramatického umenia, hry na plechových dychových a bicích nástrojoch, hry na strunových nástrojoch, povinnej hry na klavíri, teoretických predmetov, kompozície a dirigovania, hry n</w:t>
      </w:r>
      <w:r w:rsidR="005A3208" w:rsidRPr="0066196E">
        <w:t>a akordeóne, klavírnej spolupráce</w:t>
      </w:r>
      <w:r w:rsidRPr="0066196E">
        <w:t xml:space="preserve">. </w:t>
      </w:r>
    </w:p>
    <w:p w:rsidR="00CB0F38" w:rsidRPr="0066196E"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66196E">
        <w:t xml:space="preserve">Na Konzervatóriu pracuje 12 odborov, ktoré vedú riaditeľom menovaní vedúci odboru, členmi odboru sú všetci pedagógovia, ktorí vyučujú umelecko-pedagogické alebo </w:t>
      </w:r>
      <w:r w:rsidR="00463F9C">
        <w:t>umelecko-</w:t>
      </w:r>
      <w:r w:rsidRPr="0066196E">
        <w:t>odborné predmety daného študijného odboru a študijného zamerania a triedni učitelia hlavných odborov štúdia.</w:t>
      </w:r>
    </w:p>
    <w:p w:rsidR="00CB0F38" w:rsidRPr="0066196E"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66196E">
        <w:rPr>
          <w:b/>
        </w:rPr>
        <w:t>Triedni učitelia hlavných odborov štúdia</w:t>
      </w:r>
      <w:r w:rsidRPr="0066196E">
        <w:t xml:space="preserve"> podľa pedagógov hlavného odboru štúdia.</w:t>
      </w:r>
    </w:p>
    <w:p w:rsidR="00CB0F38" w:rsidRPr="0066196E"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66196E">
        <w:rPr>
          <w:b/>
        </w:rPr>
        <w:t>Triedni učitelia kolektívnych tried</w:t>
      </w:r>
      <w:r w:rsidRPr="0066196E">
        <w:t xml:space="preserve"> podľa ročníka štúdia. </w:t>
      </w:r>
    </w:p>
    <w:p w:rsidR="00CB0F38" w:rsidRPr="0066196E" w:rsidRDefault="00D23CB0" w:rsidP="00D23CB0">
      <w:pPr>
        <w:widowControl w:val="0"/>
        <w:tabs>
          <w:tab w:val="left" w:pos="284"/>
          <w:tab w:val="left" w:pos="539"/>
          <w:tab w:val="left" w:pos="709"/>
          <w:tab w:val="left" w:pos="851"/>
          <w:tab w:val="left" w:pos="1020"/>
          <w:tab w:val="left" w:pos="8789"/>
        </w:tabs>
        <w:autoSpaceDE w:val="0"/>
        <w:autoSpaceDN w:val="0"/>
        <w:adjustRightInd w:val="0"/>
        <w:ind w:right="-356"/>
        <w:jc w:val="both"/>
        <w:rPr>
          <w:b/>
        </w:rPr>
      </w:pPr>
      <w:r w:rsidRPr="0066196E">
        <w:rPr>
          <w:b/>
        </w:rPr>
        <w:t xml:space="preserve">Pedagogická rada </w:t>
      </w:r>
      <w:r w:rsidR="00DD139F" w:rsidRPr="0066196E">
        <w:rPr>
          <w:b/>
        </w:rPr>
        <w:t>K</w:t>
      </w:r>
      <w:r w:rsidRPr="0066196E">
        <w:rPr>
          <w:b/>
        </w:rPr>
        <w:t>onzervatória</w:t>
      </w:r>
    </w:p>
    <w:p w:rsidR="00CB0F38" w:rsidRPr="0066196E" w:rsidRDefault="00CB0F38" w:rsidP="0028130B">
      <w:pPr>
        <w:widowControl w:val="0"/>
        <w:tabs>
          <w:tab w:val="left" w:pos="284"/>
          <w:tab w:val="left" w:pos="539"/>
          <w:tab w:val="left" w:pos="709"/>
          <w:tab w:val="left" w:pos="851"/>
          <w:tab w:val="left" w:pos="1020"/>
          <w:tab w:val="left" w:pos="8789"/>
        </w:tabs>
        <w:autoSpaceDE w:val="0"/>
        <w:autoSpaceDN w:val="0"/>
        <w:adjustRightInd w:val="0"/>
        <w:ind w:left="1020" w:right="-356"/>
        <w:jc w:val="both"/>
      </w:pPr>
    </w:p>
    <w:p w:rsidR="00CB0F38" w:rsidRPr="0066196E" w:rsidRDefault="00CB0F38" w:rsidP="0028130B">
      <w:pPr>
        <w:widowControl w:val="0"/>
        <w:tabs>
          <w:tab w:val="left" w:pos="284"/>
          <w:tab w:val="left" w:pos="539"/>
          <w:tab w:val="left" w:pos="709"/>
          <w:tab w:val="left" w:pos="851"/>
          <w:tab w:val="left" w:pos="1020"/>
          <w:tab w:val="left" w:pos="8789"/>
        </w:tabs>
        <w:autoSpaceDE w:val="0"/>
        <w:autoSpaceDN w:val="0"/>
        <w:adjustRightInd w:val="0"/>
        <w:ind w:left="1020" w:right="-356"/>
        <w:jc w:val="both"/>
      </w:pP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rPr>
          <w:b/>
          <w:bCs/>
        </w:rPr>
      </w:pPr>
      <w:r w:rsidRPr="0066196E">
        <w:rPr>
          <w:b/>
          <w:bCs/>
        </w:rPr>
        <w:t xml:space="preserve">Stručná charakteristika systému práce poradných orgánov riaditeľa Konzervatória </w:t>
      </w:r>
    </w:p>
    <w:p w:rsidR="00DD139F" w:rsidRPr="0066196E" w:rsidRDefault="00DD139F" w:rsidP="0028130B">
      <w:pPr>
        <w:widowControl w:val="0"/>
        <w:tabs>
          <w:tab w:val="left" w:pos="284"/>
          <w:tab w:val="left" w:pos="539"/>
          <w:tab w:val="left" w:pos="709"/>
          <w:tab w:val="left" w:pos="851"/>
          <w:tab w:val="left" w:pos="8789"/>
        </w:tabs>
        <w:autoSpaceDE w:val="0"/>
        <w:autoSpaceDN w:val="0"/>
        <w:adjustRightInd w:val="0"/>
        <w:ind w:right="-356"/>
        <w:rPr>
          <w:b/>
          <w:bCs/>
        </w:rPr>
      </w:pP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66196E">
        <w:t xml:space="preserve">Jednotlivé poradné orgány pokrývajú komplexne prácu </w:t>
      </w:r>
      <w:r w:rsidR="00DD139F" w:rsidRPr="0066196E">
        <w:t>K</w:t>
      </w:r>
      <w:r w:rsidRPr="0066196E">
        <w:t>onzervatória</w:t>
      </w:r>
      <w:r w:rsidR="00463F9C">
        <w:t xml:space="preserve"> a vytvárajú vzájomné prepojenia</w:t>
      </w:r>
      <w:r w:rsidRPr="0066196E">
        <w:t xml:space="preserve"> na kvalitné plnenie hlavného cieľa a čiastkových cieľov školy, ako aj na kontrolu plnenia úloh. </w:t>
      </w: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66196E">
        <w:rPr>
          <w:b/>
        </w:rPr>
        <w:t>Gremiálna rada</w:t>
      </w:r>
      <w:r w:rsidRPr="0066196E">
        <w:t xml:space="preserve"> (ďalej GR) zasadá pravidelne raz týždenne a rieši úlohy a problémy zásadného char</w:t>
      </w:r>
      <w:r w:rsidR="00D269AF">
        <w:t>akteru, členovia GR</w:t>
      </w:r>
      <w:r w:rsidR="0081576A" w:rsidRPr="0066196E">
        <w:t xml:space="preserve"> kontrolujú</w:t>
      </w:r>
      <w:r w:rsidRPr="0066196E">
        <w:t xml:space="preserve"> prácu jednotlivých odborov a</w:t>
      </w:r>
      <w:r w:rsidR="00D269AF">
        <w:t xml:space="preserve"> zodpovedajú</w:t>
      </w:r>
      <w:r w:rsidRPr="0066196E">
        <w:t> za plnenie úloh školy.</w:t>
      </w:r>
      <w:r w:rsidRPr="0066196E">
        <w:rPr>
          <w:b/>
        </w:rPr>
        <w:t xml:space="preserve"> Vedúci odborov</w:t>
      </w:r>
      <w:r w:rsidR="00463F9C">
        <w:t xml:space="preserve"> sa zúčastňujú pravidelne (</w:t>
      </w:r>
      <w:r w:rsidRPr="0066196E">
        <w:t>raz mesačne</w:t>
      </w:r>
      <w:r w:rsidR="00787BA9">
        <w:t>) ako členovia na zasadnutí U</w:t>
      </w:r>
      <w:r w:rsidRPr="0066196E">
        <w:t>meleckej rady (ďalej UR), kde sa komplexne analyzujú úlohy a výsledky práce Konzervatória a</w:t>
      </w:r>
      <w:r w:rsidR="00D269AF">
        <w:t xml:space="preserve"> kde </w:t>
      </w:r>
      <w:r w:rsidRPr="0066196E">
        <w:t xml:space="preserve">navrhujú riaditeľovi </w:t>
      </w:r>
      <w:r w:rsidR="002A3E3C" w:rsidRPr="0066196E">
        <w:t>Ko</w:t>
      </w:r>
      <w:r w:rsidRPr="0066196E">
        <w:t>nzervatória riešenia jednotlivých problémov. UR sa zaoberá um</w:t>
      </w:r>
      <w:r w:rsidR="00D269AF">
        <w:t>elecko-pedagogickými problémami a</w:t>
      </w:r>
      <w:r w:rsidRPr="0066196E">
        <w:t xml:space="preserve"> vypracováva plán práce </w:t>
      </w:r>
      <w:r w:rsidR="002A3E3C" w:rsidRPr="0066196E">
        <w:t>K</w:t>
      </w:r>
      <w:r w:rsidRPr="0066196E">
        <w:t>onzervatória pr</w:t>
      </w:r>
      <w:r w:rsidR="00787BA9">
        <w:t>e nasledujúci mesiac. Členovia U</w:t>
      </w:r>
      <w:r w:rsidRPr="0066196E">
        <w:t>melec</w:t>
      </w:r>
      <w:r w:rsidR="00787BA9">
        <w:t>kej rady plnia uznesenia U</w:t>
      </w:r>
      <w:r w:rsidRPr="0066196E">
        <w:t>meleckej rady a zab</w:t>
      </w:r>
      <w:r w:rsidR="00787BA9">
        <w:t>ezpečujú realizáciu rozhodnutí U</w:t>
      </w:r>
      <w:r w:rsidRPr="0066196E">
        <w:t xml:space="preserve">meleckej rady vo svojich odboroch všetkými pedagógmi </w:t>
      </w:r>
      <w:r w:rsidR="002A3E3C" w:rsidRPr="0066196E">
        <w:t>K</w:t>
      </w:r>
      <w:r w:rsidRPr="0066196E">
        <w:t>onzervatória. Vedúci odborov zvolávajú pravidelne, minimálne šesťkrát ročne</w:t>
      </w:r>
      <w:r w:rsidR="008476FE">
        <w:t>,</w:t>
      </w:r>
      <w:r w:rsidRPr="0066196E">
        <w:t xml:space="preserve"> zasadnutia odborov, na ktorých vypracujú plán práce odboru, určia si konkrétne úlohy, kontrolujú plnenie úloh, analyzujú a riešia zásadné umelecké a pedagogické problémy žiakov a pedagógov. Vedúci odboru je predsedom skúšobnej komisie na komisionálnych skúškach žiakov svojho odboru.</w:t>
      </w: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66196E">
        <w:rPr>
          <w:b/>
        </w:rPr>
        <w:t xml:space="preserve">Triedni učitelia hlavného odboru vzdelávania </w:t>
      </w:r>
      <w:r w:rsidRPr="0066196E">
        <w:t>zabezpečujú plnenie umelecko-pedagogických úloh</w:t>
      </w:r>
      <w:r w:rsidRPr="0066196E">
        <w:rPr>
          <w:b/>
        </w:rPr>
        <w:t xml:space="preserve"> </w:t>
      </w:r>
      <w:r w:rsidRPr="0066196E">
        <w:t>školy a odboru</w:t>
      </w:r>
      <w:r w:rsidRPr="0066196E">
        <w:rPr>
          <w:b/>
        </w:rPr>
        <w:t xml:space="preserve"> </w:t>
      </w:r>
      <w:r w:rsidRPr="0066196E">
        <w:t>vo svojej triede, ktorú tvoria žiaci jedného študijného odboru</w:t>
      </w:r>
      <w:r w:rsidR="008476FE">
        <w:t xml:space="preserve"> a zamerania z rôznych ročníkov. T</w:t>
      </w:r>
      <w:r w:rsidRPr="0066196E">
        <w:t>riedny učiteľ</w:t>
      </w:r>
      <w:r w:rsidR="008476FE">
        <w:t xml:space="preserve"> hlavného odboru vzdelávania</w:t>
      </w:r>
      <w:r w:rsidRPr="0066196E">
        <w:t xml:space="preserve"> vypracováva plán individuálneho rozvoja každého žiak</w:t>
      </w:r>
      <w:r w:rsidR="008476FE">
        <w:t>a a zabezpečuje jeho plnenie a</w:t>
      </w:r>
      <w:r w:rsidR="00787BA9">
        <w:t xml:space="preserve"> je členom skúšobných komisií</w:t>
      </w:r>
      <w:r w:rsidRPr="0066196E">
        <w:t xml:space="preserve"> na komisionálnych skúškach žiak</w:t>
      </w:r>
      <w:r w:rsidR="005D319B" w:rsidRPr="0066196E">
        <w:t xml:space="preserve">ov </w:t>
      </w:r>
      <w:r w:rsidRPr="0066196E">
        <w:t xml:space="preserve">svojej triedy. </w:t>
      </w: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66196E">
        <w:rPr>
          <w:b/>
        </w:rPr>
        <w:lastRenderedPageBreak/>
        <w:t xml:space="preserve">Triedni učitelia kolektívnych tried podľa ročníkov </w:t>
      </w:r>
      <w:r w:rsidRPr="0066196E">
        <w:t xml:space="preserve">zabezpečujú plnenie pedagogických úloh ročníka a triedy podľa plánu práce školy, kontrolujú dochádzku a výsledky vzdelávania žiakov triedy </w:t>
      </w:r>
    </w:p>
    <w:p w:rsidR="00CB0F38" w:rsidRPr="0066196E"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66196E">
        <w:rPr>
          <w:b/>
        </w:rPr>
        <w:t>Pedagogická rada</w:t>
      </w:r>
      <w:r w:rsidRPr="0066196E">
        <w:t xml:space="preserve"> je poradný orgán zložený zo všetkých pedagógov </w:t>
      </w:r>
      <w:r w:rsidR="002A3E3C" w:rsidRPr="0066196E">
        <w:t>K</w:t>
      </w:r>
      <w:r w:rsidRPr="0066196E">
        <w:t>onzervatória, zasadá minimálne 6</w:t>
      </w:r>
      <w:r w:rsidR="00796E83" w:rsidRPr="0066196E">
        <w:t>-</w:t>
      </w:r>
      <w:r w:rsidRPr="0066196E">
        <w:t xml:space="preserve">krát ročne a určuje základné pedagogické úlohy pre umelecko - pedagogickú výchovno-vzdelávaciu prácu pedagógov </w:t>
      </w:r>
      <w:r w:rsidR="002A3E3C" w:rsidRPr="0066196E">
        <w:t>K</w:t>
      </w:r>
      <w:r w:rsidRPr="0066196E">
        <w:t>onzervatória v danom školskom roku, vykonáva podrobnú analýzu</w:t>
      </w:r>
      <w:r w:rsidR="0087177E" w:rsidRPr="0066196E">
        <w:t xml:space="preserve"> a hodnotenie výsledkov umeleckej, umelecko-pedagogickej </w:t>
      </w:r>
      <w:r w:rsidR="00AD1F43" w:rsidRPr="0066196E">
        <w:t>práce a študijných výsledkov</w:t>
      </w:r>
      <w:r w:rsidRPr="0066196E">
        <w:t xml:space="preserve"> žiakov </w:t>
      </w:r>
      <w:r w:rsidR="002A3E3C" w:rsidRPr="0066196E">
        <w:t>K</w:t>
      </w:r>
      <w:r w:rsidRPr="0066196E">
        <w:t>onzervatória za dané študijné obdobie. Schvaľuje kritériá prijímacieho konania na škole, schvaľuje správu o výsledkoch a podmienkach výchovno-vzdelávacej činnosti za príslušný školský rok.</w:t>
      </w:r>
    </w:p>
    <w:p w:rsidR="00CB0F38" w:rsidRPr="0066196E" w:rsidRDefault="00CB0F38" w:rsidP="0028130B">
      <w:pPr>
        <w:pStyle w:val="Nzov"/>
        <w:ind w:right="-356"/>
        <w:jc w:val="left"/>
        <w:rPr>
          <w:sz w:val="24"/>
        </w:rPr>
      </w:pPr>
    </w:p>
    <w:p w:rsidR="002C1B06" w:rsidRPr="0066196E" w:rsidRDefault="002C1B06" w:rsidP="002C1B06">
      <w:pPr>
        <w:pStyle w:val="Nzov"/>
        <w:ind w:right="-356"/>
        <w:jc w:val="left"/>
        <w:rPr>
          <w:sz w:val="24"/>
        </w:rPr>
      </w:pPr>
    </w:p>
    <w:p w:rsidR="002C1B06" w:rsidRPr="0066196E" w:rsidRDefault="002C1B06" w:rsidP="002C1B06">
      <w:pPr>
        <w:pStyle w:val="Nzov"/>
        <w:ind w:right="-356"/>
        <w:jc w:val="left"/>
        <w:rPr>
          <w:sz w:val="24"/>
        </w:rPr>
      </w:pPr>
    </w:p>
    <w:p w:rsidR="002C1B06" w:rsidRPr="0066196E" w:rsidRDefault="002C1B06" w:rsidP="002C1B06">
      <w:pPr>
        <w:spacing w:line="480" w:lineRule="auto"/>
        <w:ind w:right="-356"/>
      </w:pPr>
      <w:r w:rsidRPr="0066196E">
        <w:rPr>
          <w:b/>
          <w:sz w:val="28"/>
          <w:szCs w:val="28"/>
        </w:rPr>
        <w:t>Počet žiakov Konzervatória za školský rok 2014/2015</w:t>
      </w:r>
      <w:r w:rsidRPr="0066196E">
        <w:t xml:space="preserve"> </w:t>
      </w:r>
    </w:p>
    <w:p w:rsidR="002C1B06" w:rsidRPr="0066196E" w:rsidRDefault="002C1B06" w:rsidP="002C1B06">
      <w:pPr>
        <w:spacing w:line="480" w:lineRule="auto"/>
        <w:ind w:right="-356"/>
      </w:pPr>
      <w:r w:rsidRPr="0066196E">
        <w:t>(údaje:  protokol o prospechu a dochádzke žiakov za šk. rok 2014/2015)</w:t>
      </w:r>
    </w:p>
    <w:p w:rsidR="002C1B06" w:rsidRPr="0066196E" w:rsidRDefault="002C1B06" w:rsidP="002C1B06">
      <w:pPr>
        <w:ind w:right="-356"/>
        <w:rPr>
          <w:bCs/>
          <w:szCs w:val="28"/>
        </w:rPr>
      </w:pPr>
      <w:r w:rsidRPr="0066196E">
        <w:rPr>
          <w:bCs/>
          <w:szCs w:val="28"/>
        </w:rPr>
        <w:t xml:space="preserve">Mimoriadni žiaci </w:t>
      </w:r>
    </w:p>
    <w:p w:rsidR="002C1B06" w:rsidRPr="0066196E" w:rsidRDefault="002C1B06" w:rsidP="002C1B06">
      <w:pPr>
        <w:ind w:right="-356"/>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1285"/>
        <w:gridCol w:w="1289"/>
        <w:gridCol w:w="1439"/>
        <w:gridCol w:w="1286"/>
        <w:gridCol w:w="1289"/>
        <w:gridCol w:w="1439"/>
      </w:tblGrid>
      <w:tr w:rsidR="002C1B06" w:rsidRPr="0066196E" w:rsidTr="002C1B06">
        <w:tc>
          <w:tcPr>
            <w:tcW w:w="829" w:type="dxa"/>
            <w:vMerge w:val="restart"/>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Ročník</w:t>
            </w:r>
          </w:p>
        </w:tc>
        <w:tc>
          <w:tcPr>
            <w:tcW w:w="4013" w:type="dxa"/>
            <w:gridSpan w:val="3"/>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Stav k 15. 9. 2014</w:t>
            </w:r>
          </w:p>
        </w:tc>
        <w:tc>
          <w:tcPr>
            <w:tcW w:w="4014" w:type="dxa"/>
            <w:gridSpan w:val="3"/>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Stav k 31. 8. 2015</w:t>
            </w:r>
          </w:p>
        </w:tc>
      </w:tr>
      <w:tr w:rsidR="002C1B06" w:rsidRPr="0066196E" w:rsidTr="002C1B06">
        <w:tc>
          <w:tcPr>
            <w:tcW w:w="0" w:type="auto"/>
            <w:vMerge/>
            <w:tcBorders>
              <w:top w:val="single" w:sz="4" w:space="0" w:color="auto"/>
              <w:left w:val="single" w:sz="4" w:space="0" w:color="auto"/>
              <w:bottom w:val="single" w:sz="4" w:space="0" w:color="auto"/>
              <w:right w:val="single" w:sz="4" w:space="0" w:color="auto"/>
            </w:tcBorders>
            <w:vAlign w:val="center"/>
            <w:hideMark/>
          </w:tcPr>
          <w:p w:rsidR="002C1B06" w:rsidRPr="0066196E" w:rsidRDefault="002C1B06" w:rsidP="002C1B06">
            <w:pPr>
              <w:rPr>
                <w:sz w:val="20"/>
                <w:szCs w:val="20"/>
              </w:rPr>
            </w:pPr>
          </w:p>
        </w:tc>
        <w:tc>
          <w:tcPr>
            <w:tcW w:w="128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tried</w:t>
            </w:r>
          </w:p>
        </w:tc>
        <w:tc>
          <w:tcPr>
            <w:tcW w:w="128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Z toho integrovaných</w:t>
            </w:r>
          </w:p>
        </w:tc>
        <w:tc>
          <w:tcPr>
            <w:tcW w:w="128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tried</w:t>
            </w:r>
          </w:p>
        </w:tc>
        <w:tc>
          <w:tcPr>
            <w:tcW w:w="128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Z toho integrovaných</w:t>
            </w:r>
          </w:p>
        </w:tc>
      </w:tr>
      <w:tr w:rsidR="002C1B06" w:rsidRPr="0066196E" w:rsidTr="002C1B06">
        <w:tc>
          <w:tcPr>
            <w:tcW w:w="82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pPr>
            <w:r w:rsidRPr="0066196E">
              <w:t>0</w:t>
            </w:r>
          </w:p>
        </w:tc>
        <w:tc>
          <w:tcPr>
            <w:tcW w:w="128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c>
          <w:tcPr>
            <w:tcW w:w="128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15</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0</w:t>
            </w:r>
          </w:p>
        </w:tc>
        <w:tc>
          <w:tcPr>
            <w:tcW w:w="128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c>
          <w:tcPr>
            <w:tcW w:w="128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12</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0</w:t>
            </w:r>
          </w:p>
        </w:tc>
      </w:tr>
    </w:tbl>
    <w:p w:rsidR="002C1B06" w:rsidRPr="0066196E" w:rsidRDefault="002C1B06" w:rsidP="002C1B06">
      <w:pPr>
        <w:ind w:right="-356"/>
      </w:pPr>
    </w:p>
    <w:p w:rsidR="002C1B06" w:rsidRPr="0066196E" w:rsidRDefault="002C1B06" w:rsidP="002C1B06">
      <w:pPr>
        <w:ind w:right="-356"/>
      </w:pPr>
    </w:p>
    <w:p w:rsidR="002C1B06" w:rsidRPr="0066196E" w:rsidRDefault="002C1B06" w:rsidP="002C1B06">
      <w:pPr>
        <w:ind w:right="-356"/>
        <w:rPr>
          <w:bCs/>
        </w:rPr>
      </w:pPr>
      <w:r w:rsidRPr="0066196E">
        <w:t>Súvislé šesťročné vyššie odborné štúdium</w:t>
      </w:r>
    </w:p>
    <w:p w:rsidR="002C1B06" w:rsidRPr="0066196E" w:rsidRDefault="002C1B06" w:rsidP="002C1B06">
      <w:pPr>
        <w:ind w:right="-356"/>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305"/>
        <w:gridCol w:w="1306"/>
        <w:gridCol w:w="1439"/>
        <w:gridCol w:w="1306"/>
        <w:gridCol w:w="1306"/>
        <w:gridCol w:w="1439"/>
      </w:tblGrid>
      <w:tr w:rsidR="002C1B06" w:rsidRPr="0066196E" w:rsidTr="002C1B06">
        <w:tc>
          <w:tcPr>
            <w:tcW w:w="828" w:type="dxa"/>
            <w:vMerge w:val="restart"/>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Ročník</w:t>
            </w:r>
          </w:p>
        </w:tc>
        <w:tc>
          <w:tcPr>
            <w:tcW w:w="4050" w:type="dxa"/>
            <w:gridSpan w:val="3"/>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Stav k 15. 9. 2014</w:t>
            </w:r>
          </w:p>
        </w:tc>
        <w:tc>
          <w:tcPr>
            <w:tcW w:w="4051" w:type="dxa"/>
            <w:gridSpan w:val="3"/>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Stav k 31. 8. 2015</w:t>
            </w:r>
          </w:p>
        </w:tc>
      </w:tr>
      <w:tr w:rsidR="002C1B06" w:rsidRPr="0066196E" w:rsidTr="002C1B06">
        <w:tc>
          <w:tcPr>
            <w:tcW w:w="0" w:type="auto"/>
            <w:vMerge/>
            <w:tcBorders>
              <w:top w:val="single" w:sz="4" w:space="0" w:color="auto"/>
              <w:left w:val="single" w:sz="4" w:space="0" w:color="auto"/>
              <w:bottom w:val="single" w:sz="4" w:space="0" w:color="auto"/>
              <w:right w:val="single" w:sz="4" w:space="0" w:color="auto"/>
            </w:tcBorders>
            <w:vAlign w:val="center"/>
            <w:hideMark/>
          </w:tcPr>
          <w:p w:rsidR="002C1B06" w:rsidRPr="0066196E" w:rsidRDefault="002C1B06" w:rsidP="002C1B06">
            <w:pPr>
              <w:rPr>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tried</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Z toho integrovaných</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tried</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 w:val="20"/>
                <w:szCs w:val="20"/>
              </w:rPr>
            </w:pPr>
            <w:r w:rsidRPr="0066196E">
              <w:rPr>
                <w:sz w:val="20"/>
                <w:szCs w:val="20"/>
              </w:rPr>
              <w:t>Z toho integrovaných</w:t>
            </w:r>
          </w:p>
        </w:tc>
      </w:tr>
      <w:tr w:rsidR="002C1B06" w:rsidRPr="0066196E" w:rsidTr="002C1B06">
        <w:tc>
          <w:tcPr>
            <w:tcW w:w="828"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109</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106</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0</w:t>
            </w:r>
          </w:p>
        </w:tc>
      </w:tr>
      <w:tr w:rsidR="002C1B06" w:rsidRPr="0066196E" w:rsidTr="002C1B06">
        <w:tc>
          <w:tcPr>
            <w:tcW w:w="828"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2.</w:t>
            </w: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98</w:t>
            </w:r>
          </w:p>
        </w:tc>
        <w:tc>
          <w:tcPr>
            <w:tcW w:w="1439"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Cs w:val="28"/>
              </w:rPr>
            </w:pPr>
            <w:r w:rsidRPr="0066196E">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100</w:t>
            </w:r>
          </w:p>
        </w:tc>
        <w:tc>
          <w:tcPr>
            <w:tcW w:w="1439"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Cs w:val="28"/>
              </w:rPr>
            </w:pPr>
            <w:r w:rsidRPr="0066196E">
              <w:rPr>
                <w:szCs w:val="28"/>
              </w:rPr>
              <w:t>1</w:t>
            </w:r>
          </w:p>
        </w:tc>
      </w:tr>
      <w:tr w:rsidR="002C1B06" w:rsidRPr="0066196E" w:rsidTr="002C1B06">
        <w:tc>
          <w:tcPr>
            <w:tcW w:w="828"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3.</w:t>
            </w: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99</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98</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r>
      <w:tr w:rsidR="002C1B06" w:rsidRPr="0066196E" w:rsidTr="002C1B06">
        <w:tc>
          <w:tcPr>
            <w:tcW w:w="828"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4.</w:t>
            </w: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86</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87</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r>
      <w:tr w:rsidR="002C1B06" w:rsidRPr="0066196E" w:rsidTr="002C1B06">
        <w:tc>
          <w:tcPr>
            <w:tcW w:w="828"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5.</w:t>
            </w: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108</w:t>
            </w:r>
          </w:p>
        </w:tc>
        <w:tc>
          <w:tcPr>
            <w:tcW w:w="1439"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Cs w:val="28"/>
              </w:rPr>
            </w:pPr>
            <w:r w:rsidRPr="0066196E">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111</w:t>
            </w:r>
          </w:p>
        </w:tc>
        <w:tc>
          <w:tcPr>
            <w:tcW w:w="1439"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Cs w:val="28"/>
              </w:rPr>
            </w:pPr>
            <w:r w:rsidRPr="0066196E">
              <w:rPr>
                <w:szCs w:val="28"/>
              </w:rPr>
              <w:t>1</w:t>
            </w:r>
          </w:p>
        </w:tc>
      </w:tr>
      <w:tr w:rsidR="002C1B06" w:rsidRPr="0066196E" w:rsidTr="002C1B06">
        <w:tc>
          <w:tcPr>
            <w:tcW w:w="828" w:type="dxa"/>
            <w:tcBorders>
              <w:top w:val="single" w:sz="4" w:space="0" w:color="auto"/>
              <w:left w:val="single" w:sz="4" w:space="0" w:color="auto"/>
              <w:bottom w:val="single" w:sz="4" w:space="0" w:color="auto"/>
              <w:right w:val="single" w:sz="4" w:space="0" w:color="auto"/>
            </w:tcBorders>
          </w:tcPr>
          <w:p w:rsidR="002C1B06" w:rsidRPr="0066196E" w:rsidRDefault="002C1B06" w:rsidP="002C1B06">
            <w:pPr>
              <w:ind w:right="-356"/>
              <w:rPr>
                <w:sz w:val="20"/>
                <w:szCs w:val="20"/>
              </w:rPr>
            </w:pPr>
          </w:p>
          <w:p w:rsidR="002C1B06" w:rsidRPr="0066196E" w:rsidRDefault="002C1B06" w:rsidP="002C1B06">
            <w:pPr>
              <w:ind w:right="-356"/>
              <w:rPr>
                <w:sz w:val="20"/>
                <w:szCs w:val="20"/>
              </w:rPr>
            </w:pPr>
            <w:r w:rsidRPr="0066196E">
              <w:rPr>
                <w:sz w:val="20"/>
                <w:szCs w:val="20"/>
              </w:rPr>
              <w:t>6.</w:t>
            </w:r>
          </w:p>
        </w:tc>
        <w:tc>
          <w:tcPr>
            <w:tcW w:w="1305"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92</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92</w:t>
            </w:r>
          </w:p>
        </w:tc>
        <w:tc>
          <w:tcPr>
            <w:tcW w:w="1439" w:type="dxa"/>
            <w:tcBorders>
              <w:top w:val="single" w:sz="4" w:space="0" w:color="auto"/>
              <w:left w:val="single" w:sz="4" w:space="0" w:color="auto"/>
              <w:bottom w:val="single" w:sz="4" w:space="0" w:color="auto"/>
              <w:right w:val="single" w:sz="4" w:space="0" w:color="auto"/>
            </w:tcBorders>
            <w:hideMark/>
          </w:tcPr>
          <w:p w:rsidR="002C1B06" w:rsidRPr="0066196E" w:rsidRDefault="002C1B06" w:rsidP="002C1B06">
            <w:pPr>
              <w:ind w:right="-356"/>
              <w:rPr>
                <w:szCs w:val="28"/>
              </w:rPr>
            </w:pPr>
            <w:r w:rsidRPr="0066196E">
              <w:rPr>
                <w:szCs w:val="28"/>
              </w:rPr>
              <w:t>1</w:t>
            </w:r>
          </w:p>
        </w:tc>
      </w:tr>
    </w:tbl>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rPr>
      </w:pPr>
    </w:p>
    <w:p w:rsidR="002C1B06" w:rsidRPr="0066196E" w:rsidRDefault="002C1B06" w:rsidP="002C1B06">
      <w:pPr>
        <w:widowControl w:val="0"/>
        <w:tabs>
          <w:tab w:val="left" w:pos="284"/>
          <w:tab w:val="left" w:pos="539"/>
          <w:tab w:val="left" w:pos="851"/>
          <w:tab w:val="left" w:pos="8789"/>
        </w:tabs>
        <w:autoSpaceDE w:val="0"/>
        <w:autoSpaceDN w:val="0"/>
        <w:adjustRightInd w:val="0"/>
      </w:pPr>
    </w:p>
    <w:p w:rsidR="002C1B06" w:rsidRPr="0066196E" w:rsidRDefault="002C1B06" w:rsidP="002C1B06">
      <w:pPr>
        <w:widowControl w:val="0"/>
        <w:tabs>
          <w:tab w:val="left" w:pos="284"/>
          <w:tab w:val="left" w:pos="539"/>
          <w:tab w:val="left" w:pos="851"/>
          <w:tab w:val="left" w:pos="8789"/>
        </w:tabs>
        <w:autoSpaceDE w:val="0"/>
        <w:autoSpaceDN w:val="0"/>
        <w:adjustRightInd w:val="0"/>
        <w:rPr>
          <w:bCs/>
        </w:rPr>
      </w:pPr>
      <w:r w:rsidRPr="0066196E">
        <w:rPr>
          <w:b/>
          <w:bCs/>
        </w:rPr>
        <w:t xml:space="preserve">d) Údaje o počte prijatých žiakov do prvého ročníka Konzervatória; údaje o počtoch a úspešnosti uchádzača na prijatie </w:t>
      </w:r>
      <w:r w:rsidRPr="0066196E">
        <w:rPr>
          <w:b/>
          <w:bCs/>
          <w:u w:val="single"/>
        </w:rPr>
        <w:t xml:space="preserve">(§ 2 ods. 1 písm2.. d), </w:t>
      </w:r>
    </w:p>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u w:val="single"/>
        </w:rPr>
      </w:pPr>
    </w:p>
    <w:tbl>
      <w:tblPr>
        <w:tblW w:w="0" w:type="auto"/>
        <w:tblInd w:w="-38" w:type="dxa"/>
        <w:tblLayout w:type="fixed"/>
        <w:tblCellMar>
          <w:left w:w="70" w:type="dxa"/>
          <w:right w:w="70" w:type="dxa"/>
        </w:tblCellMar>
        <w:tblLook w:val="04A0"/>
      </w:tblPr>
      <w:tblGrid>
        <w:gridCol w:w="1535"/>
        <w:gridCol w:w="1535"/>
        <w:gridCol w:w="1535"/>
        <w:gridCol w:w="1535"/>
        <w:gridCol w:w="1535"/>
        <w:gridCol w:w="1535"/>
      </w:tblGrid>
      <w:tr w:rsidR="002C1B06" w:rsidRPr="0066196E" w:rsidTr="002C1B06">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rPr>
                <w:b/>
                <w:bCs/>
                <w:sz w:val="22"/>
                <w:szCs w:val="22"/>
              </w:rPr>
            </w:pPr>
            <w:r w:rsidRPr="0066196E">
              <w:rPr>
                <w:b/>
                <w:bCs/>
                <w:sz w:val="22"/>
                <w:szCs w:val="22"/>
              </w:rPr>
              <w:t>Prijatí do ročníka</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sz w:val="22"/>
                <w:szCs w:val="22"/>
              </w:rPr>
            </w:pPr>
            <w:r w:rsidRPr="0066196E">
              <w:rPr>
                <w:b/>
                <w:bCs/>
                <w:sz w:val="22"/>
                <w:szCs w:val="22"/>
              </w:rPr>
              <w:t>Počet prihlásených žiakov</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sz w:val="22"/>
                <w:szCs w:val="22"/>
              </w:rPr>
            </w:pPr>
            <w:r w:rsidRPr="0066196E">
              <w:rPr>
                <w:b/>
                <w:bCs/>
                <w:sz w:val="22"/>
                <w:szCs w:val="22"/>
              </w:rPr>
              <w:t>Počet žiakov, ktorí konali prijímaciu skúšku</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sz w:val="22"/>
                <w:szCs w:val="22"/>
              </w:rPr>
            </w:pPr>
            <w:r w:rsidRPr="0066196E">
              <w:rPr>
                <w:b/>
                <w:bCs/>
                <w:sz w:val="22"/>
                <w:szCs w:val="22"/>
              </w:rPr>
              <w:t>Počet úspešných žiakov v prijímacom konaní</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sz w:val="22"/>
                <w:szCs w:val="22"/>
              </w:rPr>
            </w:pPr>
            <w:r w:rsidRPr="0066196E">
              <w:rPr>
                <w:b/>
                <w:bCs/>
                <w:sz w:val="22"/>
                <w:szCs w:val="22"/>
              </w:rPr>
              <w:t>Počet prijatých  žiakov</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sz w:val="22"/>
                <w:szCs w:val="22"/>
              </w:rPr>
            </w:pPr>
            <w:r w:rsidRPr="0066196E">
              <w:rPr>
                <w:b/>
                <w:bCs/>
                <w:sz w:val="22"/>
                <w:szCs w:val="22"/>
              </w:rPr>
              <w:t>Z toho bez prijímacej skúšky</w:t>
            </w:r>
          </w:p>
        </w:tc>
      </w:tr>
      <w:tr w:rsidR="002C1B06" w:rsidRPr="0066196E" w:rsidTr="002C1B06">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rPr>
                <w:b/>
                <w:bCs/>
                <w:sz w:val="22"/>
                <w:szCs w:val="22"/>
              </w:rPr>
            </w:pPr>
            <w:r w:rsidRPr="0066196E">
              <w:rPr>
                <w:b/>
                <w:bCs/>
                <w:sz w:val="22"/>
                <w:szCs w:val="22"/>
              </w:rPr>
              <w:t xml:space="preserve">1. ročníka Konzervatória v Bratislave </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right"/>
              <w:rPr>
                <w:b/>
                <w:bCs/>
                <w:sz w:val="22"/>
                <w:szCs w:val="22"/>
              </w:rPr>
            </w:pPr>
            <w:r w:rsidRPr="0066196E">
              <w:rPr>
                <w:b/>
                <w:bCs/>
                <w:sz w:val="22"/>
                <w:szCs w:val="22"/>
              </w:rPr>
              <w:t>186</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right"/>
              <w:rPr>
                <w:b/>
                <w:bCs/>
                <w:sz w:val="22"/>
                <w:szCs w:val="22"/>
              </w:rPr>
            </w:pPr>
            <w:r w:rsidRPr="0066196E">
              <w:rPr>
                <w:b/>
                <w:bCs/>
                <w:sz w:val="22"/>
                <w:szCs w:val="22"/>
              </w:rPr>
              <w:t>163</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right"/>
              <w:rPr>
                <w:b/>
                <w:bCs/>
                <w:sz w:val="22"/>
                <w:szCs w:val="22"/>
              </w:rPr>
            </w:pPr>
            <w:r w:rsidRPr="0066196E">
              <w:rPr>
                <w:b/>
                <w:bCs/>
                <w:sz w:val="22"/>
                <w:szCs w:val="22"/>
              </w:rPr>
              <w:t>122</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right"/>
              <w:rPr>
                <w:b/>
                <w:bCs/>
                <w:sz w:val="22"/>
                <w:szCs w:val="22"/>
              </w:rPr>
            </w:pPr>
            <w:r w:rsidRPr="0066196E">
              <w:rPr>
                <w:b/>
                <w:bCs/>
                <w:sz w:val="22"/>
                <w:szCs w:val="22"/>
              </w:rPr>
              <w:t>107</w:t>
            </w:r>
          </w:p>
        </w:tc>
        <w:tc>
          <w:tcPr>
            <w:tcW w:w="1535"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jc w:val="right"/>
              <w:rPr>
                <w:b/>
                <w:bCs/>
                <w:sz w:val="22"/>
                <w:szCs w:val="22"/>
              </w:rPr>
            </w:pPr>
            <w:r w:rsidRPr="0066196E">
              <w:rPr>
                <w:b/>
                <w:bCs/>
                <w:sz w:val="22"/>
                <w:szCs w:val="22"/>
              </w:rPr>
              <w:t>0</w:t>
            </w:r>
          </w:p>
        </w:tc>
      </w:tr>
    </w:tbl>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rPr>
      </w:pPr>
    </w:p>
    <w:p w:rsidR="002C1B06" w:rsidRPr="0066196E" w:rsidRDefault="002C1B06" w:rsidP="002C1B06">
      <w:pPr>
        <w:widowControl w:val="0"/>
        <w:tabs>
          <w:tab w:val="left" w:pos="284"/>
          <w:tab w:val="left" w:pos="539"/>
          <w:tab w:val="left" w:pos="851"/>
          <w:tab w:val="left" w:pos="8789"/>
        </w:tabs>
        <w:autoSpaceDE w:val="0"/>
        <w:autoSpaceDN w:val="0"/>
        <w:adjustRightInd w:val="0"/>
        <w:jc w:val="both"/>
        <w:rPr>
          <w:b/>
          <w:bCs/>
        </w:rPr>
      </w:pPr>
    </w:p>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sz w:val="28"/>
          <w:szCs w:val="28"/>
        </w:rPr>
      </w:pPr>
      <w:r w:rsidRPr="0066196E">
        <w:rPr>
          <w:b/>
          <w:sz w:val="28"/>
          <w:szCs w:val="28"/>
        </w:rPr>
        <w:t xml:space="preserve">Žiaci prijatí do vyšších ročníkov Konzervatória, </w:t>
      </w:r>
    </w:p>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sz w:val="28"/>
          <w:szCs w:val="28"/>
        </w:rPr>
      </w:pPr>
      <w:r w:rsidRPr="0066196E">
        <w:rPr>
          <w:b/>
          <w:sz w:val="28"/>
          <w:szCs w:val="28"/>
        </w:rPr>
        <w:t>na základe žiadosti o prestup z inej školy</w:t>
      </w:r>
    </w:p>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rPr>
      </w:pPr>
    </w:p>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rPr>
      </w:pPr>
    </w:p>
    <w:tbl>
      <w:tblPr>
        <w:tblW w:w="9324" w:type="dxa"/>
        <w:tblInd w:w="-38" w:type="dxa"/>
        <w:tblLayout w:type="fixed"/>
        <w:tblCellMar>
          <w:left w:w="70" w:type="dxa"/>
          <w:right w:w="70" w:type="dxa"/>
        </w:tblCellMar>
        <w:tblLook w:val="04A0"/>
      </w:tblPr>
      <w:tblGrid>
        <w:gridCol w:w="1385"/>
        <w:gridCol w:w="2126"/>
        <w:gridCol w:w="5813"/>
      </w:tblGrid>
      <w:tr w:rsidR="002C1B06" w:rsidRPr="0066196E" w:rsidTr="002C1B06">
        <w:tc>
          <w:tcPr>
            <w:tcW w:w="1384" w:type="dxa"/>
            <w:tcBorders>
              <w:top w:val="single" w:sz="6" w:space="0" w:color="auto"/>
              <w:left w:val="single" w:sz="6" w:space="0" w:color="auto"/>
              <w:bottom w:val="single" w:sz="6" w:space="0" w:color="auto"/>
              <w:right w:val="single" w:sz="6" w:space="0" w:color="auto"/>
            </w:tcBorders>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center"/>
              <w:rPr>
                <w:b/>
                <w:bCs/>
                <w:sz w:val="22"/>
                <w:szCs w:val="22"/>
              </w:rPr>
            </w:pPr>
            <w:r w:rsidRPr="0066196E">
              <w:rPr>
                <w:b/>
                <w:bCs/>
                <w:sz w:val="22"/>
                <w:szCs w:val="22"/>
              </w:rPr>
              <w:t>Ročník</w:t>
            </w:r>
          </w:p>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center"/>
              <w:rPr>
                <w:b/>
                <w:bCs/>
                <w:sz w:val="22"/>
                <w:szCs w:val="22"/>
              </w:rPr>
            </w:pP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center"/>
              <w:rPr>
                <w:b/>
                <w:bCs/>
                <w:sz w:val="22"/>
                <w:szCs w:val="22"/>
              </w:rPr>
            </w:pPr>
            <w:r w:rsidRPr="0066196E">
              <w:rPr>
                <w:b/>
                <w:bCs/>
                <w:sz w:val="22"/>
                <w:szCs w:val="22"/>
              </w:rPr>
              <w:t xml:space="preserve">Počet </w:t>
            </w:r>
          </w:p>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center"/>
              <w:rPr>
                <w:b/>
                <w:bCs/>
                <w:sz w:val="22"/>
                <w:szCs w:val="22"/>
              </w:rPr>
            </w:pPr>
            <w:r w:rsidRPr="0066196E">
              <w:rPr>
                <w:b/>
                <w:bCs/>
                <w:sz w:val="22"/>
                <w:szCs w:val="22"/>
              </w:rPr>
              <w:t>prijatých žiakov</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center"/>
              <w:rPr>
                <w:b/>
                <w:bCs/>
                <w:sz w:val="22"/>
                <w:szCs w:val="22"/>
              </w:rPr>
            </w:pPr>
            <w:r w:rsidRPr="0066196E">
              <w:rPr>
                <w:b/>
                <w:bCs/>
                <w:sz w:val="22"/>
                <w:szCs w:val="22"/>
              </w:rPr>
              <w:t>Z ktorej školy</w:t>
            </w:r>
          </w:p>
        </w:tc>
      </w:tr>
      <w:tr w:rsidR="002C1B06" w:rsidRPr="0066196E" w:rsidTr="002C1B06">
        <w:tc>
          <w:tcPr>
            <w:tcW w:w="1384"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sz w:val="22"/>
                <w:szCs w:val="22"/>
              </w:rPr>
            </w:pPr>
            <w:r w:rsidRPr="0066196E">
              <w:rPr>
                <w:b/>
                <w:bCs/>
                <w:sz w:val="22"/>
                <w:szCs w:val="22"/>
              </w:rPr>
              <w:t>1. ročník</w:t>
            </w: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sz w:val="22"/>
                <w:szCs w:val="20"/>
              </w:rPr>
            </w:pPr>
            <w:r w:rsidRPr="0066196E">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rPr>
                <w:sz w:val="16"/>
                <w:szCs w:val="16"/>
              </w:rPr>
            </w:pPr>
            <w:r w:rsidRPr="0066196E">
              <w:rPr>
                <w:sz w:val="16"/>
                <w:szCs w:val="16"/>
              </w:rPr>
              <w:t>Cirkevné konzervatórum v Bratislave, 851 06  Bratislava</w:t>
            </w:r>
          </w:p>
        </w:tc>
      </w:tr>
      <w:tr w:rsidR="002C1B06" w:rsidRPr="0066196E" w:rsidTr="002C1B06">
        <w:tc>
          <w:tcPr>
            <w:tcW w:w="1384"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sz w:val="22"/>
                <w:szCs w:val="22"/>
              </w:rPr>
            </w:pPr>
            <w:r w:rsidRPr="0066196E">
              <w:rPr>
                <w:b/>
                <w:bCs/>
                <w:sz w:val="22"/>
                <w:szCs w:val="22"/>
              </w:rPr>
              <w:t>2. ročník</w:t>
            </w: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sz w:val="22"/>
                <w:szCs w:val="20"/>
              </w:rPr>
            </w:pPr>
            <w:r w:rsidRPr="0066196E">
              <w:rPr>
                <w:sz w:val="22"/>
                <w:szCs w:val="20"/>
              </w:rPr>
              <w:t>2+1</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rPr>
                <w:sz w:val="16"/>
                <w:szCs w:val="16"/>
              </w:rPr>
            </w:pPr>
            <w:r w:rsidRPr="0066196E">
              <w:rPr>
                <w:sz w:val="16"/>
                <w:szCs w:val="16"/>
              </w:rPr>
              <w:t>Súkr.Konzervatórium Krčméryho 2, 949 01  Nitra + Konzervatórium Jána Levoslava Bellu, Skuteckého 27, 974 01  Banská Bystrica</w:t>
            </w:r>
          </w:p>
        </w:tc>
      </w:tr>
      <w:tr w:rsidR="002C1B06" w:rsidRPr="0066196E" w:rsidTr="002C1B06">
        <w:tc>
          <w:tcPr>
            <w:tcW w:w="1384"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sz w:val="22"/>
                <w:szCs w:val="22"/>
              </w:rPr>
            </w:pPr>
            <w:r w:rsidRPr="0066196E">
              <w:rPr>
                <w:b/>
                <w:bCs/>
                <w:sz w:val="22"/>
                <w:szCs w:val="22"/>
              </w:rPr>
              <w:t>3. ročník</w:t>
            </w: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sz w:val="22"/>
                <w:szCs w:val="20"/>
              </w:rPr>
            </w:pPr>
            <w:r w:rsidRPr="0066196E">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rPr>
                <w:sz w:val="16"/>
                <w:szCs w:val="16"/>
              </w:rPr>
            </w:pPr>
            <w:r w:rsidRPr="0066196E">
              <w:rPr>
                <w:sz w:val="16"/>
                <w:szCs w:val="16"/>
              </w:rPr>
              <w:t>Súkromné Konzervatórium Dezidera Kardoša, Gagarinova 13, 955 01  Topoľčany</w:t>
            </w:r>
          </w:p>
        </w:tc>
      </w:tr>
      <w:tr w:rsidR="002C1B06" w:rsidRPr="0066196E" w:rsidTr="002C1B06">
        <w:tc>
          <w:tcPr>
            <w:tcW w:w="1384"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sz w:val="22"/>
                <w:szCs w:val="22"/>
              </w:rPr>
            </w:pPr>
            <w:r w:rsidRPr="0066196E">
              <w:rPr>
                <w:b/>
                <w:bCs/>
                <w:sz w:val="22"/>
                <w:szCs w:val="22"/>
              </w:rPr>
              <w:t>4. ročník</w:t>
            </w: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sz w:val="22"/>
                <w:szCs w:val="20"/>
              </w:rPr>
            </w:pPr>
            <w:r w:rsidRPr="0066196E">
              <w:rPr>
                <w:sz w:val="22"/>
                <w:szCs w:val="20"/>
              </w:rPr>
              <w:t>0</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rPr>
                <w:sz w:val="22"/>
                <w:szCs w:val="22"/>
              </w:rPr>
            </w:pPr>
          </w:p>
        </w:tc>
      </w:tr>
      <w:tr w:rsidR="002C1B06" w:rsidRPr="0066196E" w:rsidTr="002C1B06">
        <w:tc>
          <w:tcPr>
            <w:tcW w:w="1384"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sz w:val="22"/>
                <w:szCs w:val="22"/>
              </w:rPr>
            </w:pPr>
            <w:r w:rsidRPr="0066196E">
              <w:rPr>
                <w:b/>
                <w:bCs/>
                <w:sz w:val="22"/>
                <w:szCs w:val="22"/>
              </w:rPr>
              <w:t>5. ročník</w:t>
            </w: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sz w:val="22"/>
                <w:szCs w:val="20"/>
              </w:rPr>
            </w:pPr>
            <w:r w:rsidRPr="0066196E">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rPr>
                <w:sz w:val="16"/>
                <w:szCs w:val="16"/>
              </w:rPr>
            </w:pPr>
            <w:r w:rsidRPr="0066196E">
              <w:rPr>
                <w:sz w:val="16"/>
                <w:szCs w:val="16"/>
              </w:rPr>
              <w:t>Konzervatórium, Timonova 2, 042 03  Košice</w:t>
            </w:r>
          </w:p>
        </w:tc>
      </w:tr>
      <w:tr w:rsidR="002C1B06" w:rsidRPr="0066196E" w:rsidTr="002C1B06">
        <w:tc>
          <w:tcPr>
            <w:tcW w:w="1384"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b/>
                <w:bCs/>
                <w:sz w:val="22"/>
                <w:szCs w:val="22"/>
              </w:rPr>
            </w:pPr>
            <w:r w:rsidRPr="0066196E">
              <w:rPr>
                <w:b/>
                <w:bCs/>
                <w:sz w:val="22"/>
                <w:szCs w:val="22"/>
              </w:rPr>
              <w:t>6. ročník</w:t>
            </w:r>
          </w:p>
        </w:tc>
        <w:tc>
          <w:tcPr>
            <w:tcW w:w="2126"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widowControl w:val="0"/>
              <w:tabs>
                <w:tab w:val="left" w:pos="284"/>
                <w:tab w:val="left" w:pos="539"/>
                <w:tab w:val="left" w:pos="851"/>
                <w:tab w:val="left" w:pos="8789"/>
              </w:tabs>
              <w:autoSpaceDE w:val="0"/>
              <w:autoSpaceDN w:val="0"/>
              <w:adjustRightInd w:val="0"/>
              <w:ind w:right="-356"/>
              <w:jc w:val="both"/>
              <w:rPr>
                <w:sz w:val="22"/>
                <w:szCs w:val="20"/>
              </w:rPr>
            </w:pPr>
            <w:r w:rsidRPr="0066196E">
              <w:rPr>
                <w:sz w:val="22"/>
                <w:szCs w:val="20"/>
              </w:rPr>
              <w:t>0</w:t>
            </w:r>
          </w:p>
        </w:tc>
        <w:tc>
          <w:tcPr>
            <w:tcW w:w="5812" w:type="dxa"/>
            <w:tcBorders>
              <w:top w:val="single" w:sz="6" w:space="0" w:color="auto"/>
              <w:left w:val="single" w:sz="6" w:space="0" w:color="auto"/>
              <w:bottom w:val="single" w:sz="6" w:space="0" w:color="auto"/>
              <w:right w:val="single" w:sz="6" w:space="0" w:color="auto"/>
            </w:tcBorders>
            <w:hideMark/>
          </w:tcPr>
          <w:p w:rsidR="002C1B06" w:rsidRPr="0066196E" w:rsidRDefault="002C1B06" w:rsidP="002C1B06">
            <w:pPr>
              <w:rPr>
                <w:sz w:val="22"/>
                <w:szCs w:val="22"/>
              </w:rPr>
            </w:pPr>
          </w:p>
        </w:tc>
      </w:tr>
    </w:tbl>
    <w:p w:rsidR="002C1B06" w:rsidRPr="0066196E" w:rsidRDefault="002C1B06" w:rsidP="002C1B06">
      <w:pPr>
        <w:widowControl w:val="0"/>
        <w:tabs>
          <w:tab w:val="left" w:pos="284"/>
          <w:tab w:val="left" w:pos="539"/>
          <w:tab w:val="left" w:pos="851"/>
          <w:tab w:val="left" w:pos="8789"/>
        </w:tabs>
        <w:autoSpaceDE w:val="0"/>
        <w:autoSpaceDN w:val="0"/>
        <w:adjustRightInd w:val="0"/>
        <w:ind w:right="-356"/>
      </w:pPr>
    </w:p>
    <w:p w:rsidR="002C1B06" w:rsidRPr="0066196E" w:rsidRDefault="002C1B06" w:rsidP="002C1B06">
      <w:pPr>
        <w:ind w:right="-356"/>
        <w:rPr>
          <w:b/>
          <w:sz w:val="28"/>
          <w:szCs w:val="28"/>
        </w:rPr>
      </w:pPr>
      <w:r w:rsidRPr="0066196E">
        <w:rPr>
          <w:b/>
          <w:sz w:val="28"/>
          <w:szCs w:val="28"/>
        </w:rPr>
        <w:t>Výsledky hodnotenia a klasifikácie žiakov</w:t>
      </w:r>
    </w:p>
    <w:p w:rsidR="002C1B06" w:rsidRPr="0066196E" w:rsidRDefault="002C1B06" w:rsidP="002C1B06"/>
    <w:p w:rsidR="002C1B06" w:rsidRPr="0066196E" w:rsidRDefault="002C1B06" w:rsidP="002C1B06">
      <w:pPr>
        <w:tabs>
          <w:tab w:val="left" w:pos="284"/>
          <w:tab w:val="left" w:pos="539"/>
          <w:tab w:val="left" w:pos="851"/>
          <w:tab w:val="left" w:pos="8789"/>
        </w:tabs>
        <w:ind w:right="-144"/>
        <w:jc w:val="both"/>
      </w:pPr>
      <w:r w:rsidRPr="0066196E">
        <w:t>Školský rok 2014/15 ukončilo spolu 12 mimoriadnych žiakov</w:t>
      </w:r>
      <w:r w:rsidR="00787BA9">
        <w:t>,</w:t>
      </w:r>
      <w:r w:rsidRPr="0066196E">
        <w:t xml:space="preserve"> všetci prospeli s</w:t>
      </w:r>
      <w:r w:rsidR="00787BA9">
        <w:t> </w:t>
      </w:r>
      <w:r w:rsidRPr="0066196E">
        <w:t>vyznamenaním</w:t>
      </w:r>
      <w:r w:rsidR="00787BA9">
        <w:t xml:space="preserve">, </w:t>
      </w:r>
      <w:r w:rsidRPr="0066196E">
        <w:t>594 žiakov v súvislom šesťročnom vyšš</w:t>
      </w:r>
      <w:r w:rsidR="00787BA9">
        <w:t>om odbornom štúdiu,</w:t>
      </w:r>
      <w:r w:rsidRPr="0066196E">
        <w:t xml:space="preserve"> z nich prospelo 529 žiakov, z toho 231 prospelo s vyznamenaním, 129 prospelo veľmi dobre, 169  prospelo, 37 neprospelo a 28 bolo neklasifikovaných. </w:t>
      </w:r>
    </w:p>
    <w:p w:rsidR="002C1B06" w:rsidRPr="0066196E" w:rsidRDefault="002C1B06" w:rsidP="002C1B06">
      <w:pPr>
        <w:tabs>
          <w:tab w:val="left" w:pos="284"/>
          <w:tab w:val="left" w:pos="539"/>
          <w:tab w:val="left" w:pos="851"/>
          <w:tab w:val="left" w:pos="8789"/>
        </w:tabs>
        <w:ind w:right="-144"/>
        <w:jc w:val="both"/>
        <w:rPr>
          <w:b/>
          <w:sz w:val="8"/>
          <w:szCs w:val="8"/>
        </w:rPr>
      </w:pPr>
    </w:p>
    <w:p w:rsidR="002C1B06" w:rsidRPr="0066196E" w:rsidRDefault="002C1B06" w:rsidP="002C1B06">
      <w:pPr>
        <w:tabs>
          <w:tab w:val="left" w:pos="284"/>
          <w:tab w:val="left" w:pos="539"/>
          <w:tab w:val="left" w:pos="851"/>
          <w:tab w:val="left" w:pos="8789"/>
        </w:tabs>
        <w:ind w:right="-144"/>
        <w:jc w:val="both"/>
        <w:rPr>
          <w:b/>
        </w:rPr>
      </w:pPr>
      <w:r w:rsidRPr="0066196E">
        <w:rPr>
          <w:b/>
        </w:rPr>
        <w:t>Celkový priemer prospechu bol 1,62.</w:t>
      </w:r>
    </w:p>
    <w:p w:rsidR="002C1B06" w:rsidRPr="0066196E" w:rsidRDefault="002C1B06" w:rsidP="002C1B06">
      <w:pPr>
        <w:tabs>
          <w:tab w:val="left" w:pos="284"/>
          <w:tab w:val="left" w:pos="539"/>
          <w:tab w:val="left" w:pos="851"/>
          <w:tab w:val="left" w:pos="8789"/>
        </w:tabs>
        <w:ind w:right="-144"/>
        <w:jc w:val="both"/>
        <w:rPr>
          <w:sz w:val="8"/>
          <w:szCs w:val="8"/>
        </w:rPr>
      </w:pPr>
    </w:p>
    <w:p w:rsidR="002C1B06" w:rsidRPr="0066196E" w:rsidRDefault="002C1B06" w:rsidP="002C1B06">
      <w:pPr>
        <w:tabs>
          <w:tab w:val="left" w:pos="284"/>
          <w:tab w:val="left" w:pos="539"/>
          <w:tab w:val="left" w:pos="851"/>
          <w:tab w:val="left" w:pos="8789"/>
        </w:tabs>
        <w:ind w:right="-144"/>
        <w:jc w:val="both"/>
      </w:pPr>
      <w:r w:rsidRPr="0066196E">
        <w:t>Počet vymeškaných vyučovacích hodín bol 18 262,  z toho 1 309  neospravedlnených.</w:t>
      </w:r>
    </w:p>
    <w:p w:rsidR="002C1B06" w:rsidRPr="0066196E" w:rsidRDefault="002C1B06" w:rsidP="002C1B06">
      <w:pPr>
        <w:tabs>
          <w:tab w:val="left" w:pos="284"/>
          <w:tab w:val="left" w:pos="539"/>
          <w:tab w:val="left" w:pos="851"/>
          <w:tab w:val="left" w:pos="8789"/>
        </w:tabs>
        <w:ind w:right="-144"/>
        <w:jc w:val="both"/>
        <w:rPr>
          <w:sz w:val="8"/>
          <w:szCs w:val="8"/>
        </w:rPr>
      </w:pPr>
    </w:p>
    <w:p w:rsidR="002C1B06" w:rsidRPr="0066196E" w:rsidRDefault="002C1B06" w:rsidP="002C1B06">
      <w:pPr>
        <w:tabs>
          <w:tab w:val="left" w:pos="284"/>
          <w:tab w:val="left" w:pos="539"/>
          <w:tab w:val="left" w:pos="851"/>
          <w:tab w:val="left" w:pos="8789"/>
        </w:tabs>
        <w:ind w:right="-144"/>
        <w:jc w:val="both"/>
      </w:pPr>
      <w:r w:rsidRPr="0066196E">
        <w:t>V hodnotení správania bola znížená známka  na 2. stupeň 11 žiakom,  na 3. stupeň 15 žiakom, na 4. stupeň 2 žiakom. Napomenutie alebo pokarhanie od triedneho učiteľa dostalo 0 žiakov.</w:t>
      </w:r>
    </w:p>
    <w:p w:rsidR="002C1B06" w:rsidRPr="0066196E" w:rsidRDefault="002C1B06" w:rsidP="002C1B06">
      <w:pPr>
        <w:tabs>
          <w:tab w:val="left" w:pos="284"/>
          <w:tab w:val="left" w:pos="539"/>
          <w:tab w:val="left" w:pos="851"/>
          <w:tab w:val="left" w:pos="8789"/>
        </w:tabs>
        <w:ind w:right="-144"/>
        <w:jc w:val="both"/>
        <w:rPr>
          <w:sz w:val="8"/>
          <w:szCs w:val="8"/>
        </w:rPr>
      </w:pPr>
    </w:p>
    <w:p w:rsidR="002C1B06" w:rsidRPr="0066196E" w:rsidRDefault="002C1B06" w:rsidP="002C1B06">
      <w:pPr>
        <w:tabs>
          <w:tab w:val="left" w:pos="284"/>
          <w:tab w:val="left" w:pos="539"/>
          <w:tab w:val="left" w:pos="851"/>
          <w:tab w:val="left" w:pos="8789"/>
        </w:tabs>
        <w:ind w:right="-144"/>
        <w:jc w:val="both"/>
      </w:pPr>
      <w:r w:rsidRPr="0066196E">
        <w:t>Pochvala od triedneho učiteľa bola udelená 5 žiakom, pochvala od riaditeľa školy (za úspešnú reprezentáciu na medzinárodných súťažiach) 7 žiakom.</w:t>
      </w:r>
    </w:p>
    <w:p w:rsidR="002C1B06" w:rsidRPr="0066196E" w:rsidRDefault="002C1B06" w:rsidP="002C1B06">
      <w:pPr>
        <w:widowControl w:val="0"/>
        <w:autoSpaceDE w:val="0"/>
        <w:autoSpaceDN w:val="0"/>
        <w:adjustRightInd w:val="0"/>
        <w:jc w:val="both"/>
        <w:rPr>
          <w:sz w:val="8"/>
          <w:szCs w:val="8"/>
        </w:rPr>
      </w:pPr>
    </w:p>
    <w:p w:rsidR="002C1B06" w:rsidRPr="0066196E" w:rsidRDefault="002C1B06" w:rsidP="002C1B06">
      <w:pPr>
        <w:widowControl w:val="0"/>
        <w:autoSpaceDE w:val="0"/>
        <w:autoSpaceDN w:val="0"/>
        <w:adjustRightInd w:val="0"/>
        <w:jc w:val="both"/>
      </w:pPr>
      <w:r w:rsidRPr="0066196E">
        <w:t>Dosiahnutý priemerný prospech jednotlivých tried na konci školského roka 2014/15</w:t>
      </w:r>
    </w:p>
    <w:p w:rsidR="002C1B06" w:rsidRPr="0066196E" w:rsidRDefault="002C1B06" w:rsidP="002C1B06">
      <w:pPr>
        <w:widowControl w:val="0"/>
        <w:autoSpaceDE w:val="0"/>
        <w:autoSpaceDN w:val="0"/>
        <w:adjustRightInd w:val="0"/>
        <w:jc w:val="both"/>
        <w:rPr>
          <w:sz w:val="8"/>
          <w:szCs w:val="8"/>
        </w:rPr>
      </w:pPr>
    </w:p>
    <w:p w:rsidR="002C1B06" w:rsidRPr="0066196E" w:rsidRDefault="002C1B06" w:rsidP="002C1B06">
      <w:pPr>
        <w:widowControl w:val="0"/>
        <w:autoSpaceDE w:val="0"/>
        <w:autoSpaceDN w:val="0"/>
        <w:adjustRightInd w:val="0"/>
        <w:jc w:val="both"/>
      </w:pPr>
      <w:r w:rsidRPr="0066196E">
        <w:t>1.A – 1,51</w:t>
      </w:r>
      <w:r w:rsidRPr="0066196E">
        <w:tab/>
        <w:t>1.B – 2,06</w:t>
      </w:r>
      <w:r w:rsidRPr="0066196E">
        <w:tab/>
        <w:t>1.C –</w:t>
      </w:r>
      <w:r w:rsidRPr="0066196E">
        <w:tab/>
        <w:t>1,63</w:t>
      </w:r>
      <w:r w:rsidRPr="0066196E">
        <w:tab/>
        <w:t>1.D - 1,65</w:t>
      </w:r>
    </w:p>
    <w:p w:rsidR="002C1B06" w:rsidRPr="0066196E" w:rsidRDefault="002C1B06" w:rsidP="002C1B06">
      <w:pPr>
        <w:widowControl w:val="0"/>
        <w:autoSpaceDE w:val="0"/>
        <w:autoSpaceDN w:val="0"/>
        <w:adjustRightInd w:val="0"/>
        <w:jc w:val="both"/>
      </w:pPr>
      <w:r w:rsidRPr="0066196E">
        <w:t>2.A – 1,82</w:t>
      </w:r>
      <w:r w:rsidRPr="0066196E">
        <w:tab/>
        <w:t>2.B – 1,77</w:t>
      </w:r>
      <w:r w:rsidRPr="0066196E">
        <w:tab/>
        <w:t xml:space="preserve">2.C – </w:t>
      </w:r>
      <w:r w:rsidRPr="0066196E">
        <w:tab/>
        <w:t>1,21</w:t>
      </w:r>
      <w:r w:rsidRPr="0066196E">
        <w:tab/>
        <w:t>2.D - 1,73</w:t>
      </w:r>
      <w:r w:rsidRPr="0066196E">
        <w:tab/>
      </w:r>
      <w:r w:rsidRPr="0066196E">
        <w:tab/>
      </w:r>
      <w:r w:rsidRPr="0066196E">
        <w:tab/>
      </w:r>
    </w:p>
    <w:p w:rsidR="002C1B06" w:rsidRPr="0066196E" w:rsidRDefault="002C1B06" w:rsidP="002C1B06">
      <w:pPr>
        <w:widowControl w:val="0"/>
        <w:autoSpaceDE w:val="0"/>
        <w:autoSpaceDN w:val="0"/>
        <w:adjustRightInd w:val="0"/>
        <w:jc w:val="both"/>
      </w:pPr>
      <w:r w:rsidRPr="0066196E">
        <w:t>3.A – 1,77</w:t>
      </w:r>
      <w:r w:rsidRPr="0066196E">
        <w:tab/>
        <w:t>3.B – 1,90</w:t>
      </w:r>
      <w:r w:rsidRPr="0066196E">
        <w:tab/>
        <w:t xml:space="preserve">3.C – </w:t>
      </w:r>
      <w:r w:rsidRPr="0066196E">
        <w:tab/>
        <w:t>1,66</w:t>
      </w:r>
      <w:r w:rsidRPr="0066196E">
        <w:tab/>
        <w:t>3.D - 1,56</w:t>
      </w:r>
    </w:p>
    <w:p w:rsidR="002C1B06" w:rsidRPr="0066196E" w:rsidRDefault="002C1B06" w:rsidP="002C1B06">
      <w:pPr>
        <w:widowControl w:val="0"/>
        <w:autoSpaceDE w:val="0"/>
        <w:autoSpaceDN w:val="0"/>
        <w:adjustRightInd w:val="0"/>
        <w:jc w:val="both"/>
      </w:pPr>
      <w:r w:rsidRPr="0066196E">
        <w:t>4.A – 1,27</w:t>
      </w:r>
      <w:r w:rsidRPr="0066196E">
        <w:tab/>
        <w:t>4.B – 1,89</w:t>
      </w:r>
      <w:r w:rsidRPr="0066196E">
        <w:tab/>
        <w:t xml:space="preserve">4.C – </w:t>
      </w:r>
      <w:r w:rsidRPr="0066196E">
        <w:tab/>
        <w:t>1,83</w:t>
      </w:r>
      <w:r w:rsidRPr="0066196E">
        <w:tab/>
        <w:t>4.D - 1,76</w:t>
      </w:r>
    </w:p>
    <w:p w:rsidR="002C1B06" w:rsidRPr="0066196E" w:rsidRDefault="002C1B06" w:rsidP="002C1B06">
      <w:pPr>
        <w:widowControl w:val="0"/>
        <w:autoSpaceDE w:val="0"/>
        <w:autoSpaceDN w:val="0"/>
        <w:adjustRightInd w:val="0"/>
        <w:jc w:val="both"/>
      </w:pPr>
      <w:r w:rsidRPr="0066196E">
        <w:t>5.A – 1,40</w:t>
      </w:r>
      <w:r w:rsidRPr="0066196E">
        <w:tab/>
        <w:t>5.B – 1,37</w:t>
      </w:r>
      <w:r w:rsidRPr="0066196E">
        <w:tab/>
        <w:t xml:space="preserve">5.C – </w:t>
      </w:r>
      <w:r w:rsidRPr="0066196E">
        <w:tab/>
        <w:t>1,35</w:t>
      </w:r>
      <w:r w:rsidRPr="0066196E">
        <w:tab/>
        <w:t>5.D - 1,50</w:t>
      </w:r>
    </w:p>
    <w:p w:rsidR="002C1B06" w:rsidRPr="0066196E" w:rsidRDefault="002C1B06" w:rsidP="002C1B06">
      <w:pPr>
        <w:widowControl w:val="0"/>
        <w:autoSpaceDE w:val="0"/>
        <w:autoSpaceDN w:val="0"/>
        <w:adjustRightInd w:val="0"/>
        <w:jc w:val="both"/>
      </w:pPr>
      <w:r w:rsidRPr="0066196E">
        <w:t>6.A – 1,89</w:t>
      </w:r>
      <w:r w:rsidRPr="0066196E">
        <w:tab/>
        <w:t>6.B – 1,36</w:t>
      </w:r>
      <w:r w:rsidRPr="0066196E">
        <w:tab/>
        <w:t xml:space="preserve">6.C – </w:t>
      </w:r>
      <w:r w:rsidRPr="0066196E">
        <w:tab/>
        <w:t>1,57</w:t>
      </w:r>
      <w:r w:rsidRPr="0066196E">
        <w:tab/>
        <w:t>6.D - 1,34</w:t>
      </w:r>
    </w:p>
    <w:p w:rsidR="002C1B06" w:rsidRPr="0066196E" w:rsidRDefault="002C1B06" w:rsidP="002C1B06">
      <w:pPr>
        <w:widowControl w:val="0"/>
        <w:autoSpaceDE w:val="0"/>
        <w:autoSpaceDN w:val="0"/>
        <w:adjustRightInd w:val="0"/>
        <w:jc w:val="both"/>
      </w:pPr>
    </w:p>
    <w:p w:rsidR="002C1B06" w:rsidRPr="0066196E" w:rsidRDefault="002C1B06" w:rsidP="002C1B06">
      <w:pPr>
        <w:widowControl w:val="0"/>
        <w:autoSpaceDE w:val="0"/>
        <w:autoSpaceDN w:val="0"/>
        <w:adjustRightInd w:val="0"/>
        <w:jc w:val="both"/>
      </w:pPr>
      <w:r w:rsidRPr="0066196E">
        <w:t>trieda mimoriadnych žiakov – 1,00</w:t>
      </w:r>
    </w:p>
    <w:p w:rsidR="00D9787C" w:rsidRPr="0066196E" w:rsidRDefault="00D9787C" w:rsidP="00D9787C">
      <w:pPr>
        <w:pStyle w:val="Nzov"/>
        <w:ind w:right="-356"/>
        <w:jc w:val="left"/>
        <w:rPr>
          <w:sz w:val="24"/>
        </w:rPr>
      </w:pPr>
    </w:p>
    <w:p w:rsidR="00D70492" w:rsidRPr="0066196E" w:rsidRDefault="00D70492" w:rsidP="00D9787C">
      <w:pPr>
        <w:pStyle w:val="Nzov"/>
        <w:ind w:right="-356"/>
        <w:jc w:val="left"/>
        <w:rPr>
          <w:sz w:val="24"/>
        </w:rPr>
      </w:pPr>
      <w:r w:rsidRPr="0066196E">
        <w:rPr>
          <w:sz w:val="24"/>
        </w:rPr>
        <w:br w:type="page"/>
      </w:r>
    </w:p>
    <w:p w:rsidR="00C6481B" w:rsidRPr="0066196E" w:rsidRDefault="00C6481B" w:rsidP="00D70492">
      <w:pPr>
        <w:rPr>
          <w:b/>
          <w:sz w:val="28"/>
          <w:szCs w:val="28"/>
        </w:rPr>
      </w:pPr>
      <w:r w:rsidRPr="0066196E">
        <w:rPr>
          <w:b/>
          <w:sz w:val="28"/>
          <w:szCs w:val="28"/>
        </w:rPr>
        <w:lastRenderedPageBreak/>
        <w:t>Maturitné skúšky 2015</w:t>
      </w:r>
    </w:p>
    <w:p w:rsidR="00C6481B" w:rsidRPr="0066196E" w:rsidRDefault="00C6481B" w:rsidP="00C6481B">
      <w:pPr>
        <w:widowControl w:val="0"/>
        <w:tabs>
          <w:tab w:val="left" w:pos="284"/>
          <w:tab w:val="left" w:pos="539"/>
          <w:tab w:val="left" w:pos="851"/>
          <w:tab w:val="left" w:pos="8789"/>
        </w:tabs>
        <w:autoSpaceDE w:val="0"/>
        <w:autoSpaceDN w:val="0"/>
        <w:adjustRightInd w:val="0"/>
        <w:jc w:val="both"/>
      </w:pPr>
    </w:p>
    <w:tbl>
      <w:tblPr>
        <w:tblW w:w="0" w:type="auto"/>
        <w:tblInd w:w="70" w:type="dxa"/>
        <w:tblLayout w:type="fixed"/>
        <w:tblCellMar>
          <w:left w:w="70" w:type="dxa"/>
          <w:right w:w="70" w:type="dxa"/>
        </w:tblCellMar>
        <w:tblLook w:val="04A0"/>
      </w:tblPr>
      <w:tblGrid>
        <w:gridCol w:w="3886"/>
        <w:gridCol w:w="650"/>
        <w:gridCol w:w="1037"/>
        <w:gridCol w:w="1090"/>
        <w:gridCol w:w="1134"/>
        <w:gridCol w:w="567"/>
        <w:gridCol w:w="699"/>
      </w:tblGrid>
      <w:tr w:rsidR="00C6481B" w:rsidRPr="0066196E" w:rsidTr="00BA6FD8">
        <w:tc>
          <w:tcPr>
            <w:tcW w:w="3886" w:type="dxa"/>
            <w:vMerge w:val="restart"/>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p w:rsidR="00D70492" w:rsidRPr="0066196E" w:rsidRDefault="00D70492"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5177" w:type="dxa"/>
            <w:gridSpan w:val="6"/>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r w:rsidRPr="0066196E">
              <w:rPr>
                <w:b/>
                <w:bCs/>
              </w:rPr>
              <w:t>Trieda</w:t>
            </w:r>
          </w:p>
        </w:tc>
      </w:tr>
      <w:tr w:rsidR="00C6481B" w:rsidRPr="0066196E" w:rsidTr="00BA6FD8">
        <w:tc>
          <w:tcPr>
            <w:tcW w:w="3886" w:type="dxa"/>
            <w:vMerge/>
            <w:tcBorders>
              <w:top w:val="single" w:sz="6" w:space="0" w:color="auto"/>
              <w:left w:val="single" w:sz="6" w:space="0" w:color="auto"/>
              <w:bottom w:val="single" w:sz="6" w:space="0" w:color="auto"/>
              <w:right w:val="single" w:sz="6" w:space="0" w:color="auto"/>
            </w:tcBorders>
            <w:vAlign w:val="center"/>
            <w:hideMark/>
          </w:tcPr>
          <w:p w:rsidR="00C6481B" w:rsidRPr="0066196E" w:rsidRDefault="00C6481B" w:rsidP="00BA6FD8">
            <w:pPr>
              <w:rPr>
                <w:b/>
                <w:bCs/>
              </w:rPr>
            </w:pP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r w:rsidRPr="0066196E">
              <w:rPr>
                <w:b/>
                <w:bCs/>
              </w:rPr>
              <w:t>4.A</w:t>
            </w:r>
          </w:p>
        </w:tc>
        <w:tc>
          <w:tcPr>
            <w:tcW w:w="103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r w:rsidRPr="0066196E">
              <w:rPr>
                <w:b/>
                <w:bCs/>
              </w:rPr>
              <w:t>4.B</w:t>
            </w:r>
          </w:p>
        </w:tc>
        <w:tc>
          <w:tcPr>
            <w:tcW w:w="109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r w:rsidRPr="0066196E">
              <w:rPr>
                <w:b/>
                <w:bCs/>
              </w:rPr>
              <w:t>4.C</w:t>
            </w: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r w:rsidRPr="0066196E">
              <w:rPr>
                <w:b/>
                <w:bCs/>
              </w:rPr>
              <w:t>4.D</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p>
        </w:tc>
      </w:tr>
      <w:tr w:rsidR="00C6481B" w:rsidRPr="0066196E" w:rsidTr="00BA6FD8">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Počet žiakov prihlásených na MS</w:t>
            </w: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14</w:t>
            </w:r>
          </w:p>
        </w:tc>
        <w:tc>
          <w:tcPr>
            <w:tcW w:w="103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27</w:t>
            </w:r>
          </w:p>
        </w:tc>
        <w:tc>
          <w:tcPr>
            <w:tcW w:w="109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19</w:t>
            </w: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12</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r w:rsidR="00C6481B" w:rsidRPr="0066196E" w:rsidTr="00BA6FD8">
        <w:trPr>
          <w:trHeight w:val="593"/>
        </w:trPr>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rPr>
                <w:b/>
                <w:bCs/>
              </w:rPr>
            </w:pPr>
            <w:r w:rsidRPr="0066196E">
              <w:rPr>
                <w:b/>
                <w:bCs/>
              </w:rPr>
              <w:t xml:space="preserve">Počet žiakov, ktorí neukončili </w:t>
            </w:r>
          </w:p>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rPr>
                <w:b/>
                <w:bCs/>
              </w:rPr>
            </w:pPr>
            <w:r w:rsidRPr="0066196E">
              <w:rPr>
                <w:b/>
                <w:bCs/>
              </w:rPr>
              <w:t>posledný ročník</w:t>
            </w: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 xml:space="preserve">0 </w:t>
            </w:r>
          </w:p>
        </w:tc>
        <w:tc>
          <w:tcPr>
            <w:tcW w:w="103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2</w:t>
            </w:r>
          </w:p>
        </w:tc>
        <w:tc>
          <w:tcPr>
            <w:tcW w:w="1090"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 xml:space="preserve">0 </w:t>
            </w:r>
          </w:p>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 xml:space="preserve">0 </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r w:rsidR="00C6481B" w:rsidRPr="0066196E" w:rsidTr="00BA6FD8">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Počet žiakov, ktorí konali ÚFIČ</w:t>
            </w: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14</w:t>
            </w:r>
          </w:p>
        </w:tc>
        <w:tc>
          <w:tcPr>
            <w:tcW w:w="103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25</w:t>
            </w:r>
          </w:p>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p>
        </w:tc>
        <w:tc>
          <w:tcPr>
            <w:tcW w:w="109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19</w:t>
            </w: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12</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r w:rsidR="00C6481B" w:rsidRPr="0066196E" w:rsidTr="00BA6FD8">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Počet žiakov, ktorí úspešne ukončili</w:t>
            </w:r>
          </w:p>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MS</w:t>
            </w: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14</w:t>
            </w:r>
          </w:p>
        </w:tc>
        <w:tc>
          <w:tcPr>
            <w:tcW w:w="103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24</w:t>
            </w:r>
          </w:p>
        </w:tc>
        <w:tc>
          <w:tcPr>
            <w:tcW w:w="109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19</w:t>
            </w: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12</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r w:rsidR="00C6481B" w:rsidRPr="0066196E" w:rsidTr="00BA6FD8">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Počet žiakov, ktorí majú povolené</w:t>
            </w:r>
          </w:p>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opravné skúšky a náhradný termín</w:t>
            </w: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w:t>
            </w:r>
          </w:p>
        </w:tc>
        <w:tc>
          <w:tcPr>
            <w:tcW w:w="103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1</w:t>
            </w:r>
          </w:p>
        </w:tc>
        <w:tc>
          <w:tcPr>
            <w:tcW w:w="109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0</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r w:rsidR="00C6481B" w:rsidRPr="0066196E" w:rsidTr="00BA6FD8">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jc w:val="both"/>
              <w:rPr>
                <w:b/>
                <w:bCs/>
              </w:rPr>
            </w:pPr>
            <w:r w:rsidRPr="0066196E">
              <w:rPr>
                <w:b/>
                <w:bCs/>
              </w:rPr>
              <w:t>Počet žiakov, ktorí majú povolenú opakovať celú MS (reprobovaní)</w:t>
            </w:r>
          </w:p>
        </w:tc>
        <w:tc>
          <w:tcPr>
            <w:tcW w:w="65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0</w:t>
            </w:r>
          </w:p>
        </w:tc>
        <w:tc>
          <w:tcPr>
            <w:tcW w:w="103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0</w:t>
            </w:r>
          </w:p>
        </w:tc>
        <w:tc>
          <w:tcPr>
            <w:tcW w:w="1090"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r w:rsidRPr="0066196E">
              <w:rPr>
                <w:b/>
                <w:bCs/>
              </w:rPr>
              <w:t>0</w:t>
            </w: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r w:rsidR="00C6481B" w:rsidRPr="0066196E" w:rsidTr="00BA6FD8">
        <w:tc>
          <w:tcPr>
            <w:tcW w:w="388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r w:rsidRPr="0066196E">
              <w:rPr>
                <w:b/>
                <w:bCs/>
              </w:rPr>
              <w:t>Priemer tried na ÚFIČ</w:t>
            </w:r>
          </w:p>
        </w:tc>
        <w:tc>
          <w:tcPr>
            <w:tcW w:w="650" w:type="dxa"/>
            <w:tcBorders>
              <w:top w:val="single" w:sz="6" w:space="0" w:color="auto"/>
              <w:left w:val="single" w:sz="6" w:space="0" w:color="auto"/>
              <w:bottom w:val="single" w:sz="6" w:space="0" w:color="auto"/>
              <w:right w:val="nil"/>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r w:rsidRPr="0066196E">
              <w:rPr>
                <w:b/>
                <w:bCs/>
              </w:rPr>
              <w:t>2,29</w:t>
            </w:r>
          </w:p>
        </w:tc>
        <w:tc>
          <w:tcPr>
            <w:tcW w:w="1037" w:type="dxa"/>
            <w:tcBorders>
              <w:top w:val="single" w:sz="6" w:space="0" w:color="auto"/>
              <w:left w:val="nil"/>
              <w:bottom w:val="single" w:sz="6" w:space="0" w:color="auto"/>
              <w:right w:val="nil"/>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p>
        </w:tc>
        <w:tc>
          <w:tcPr>
            <w:tcW w:w="1090" w:type="dxa"/>
            <w:tcBorders>
              <w:top w:val="single" w:sz="6" w:space="0" w:color="auto"/>
              <w:left w:val="nil"/>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center"/>
              <w:rPr>
                <w:b/>
                <w:bCs/>
              </w:rPr>
            </w:pPr>
          </w:p>
        </w:tc>
        <w:tc>
          <w:tcPr>
            <w:tcW w:w="1134"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right"/>
              <w:rPr>
                <w:b/>
                <w:bCs/>
              </w:rPr>
            </w:pPr>
          </w:p>
        </w:tc>
        <w:tc>
          <w:tcPr>
            <w:tcW w:w="567"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6481B" w:rsidRPr="0066196E" w:rsidRDefault="00C6481B" w:rsidP="00BA6FD8">
            <w:pPr>
              <w:widowControl w:val="0"/>
              <w:tabs>
                <w:tab w:val="left" w:pos="284"/>
                <w:tab w:val="left" w:pos="539"/>
                <w:tab w:val="left" w:pos="851"/>
                <w:tab w:val="left" w:pos="8789"/>
              </w:tabs>
              <w:autoSpaceDE w:val="0"/>
              <w:autoSpaceDN w:val="0"/>
              <w:adjustRightInd w:val="0"/>
              <w:ind w:left="-495" w:firstLine="495"/>
              <w:jc w:val="both"/>
              <w:rPr>
                <w:b/>
                <w:bCs/>
              </w:rPr>
            </w:pPr>
          </w:p>
        </w:tc>
      </w:tr>
    </w:tbl>
    <w:p w:rsidR="00C6481B" w:rsidRPr="0066196E" w:rsidRDefault="00C6481B" w:rsidP="00C6481B">
      <w:pPr>
        <w:widowControl w:val="0"/>
        <w:tabs>
          <w:tab w:val="left" w:pos="284"/>
          <w:tab w:val="left" w:pos="539"/>
          <w:tab w:val="left" w:pos="851"/>
          <w:tab w:val="left" w:pos="8789"/>
        </w:tabs>
        <w:autoSpaceDE w:val="0"/>
        <w:autoSpaceDN w:val="0"/>
        <w:adjustRightInd w:val="0"/>
        <w:ind w:left="426" w:right="543"/>
        <w:jc w:val="both"/>
      </w:pPr>
    </w:p>
    <w:p w:rsidR="00C6481B" w:rsidRPr="0066196E" w:rsidRDefault="00C6481B" w:rsidP="00C6481B">
      <w:pPr>
        <w:widowControl w:val="0"/>
        <w:tabs>
          <w:tab w:val="left" w:pos="284"/>
          <w:tab w:val="left" w:pos="539"/>
          <w:tab w:val="left" w:pos="851"/>
          <w:tab w:val="left" w:pos="8789"/>
        </w:tabs>
        <w:autoSpaceDE w:val="0"/>
        <w:autoSpaceDN w:val="0"/>
        <w:adjustRightInd w:val="0"/>
        <w:ind w:right="-356"/>
        <w:jc w:val="both"/>
      </w:pPr>
    </w:p>
    <w:p w:rsidR="00C6481B" w:rsidRPr="0066196E" w:rsidRDefault="00C6481B" w:rsidP="00C6481B">
      <w:pPr>
        <w:widowControl w:val="0"/>
        <w:tabs>
          <w:tab w:val="left" w:pos="284"/>
          <w:tab w:val="left" w:pos="539"/>
          <w:tab w:val="left" w:pos="851"/>
          <w:tab w:val="left" w:pos="8789"/>
        </w:tabs>
        <w:autoSpaceDE w:val="0"/>
        <w:autoSpaceDN w:val="0"/>
        <w:adjustRightInd w:val="0"/>
        <w:ind w:right="-356"/>
        <w:jc w:val="both"/>
      </w:pPr>
    </w:p>
    <w:p w:rsidR="00C6481B" w:rsidRPr="0066196E" w:rsidRDefault="00C6481B" w:rsidP="00C6481B">
      <w:pPr>
        <w:widowControl w:val="0"/>
        <w:tabs>
          <w:tab w:val="left" w:pos="284"/>
          <w:tab w:val="left" w:pos="539"/>
          <w:tab w:val="left" w:pos="851"/>
          <w:tab w:val="left" w:pos="8789"/>
        </w:tabs>
        <w:autoSpaceDE w:val="0"/>
        <w:autoSpaceDN w:val="0"/>
        <w:adjustRightInd w:val="0"/>
        <w:ind w:right="-356"/>
        <w:jc w:val="both"/>
        <w:rPr>
          <w:b/>
          <w:bCs/>
        </w:rPr>
      </w:pPr>
      <w:r w:rsidRPr="0066196E">
        <w:rPr>
          <w:b/>
          <w:bCs/>
        </w:rPr>
        <w:t>Externá časť MS</w:t>
      </w:r>
    </w:p>
    <w:p w:rsidR="00C6481B" w:rsidRPr="0066196E" w:rsidRDefault="00C6481B" w:rsidP="00C6481B">
      <w:pPr>
        <w:widowControl w:val="0"/>
        <w:tabs>
          <w:tab w:val="left" w:pos="284"/>
          <w:tab w:val="left" w:pos="539"/>
          <w:tab w:val="left" w:pos="851"/>
          <w:tab w:val="left" w:pos="8789"/>
        </w:tabs>
        <w:autoSpaceDE w:val="0"/>
        <w:autoSpaceDN w:val="0"/>
        <w:adjustRightInd w:val="0"/>
        <w:ind w:left="567" w:right="-356"/>
        <w:jc w:val="both"/>
        <w:rPr>
          <w:b/>
          <w:bCs/>
        </w:rPr>
      </w:pPr>
    </w:p>
    <w:p w:rsidR="00C6481B" w:rsidRPr="0066196E" w:rsidRDefault="00C6481B" w:rsidP="00C6481B">
      <w:pPr>
        <w:widowControl w:val="0"/>
        <w:tabs>
          <w:tab w:val="left" w:pos="284"/>
          <w:tab w:val="left" w:pos="539"/>
          <w:tab w:val="left" w:pos="851"/>
          <w:tab w:val="left" w:pos="8789"/>
        </w:tabs>
        <w:autoSpaceDE w:val="0"/>
        <w:autoSpaceDN w:val="0"/>
        <w:adjustRightInd w:val="0"/>
        <w:ind w:left="567" w:right="-356"/>
        <w:jc w:val="both"/>
        <w:rPr>
          <w:b/>
          <w:bCs/>
        </w:rPr>
      </w:pPr>
    </w:p>
    <w:tbl>
      <w:tblPr>
        <w:tblW w:w="0" w:type="auto"/>
        <w:tblInd w:w="1189" w:type="dxa"/>
        <w:tblLayout w:type="fixed"/>
        <w:tblCellMar>
          <w:left w:w="70" w:type="dxa"/>
          <w:right w:w="70" w:type="dxa"/>
        </w:tblCellMar>
        <w:tblLook w:val="04A0"/>
      </w:tblPr>
      <w:tblGrid>
        <w:gridCol w:w="2694"/>
        <w:gridCol w:w="1716"/>
        <w:gridCol w:w="1417"/>
        <w:gridCol w:w="1701"/>
      </w:tblGrid>
      <w:tr w:rsidR="00C6481B" w:rsidRPr="0066196E" w:rsidTr="00BA6FD8">
        <w:tc>
          <w:tcPr>
            <w:tcW w:w="2694" w:type="dxa"/>
            <w:tcBorders>
              <w:top w:val="single" w:sz="6" w:space="0" w:color="auto"/>
              <w:left w:val="single" w:sz="6" w:space="0" w:color="auto"/>
              <w:bottom w:val="single" w:sz="6" w:space="0" w:color="auto"/>
              <w:right w:val="single" w:sz="6" w:space="0" w:color="auto"/>
            </w:tcBorders>
            <w:vAlign w:val="center"/>
            <w:hideMark/>
          </w:tcPr>
          <w:p w:rsidR="00C6481B" w:rsidRPr="0066196E" w:rsidRDefault="00C6481B" w:rsidP="00BA6FD8">
            <w:pPr>
              <w:keepNext/>
              <w:widowControl w:val="0"/>
              <w:tabs>
                <w:tab w:val="left" w:pos="284"/>
                <w:tab w:val="left" w:pos="539"/>
                <w:tab w:val="left" w:pos="851"/>
                <w:tab w:val="left" w:pos="8789"/>
              </w:tabs>
              <w:autoSpaceDE w:val="0"/>
              <w:autoSpaceDN w:val="0"/>
              <w:adjustRightInd w:val="0"/>
              <w:ind w:left="567" w:right="-356"/>
              <w:jc w:val="center"/>
              <w:rPr>
                <w:b/>
                <w:bCs/>
                <w:sz w:val="20"/>
                <w:szCs w:val="20"/>
              </w:rPr>
            </w:pPr>
            <w:r w:rsidRPr="0066196E">
              <w:rPr>
                <w:b/>
                <w:bCs/>
                <w:sz w:val="20"/>
                <w:szCs w:val="20"/>
              </w:rPr>
              <w:t xml:space="preserve">Predmet </w:t>
            </w:r>
          </w:p>
        </w:tc>
        <w:tc>
          <w:tcPr>
            <w:tcW w:w="1716" w:type="dxa"/>
            <w:tcBorders>
              <w:top w:val="single" w:sz="6" w:space="0" w:color="auto"/>
              <w:left w:val="single" w:sz="6" w:space="0" w:color="auto"/>
              <w:bottom w:val="single" w:sz="6" w:space="0" w:color="auto"/>
              <w:right w:val="single" w:sz="6" w:space="0" w:color="auto"/>
            </w:tcBorders>
            <w:vAlign w:val="center"/>
            <w:hideMark/>
          </w:tcPr>
          <w:p w:rsidR="00C6481B" w:rsidRPr="0066196E" w:rsidRDefault="00C6481B" w:rsidP="00BA6FD8">
            <w:pPr>
              <w:widowControl w:val="0"/>
              <w:tabs>
                <w:tab w:val="left" w:pos="86"/>
                <w:tab w:val="left" w:pos="851"/>
                <w:tab w:val="left" w:pos="8789"/>
              </w:tabs>
              <w:autoSpaceDE w:val="0"/>
              <w:autoSpaceDN w:val="0"/>
              <w:adjustRightInd w:val="0"/>
              <w:ind w:left="228" w:right="-356" w:hanging="339"/>
              <w:jc w:val="both"/>
              <w:rPr>
                <w:b/>
                <w:bCs/>
                <w:sz w:val="20"/>
                <w:szCs w:val="20"/>
              </w:rPr>
            </w:pPr>
            <w:r w:rsidRPr="0066196E">
              <w:rPr>
                <w:b/>
                <w:bCs/>
                <w:sz w:val="20"/>
                <w:szCs w:val="20"/>
              </w:rPr>
              <w:t xml:space="preserve">      Počet</w:t>
            </w:r>
          </w:p>
          <w:p w:rsidR="00C6481B" w:rsidRPr="0066196E" w:rsidRDefault="00C6481B" w:rsidP="00BA6FD8">
            <w:pPr>
              <w:widowControl w:val="0"/>
              <w:tabs>
                <w:tab w:val="left" w:pos="86"/>
                <w:tab w:val="left" w:pos="851"/>
                <w:tab w:val="left" w:pos="8789"/>
              </w:tabs>
              <w:autoSpaceDE w:val="0"/>
              <w:autoSpaceDN w:val="0"/>
              <w:adjustRightInd w:val="0"/>
              <w:ind w:left="228" w:right="-356" w:hanging="339"/>
              <w:jc w:val="both"/>
              <w:rPr>
                <w:b/>
                <w:bCs/>
                <w:sz w:val="20"/>
                <w:szCs w:val="20"/>
              </w:rPr>
            </w:pPr>
            <w:r w:rsidRPr="0066196E">
              <w:rPr>
                <w:b/>
                <w:bCs/>
                <w:sz w:val="20"/>
                <w:szCs w:val="20"/>
              </w:rPr>
              <w:t xml:space="preserve">      žiakov </w:t>
            </w:r>
          </w:p>
          <w:p w:rsidR="00C6481B" w:rsidRPr="0066196E" w:rsidRDefault="00C6481B" w:rsidP="00BA6FD8">
            <w:pPr>
              <w:widowControl w:val="0"/>
              <w:tabs>
                <w:tab w:val="left" w:pos="86"/>
                <w:tab w:val="left" w:pos="851"/>
                <w:tab w:val="left" w:pos="8789"/>
              </w:tabs>
              <w:autoSpaceDE w:val="0"/>
              <w:autoSpaceDN w:val="0"/>
              <w:adjustRightInd w:val="0"/>
              <w:ind w:left="228" w:right="-356" w:hanging="339"/>
              <w:jc w:val="both"/>
              <w:rPr>
                <w:b/>
                <w:bCs/>
                <w:sz w:val="20"/>
                <w:szCs w:val="20"/>
              </w:rPr>
            </w:pPr>
            <w:r w:rsidRPr="0066196E">
              <w:rPr>
                <w:b/>
                <w:bCs/>
                <w:sz w:val="20"/>
                <w:szCs w:val="20"/>
              </w:rPr>
              <w:t xml:space="preserve">      prihlásených </w:t>
            </w:r>
          </w:p>
          <w:p w:rsidR="00C6481B" w:rsidRPr="0066196E" w:rsidRDefault="00C6481B" w:rsidP="00BA6FD8">
            <w:pPr>
              <w:widowControl w:val="0"/>
              <w:tabs>
                <w:tab w:val="left" w:pos="86"/>
                <w:tab w:val="left" w:pos="851"/>
                <w:tab w:val="left" w:pos="8789"/>
              </w:tabs>
              <w:autoSpaceDE w:val="0"/>
              <w:autoSpaceDN w:val="0"/>
              <w:adjustRightInd w:val="0"/>
              <w:ind w:left="228" w:right="-356" w:hanging="339"/>
              <w:jc w:val="both"/>
              <w:rPr>
                <w:b/>
                <w:bCs/>
                <w:sz w:val="20"/>
                <w:szCs w:val="20"/>
              </w:rPr>
            </w:pPr>
            <w:r w:rsidRPr="0066196E">
              <w:rPr>
                <w:b/>
                <w:bCs/>
                <w:sz w:val="20"/>
                <w:szCs w:val="20"/>
              </w:rPr>
              <w:t xml:space="preserve">      na MS</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sz w:val="20"/>
                <w:szCs w:val="20"/>
              </w:rPr>
            </w:pPr>
            <w:r w:rsidRPr="0066196E">
              <w:rPr>
                <w:b/>
                <w:bCs/>
                <w:sz w:val="20"/>
                <w:szCs w:val="20"/>
              </w:rPr>
              <w:t>z toho písalo</w:t>
            </w:r>
          </w:p>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sz w:val="20"/>
                <w:szCs w:val="20"/>
              </w:rPr>
            </w:pPr>
            <w:r w:rsidRPr="0066196E">
              <w:rPr>
                <w:b/>
                <w:bCs/>
                <w:sz w:val="20"/>
                <w:szCs w:val="20"/>
              </w:rPr>
              <w:t>EČMS</w:t>
            </w:r>
          </w:p>
        </w:tc>
        <w:tc>
          <w:tcPr>
            <w:tcW w:w="1701" w:type="dxa"/>
            <w:tcBorders>
              <w:top w:val="single" w:sz="6" w:space="0" w:color="auto"/>
              <w:left w:val="single" w:sz="6" w:space="0" w:color="auto"/>
              <w:bottom w:val="single" w:sz="6" w:space="0" w:color="auto"/>
              <w:right w:val="single" w:sz="6" w:space="0" w:color="auto"/>
            </w:tcBorders>
            <w:vAlign w:val="center"/>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sz w:val="20"/>
                <w:szCs w:val="20"/>
              </w:rPr>
            </w:pPr>
            <w:r w:rsidRPr="0066196E">
              <w:rPr>
                <w:b/>
                <w:bCs/>
                <w:sz w:val="20"/>
                <w:szCs w:val="20"/>
              </w:rPr>
              <w:t xml:space="preserve"> úspešnosť žiakov</w:t>
            </w:r>
          </w:p>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sz w:val="20"/>
                <w:szCs w:val="20"/>
              </w:rPr>
            </w:pPr>
            <w:r w:rsidRPr="0066196E">
              <w:rPr>
                <w:b/>
                <w:bCs/>
                <w:sz w:val="20"/>
                <w:szCs w:val="20"/>
              </w:rPr>
              <w:t>v SR v %</w:t>
            </w:r>
          </w:p>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sz w:val="20"/>
                <w:szCs w:val="20"/>
              </w:rPr>
            </w:pPr>
            <w:r w:rsidRPr="0066196E">
              <w:rPr>
                <w:b/>
                <w:bCs/>
                <w:sz w:val="20"/>
                <w:szCs w:val="20"/>
              </w:rPr>
              <w:t>úroveň B1 + B2</w:t>
            </w:r>
          </w:p>
        </w:tc>
      </w:tr>
      <w:tr w:rsidR="00C6481B" w:rsidRPr="0066196E" w:rsidTr="00BA6FD8">
        <w:tc>
          <w:tcPr>
            <w:tcW w:w="269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rPr>
            </w:pPr>
            <w:r w:rsidRPr="0066196E">
              <w:rPr>
                <w:b/>
                <w:bCs/>
              </w:rPr>
              <w:t>slovenský jazyk a</w:t>
            </w:r>
            <w:r w:rsidR="00D70492" w:rsidRPr="0066196E">
              <w:rPr>
                <w:b/>
                <w:bCs/>
              </w:rPr>
              <w:t> </w:t>
            </w:r>
            <w:r w:rsidRPr="0066196E">
              <w:rPr>
                <w:b/>
                <w:bCs/>
              </w:rPr>
              <w:t>literatúra</w:t>
            </w:r>
          </w:p>
        </w:tc>
        <w:tc>
          <w:tcPr>
            <w:tcW w:w="171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43</w:t>
            </w:r>
          </w:p>
        </w:tc>
        <w:tc>
          <w:tcPr>
            <w:tcW w:w="141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43</w:t>
            </w:r>
          </w:p>
        </w:tc>
        <w:tc>
          <w:tcPr>
            <w:tcW w:w="1701"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65,3</w:t>
            </w:r>
          </w:p>
        </w:tc>
      </w:tr>
      <w:tr w:rsidR="00C6481B" w:rsidRPr="0066196E" w:rsidTr="00BA6FD8">
        <w:tc>
          <w:tcPr>
            <w:tcW w:w="269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rPr>
            </w:pPr>
            <w:r w:rsidRPr="0066196E">
              <w:rPr>
                <w:b/>
                <w:bCs/>
              </w:rPr>
              <w:t>anglický jazyk</w:t>
            </w:r>
          </w:p>
        </w:tc>
        <w:tc>
          <w:tcPr>
            <w:tcW w:w="171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36</w:t>
            </w:r>
          </w:p>
        </w:tc>
        <w:tc>
          <w:tcPr>
            <w:tcW w:w="141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36</w:t>
            </w:r>
          </w:p>
        </w:tc>
        <w:tc>
          <w:tcPr>
            <w:tcW w:w="1701"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39,35</w:t>
            </w:r>
          </w:p>
        </w:tc>
      </w:tr>
      <w:tr w:rsidR="00C6481B" w:rsidRPr="0066196E" w:rsidTr="00BA6FD8">
        <w:tc>
          <w:tcPr>
            <w:tcW w:w="2694"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rPr>
                <w:b/>
                <w:bCs/>
              </w:rPr>
            </w:pPr>
            <w:r w:rsidRPr="0066196E">
              <w:rPr>
                <w:b/>
                <w:bCs/>
              </w:rPr>
              <w:t>nemecký jazyk</w:t>
            </w:r>
          </w:p>
        </w:tc>
        <w:tc>
          <w:tcPr>
            <w:tcW w:w="1716"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7</w:t>
            </w:r>
          </w:p>
        </w:tc>
        <w:tc>
          <w:tcPr>
            <w:tcW w:w="1417"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7</w:t>
            </w:r>
          </w:p>
        </w:tc>
        <w:tc>
          <w:tcPr>
            <w:tcW w:w="1701" w:type="dxa"/>
            <w:tcBorders>
              <w:top w:val="single" w:sz="6" w:space="0" w:color="auto"/>
              <w:left w:val="single" w:sz="6" w:space="0" w:color="auto"/>
              <w:bottom w:val="single" w:sz="6" w:space="0" w:color="auto"/>
              <w:right w:val="single" w:sz="6" w:space="0" w:color="auto"/>
            </w:tcBorders>
            <w:hideMark/>
          </w:tcPr>
          <w:p w:rsidR="00C6481B" w:rsidRPr="0066196E" w:rsidRDefault="00C6481B" w:rsidP="00BA6FD8">
            <w:pPr>
              <w:widowControl w:val="0"/>
              <w:tabs>
                <w:tab w:val="left" w:pos="284"/>
                <w:tab w:val="left" w:pos="539"/>
                <w:tab w:val="left" w:pos="851"/>
                <w:tab w:val="left" w:pos="8789"/>
              </w:tabs>
              <w:autoSpaceDE w:val="0"/>
              <w:autoSpaceDN w:val="0"/>
              <w:adjustRightInd w:val="0"/>
              <w:ind w:left="567" w:right="-356"/>
              <w:jc w:val="center"/>
              <w:rPr>
                <w:b/>
                <w:bCs/>
              </w:rPr>
            </w:pPr>
            <w:r w:rsidRPr="0066196E">
              <w:rPr>
                <w:b/>
                <w:bCs/>
              </w:rPr>
              <w:t>87,1</w:t>
            </w:r>
          </w:p>
        </w:tc>
      </w:tr>
    </w:tbl>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left="426" w:right="543"/>
        <w:jc w:val="both"/>
      </w:pPr>
    </w:p>
    <w:p w:rsidR="00C6481B" w:rsidRPr="0066196E" w:rsidRDefault="00C6481B" w:rsidP="00C6481B">
      <w:pPr>
        <w:widowControl w:val="0"/>
        <w:numPr>
          <w:ilvl w:val="0"/>
          <w:numId w:val="2"/>
        </w:numPr>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66196E">
        <w:rPr>
          <w:b/>
          <w:bCs/>
        </w:rPr>
        <w:t xml:space="preserve">teoretická časť odbornej zložky MS: prihlásených 61 žiakov, z toho 59  maturitnú skúšku vykonalo, 58 úspešne, priemer prospechu 2,84 </w:t>
      </w: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left="426" w:right="543"/>
        <w:jc w:val="both"/>
        <w:rPr>
          <w:b/>
          <w:bCs/>
        </w:rPr>
      </w:pPr>
    </w:p>
    <w:p w:rsidR="00C6481B" w:rsidRPr="0066196E" w:rsidRDefault="00C6481B" w:rsidP="00C6481B">
      <w:pPr>
        <w:widowControl w:val="0"/>
        <w:numPr>
          <w:ilvl w:val="0"/>
          <w:numId w:val="3"/>
        </w:numPr>
        <w:tabs>
          <w:tab w:val="left" w:pos="284"/>
          <w:tab w:val="left" w:pos="539"/>
          <w:tab w:val="left" w:pos="720"/>
          <w:tab w:val="left" w:pos="851"/>
          <w:tab w:val="left" w:pos="8789"/>
        </w:tabs>
        <w:autoSpaceDE w:val="0"/>
        <w:autoSpaceDN w:val="0"/>
        <w:adjustRightInd w:val="0"/>
        <w:spacing w:line="276" w:lineRule="auto"/>
        <w:ind w:left="426" w:right="543" w:firstLine="0"/>
        <w:jc w:val="both"/>
        <w:rPr>
          <w:b/>
          <w:bCs/>
        </w:rPr>
      </w:pPr>
      <w:r w:rsidRPr="0066196E">
        <w:rPr>
          <w:b/>
          <w:bCs/>
        </w:rPr>
        <w:t>praktická časť odbornej zložky MS: prihlásených 72 žiakov,</w:t>
      </w:r>
    </w:p>
    <w:p w:rsidR="00C6481B" w:rsidRPr="0066196E" w:rsidRDefault="00C6481B" w:rsidP="00C6481B">
      <w:pPr>
        <w:widowControl w:val="0"/>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66196E">
        <w:rPr>
          <w:b/>
          <w:bCs/>
        </w:rPr>
        <w:t xml:space="preserve">     z toho úspešne vykonalo   maturitnú skúšku 68, s prospechom výborný 48, chválitebný 14, dobrý 6, dostatočný 0, priemer prospechu 1,38. </w:t>
      </w: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left="360" w:right="-356"/>
        <w:jc w:val="both"/>
        <w:rPr>
          <w:b/>
          <w:bCs/>
          <w:i/>
          <w:iCs/>
        </w:rPr>
      </w:pPr>
      <w:r w:rsidRPr="0066196E">
        <w:rPr>
          <w:b/>
          <w:bCs/>
        </w:rPr>
        <w:t xml:space="preserve">d) dobrovoľnú MS z predmetu </w:t>
      </w:r>
      <w:r w:rsidRPr="0066196E">
        <w:rPr>
          <w:b/>
          <w:bCs/>
          <w:i/>
          <w:iCs/>
        </w:rPr>
        <w:t>taliansky jazyk</w:t>
      </w:r>
      <w:r w:rsidRPr="0066196E">
        <w:rPr>
          <w:b/>
          <w:bCs/>
        </w:rPr>
        <w:t xml:space="preserve"> vykonala 1 žiačka s hodnotením </w:t>
      </w:r>
      <w:r w:rsidRPr="0066196E">
        <w:rPr>
          <w:b/>
          <w:bCs/>
          <w:i/>
          <w:iCs/>
        </w:rPr>
        <w:t>výborný,</w:t>
      </w: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left="360" w:right="-356"/>
        <w:jc w:val="both"/>
        <w:rPr>
          <w:b/>
          <w:bCs/>
          <w:iCs/>
        </w:rPr>
      </w:pPr>
      <w:r w:rsidRPr="0066196E">
        <w:rPr>
          <w:b/>
          <w:bCs/>
          <w:iCs/>
        </w:rPr>
        <w:t xml:space="preserve">z predmetu </w:t>
      </w:r>
      <w:r w:rsidRPr="0066196E">
        <w:rPr>
          <w:b/>
          <w:bCs/>
          <w:i/>
          <w:iCs/>
        </w:rPr>
        <w:t xml:space="preserve">anglický jazyk </w:t>
      </w:r>
      <w:r w:rsidRPr="0066196E">
        <w:rPr>
          <w:b/>
          <w:bCs/>
          <w:iCs/>
        </w:rPr>
        <w:t>1 žiak s hodnotením</w:t>
      </w:r>
      <w:r w:rsidRPr="0066196E">
        <w:rPr>
          <w:b/>
          <w:bCs/>
          <w:i/>
          <w:iCs/>
        </w:rPr>
        <w:t xml:space="preserve"> chválitebný</w:t>
      </w:r>
      <w:r w:rsidRPr="0066196E">
        <w:rPr>
          <w:b/>
          <w:bCs/>
          <w:iCs/>
        </w:rPr>
        <w:t xml:space="preserve"> a z predmetu </w:t>
      </w:r>
      <w:r w:rsidRPr="0066196E">
        <w:rPr>
          <w:b/>
          <w:bCs/>
          <w:i/>
          <w:iCs/>
        </w:rPr>
        <w:t>dejepis</w:t>
      </w:r>
      <w:r w:rsidRPr="0066196E">
        <w:rPr>
          <w:b/>
          <w:bCs/>
          <w:iCs/>
        </w:rPr>
        <w:t xml:space="preserve"> 1 žiak s hodnotením</w:t>
      </w:r>
      <w:r w:rsidRPr="0066196E">
        <w:rPr>
          <w:b/>
          <w:bCs/>
          <w:i/>
          <w:iCs/>
        </w:rPr>
        <w:t xml:space="preserve"> výborný</w:t>
      </w:r>
      <w:r w:rsidRPr="0066196E">
        <w:rPr>
          <w:b/>
          <w:bCs/>
          <w:iCs/>
        </w:rPr>
        <w:t xml:space="preserve"> </w:t>
      </w: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left="360" w:right="-356"/>
        <w:jc w:val="both"/>
        <w:rPr>
          <w:bCs/>
        </w:rPr>
      </w:pP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66196E">
        <w:rPr>
          <w:bCs/>
        </w:rPr>
        <w:t>Maturitnú skúš</w:t>
      </w:r>
      <w:r w:rsidR="00157EB6" w:rsidRPr="0066196E">
        <w:rPr>
          <w:bCs/>
        </w:rPr>
        <w:t>ku vykonalo 68 žiakov, z toho 67</w:t>
      </w:r>
      <w:r w:rsidRPr="0066196E">
        <w:rPr>
          <w:bCs/>
        </w:rPr>
        <w:t xml:space="preserve"> úspešne,  2 žiačky  majú povolené vykonať maturitnú skúšku v opravnom a náhradnom termíne (február 2016). </w:t>
      </w:r>
    </w:p>
    <w:p w:rsidR="00C6481B" w:rsidRPr="0066196E" w:rsidRDefault="00C6481B" w:rsidP="00C6481B">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6481B" w:rsidRPr="0066196E" w:rsidRDefault="00C6481B" w:rsidP="00C6481B">
      <w:pPr>
        <w:widowControl w:val="0"/>
        <w:tabs>
          <w:tab w:val="left" w:pos="284"/>
          <w:tab w:val="left" w:pos="539"/>
          <w:tab w:val="left" w:pos="851"/>
          <w:tab w:val="left" w:pos="8789"/>
        </w:tabs>
        <w:autoSpaceDE w:val="0"/>
        <w:autoSpaceDN w:val="0"/>
        <w:adjustRightInd w:val="0"/>
        <w:ind w:right="-356"/>
        <w:jc w:val="both"/>
        <w:rPr>
          <w:b/>
          <w:bCs/>
        </w:rPr>
      </w:pPr>
      <w:r w:rsidRPr="0066196E">
        <w:rPr>
          <w:b/>
          <w:bCs/>
        </w:rPr>
        <w:t>Percento úspešnosti na maturitných skúškach je 98,60 %.</w:t>
      </w:r>
    </w:p>
    <w:p w:rsidR="00C6481B" w:rsidRPr="0066196E" w:rsidRDefault="00C6481B" w:rsidP="00C6481B">
      <w:pPr>
        <w:widowControl w:val="0"/>
        <w:tabs>
          <w:tab w:val="left" w:pos="284"/>
          <w:tab w:val="left" w:pos="539"/>
          <w:tab w:val="left" w:pos="851"/>
          <w:tab w:val="left" w:pos="8789"/>
        </w:tabs>
        <w:autoSpaceDE w:val="0"/>
        <w:autoSpaceDN w:val="0"/>
        <w:adjustRightInd w:val="0"/>
        <w:ind w:right="-356"/>
        <w:jc w:val="both"/>
        <w:rPr>
          <w:b/>
          <w:bCs/>
          <w:sz w:val="28"/>
          <w:szCs w:val="28"/>
        </w:rPr>
      </w:pPr>
    </w:p>
    <w:p w:rsidR="0097668F" w:rsidRPr="0066196E" w:rsidRDefault="0097668F" w:rsidP="00510ED0">
      <w:pPr>
        <w:widowControl w:val="0"/>
        <w:tabs>
          <w:tab w:val="left" w:pos="284"/>
          <w:tab w:val="left" w:pos="539"/>
          <w:tab w:val="left" w:pos="851"/>
          <w:tab w:val="left" w:pos="8789"/>
        </w:tabs>
        <w:autoSpaceDE w:val="0"/>
        <w:autoSpaceDN w:val="0"/>
        <w:adjustRightInd w:val="0"/>
        <w:ind w:right="-356"/>
        <w:jc w:val="both"/>
        <w:rPr>
          <w:b/>
          <w:bCs/>
        </w:rPr>
      </w:pPr>
    </w:p>
    <w:p w:rsidR="00255BC5" w:rsidRPr="0066196E" w:rsidRDefault="00255BC5" w:rsidP="00255BC5"/>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sz w:val="28"/>
          <w:szCs w:val="28"/>
        </w:rPr>
      </w:pPr>
      <w:r w:rsidRPr="0066196E">
        <w:rPr>
          <w:b/>
          <w:bCs/>
          <w:sz w:val="28"/>
          <w:szCs w:val="28"/>
        </w:rPr>
        <w:lastRenderedPageBreak/>
        <w:t>Absolventské skúšky</w:t>
      </w:r>
    </w:p>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sz w:val="28"/>
          <w:szCs w:val="28"/>
        </w:rPr>
      </w:pPr>
    </w:p>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sz w:val="28"/>
          <w:szCs w:val="28"/>
        </w:rPr>
      </w:pPr>
    </w:p>
    <w:tbl>
      <w:tblPr>
        <w:tblpPr w:leftFromText="180" w:rightFromText="180" w:vertAnchor="text" w:tblpY="1"/>
        <w:tblOverlap w:val="never"/>
        <w:tblW w:w="0" w:type="auto"/>
        <w:tblInd w:w="108" w:type="dxa"/>
        <w:tblLayout w:type="fixed"/>
        <w:tblLook w:val="0000"/>
      </w:tblPr>
      <w:tblGrid>
        <w:gridCol w:w="5529"/>
        <w:gridCol w:w="2126"/>
      </w:tblGrid>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r w:rsidRPr="0066196E">
              <w:rPr>
                <w:b/>
                <w:bCs/>
              </w:rPr>
              <w:t>Počet žiakov, ktorí vykonali absolventské skúšky</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r w:rsidRPr="0066196E">
              <w:rPr>
                <w:b/>
                <w:bCs/>
              </w:rPr>
              <w:t>5</w:t>
            </w:r>
            <w:r w:rsidR="00EC6045" w:rsidRPr="0066196E">
              <w:rPr>
                <w:b/>
                <w:bCs/>
              </w:rPr>
              <w:t>4</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r w:rsidRPr="0066196E">
              <w:rPr>
                <w:b/>
                <w:bCs/>
              </w:rPr>
              <w:t>Počet žiakov, ktorí úspešne absolvovali</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r w:rsidRPr="0066196E">
              <w:rPr>
                <w:b/>
                <w:bCs/>
              </w:rPr>
              <w:t>53</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4"/>
              <w:jc w:val="both"/>
              <w:rPr>
                <w:b/>
                <w:bCs/>
              </w:rPr>
            </w:pPr>
            <w:r w:rsidRPr="0066196E">
              <w:rPr>
                <w:b/>
                <w:bCs/>
              </w:rPr>
              <w:t>Počet žiakov, ktorí majú povolené vykonať skúšku v opravnom termíne</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r w:rsidRPr="0066196E">
              <w:rPr>
                <w:b/>
                <w:bCs/>
              </w:rPr>
              <w:t>1</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4"/>
              <w:jc w:val="both"/>
              <w:rPr>
                <w:b/>
                <w:bCs/>
              </w:rPr>
            </w:pPr>
            <w:r w:rsidRPr="0066196E">
              <w:rPr>
                <w:b/>
                <w:bCs/>
              </w:rPr>
              <w:t>Počet žiakov, ktorí majú povolené vykonať skúšku v náhradnom termín</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both"/>
              <w:rPr>
                <w:b/>
                <w:bCs/>
              </w:rPr>
            </w:pPr>
            <w:r w:rsidRPr="0066196E">
              <w:rPr>
                <w:b/>
                <w:bCs/>
              </w:rPr>
              <w:t>4</w:t>
            </w:r>
          </w:p>
        </w:tc>
      </w:tr>
    </w:tbl>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rPr>
      </w:pPr>
      <w:r w:rsidRPr="0066196E">
        <w:rPr>
          <w:b/>
          <w:bCs/>
        </w:rPr>
        <w:br w:type="textWrapping" w:clear="all"/>
      </w:r>
    </w:p>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rPr>
      </w:pPr>
    </w:p>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rPr>
      </w:pPr>
      <w:r w:rsidRPr="0066196E">
        <w:rPr>
          <w:b/>
          <w:bCs/>
        </w:rPr>
        <w:t>Priemerný prospech jednotlivých  častí absolventskej skúšky</w:t>
      </w:r>
    </w:p>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255BC5" w:rsidRPr="0066196E" w:rsidTr="00341617">
        <w:tc>
          <w:tcPr>
            <w:tcW w:w="5529" w:type="dxa"/>
            <w:tcBorders>
              <w:top w:val="single" w:sz="6" w:space="0" w:color="auto"/>
              <w:left w:val="single" w:sz="6" w:space="0" w:color="auto"/>
              <w:bottom w:val="single" w:sz="6" w:space="0" w:color="auto"/>
              <w:right w:val="single" w:sz="6" w:space="0" w:color="auto"/>
            </w:tcBorders>
            <w:vAlign w:val="center"/>
          </w:tcPr>
          <w:p w:rsidR="00255BC5" w:rsidRPr="0066196E" w:rsidRDefault="00255BC5" w:rsidP="00341617">
            <w:pPr>
              <w:keepNext/>
              <w:widowControl w:val="0"/>
              <w:tabs>
                <w:tab w:val="left" w:pos="284"/>
                <w:tab w:val="left" w:pos="539"/>
                <w:tab w:val="left" w:pos="851"/>
                <w:tab w:val="left" w:pos="8789"/>
              </w:tabs>
              <w:autoSpaceDE w:val="0"/>
              <w:autoSpaceDN w:val="0"/>
              <w:adjustRightInd w:val="0"/>
              <w:ind w:right="-356"/>
              <w:jc w:val="center"/>
              <w:rPr>
                <w:b/>
                <w:bCs/>
              </w:rPr>
            </w:pPr>
            <w:r w:rsidRPr="0066196E">
              <w:rPr>
                <w:b/>
                <w:bCs/>
              </w:rPr>
              <w:t xml:space="preserve">Predmet </w:t>
            </w:r>
          </w:p>
        </w:tc>
        <w:tc>
          <w:tcPr>
            <w:tcW w:w="2126" w:type="dxa"/>
            <w:tcBorders>
              <w:top w:val="single" w:sz="6" w:space="0" w:color="auto"/>
              <w:left w:val="single" w:sz="6" w:space="0" w:color="auto"/>
              <w:bottom w:val="single" w:sz="6" w:space="0" w:color="auto"/>
              <w:right w:val="single" w:sz="6" w:space="0" w:color="auto"/>
            </w:tcBorders>
            <w:vAlign w:val="center"/>
          </w:tcPr>
          <w:p w:rsidR="00255BC5" w:rsidRPr="0066196E" w:rsidRDefault="00255BC5" w:rsidP="00341617">
            <w:pPr>
              <w:widowControl w:val="0"/>
              <w:tabs>
                <w:tab w:val="left" w:pos="284"/>
                <w:tab w:val="left" w:pos="539"/>
                <w:tab w:val="left" w:pos="851"/>
                <w:tab w:val="left" w:pos="8789"/>
              </w:tabs>
              <w:autoSpaceDE w:val="0"/>
              <w:autoSpaceDN w:val="0"/>
              <w:adjustRightInd w:val="0"/>
              <w:jc w:val="center"/>
              <w:rPr>
                <w:b/>
                <w:bCs/>
              </w:rPr>
            </w:pPr>
            <w:r w:rsidRPr="0066196E">
              <w:rPr>
                <w:b/>
                <w:bCs/>
              </w:rPr>
              <w:t>Priemerný prospech</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rPr>
                <w:b/>
                <w:bCs/>
              </w:rPr>
            </w:pPr>
            <w:r w:rsidRPr="0066196E">
              <w:rPr>
                <w:b/>
                <w:bCs/>
              </w:rPr>
              <w:t>Umelecké výkony z hlavných predmetov štúdia</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r w:rsidRPr="0066196E">
              <w:rPr>
                <w:b/>
                <w:bCs/>
              </w:rPr>
              <w:t>1,42</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rPr>
                <w:b/>
                <w:bCs/>
              </w:rPr>
            </w:pPr>
            <w:r w:rsidRPr="0066196E">
              <w:rPr>
                <w:b/>
                <w:bCs/>
              </w:rPr>
              <w:t>Písomná absolventská práca a jej obhajoba</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r w:rsidRPr="0066196E">
              <w:rPr>
                <w:b/>
                <w:bCs/>
              </w:rPr>
              <w:t>1,33</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rPr>
                <w:b/>
                <w:bCs/>
              </w:rPr>
            </w:pPr>
            <w:r w:rsidRPr="0066196E">
              <w:rPr>
                <w:b/>
                <w:bCs/>
              </w:rPr>
              <w:t>Súborné skúšky z pedagogickej prípravy</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r w:rsidRPr="0066196E">
              <w:rPr>
                <w:b/>
                <w:bCs/>
              </w:rPr>
              <w:t>1,34</w:t>
            </w:r>
          </w:p>
        </w:tc>
      </w:tr>
    </w:tbl>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rPr>
      </w:pPr>
    </w:p>
    <w:p w:rsidR="00255BC5" w:rsidRPr="0066196E" w:rsidRDefault="00255BC5" w:rsidP="00255BC5">
      <w:pPr>
        <w:widowControl w:val="0"/>
        <w:tabs>
          <w:tab w:val="left" w:pos="284"/>
          <w:tab w:val="left" w:pos="539"/>
          <w:tab w:val="left" w:pos="851"/>
          <w:tab w:val="left" w:pos="8789"/>
        </w:tabs>
        <w:autoSpaceDE w:val="0"/>
        <w:autoSpaceDN w:val="0"/>
        <w:adjustRightInd w:val="0"/>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255BC5" w:rsidRPr="0066196E" w:rsidTr="00341617">
        <w:tc>
          <w:tcPr>
            <w:tcW w:w="5529" w:type="dxa"/>
            <w:tcBorders>
              <w:top w:val="single" w:sz="6" w:space="0" w:color="auto"/>
              <w:left w:val="single" w:sz="6" w:space="0" w:color="auto"/>
              <w:bottom w:val="single" w:sz="6" w:space="0" w:color="auto"/>
              <w:right w:val="single" w:sz="6" w:space="0" w:color="auto"/>
            </w:tcBorders>
            <w:vAlign w:val="center"/>
          </w:tcPr>
          <w:p w:rsidR="00255BC5" w:rsidRPr="0066196E" w:rsidRDefault="00255BC5" w:rsidP="00341617">
            <w:pPr>
              <w:keepNext/>
              <w:widowControl w:val="0"/>
              <w:tabs>
                <w:tab w:val="left" w:pos="284"/>
                <w:tab w:val="left" w:pos="539"/>
                <w:tab w:val="left" w:pos="851"/>
                <w:tab w:val="left" w:pos="8789"/>
              </w:tabs>
              <w:autoSpaceDE w:val="0"/>
              <w:autoSpaceDN w:val="0"/>
              <w:adjustRightInd w:val="0"/>
              <w:ind w:right="-356"/>
              <w:jc w:val="center"/>
              <w:rPr>
                <w:b/>
                <w:bCs/>
              </w:rPr>
            </w:pPr>
            <w:r w:rsidRPr="0066196E">
              <w:rPr>
                <w:b/>
                <w:bCs/>
              </w:rPr>
              <w:t xml:space="preserve">Celkový prospech absolventov </w:t>
            </w:r>
          </w:p>
        </w:tc>
        <w:tc>
          <w:tcPr>
            <w:tcW w:w="2126" w:type="dxa"/>
            <w:tcBorders>
              <w:top w:val="single" w:sz="6" w:space="0" w:color="auto"/>
              <w:left w:val="single" w:sz="6" w:space="0" w:color="auto"/>
              <w:bottom w:val="single" w:sz="6" w:space="0" w:color="auto"/>
              <w:right w:val="single" w:sz="6" w:space="0" w:color="auto"/>
            </w:tcBorders>
            <w:vAlign w:val="center"/>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rPr>
                <w:b/>
                <w:bCs/>
              </w:rPr>
            </w:pPr>
            <w:r w:rsidRPr="0066196E">
              <w:rPr>
                <w:b/>
                <w:bCs/>
              </w:rPr>
              <w:t>Prospel s</w:t>
            </w:r>
            <w:r w:rsidR="00B460CC">
              <w:rPr>
                <w:b/>
                <w:bCs/>
              </w:rPr>
              <w:t> </w:t>
            </w:r>
            <w:r w:rsidRPr="0066196E">
              <w:rPr>
                <w:b/>
                <w:bCs/>
              </w:rPr>
              <w:t>vyznamenaním</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r w:rsidRPr="0066196E">
              <w:rPr>
                <w:b/>
                <w:bCs/>
              </w:rPr>
              <w:t>29</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rPr>
                <w:b/>
                <w:bCs/>
              </w:rPr>
            </w:pPr>
            <w:r w:rsidRPr="0066196E">
              <w:rPr>
                <w:b/>
                <w:bCs/>
              </w:rPr>
              <w:t>Prospel veľmi dobre</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r w:rsidRPr="0066196E">
              <w:rPr>
                <w:b/>
                <w:bCs/>
              </w:rPr>
              <w:t>14</w:t>
            </w:r>
          </w:p>
        </w:tc>
      </w:tr>
      <w:tr w:rsidR="00255BC5" w:rsidRPr="0066196E" w:rsidTr="00341617">
        <w:tc>
          <w:tcPr>
            <w:tcW w:w="5529"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rPr>
                <w:b/>
                <w:bCs/>
              </w:rPr>
            </w:pPr>
            <w:r w:rsidRPr="0066196E">
              <w:rPr>
                <w:b/>
                <w:bCs/>
              </w:rPr>
              <w:t>Prospel</w:t>
            </w:r>
          </w:p>
        </w:tc>
        <w:tc>
          <w:tcPr>
            <w:tcW w:w="2126" w:type="dxa"/>
            <w:tcBorders>
              <w:top w:val="single" w:sz="6" w:space="0" w:color="auto"/>
              <w:left w:val="single" w:sz="6" w:space="0" w:color="auto"/>
              <w:bottom w:val="single" w:sz="6" w:space="0" w:color="auto"/>
              <w:right w:val="single" w:sz="6" w:space="0" w:color="auto"/>
            </w:tcBorders>
          </w:tcPr>
          <w:p w:rsidR="00255BC5" w:rsidRPr="0066196E" w:rsidRDefault="00255BC5" w:rsidP="00341617">
            <w:pPr>
              <w:widowControl w:val="0"/>
              <w:tabs>
                <w:tab w:val="left" w:pos="284"/>
                <w:tab w:val="left" w:pos="539"/>
                <w:tab w:val="left" w:pos="851"/>
                <w:tab w:val="left" w:pos="8789"/>
              </w:tabs>
              <w:autoSpaceDE w:val="0"/>
              <w:autoSpaceDN w:val="0"/>
              <w:adjustRightInd w:val="0"/>
              <w:ind w:right="-356"/>
              <w:jc w:val="center"/>
              <w:rPr>
                <w:b/>
                <w:bCs/>
              </w:rPr>
            </w:pPr>
            <w:r w:rsidRPr="0066196E">
              <w:rPr>
                <w:b/>
                <w:bCs/>
              </w:rPr>
              <w:t>10</w:t>
            </w:r>
          </w:p>
        </w:tc>
      </w:tr>
    </w:tbl>
    <w:p w:rsidR="00255BC5" w:rsidRPr="0066196E" w:rsidRDefault="00255BC5" w:rsidP="00255BC5">
      <w:pPr>
        <w:widowControl w:val="0"/>
        <w:tabs>
          <w:tab w:val="left" w:pos="284"/>
          <w:tab w:val="left" w:pos="539"/>
          <w:tab w:val="left" w:pos="851"/>
          <w:tab w:val="left" w:pos="8789"/>
        </w:tabs>
        <w:autoSpaceDE w:val="0"/>
        <w:autoSpaceDN w:val="0"/>
        <w:adjustRightInd w:val="0"/>
        <w:ind w:right="-356"/>
      </w:pPr>
    </w:p>
    <w:p w:rsidR="00255BC5" w:rsidRPr="0066196E" w:rsidRDefault="00255BC5" w:rsidP="00255BC5">
      <w:pPr>
        <w:widowControl w:val="0"/>
        <w:tabs>
          <w:tab w:val="left" w:pos="284"/>
          <w:tab w:val="left" w:pos="539"/>
          <w:tab w:val="left" w:pos="851"/>
          <w:tab w:val="left" w:pos="8789"/>
        </w:tabs>
        <w:autoSpaceDE w:val="0"/>
        <w:autoSpaceDN w:val="0"/>
        <w:adjustRightInd w:val="0"/>
        <w:ind w:right="-356"/>
      </w:pPr>
    </w:p>
    <w:p w:rsidR="00255BC5" w:rsidRPr="0066196E" w:rsidRDefault="00255BC5" w:rsidP="00255BC5">
      <w:pPr>
        <w:widowControl w:val="0"/>
        <w:tabs>
          <w:tab w:val="left" w:pos="284"/>
          <w:tab w:val="left" w:pos="539"/>
          <w:tab w:val="left" w:pos="851"/>
          <w:tab w:val="left" w:pos="8789"/>
        </w:tabs>
        <w:autoSpaceDE w:val="0"/>
        <w:autoSpaceDN w:val="0"/>
        <w:adjustRightInd w:val="0"/>
        <w:ind w:right="-356"/>
      </w:pPr>
      <w:r w:rsidRPr="0066196E">
        <w:t>Absolventské skúšky z hlavného predmetu štúdia sa uskutočnili  formou verejných absolventských koncertov a predstavení počtom 53 produkcií.</w:t>
      </w:r>
    </w:p>
    <w:p w:rsidR="00255BC5" w:rsidRPr="0066196E" w:rsidRDefault="00255BC5" w:rsidP="00255BC5">
      <w:pPr>
        <w:widowControl w:val="0"/>
        <w:tabs>
          <w:tab w:val="left" w:pos="284"/>
          <w:tab w:val="left" w:pos="539"/>
          <w:tab w:val="left" w:pos="851"/>
          <w:tab w:val="left" w:pos="8789"/>
        </w:tabs>
        <w:autoSpaceDE w:val="0"/>
        <w:autoSpaceDN w:val="0"/>
        <w:adjustRightInd w:val="0"/>
        <w:ind w:left="360" w:right="-356"/>
        <w:jc w:val="both"/>
        <w:rPr>
          <w:b/>
          <w:bCs/>
        </w:rPr>
      </w:pPr>
    </w:p>
    <w:p w:rsidR="00255BC5" w:rsidRPr="0066196E" w:rsidRDefault="00255BC5" w:rsidP="00255BC5">
      <w:pPr>
        <w:tabs>
          <w:tab w:val="left" w:pos="284"/>
          <w:tab w:val="left" w:pos="539"/>
          <w:tab w:val="left" w:pos="851"/>
          <w:tab w:val="left" w:pos="8789"/>
        </w:tabs>
        <w:ind w:right="-356"/>
        <w:rPr>
          <w:b/>
        </w:rPr>
      </w:pPr>
      <w:r w:rsidRPr="0066196E">
        <w:rPr>
          <w:b/>
        </w:rPr>
        <w:t>Percento úspešnosti  98,14 % (nezapočítajúc náhradný termín)</w:t>
      </w:r>
    </w:p>
    <w:p w:rsidR="00D70492" w:rsidRPr="0066196E" w:rsidRDefault="00D70492" w:rsidP="00255BC5">
      <w:r w:rsidRPr="0066196E">
        <w:br w:type="page"/>
      </w:r>
    </w:p>
    <w:p w:rsidR="00255BC5" w:rsidRPr="0066196E" w:rsidRDefault="00255BC5" w:rsidP="00255BC5"/>
    <w:p w:rsidR="00B07955" w:rsidRPr="0066196E" w:rsidRDefault="00B07955" w:rsidP="0028130B">
      <w:pPr>
        <w:pStyle w:val="Nzov"/>
        <w:spacing w:line="480" w:lineRule="auto"/>
        <w:ind w:right="-356"/>
        <w:jc w:val="left"/>
        <w:rPr>
          <w:sz w:val="28"/>
        </w:rPr>
      </w:pPr>
      <w:r w:rsidRPr="0066196E">
        <w:rPr>
          <w:sz w:val="28"/>
        </w:rPr>
        <w:t xml:space="preserve">Zoznam uplatňovaných učebných plánov v školskom roku </w:t>
      </w:r>
      <w:r w:rsidR="0070733F" w:rsidRPr="0066196E">
        <w:rPr>
          <w:sz w:val="28"/>
        </w:rPr>
        <w:t>201</w:t>
      </w:r>
      <w:r w:rsidR="00CA0B6B" w:rsidRPr="0066196E">
        <w:rPr>
          <w:sz w:val="28"/>
        </w:rPr>
        <w:t>4</w:t>
      </w:r>
      <w:r w:rsidR="0070733F" w:rsidRPr="0066196E">
        <w:rPr>
          <w:sz w:val="28"/>
        </w:rPr>
        <w:t>/201</w:t>
      </w:r>
      <w:r w:rsidR="00CA0B6B" w:rsidRPr="0066196E">
        <w:rPr>
          <w:sz w:val="28"/>
        </w:rPr>
        <w:t>5</w:t>
      </w:r>
    </w:p>
    <w:p w:rsidR="00666D43" w:rsidRPr="0066196E" w:rsidRDefault="00666D43" w:rsidP="0028130B">
      <w:pPr>
        <w:pStyle w:val="Nzov"/>
        <w:ind w:right="-356"/>
        <w:jc w:val="left"/>
        <w:rPr>
          <w:sz w:val="28"/>
        </w:rPr>
      </w:pPr>
    </w:p>
    <w:p w:rsidR="00B460CC" w:rsidRDefault="00CF02AB"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66196E">
        <w:rPr>
          <w:bCs/>
        </w:rPr>
        <w:t xml:space="preserve">Výchovno-vzdelávací proces bol uplatňovaný </w:t>
      </w:r>
      <w:r w:rsidR="00A36D91" w:rsidRPr="0066196E">
        <w:rPr>
          <w:bCs/>
        </w:rPr>
        <w:t>podľa</w:t>
      </w:r>
      <w:r w:rsidRPr="0066196E">
        <w:rPr>
          <w:bCs/>
        </w:rPr>
        <w:t xml:space="preserve"> </w:t>
      </w:r>
      <w:r w:rsidR="00A36D91" w:rsidRPr="0066196E">
        <w:rPr>
          <w:bCs/>
        </w:rPr>
        <w:t>Š</w:t>
      </w:r>
      <w:r w:rsidRPr="0066196E">
        <w:rPr>
          <w:b/>
          <w:bCs/>
        </w:rPr>
        <w:t>kolského vzdelávacieho programu</w:t>
      </w:r>
      <w:r w:rsidRPr="0066196E">
        <w:rPr>
          <w:bCs/>
        </w:rPr>
        <w:t>, ktorý bol vyprac</w:t>
      </w:r>
      <w:r w:rsidR="00A36D91" w:rsidRPr="0066196E">
        <w:rPr>
          <w:bCs/>
        </w:rPr>
        <w:t>ovaný na základe Št</w:t>
      </w:r>
      <w:r w:rsidRPr="0066196E">
        <w:rPr>
          <w:bCs/>
        </w:rPr>
        <w:t>átneho vzdelávacieho programu</w:t>
      </w:r>
      <w:r w:rsidR="00B460CC">
        <w:rPr>
          <w:bCs/>
        </w:rPr>
        <w:t xml:space="preserve"> pre K</w:t>
      </w:r>
      <w:r w:rsidR="00A36D91" w:rsidRPr="0066196E">
        <w:rPr>
          <w:bCs/>
        </w:rPr>
        <w:t>onzervatórium</w:t>
      </w:r>
      <w:r w:rsidRPr="0066196E">
        <w:rPr>
          <w:bCs/>
        </w:rPr>
        <w:t xml:space="preserve"> v</w:t>
      </w:r>
      <w:r w:rsidR="00B460CC">
        <w:rPr>
          <w:bCs/>
        </w:rPr>
        <w:t> Bratislave</w:t>
      </w:r>
    </w:p>
    <w:p w:rsidR="00B460CC" w:rsidRDefault="00B460CC"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B460CC">
        <w:rPr>
          <w:bCs/>
          <w:u w:val="single"/>
        </w:rPr>
        <w:t>v</w:t>
      </w:r>
      <w:r w:rsidR="00CF02AB" w:rsidRPr="00B460CC">
        <w:rPr>
          <w:bCs/>
          <w:u w:val="single"/>
        </w:rPr>
        <w:t> </w:t>
      </w:r>
      <w:r w:rsidR="00CF02AB" w:rsidRPr="00B460CC">
        <w:rPr>
          <w:b/>
          <w:bCs/>
          <w:u w:val="single"/>
        </w:rPr>
        <w:t>1.,</w:t>
      </w:r>
      <w:r w:rsidR="00BD78FF" w:rsidRPr="00B460CC">
        <w:rPr>
          <w:b/>
          <w:bCs/>
          <w:u w:val="single"/>
        </w:rPr>
        <w:t xml:space="preserve"> 2.</w:t>
      </w:r>
      <w:r w:rsidR="00CF02AB" w:rsidRPr="00B460CC">
        <w:rPr>
          <w:b/>
          <w:bCs/>
          <w:u w:val="single"/>
        </w:rPr>
        <w:t>, 3. ročníku</w:t>
      </w:r>
      <w:r w:rsidR="00CF02AB" w:rsidRPr="00B460CC">
        <w:rPr>
          <w:bCs/>
          <w:u w:val="single"/>
        </w:rPr>
        <w:t xml:space="preserve"> v študijných odboroch</w:t>
      </w:r>
      <w:r>
        <w:rPr>
          <w:bCs/>
        </w:rPr>
        <w:t>:</w:t>
      </w:r>
    </w:p>
    <w:p w:rsidR="003B4487" w:rsidRDefault="003B448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B460CC" w:rsidRDefault="00B460CC" w:rsidP="0028130B">
      <w:pPr>
        <w:widowControl w:val="0"/>
        <w:tabs>
          <w:tab w:val="left" w:pos="284"/>
          <w:tab w:val="left" w:pos="539"/>
          <w:tab w:val="left" w:pos="709"/>
          <w:tab w:val="left" w:pos="851"/>
          <w:tab w:val="left" w:pos="8789"/>
        </w:tabs>
        <w:autoSpaceDE w:val="0"/>
        <w:autoSpaceDN w:val="0"/>
        <w:adjustRightInd w:val="0"/>
        <w:ind w:right="-356"/>
        <w:jc w:val="both"/>
        <w:rPr>
          <w:bCs/>
        </w:rPr>
      </w:pPr>
      <w:r>
        <w:rPr>
          <w:bCs/>
        </w:rPr>
        <w:t>8</w:t>
      </w:r>
      <w:r w:rsidR="00911258" w:rsidRPr="0066196E">
        <w:rPr>
          <w:bCs/>
        </w:rPr>
        <w:t xml:space="preserve">226 Q </w:t>
      </w:r>
      <w:r w:rsidR="001B2E17" w:rsidRPr="0066196E">
        <w:rPr>
          <w:b/>
          <w:bCs/>
        </w:rPr>
        <w:t>HUDOBNO-DRAMATICKÉ UMENIE</w:t>
      </w:r>
      <w:r w:rsidR="001B2E17" w:rsidRPr="0066196E">
        <w:rPr>
          <w:bCs/>
        </w:rPr>
        <w:t xml:space="preserve">, </w:t>
      </w:r>
    </w:p>
    <w:p w:rsidR="001B2E17"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B460CC"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66196E">
        <w:rPr>
          <w:bCs/>
        </w:rPr>
        <w:t xml:space="preserve">8228 Q </w:t>
      </w:r>
      <w:r w:rsidRPr="0066196E">
        <w:rPr>
          <w:b/>
          <w:bCs/>
        </w:rPr>
        <w:t>SPEV,</w:t>
      </w:r>
      <w:r w:rsidRPr="0066196E">
        <w:rPr>
          <w:bCs/>
        </w:rPr>
        <w:t xml:space="preserve"> </w:t>
      </w:r>
    </w:p>
    <w:p w:rsidR="001B2E17"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B460CC" w:rsidRDefault="00911258"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66196E">
        <w:rPr>
          <w:bCs/>
        </w:rPr>
        <w:t xml:space="preserve">8229 Q </w:t>
      </w:r>
      <w:r w:rsidRPr="00B460CC">
        <w:rPr>
          <w:b/>
          <w:bCs/>
        </w:rPr>
        <w:t>HUDBA</w:t>
      </w:r>
      <w:r w:rsidRPr="0066196E">
        <w:rPr>
          <w:bCs/>
        </w:rPr>
        <w:t xml:space="preserve"> </w:t>
      </w:r>
      <w:r w:rsidR="00B460CC">
        <w:rPr>
          <w:bCs/>
        </w:rPr>
        <w:t>v</w:t>
      </w:r>
      <w:r w:rsidRPr="0066196E">
        <w:rPr>
          <w:bCs/>
        </w:rPr>
        <w:t xml:space="preserve"> študijných zameraniach: </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01 </w:t>
      </w:r>
      <w:r w:rsidRPr="0066196E">
        <w:rPr>
          <w:b/>
          <w:bCs/>
        </w:rPr>
        <w:t>skladba</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02 </w:t>
      </w:r>
      <w:r w:rsidRPr="0066196E">
        <w:rPr>
          <w:b/>
          <w:bCs/>
        </w:rPr>
        <w:t>dirigovanie</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03 </w:t>
      </w:r>
      <w:r w:rsidRPr="0066196E">
        <w:rPr>
          <w:b/>
          <w:bCs/>
        </w:rPr>
        <w:t>hra na organe</w:t>
      </w:r>
      <w:r w:rsidRPr="0066196E">
        <w:rPr>
          <w:bCs/>
        </w:rPr>
        <w:t xml:space="preserve"> </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04  </w:t>
      </w:r>
      <w:r w:rsidRPr="0066196E">
        <w:rPr>
          <w:b/>
          <w:bCs/>
        </w:rPr>
        <w:t>hra na klavíri</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05 </w:t>
      </w:r>
      <w:r w:rsidRPr="0066196E">
        <w:rPr>
          <w:b/>
          <w:bCs/>
        </w:rPr>
        <w:t xml:space="preserve">  hra na dychových nástrojoch</w:t>
      </w:r>
      <w:r w:rsidR="00B460CC">
        <w:rPr>
          <w:bCs/>
        </w:rPr>
        <w:t xml:space="preserve"> </w:t>
      </w:r>
      <w:r w:rsidRPr="0066196E">
        <w:rPr>
          <w:bCs/>
        </w:rPr>
        <w:t> </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06  </w:t>
      </w:r>
      <w:r w:rsidRPr="0066196E">
        <w:rPr>
          <w:b/>
          <w:bCs/>
        </w:rPr>
        <w:t>hra na strunových nástrojoch</w:t>
      </w:r>
      <w:r w:rsidRPr="0066196E">
        <w:rPr>
          <w:bCs/>
        </w:rPr>
        <w:t xml:space="preserve"> </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Q 07 </w:t>
      </w:r>
      <w:r w:rsidRPr="0066196E">
        <w:rPr>
          <w:b/>
          <w:bCs/>
        </w:rPr>
        <w:t>hra na akordeóne</w:t>
      </w:r>
      <w:r w:rsidRPr="0066196E">
        <w:rPr>
          <w:bCs/>
        </w:rPr>
        <w:t xml:space="preserve"> </w:t>
      </w:r>
    </w:p>
    <w:p w:rsidR="00B460CC" w:rsidRDefault="00911258" w:rsidP="001B2E17">
      <w:pPr>
        <w:widowControl w:val="0"/>
        <w:tabs>
          <w:tab w:val="left" w:pos="284"/>
          <w:tab w:val="left" w:pos="709"/>
          <w:tab w:val="left" w:pos="851"/>
          <w:tab w:val="left" w:pos="8789"/>
        </w:tabs>
        <w:autoSpaceDE w:val="0"/>
        <w:autoSpaceDN w:val="0"/>
        <w:adjustRightInd w:val="0"/>
        <w:ind w:left="709" w:right="-356"/>
        <w:jc w:val="both"/>
        <w:rPr>
          <w:b/>
          <w:bCs/>
        </w:rPr>
      </w:pPr>
      <w:r w:rsidRPr="0066196E">
        <w:rPr>
          <w:bCs/>
        </w:rPr>
        <w:t xml:space="preserve">8229 Q 08 </w:t>
      </w:r>
      <w:r w:rsidRPr="0066196E">
        <w:rPr>
          <w:b/>
          <w:bCs/>
        </w:rPr>
        <w:t>cirkevná hudba</w:t>
      </w:r>
    </w:p>
    <w:p w:rsidR="001B2E17"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1B2E17" w:rsidRDefault="00B460CC"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DA4D8D">
        <w:rPr>
          <w:bCs/>
          <w:u w:val="single"/>
        </w:rPr>
        <w:t>v </w:t>
      </w:r>
      <w:r w:rsidRPr="00DA4D8D">
        <w:rPr>
          <w:b/>
          <w:bCs/>
          <w:u w:val="single"/>
        </w:rPr>
        <w:t>4</w:t>
      </w:r>
      <w:r w:rsidR="00911258" w:rsidRPr="00DA4D8D">
        <w:rPr>
          <w:b/>
          <w:bCs/>
          <w:u w:val="single"/>
        </w:rPr>
        <w:t>.</w:t>
      </w:r>
      <w:r w:rsidRPr="00DA4D8D">
        <w:rPr>
          <w:b/>
          <w:bCs/>
          <w:u w:val="single"/>
        </w:rPr>
        <w:t>, 5., 6. ročníku</w:t>
      </w:r>
      <w:r w:rsidRPr="00DA4D8D">
        <w:rPr>
          <w:bCs/>
          <w:u w:val="single"/>
        </w:rPr>
        <w:t xml:space="preserve"> </w:t>
      </w:r>
      <w:r w:rsidR="001B2E17">
        <w:rPr>
          <w:bCs/>
        </w:rPr>
        <w:t>v študijných odboroch</w:t>
      </w:r>
      <w:r w:rsidR="00DA4D8D">
        <w:rPr>
          <w:bCs/>
        </w:rPr>
        <w:t>:</w:t>
      </w:r>
    </w:p>
    <w:p w:rsidR="001B2E17"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3B4487"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r>
        <w:rPr>
          <w:bCs/>
        </w:rPr>
        <w:t>8226  7</w:t>
      </w:r>
      <w:r w:rsidRPr="0066196E">
        <w:rPr>
          <w:bCs/>
        </w:rPr>
        <w:t xml:space="preserve"> </w:t>
      </w:r>
      <w:r w:rsidRPr="0066196E">
        <w:rPr>
          <w:b/>
          <w:bCs/>
        </w:rPr>
        <w:t>HUDOBNO-DRAMATICKÉ UMENIE</w:t>
      </w:r>
      <w:r w:rsidRPr="0066196E">
        <w:rPr>
          <w:bCs/>
        </w:rPr>
        <w:t xml:space="preserve">, </w:t>
      </w:r>
    </w:p>
    <w:p w:rsidR="003B4487"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p>
    <w:p w:rsidR="003B4487"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r>
        <w:rPr>
          <w:bCs/>
        </w:rPr>
        <w:t>8228 7</w:t>
      </w:r>
      <w:r w:rsidRPr="0066196E">
        <w:rPr>
          <w:bCs/>
        </w:rPr>
        <w:t xml:space="preserve"> </w:t>
      </w:r>
      <w:r w:rsidRPr="0066196E">
        <w:rPr>
          <w:b/>
          <w:bCs/>
        </w:rPr>
        <w:t>SPEV,</w:t>
      </w:r>
      <w:r w:rsidRPr="0066196E">
        <w:rPr>
          <w:bCs/>
        </w:rPr>
        <w:t xml:space="preserve"> </w:t>
      </w:r>
    </w:p>
    <w:p w:rsidR="003B4487"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p>
    <w:p w:rsidR="003B4487"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r>
        <w:rPr>
          <w:bCs/>
        </w:rPr>
        <w:t>8229 7</w:t>
      </w:r>
      <w:r w:rsidRPr="0066196E">
        <w:rPr>
          <w:bCs/>
        </w:rPr>
        <w:t xml:space="preserve"> </w:t>
      </w:r>
      <w:r w:rsidRPr="00B460CC">
        <w:rPr>
          <w:b/>
          <w:bCs/>
        </w:rPr>
        <w:t>HUDBA</w:t>
      </w:r>
      <w:r w:rsidRPr="0066196E">
        <w:rPr>
          <w:bCs/>
        </w:rPr>
        <w:t xml:space="preserve"> </w:t>
      </w:r>
      <w:r>
        <w:rPr>
          <w:bCs/>
        </w:rPr>
        <w:t>v</w:t>
      </w:r>
      <w:r w:rsidRPr="0066196E">
        <w:rPr>
          <w:bCs/>
        </w:rPr>
        <w:t xml:space="preserve"> študijných zameraniach: </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Pr>
          <w:bCs/>
        </w:rPr>
        <w:t>8229 7</w:t>
      </w:r>
      <w:r w:rsidRPr="0066196E">
        <w:rPr>
          <w:bCs/>
        </w:rPr>
        <w:t xml:space="preserve"> 01 </w:t>
      </w:r>
      <w:r w:rsidRPr="0066196E">
        <w:rPr>
          <w:b/>
          <w:bCs/>
        </w:rPr>
        <w:t>skladba</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Pr>
          <w:bCs/>
        </w:rPr>
        <w:t>8229 7</w:t>
      </w:r>
      <w:r w:rsidRPr="0066196E">
        <w:rPr>
          <w:bCs/>
        </w:rPr>
        <w:t xml:space="preserve"> 02 </w:t>
      </w:r>
      <w:r w:rsidRPr="0066196E">
        <w:rPr>
          <w:b/>
          <w:bCs/>
        </w:rPr>
        <w:t>dirigovanie</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Pr>
          <w:bCs/>
        </w:rPr>
        <w:t>8229 7</w:t>
      </w:r>
      <w:r w:rsidRPr="0066196E">
        <w:rPr>
          <w:bCs/>
        </w:rPr>
        <w:t xml:space="preserve"> 03 </w:t>
      </w:r>
      <w:r w:rsidRPr="0066196E">
        <w:rPr>
          <w:b/>
          <w:bCs/>
        </w:rPr>
        <w:t>hra na organe</w:t>
      </w:r>
      <w:r w:rsidRPr="0066196E">
        <w:rPr>
          <w:bCs/>
        </w:rPr>
        <w:t xml:space="preserve"> </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Pr>
          <w:bCs/>
        </w:rPr>
        <w:t>8229 7</w:t>
      </w:r>
      <w:r w:rsidRPr="0066196E">
        <w:rPr>
          <w:bCs/>
        </w:rPr>
        <w:t xml:space="preserve"> 04  </w:t>
      </w:r>
      <w:r w:rsidRPr="0066196E">
        <w:rPr>
          <w:b/>
          <w:bCs/>
        </w:rPr>
        <w:t>hra na klavíri</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Pr>
          <w:bCs/>
        </w:rPr>
        <w:t>8229 7</w:t>
      </w:r>
      <w:r w:rsidRPr="0066196E">
        <w:rPr>
          <w:bCs/>
        </w:rPr>
        <w:t xml:space="preserve"> 05 </w:t>
      </w:r>
      <w:r w:rsidRPr="0066196E">
        <w:rPr>
          <w:b/>
          <w:bCs/>
        </w:rPr>
        <w:t xml:space="preserve">  hra na dychových nástrojoch</w:t>
      </w:r>
      <w:r>
        <w:rPr>
          <w:bCs/>
        </w:rPr>
        <w:t xml:space="preserve"> </w:t>
      </w:r>
      <w:r w:rsidRPr="0066196E">
        <w:rPr>
          <w:bCs/>
        </w:rPr>
        <w:t> </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Pr>
          <w:bCs/>
        </w:rPr>
        <w:t>8229 7</w:t>
      </w:r>
      <w:r w:rsidRPr="0066196E">
        <w:rPr>
          <w:bCs/>
        </w:rPr>
        <w:t xml:space="preserve"> 06  </w:t>
      </w:r>
      <w:r w:rsidRPr="0066196E">
        <w:rPr>
          <w:b/>
          <w:bCs/>
        </w:rPr>
        <w:t>hra na strunových nástrojoch</w:t>
      </w:r>
      <w:r w:rsidRPr="0066196E">
        <w:rPr>
          <w:bCs/>
        </w:rPr>
        <w:t xml:space="preserve"> </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66196E">
        <w:rPr>
          <w:bCs/>
        </w:rPr>
        <w:t xml:space="preserve">8229 </w:t>
      </w:r>
      <w:r>
        <w:rPr>
          <w:bCs/>
        </w:rPr>
        <w:t>7</w:t>
      </w:r>
      <w:r w:rsidRPr="0066196E">
        <w:rPr>
          <w:bCs/>
        </w:rPr>
        <w:t xml:space="preserve"> 07 </w:t>
      </w:r>
      <w:r w:rsidRPr="0066196E">
        <w:rPr>
          <w:b/>
          <w:bCs/>
        </w:rPr>
        <w:t>hra na akordeóne</w:t>
      </w:r>
      <w:r w:rsidRPr="0066196E">
        <w:rPr>
          <w:bCs/>
        </w:rPr>
        <w:t xml:space="preserve"> </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
          <w:bCs/>
        </w:rPr>
      </w:pPr>
      <w:r>
        <w:rPr>
          <w:bCs/>
        </w:rPr>
        <w:t>8229 7</w:t>
      </w:r>
      <w:r w:rsidRPr="0066196E">
        <w:rPr>
          <w:bCs/>
        </w:rPr>
        <w:t xml:space="preserve"> 08 </w:t>
      </w:r>
      <w:r>
        <w:rPr>
          <w:b/>
          <w:bCs/>
        </w:rPr>
        <w:t>cirkevná hudba</w:t>
      </w:r>
    </w:p>
    <w:p w:rsidR="003B4487" w:rsidRDefault="003B4487" w:rsidP="003B4487">
      <w:pPr>
        <w:widowControl w:val="0"/>
        <w:tabs>
          <w:tab w:val="left" w:pos="284"/>
          <w:tab w:val="left" w:pos="709"/>
          <w:tab w:val="left" w:pos="851"/>
          <w:tab w:val="left" w:pos="8789"/>
        </w:tabs>
        <w:autoSpaceDE w:val="0"/>
        <w:autoSpaceDN w:val="0"/>
        <w:adjustRightInd w:val="0"/>
        <w:ind w:left="709" w:right="-356"/>
        <w:jc w:val="both"/>
        <w:rPr>
          <w:b/>
          <w:bCs/>
        </w:rPr>
      </w:pPr>
    </w:p>
    <w:p w:rsidR="00DA4D8D"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DA4D8D">
        <w:rPr>
          <w:b/>
          <w:bCs/>
          <w:u w:val="single"/>
        </w:rPr>
        <w:t>v </w:t>
      </w:r>
      <w:r w:rsidR="00911258" w:rsidRPr="00DA4D8D">
        <w:rPr>
          <w:b/>
          <w:bCs/>
          <w:u w:val="single"/>
        </w:rPr>
        <w:t>5.,</w:t>
      </w:r>
      <w:r w:rsidRPr="00DA4D8D">
        <w:rPr>
          <w:b/>
          <w:bCs/>
          <w:u w:val="single"/>
        </w:rPr>
        <w:t xml:space="preserve"> </w:t>
      </w:r>
      <w:r w:rsidR="00911258" w:rsidRPr="00DA4D8D">
        <w:rPr>
          <w:b/>
          <w:bCs/>
          <w:u w:val="single"/>
        </w:rPr>
        <w:t xml:space="preserve">6. </w:t>
      </w:r>
      <w:r w:rsidRPr="00DA4D8D">
        <w:rPr>
          <w:b/>
          <w:bCs/>
          <w:u w:val="single"/>
        </w:rPr>
        <w:t>r</w:t>
      </w:r>
      <w:r w:rsidR="00911258" w:rsidRPr="00DA4D8D">
        <w:rPr>
          <w:b/>
          <w:bCs/>
          <w:u w:val="single"/>
        </w:rPr>
        <w:t>očníku</w:t>
      </w:r>
      <w:r>
        <w:rPr>
          <w:bCs/>
        </w:rPr>
        <w:t xml:space="preserve"> v špecializáciách:</w:t>
      </w:r>
    </w:p>
    <w:p w:rsidR="00DA4D8D"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DA4D8D"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Pr>
          <w:bCs/>
        </w:rPr>
        <w:t>8228 7 11 spev – stará hudba</w:t>
      </w:r>
      <w:r w:rsidR="00E03DEB" w:rsidRPr="0066196E">
        <w:rPr>
          <w:bCs/>
        </w:rPr>
        <w:t xml:space="preserve"> </w:t>
      </w:r>
    </w:p>
    <w:p w:rsidR="00DA4D8D"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Pr>
          <w:bCs/>
        </w:rPr>
        <w:t>8228 7 12 spev – komorná hudba</w:t>
      </w:r>
      <w:r w:rsidR="00E03DEB" w:rsidRPr="0066196E">
        <w:rPr>
          <w:bCs/>
        </w:rPr>
        <w:t xml:space="preserve"> </w:t>
      </w:r>
    </w:p>
    <w:p w:rsidR="00DA4D8D"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Pr>
          <w:bCs/>
        </w:rPr>
        <w:t>8229 7 11 hudba – stará hudba</w:t>
      </w:r>
      <w:r w:rsidR="00E03DEB" w:rsidRPr="0066196E">
        <w:rPr>
          <w:bCs/>
        </w:rPr>
        <w:t xml:space="preserve"> </w:t>
      </w:r>
    </w:p>
    <w:p w:rsidR="00E03DEB" w:rsidRPr="0066196E" w:rsidRDefault="00E03DEB"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Cs/>
        </w:rPr>
        <w:t>8229 7 12 hudba – komorná hudba</w:t>
      </w:r>
      <w:r w:rsidR="00CF02AB" w:rsidRPr="0066196E">
        <w:rPr>
          <w:bCs/>
        </w:rPr>
        <w:t>.</w:t>
      </w:r>
    </w:p>
    <w:p w:rsidR="00826C30" w:rsidRDefault="00826C30"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DA4D8D" w:rsidRPr="0066196E"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911258" w:rsidRPr="0066196E" w:rsidRDefault="00D77D84"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
          <w:bCs/>
        </w:rPr>
        <w:t>Experimentálne overovanie</w:t>
      </w:r>
    </w:p>
    <w:p w:rsidR="00791C32" w:rsidRPr="00CF5173" w:rsidRDefault="00990944" w:rsidP="000F51E0">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shd w:val="clear" w:color="auto" w:fill="FFFFFF"/>
        </w:rPr>
        <w:t>E</w:t>
      </w:r>
      <w:r w:rsidR="00865B17" w:rsidRPr="0066196E">
        <w:rPr>
          <w:shd w:val="clear" w:color="auto" w:fill="FFFFFF"/>
        </w:rPr>
        <w:t>xperimentálne</w:t>
      </w:r>
      <w:r w:rsidR="00911258" w:rsidRPr="0066196E">
        <w:rPr>
          <w:shd w:val="clear" w:color="auto" w:fill="FFFFFF"/>
        </w:rPr>
        <w:t xml:space="preserve"> overovania s názvom</w:t>
      </w:r>
      <w:r w:rsidR="00911258" w:rsidRPr="0066196E">
        <w:rPr>
          <w:rStyle w:val="apple-converted-space"/>
          <w:shd w:val="clear" w:color="auto" w:fill="FFFFFF"/>
        </w:rPr>
        <w:t> </w:t>
      </w:r>
      <w:r w:rsidR="00911258" w:rsidRPr="0066196E">
        <w:rPr>
          <w:iCs/>
          <w:shd w:val="clear" w:color="auto" w:fill="FFFFFF"/>
        </w:rPr>
        <w:t>Projekt Experimentálneho overovania rámcového učebného plánu kvalifikačného štúdia pre uchádzačov, ktorí v predchádzajúcom štúdiu získali úplné stredné všeobecné alebo úplné stredné odborné vzdelanie</w:t>
      </w:r>
      <w:r w:rsidR="00CF5173">
        <w:rPr>
          <w:iCs/>
          <w:shd w:val="clear" w:color="auto" w:fill="FFFFFF"/>
        </w:rPr>
        <w:t>,</w:t>
      </w:r>
      <w:r w:rsidR="00911258" w:rsidRPr="0066196E">
        <w:rPr>
          <w:rStyle w:val="apple-converted-space"/>
          <w:shd w:val="clear" w:color="auto" w:fill="FFFFFF"/>
        </w:rPr>
        <w:t> </w:t>
      </w:r>
      <w:r w:rsidRPr="0066196E">
        <w:rPr>
          <w:rStyle w:val="apple-converted-space"/>
          <w:shd w:val="clear" w:color="auto" w:fill="FFFFFF"/>
        </w:rPr>
        <w:t>bolo schválené od šk. r. 2013/2014</w:t>
      </w:r>
      <w:r w:rsidR="00D77D84" w:rsidRPr="0066196E">
        <w:rPr>
          <w:rStyle w:val="apple-converted-space"/>
          <w:shd w:val="clear" w:color="auto" w:fill="FFFFFF"/>
        </w:rPr>
        <w:t xml:space="preserve">, </w:t>
      </w:r>
      <w:r w:rsidR="00CF5173">
        <w:rPr>
          <w:rStyle w:val="apple-converted-space"/>
          <w:shd w:val="clear" w:color="auto" w:fill="FFFFFF"/>
        </w:rPr>
        <w:t>na dobu</w:t>
      </w:r>
      <w:r w:rsidR="00D77D84" w:rsidRPr="0066196E">
        <w:rPr>
          <w:rStyle w:val="apple-converted-space"/>
          <w:shd w:val="clear" w:color="auto" w:fill="FFFFFF"/>
        </w:rPr>
        <w:t xml:space="preserve"> trvania štyri roky.</w:t>
      </w:r>
      <w:r w:rsidRPr="0066196E">
        <w:rPr>
          <w:rStyle w:val="apple-converted-space"/>
          <w:shd w:val="clear" w:color="auto" w:fill="FFFFFF"/>
        </w:rPr>
        <w:t xml:space="preserve"> </w:t>
      </w:r>
      <w:r w:rsidR="00911258" w:rsidRPr="0066196E">
        <w:rPr>
          <w:rStyle w:val="apple-converted-space"/>
          <w:shd w:val="clear" w:color="auto" w:fill="FFFFFF"/>
        </w:rPr>
        <w:t> </w:t>
      </w:r>
    </w:p>
    <w:p w:rsidR="00D73058" w:rsidRPr="0066196E" w:rsidRDefault="00826C30" w:rsidP="00D73058">
      <w:pPr>
        <w:widowControl w:val="0"/>
        <w:tabs>
          <w:tab w:val="left" w:pos="284"/>
          <w:tab w:val="left" w:pos="539"/>
          <w:tab w:val="left" w:pos="709"/>
          <w:tab w:val="left" w:pos="851"/>
          <w:tab w:val="left" w:pos="8789"/>
        </w:tabs>
        <w:autoSpaceDE w:val="0"/>
        <w:autoSpaceDN w:val="0"/>
        <w:adjustRightInd w:val="0"/>
        <w:ind w:right="-356"/>
        <w:jc w:val="both"/>
        <w:rPr>
          <w:b/>
          <w:sz w:val="28"/>
        </w:rPr>
      </w:pPr>
      <w:r w:rsidRPr="0066196E">
        <w:rPr>
          <w:b/>
          <w:sz w:val="28"/>
        </w:rPr>
        <w:br w:type="page"/>
      </w:r>
    </w:p>
    <w:p w:rsidR="00D73058" w:rsidRPr="0066196E" w:rsidRDefault="00D73058" w:rsidP="00D73058">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
          <w:sz w:val="28"/>
        </w:rPr>
        <w:lastRenderedPageBreak/>
        <w:t>Počet zamestnancov a plnenie kvalifikačného predpokladu pedagogických zamestnancov školy v školskom roku 2014/2015</w:t>
      </w:r>
    </w:p>
    <w:p w:rsidR="00D73058" w:rsidRPr="0066196E" w:rsidRDefault="00D73058" w:rsidP="00D73058">
      <w:pPr>
        <w:pStyle w:val="Nzov"/>
        <w:ind w:right="-356"/>
        <w:jc w:val="left"/>
        <w:rPr>
          <w:b w:val="0"/>
          <w:sz w:val="24"/>
        </w:rPr>
      </w:pPr>
      <w:r w:rsidRPr="0066196E">
        <w:rPr>
          <w:b w:val="0"/>
          <w:sz w:val="24"/>
        </w:rPr>
        <w:t>( Údaje</w:t>
      </w:r>
      <w:r w:rsidR="00BA6365" w:rsidRPr="0066196E">
        <w:rPr>
          <w:b w:val="0"/>
          <w:sz w:val="24"/>
        </w:rPr>
        <w:t xml:space="preserve"> ku dňu koncoročnej klasifikácii</w:t>
      </w:r>
      <w:r w:rsidRPr="0066196E">
        <w:rPr>
          <w:b w:val="0"/>
          <w:sz w:val="24"/>
        </w:rPr>
        <w:t>)</w:t>
      </w:r>
    </w:p>
    <w:p w:rsidR="00D73058" w:rsidRPr="0066196E" w:rsidRDefault="00D73058" w:rsidP="00D73058">
      <w:pPr>
        <w:pStyle w:val="Nzov"/>
        <w:ind w:right="-356"/>
        <w:jc w:val="left"/>
        <w:rPr>
          <w:b w:val="0"/>
          <w:sz w:val="24"/>
        </w:rPr>
      </w:pPr>
    </w:p>
    <w:tbl>
      <w:tblPr>
        <w:tblW w:w="5120" w:type="dxa"/>
        <w:tblInd w:w="61" w:type="dxa"/>
        <w:tblCellMar>
          <w:left w:w="70" w:type="dxa"/>
          <w:right w:w="70" w:type="dxa"/>
        </w:tblCellMar>
        <w:tblLook w:val="04A0"/>
      </w:tblPr>
      <w:tblGrid>
        <w:gridCol w:w="3140"/>
        <w:gridCol w:w="1980"/>
      </w:tblGrid>
      <w:tr w:rsidR="00D73058" w:rsidRPr="0066196E" w:rsidTr="00D73058">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b/>
                <w:bCs/>
                <w:sz w:val="20"/>
                <w:szCs w:val="20"/>
              </w:rPr>
            </w:pPr>
            <w:r w:rsidRPr="0066196E">
              <w:rPr>
                <w:b/>
                <w:bCs/>
                <w:sz w:val="20"/>
                <w:szCs w:val="20"/>
              </w:rPr>
              <w:t>Zamestnanci školy spolu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b/>
                <w:bCs/>
                <w:sz w:val="22"/>
                <w:szCs w:val="22"/>
              </w:rPr>
            </w:pPr>
            <w:r w:rsidRPr="0066196E">
              <w:rPr>
                <w:b/>
                <w:bCs/>
                <w:sz w:val="22"/>
                <w:szCs w:val="22"/>
              </w:rPr>
              <w:t> </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b/>
                <w:bCs/>
                <w:sz w:val="20"/>
                <w:szCs w:val="20"/>
              </w:rPr>
            </w:pPr>
            <w:r w:rsidRPr="0066196E">
              <w:rPr>
                <w:b/>
                <w:bCs/>
                <w:sz w:val="20"/>
                <w:szCs w:val="20"/>
              </w:rPr>
              <w:t>Počet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b/>
                <w:bCs/>
                <w:sz w:val="22"/>
                <w:szCs w:val="22"/>
              </w:rPr>
            </w:pPr>
            <w:r w:rsidRPr="0066196E">
              <w:rPr>
                <w:b/>
                <w:bCs/>
                <w:sz w:val="22"/>
                <w:szCs w:val="22"/>
              </w:rPr>
              <w:t>186</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2"/>
                <w:szCs w:val="22"/>
              </w:rPr>
            </w:pPr>
            <w:r w:rsidRPr="0066196E">
              <w:rPr>
                <w:sz w:val="22"/>
                <w:szCs w:val="22"/>
              </w:rPr>
              <w:t>z toho:</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2"/>
                <w:szCs w:val="22"/>
              </w:rPr>
            </w:pPr>
            <w:r w:rsidRPr="0066196E">
              <w:rPr>
                <w:sz w:val="22"/>
                <w:szCs w:val="22"/>
              </w:rPr>
              <w:t> </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173</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nekvalifikovaní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9</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doplňujú si vzdelanie</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4</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b/>
                <w:bCs/>
                <w:sz w:val="20"/>
                <w:szCs w:val="20"/>
              </w:rPr>
            </w:pPr>
            <w:r w:rsidRPr="0066196E">
              <w:rPr>
                <w:b/>
                <w:bCs/>
                <w:sz w:val="20"/>
                <w:szCs w:val="20"/>
              </w:rPr>
              <w:t>Počet nepedagogických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b/>
                <w:bCs/>
                <w:sz w:val="22"/>
                <w:szCs w:val="22"/>
              </w:rPr>
            </w:pPr>
            <w:r w:rsidRPr="0066196E">
              <w:rPr>
                <w:b/>
                <w:bCs/>
                <w:sz w:val="22"/>
                <w:szCs w:val="22"/>
              </w:rPr>
              <w:t>33</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 toho:</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2"/>
                <w:szCs w:val="22"/>
              </w:rPr>
            </w:pPr>
            <w:r w:rsidRPr="0066196E">
              <w:rPr>
                <w:sz w:val="22"/>
                <w:szCs w:val="22"/>
              </w:rPr>
              <w:t> </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školský psychológ</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0</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špeciálny pedagóg*</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0</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upratovačky, vrátnik</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16</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školská kuchyňa a</w:t>
            </w:r>
            <w:r w:rsidR="00826C30" w:rsidRPr="0066196E">
              <w:rPr>
                <w:sz w:val="20"/>
                <w:szCs w:val="20"/>
              </w:rPr>
              <w:t> </w:t>
            </w:r>
            <w:r w:rsidRPr="0066196E">
              <w:rPr>
                <w:sz w:val="20"/>
                <w:szCs w:val="20"/>
              </w:rPr>
              <w:t>jedáleň</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0</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 xml:space="preserve">   - administratívni pracovníci</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17</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b/>
                <w:bCs/>
                <w:sz w:val="20"/>
                <w:szCs w:val="20"/>
              </w:rPr>
            </w:pPr>
            <w:r w:rsidRPr="0066196E">
              <w:rPr>
                <w:b/>
                <w:bCs/>
                <w:sz w:val="20"/>
                <w:szCs w:val="20"/>
              </w:rPr>
              <w:t>Spolu počet zamestnancov SŠ</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b/>
                <w:bCs/>
                <w:sz w:val="22"/>
                <w:szCs w:val="22"/>
              </w:rPr>
            </w:pPr>
            <w:r w:rsidRPr="0066196E">
              <w:rPr>
                <w:b/>
                <w:bCs/>
                <w:sz w:val="22"/>
                <w:szCs w:val="22"/>
              </w:rPr>
              <w:t>219</w:t>
            </w:r>
          </w:p>
        </w:tc>
      </w:tr>
      <w:tr w:rsidR="00D73058" w:rsidRPr="0066196E" w:rsidTr="00D73058">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73058" w:rsidRPr="0066196E" w:rsidRDefault="00D73058" w:rsidP="00D73058">
            <w:pPr>
              <w:rPr>
                <w:b/>
                <w:bCs/>
                <w:sz w:val="20"/>
                <w:szCs w:val="20"/>
              </w:rPr>
            </w:pPr>
            <w:r w:rsidRPr="0066196E">
              <w:rPr>
                <w:b/>
                <w:bCs/>
                <w:sz w:val="20"/>
                <w:szCs w:val="20"/>
              </w:rPr>
              <w:t>Z toho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jc w:val="right"/>
              <w:rPr>
                <w:sz w:val="22"/>
                <w:szCs w:val="22"/>
              </w:rPr>
            </w:pPr>
            <w:r w:rsidRPr="0066196E">
              <w:rPr>
                <w:sz w:val="22"/>
                <w:szCs w:val="22"/>
              </w:rPr>
              <w:t>186</w:t>
            </w:r>
          </w:p>
        </w:tc>
      </w:tr>
      <w:tr w:rsidR="00D73058" w:rsidRPr="0066196E" w:rsidTr="00D73058">
        <w:trPr>
          <w:trHeight w:val="300"/>
        </w:trPr>
        <w:tc>
          <w:tcPr>
            <w:tcW w:w="5120" w:type="dxa"/>
            <w:gridSpan w:val="2"/>
            <w:tcBorders>
              <w:top w:val="nil"/>
              <w:left w:val="nil"/>
              <w:bottom w:val="nil"/>
              <w:right w:val="nil"/>
            </w:tcBorders>
            <w:shd w:val="clear" w:color="auto" w:fill="auto"/>
            <w:noWrap/>
            <w:vAlign w:val="bottom"/>
            <w:hideMark/>
          </w:tcPr>
          <w:p w:rsidR="00D73058" w:rsidRPr="0066196E" w:rsidRDefault="00D73058" w:rsidP="00D73058">
            <w:pPr>
              <w:rPr>
                <w:sz w:val="20"/>
                <w:szCs w:val="20"/>
              </w:rPr>
            </w:pPr>
            <w:r w:rsidRPr="0066196E">
              <w:rPr>
                <w:sz w:val="20"/>
                <w:szCs w:val="20"/>
              </w:rPr>
              <w:t>(*ak je platený podľa osobitnej tabuľky, nie pedagogickej)</w:t>
            </w:r>
          </w:p>
        </w:tc>
      </w:tr>
    </w:tbl>
    <w:p w:rsidR="00D73058" w:rsidRPr="0066196E" w:rsidRDefault="00D73058" w:rsidP="00D73058">
      <w:pPr>
        <w:pStyle w:val="Nzov"/>
        <w:ind w:right="-356"/>
        <w:jc w:val="left"/>
        <w:rPr>
          <w:b w:val="0"/>
          <w:sz w:val="24"/>
        </w:rPr>
      </w:pPr>
    </w:p>
    <w:p w:rsidR="00D73058" w:rsidRPr="0066196E" w:rsidRDefault="00D73058" w:rsidP="00D73058">
      <w:pPr>
        <w:pStyle w:val="Nzov"/>
        <w:ind w:right="-356"/>
        <w:jc w:val="left"/>
        <w:rPr>
          <w:b w:val="0"/>
          <w:sz w:val="24"/>
          <w:szCs w:val="24"/>
        </w:rPr>
      </w:pPr>
    </w:p>
    <w:tbl>
      <w:tblPr>
        <w:tblW w:w="8420" w:type="dxa"/>
        <w:tblInd w:w="61" w:type="dxa"/>
        <w:tblCellMar>
          <w:left w:w="70" w:type="dxa"/>
          <w:right w:w="70" w:type="dxa"/>
        </w:tblCellMar>
        <w:tblLook w:val="04A0"/>
      </w:tblPr>
      <w:tblGrid>
        <w:gridCol w:w="1001"/>
        <w:gridCol w:w="3062"/>
        <w:gridCol w:w="1537"/>
        <w:gridCol w:w="2820"/>
      </w:tblGrid>
      <w:tr w:rsidR="00D73058" w:rsidRPr="0066196E" w:rsidTr="00D73058">
        <w:trPr>
          <w:trHeight w:val="315"/>
        </w:trPr>
        <w:tc>
          <w:tcPr>
            <w:tcW w:w="5600" w:type="dxa"/>
            <w:gridSpan w:val="3"/>
            <w:tcBorders>
              <w:top w:val="nil"/>
              <w:left w:val="nil"/>
              <w:bottom w:val="nil"/>
              <w:right w:val="nil"/>
            </w:tcBorders>
            <w:shd w:val="clear" w:color="auto" w:fill="auto"/>
            <w:noWrap/>
            <w:vAlign w:val="bottom"/>
            <w:hideMark/>
          </w:tcPr>
          <w:p w:rsidR="00D73058" w:rsidRPr="0066196E" w:rsidRDefault="00D73058" w:rsidP="00D73058">
            <w:pPr>
              <w:rPr>
                <w:b/>
                <w:bCs/>
              </w:rPr>
            </w:pPr>
            <w:r w:rsidRPr="0066196E">
              <w:rPr>
                <w:b/>
                <w:bCs/>
                <w:sz w:val="28"/>
              </w:rPr>
              <w:t>Zoznam učiteľov a ich aprobácia</w:t>
            </w:r>
          </w:p>
        </w:tc>
        <w:tc>
          <w:tcPr>
            <w:tcW w:w="2820" w:type="dxa"/>
            <w:tcBorders>
              <w:top w:val="nil"/>
              <w:left w:val="nil"/>
              <w:bottom w:val="nil"/>
              <w:right w:val="nil"/>
            </w:tcBorders>
            <w:shd w:val="clear" w:color="auto" w:fill="auto"/>
            <w:noWrap/>
            <w:vAlign w:val="bottom"/>
            <w:hideMark/>
          </w:tcPr>
          <w:p w:rsidR="00D73058" w:rsidRPr="0066196E" w:rsidRDefault="00D73058" w:rsidP="00D73058">
            <w:pPr>
              <w:rPr>
                <w:sz w:val="22"/>
                <w:szCs w:val="22"/>
              </w:rPr>
            </w:pPr>
          </w:p>
        </w:tc>
      </w:tr>
      <w:tr w:rsidR="00D73058" w:rsidRPr="0066196E" w:rsidTr="00D73058">
        <w:trPr>
          <w:trHeight w:val="315"/>
        </w:trPr>
        <w:tc>
          <w:tcPr>
            <w:tcW w:w="1001" w:type="dxa"/>
            <w:tcBorders>
              <w:top w:val="nil"/>
              <w:left w:val="nil"/>
              <w:bottom w:val="nil"/>
              <w:right w:val="nil"/>
            </w:tcBorders>
            <w:shd w:val="clear" w:color="auto" w:fill="auto"/>
            <w:noWrap/>
            <w:vAlign w:val="bottom"/>
            <w:hideMark/>
          </w:tcPr>
          <w:p w:rsidR="00D73058" w:rsidRPr="0066196E" w:rsidRDefault="00D73058" w:rsidP="00D73058">
            <w:pPr>
              <w:jc w:val="center"/>
              <w:rPr>
                <w:sz w:val="22"/>
                <w:szCs w:val="22"/>
              </w:rPr>
            </w:pPr>
          </w:p>
        </w:tc>
        <w:tc>
          <w:tcPr>
            <w:tcW w:w="3062" w:type="dxa"/>
            <w:tcBorders>
              <w:top w:val="nil"/>
              <w:left w:val="nil"/>
              <w:bottom w:val="nil"/>
              <w:right w:val="nil"/>
            </w:tcBorders>
            <w:shd w:val="clear" w:color="auto" w:fill="auto"/>
            <w:noWrap/>
            <w:vAlign w:val="bottom"/>
            <w:hideMark/>
          </w:tcPr>
          <w:p w:rsidR="00D73058" w:rsidRPr="0066196E" w:rsidRDefault="00D73058" w:rsidP="00D73058">
            <w:pPr>
              <w:rPr>
                <w:sz w:val="22"/>
                <w:szCs w:val="22"/>
              </w:rPr>
            </w:pPr>
          </w:p>
        </w:tc>
        <w:tc>
          <w:tcPr>
            <w:tcW w:w="1537" w:type="dxa"/>
            <w:tcBorders>
              <w:top w:val="nil"/>
              <w:left w:val="nil"/>
              <w:bottom w:val="nil"/>
              <w:right w:val="nil"/>
            </w:tcBorders>
            <w:shd w:val="clear" w:color="auto" w:fill="auto"/>
            <w:noWrap/>
            <w:vAlign w:val="bottom"/>
            <w:hideMark/>
          </w:tcPr>
          <w:p w:rsidR="00D73058" w:rsidRPr="0066196E" w:rsidRDefault="00D73058" w:rsidP="00D73058">
            <w:pPr>
              <w:rPr>
                <w:sz w:val="22"/>
                <w:szCs w:val="22"/>
              </w:rPr>
            </w:pPr>
          </w:p>
        </w:tc>
        <w:tc>
          <w:tcPr>
            <w:tcW w:w="2820" w:type="dxa"/>
            <w:tcBorders>
              <w:top w:val="nil"/>
              <w:left w:val="nil"/>
              <w:bottom w:val="nil"/>
              <w:right w:val="nil"/>
            </w:tcBorders>
            <w:shd w:val="clear" w:color="auto" w:fill="auto"/>
            <w:noWrap/>
            <w:vAlign w:val="bottom"/>
            <w:hideMark/>
          </w:tcPr>
          <w:p w:rsidR="00D73058" w:rsidRPr="0066196E" w:rsidRDefault="00D73058" w:rsidP="00D73058">
            <w:pPr>
              <w:rPr>
                <w:sz w:val="22"/>
                <w:szCs w:val="22"/>
              </w:rPr>
            </w:pPr>
          </w:p>
        </w:tc>
      </w:tr>
      <w:tr w:rsidR="00D73058" w:rsidRPr="0066196E" w:rsidTr="00D73058">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Ábel</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Jozef</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Ábelová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Vlasta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Tanec</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Badinová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Gabriela</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Umelecko-pedagogic</w:t>
            </w:r>
            <w:r w:rsidR="00826C30" w:rsidRPr="0066196E">
              <w:rPr>
                <w:sz w:val="20"/>
                <w:szCs w:val="20"/>
              </w:rPr>
              <w:t>ká prax</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Bachratá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Viera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Telesná výchova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Bajzík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Roman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18"/>
                <w:szCs w:val="18"/>
              </w:rPr>
            </w:pPr>
            <w:r w:rsidRPr="0066196E">
              <w:rPr>
                <w:sz w:val="18"/>
                <w:szCs w:val="18"/>
              </w:rPr>
              <w:t>Operná réžía, sp</w:t>
            </w:r>
            <w:r w:rsidR="00826C30" w:rsidRPr="0066196E">
              <w:rPr>
                <w:sz w:val="20"/>
                <w:szCs w:val="20"/>
              </w:rPr>
              <w:t>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Banda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Viola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Beňovičová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Renáta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Bernáth</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Ľuboš</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Bernáthová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Gabriela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Bezeková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Nataša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Bielik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Trúbka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Biščáková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w:t>
            </w:r>
            <w:r w:rsidR="00826C30" w:rsidRPr="0066196E">
              <w:rPr>
                <w:sz w:val="20"/>
                <w:szCs w:val="20"/>
              </w:rPr>
              <w:t>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Blaho</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Jaroslav</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Muzikológia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Blahušiaková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Magdaléna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Blesáková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Bobko</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Bokes</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Vladimír</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CF5173" w:rsidP="00D73058">
            <w:pPr>
              <w:rPr>
                <w:sz w:val="20"/>
                <w:szCs w:val="20"/>
              </w:rPr>
            </w:pPr>
            <w:r>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Braunsteiner</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Gloria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Liturgika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Braunsteinerová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Flauta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Brejková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Flauta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Bukoveczká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Alžbeta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Burian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Gitara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Caban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Mojmír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lastRenderedPageBreak/>
              <w:t>24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Celec</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Akordeón</w:t>
            </w:r>
          </w:p>
        </w:tc>
      </w:tr>
      <w:tr w:rsidR="00D73058" w:rsidRPr="0066196E" w:rsidTr="00D73058">
        <w:trPr>
          <w:trHeight w:val="402"/>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Cepko</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Organ</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Čápová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Genoveva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Čerman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28</w:t>
            </w:r>
          </w:p>
        </w:tc>
        <w:tc>
          <w:tcPr>
            <w:tcW w:w="3062" w:type="dxa"/>
            <w:tcBorders>
              <w:top w:val="nil"/>
              <w:left w:val="nil"/>
              <w:bottom w:val="nil"/>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Demčáková</w:t>
            </w:r>
          </w:p>
        </w:tc>
        <w:tc>
          <w:tcPr>
            <w:tcW w:w="1537" w:type="dxa"/>
            <w:tcBorders>
              <w:top w:val="nil"/>
              <w:left w:val="nil"/>
              <w:bottom w:val="nil"/>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Vanda</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Umelecko-pedagogická prax</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29</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Dibáková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Doboš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Mikuláš</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Dolný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Ľubomír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32</w:t>
            </w:r>
          </w:p>
        </w:tc>
        <w:tc>
          <w:tcPr>
            <w:tcW w:w="3062" w:type="dxa"/>
            <w:tcBorders>
              <w:top w:val="nil"/>
              <w:left w:val="nil"/>
              <w:bottom w:val="nil"/>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Dopitová</w:t>
            </w:r>
          </w:p>
        </w:tc>
        <w:tc>
          <w:tcPr>
            <w:tcW w:w="1537" w:type="dxa"/>
            <w:tcBorders>
              <w:top w:val="nil"/>
              <w:left w:val="nil"/>
              <w:bottom w:val="nil"/>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Irena</w:t>
            </w:r>
          </w:p>
        </w:tc>
        <w:tc>
          <w:tcPr>
            <w:tcW w:w="2820" w:type="dxa"/>
            <w:tcBorders>
              <w:top w:val="nil"/>
              <w:left w:val="nil"/>
              <w:bottom w:val="nil"/>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Flauta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33</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Dráfiová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Eva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Psychológia, pedag</w:t>
            </w:r>
            <w:r w:rsidR="001D214E" w:rsidRPr="0066196E">
              <w:rPr>
                <w:sz w:val="20"/>
                <w:szCs w:val="20"/>
              </w:rPr>
              <w:t>ogika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Drlička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Klarinet</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Milan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Rastislav</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Dučai</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Flauta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Duračková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Michaela</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Umelecko-pedagogická prax</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39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Ďurdiak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Eliáš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Klarinet</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Fančovič</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Ladislav</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Fekete</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Vojtech</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Lesný roh</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Ferancová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Filipovič</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Violončelo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Filipovičová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Drahomíra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Fogašová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6C1C6D" w:rsidRPr="0066196E" w:rsidRDefault="00711230" w:rsidP="00D73058">
            <w:pPr>
              <w:rPr>
                <w:sz w:val="20"/>
                <w:szCs w:val="20"/>
              </w:rPr>
            </w:pPr>
            <w:r w:rsidRPr="0066196E">
              <w:rPr>
                <w:sz w:val="20"/>
                <w:szCs w:val="20"/>
              </w:rPr>
              <w:t>Anglický jazyk,</w:t>
            </w:r>
          </w:p>
          <w:p w:rsidR="00D73058" w:rsidRPr="0066196E" w:rsidRDefault="00711230" w:rsidP="00D73058">
            <w:pPr>
              <w:rPr>
                <w:sz w:val="20"/>
                <w:szCs w:val="20"/>
              </w:rPr>
            </w:pPr>
            <w:r w:rsidRPr="0066196E">
              <w:rPr>
                <w:sz w:val="20"/>
                <w:szCs w:val="20"/>
              </w:rPr>
              <w:t xml:space="preserve">Ruský jazyk </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Gazdíková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Marianna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Organ</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Ghillány</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49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Grác</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Róbert</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Čembalo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Gráfová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Groll</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Gulyásová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Hilda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 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Gürtlerová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Taliansky jazyk</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Gyöpös</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Hajóssy</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Hajsterová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Tanec</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Hlavna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Miroslav</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Náboženstvo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Hlinková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Elena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59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Hochel</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Hochel</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Horáková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Slovenský jazyk</w:t>
            </w:r>
            <w:r w:rsidR="0084031C">
              <w:rPr>
                <w:sz w:val="20"/>
                <w:szCs w:val="20"/>
              </w:rPr>
              <w:t xml:space="preserve"> a literatúra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Horváth</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Július</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Horváth</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Hrabinský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Igor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Hrčka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Hrivnáková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Hurová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Húščava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Dušan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Saxofón</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69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Hyža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lastRenderedPageBreak/>
              <w:t>70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Ilievska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Vencislava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Iršai</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Jevgenij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Janikovič</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Zoltán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Kontrabas</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84031C" w:rsidP="00D73058">
            <w:pPr>
              <w:rPr>
                <w:sz w:val="20"/>
                <w:szCs w:val="20"/>
              </w:rPr>
            </w:pPr>
            <w:r>
              <w:rPr>
                <w:sz w:val="20"/>
                <w:szCs w:val="20"/>
              </w:rPr>
              <w:t>Ja</w:t>
            </w:r>
            <w:r w:rsidR="00D73058" w:rsidRPr="0066196E">
              <w:rPr>
                <w:sz w:val="20"/>
                <w:szCs w:val="20"/>
              </w:rPr>
              <w:t>noš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Michal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Trúbka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Jartim</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Dirigovanie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Jaško</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Saša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Klarinet</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Juhaňáková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Blanka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Karaba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Július</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Dirigovanie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Kašlík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Lýdia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Gitara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79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Kellenberger</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Andrej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Gitara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Klimo</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Tanec</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Kolek-Spaskov</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Elena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Javiskový pohyb</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Kopelman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Kopsová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Helena</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Flauta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Korenči</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Anton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Korenčiová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Danica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Kosorín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Bicie nástroje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Kosorín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Klarinet</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Kowalski</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Dirigovanie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89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Krajčová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Radka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Gitara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Lacková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Veronika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Lejava Adamíková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Silvia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Lichnerová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Vilma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Livorová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Macháček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Zdenko</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Dirigovanie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Magyarová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Malachovský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Martin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Marčeková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Miroslava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Martinček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99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Martinčeková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Maskalíková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Xénia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Matus</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Meleková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Gitara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Mierna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Yveta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Michalidesová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Alena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Michálková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Alžbeta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Mikulášová Strnisková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Minárik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Mitošinka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P</w:t>
            </w:r>
            <w:r w:rsidR="00826C30" w:rsidRPr="0066196E">
              <w:rPr>
                <w:sz w:val="20"/>
                <w:szCs w:val="20"/>
              </w:rPr>
              <w:t>ozauna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109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Mockovčáková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Monika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Moiseé</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Pavel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T</w:t>
            </w:r>
            <w:r w:rsidR="00826C30" w:rsidRPr="0066196E">
              <w:rPr>
                <w:sz w:val="20"/>
                <w:szCs w:val="20"/>
              </w:rPr>
              <w:t>anec</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Mucha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Mucha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V</w:t>
            </w:r>
            <w:r w:rsidR="00826C30" w:rsidRPr="0066196E">
              <w:rPr>
                <w:sz w:val="20"/>
                <w:szCs w:val="20"/>
              </w:rPr>
              <w:t>iolončelo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Niklasová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Barbora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T</w:t>
            </w:r>
            <w:r w:rsidR="00826C30" w:rsidRPr="0066196E">
              <w:rPr>
                <w:sz w:val="20"/>
                <w:szCs w:val="20"/>
              </w:rPr>
              <w:t>anec</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Oláh</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Tamás</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Ondrejková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Bibiana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Orbanová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lastRenderedPageBreak/>
              <w:t>117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Osvaldová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Margaréta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Ovsepian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Gurgen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119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Palkovičová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N</w:t>
            </w:r>
            <w:r w:rsidR="00711230" w:rsidRPr="0066196E">
              <w:rPr>
                <w:sz w:val="20"/>
                <w:szCs w:val="20"/>
              </w:rPr>
              <w:t>emecký jazyk</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Palovič</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Ivan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V</w:t>
            </w:r>
            <w:r w:rsidR="00826C30" w:rsidRPr="0066196E">
              <w:rPr>
                <w:sz w:val="20"/>
                <w:szCs w:val="20"/>
              </w:rPr>
              <w:t>iola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Patkolóová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Anikó</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Pauliková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Lenka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Paulinyová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Nina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A</w:t>
            </w:r>
            <w:r w:rsidR="00CA2BC0" w:rsidRPr="0066196E">
              <w:rPr>
                <w:sz w:val="20"/>
                <w:szCs w:val="20"/>
              </w:rPr>
              <w:t>nglický jazyk</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Pažický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Peťovský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Erik</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Podivinská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Slovenský jazyk</w:t>
            </w:r>
            <w:r w:rsidR="00CA2BC0" w:rsidRPr="0066196E">
              <w:rPr>
                <w:sz w:val="20"/>
                <w:szCs w:val="20"/>
              </w:rPr>
              <w:t xml:space="preserve"> a</w:t>
            </w:r>
            <w:r w:rsidR="001C3538">
              <w:rPr>
                <w:sz w:val="20"/>
                <w:szCs w:val="20"/>
              </w:rPr>
              <w:t> </w:t>
            </w:r>
            <w:r w:rsidR="00CA2BC0" w:rsidRPr="0066196E">
              <w:rPr>
                <w:sz w:val="20"/>
                <w:szCs w:val="20"/>
              </w:rPr>
              <w:t>literatúra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Podkamenská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Podstavková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129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Polomská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Veronika</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235135" w:rsidP="00D73058">
            <w:pPr>
              <w:rPr>
                <w:sz w:val="20"/>
                <w:szCs w:val="20"/>
              </w:rPr>
            </w:pPr>
            <w:r w:rsidRPr="0066196E">
              <w:rPr>
                <w:sz w:val="20"/>
                <w:szCs w:val="20"/>
              </w:rPr>
              <w:t>P</w:t>
            </w:r>
            <w:r w:rsidR="00826C30" w:rsidRPr="0066196E">
              <w:rPr>
                <w:sz w:val="20"/>
                <w:szCs w:val="20"/>
              </w:rPr>
              <w:t>edagogicko-umelecká prax</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Polónyiová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Poul</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František</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Preložník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BF57C2" w:rsidP="00D73058">
            <w:pPr>
              <w:rPr>
                <w:sz w:val="20"/>
                <w:szCs w:val="20"/>
              </w:rPr>
            </w:pPr>
            <w:r>
              <w:rPr>
                <w:sz w:val="20"/>
                <w:szCs w:val="20"/>
              </w:rPr>
              <w:t>Rabč</w:t>
            </w:r>
            <w:r w:rsidR="00D73058" w:rsidRPr="0066196E">
              <w:rPr>
                <w:sz w:val="20"/>
                <w:szCs w:val="20"/>
              </w:rPr>
              <w:t>evská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Nadiya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Rácz</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A</w:t>
            </w:r>
            <w:r w:rsidR="00826C30" w:rsidRPr="0066196E">
              <w:rPr>
                <w:sz w:val="20"/>
                <w:szCs w:val="20"/>
              </w:rPr>
              <w:t>kordeón</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Rebrová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Reháková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axofón</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Reiffers</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O</w:t>
            </w:r>
            <w:r w:rsidR="00826C30" w:rsidRPr="0066196E">
              <w:rPr>
                <w:sz w:val="20"/>
                <w:szCs w:val="20"/>
              </w:rPr>
              <w:t>rgan</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Remencová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Karin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139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Remenec</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Repková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Roháč</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Tomáš</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Romančík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Ivan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Rošková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Rotter</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Josef</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F</w:t>
            </w:r>
            <w:r w:rsidR="00826C30" w:rsidRPr="0066196E">
              <w:rPr>
                <w:sz w:val="20"/>
                <w:szCs w:val="20"/>
              </w:rPr>
              <w:t>agot</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Sabová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Iveta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Sarvašová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Alexandra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D</w:t>
            </w:r>
            <w:r w:rsidR="00CA2BC0" w:rsidRPr="0066196E">
              <w:rPr>
                <w:sz w:val="20"/>
                <w:szCs w:val="20"/>
              </w:rPr>
              <w:t>ivadelná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Schlosserová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Sliacka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Daniela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149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Slezák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Simandl</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Daniel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235135" w:rsidP="00D73058">
            <w:pPr>
              <w:rPr>
                <w:sz w:val="20"/>
                <w:szCs w:val="20"/>
              </w:rPr>
            </w:pPr>
            <w:r w:rsidRPr="0066196E">
              <w:rPr>
                <w:sz w:val="20"/>
                <w:szCs w:val="20"/>
              </w:rPr>
              <w:t>D</w:t>
            </w:r>
            <w:r w:rsidR="00826C30" w:rsidRPr="0066196E">
              <w:rPr>
                <w:sz w:val="20"/>
                <w:szCs w:val="20"/>
              </w:rPr>
              <w:t>irigovanie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Slobodník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Miloš</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G</w:t>
            </w:r>
            <w:r w:rsidR="00826C30" w:rsidRPr="0066196E">
              <w:rPr>
                <w:sz w:val="20"/>
                <w:szCs w:val="20"/>
              </w:rPr>
              <w:t>itara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Slovík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I</w:t>
            </w:r>
            <w:r w:rsidR="00826C30" w:rsidRPr="0066196E">
              <w:rPr>
                <w:sz w:val="20"/>
                <w:szCs w:val="20"/>
              </w:rPr>
              <w:t>nformatika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Solárová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Stankociová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Starostová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Brigita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Stepanov</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Alexander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larinet</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Strážnický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Suchanová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159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Suranová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Slovenský jazyk</w:t>
            </w:r>
            <w:r w:rsidR="00BF57C2">
              <w:rPr>
                <w:sz w:val="20"/>
                <w:szCs w:val="20"/>
              </w:rPr>
              <w:t xml:space="preserve"> a literatúra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Szücs</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Robert</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Šabla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Igor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w:t>
            </w:r>
            <w:r w:rsidR="00826C30" w:rsidRPr="0066196E">
              <w:rPr>
                <w:sz w:val="20"/>
                <w:szCs w:val="20"/>
              </w:rPr>
              <w:t>tep</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Šebestová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Andrea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Šeniglová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S</w:t>
            </w:r>
            <w:r w:rsidR="00826C30" w:rsidRPr="0066196E">
              <w:rPr>
                <w:sz w:val="20"/>
                <w:szCs w:val="20"/>
              </w:rPr>
              <w:t>pev</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lastRenderedPageBreak/>
              <w:t>164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Števove</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Miloš</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Lesný roh</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Šujan</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Dušan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Šustáková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Šuška</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Tarkay</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169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Timčáková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Slavomíra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Török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František</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w:t>
            </w:r>
            <w:r w:rsidR="00826C30" w:rsidRPr="0066196E">
              <w:rPr>
                <w:sz w:val="20"/>
                <w:szCs w:val="20"/>
              </w:rPr>
              <w:t>usle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Töröková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w:t>
            </w:r>
            <w:r w:rsidR="00826C30" w:rsidRPr="0066196E">
              <w:rPr>
                <w:sz w:val="20"/>
                <w:szCs w:val="20"/>
              </w:rPr>
              <w:t>arfa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Trokanová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Ugorová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Herta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C</w:t>
            </w:r>
            <w:r w:rsidR="00826C30" w:rsidRPr="0066196E">
              <w:rPr>
                <w:sz w:val="20"/>
                <w:szCs w:val="20"/>
              </w:rPr>
              <w:t>imbal</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Vačková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Vágovics</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P</w:t>
            </w:r>
            <w:r w:rsidR="00826C30" w:rsidRPr="0066196E">
              <w:rPr>
                <w:sz w:val="20"/>
                <w:szCs w:val="20"/>
              </w:rPr>
              <w:t>ozauna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Valocká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w:t>
            </w:r>
            <w:r w:rsidR="00826C30" w:rsidRPr="0066196E">
              <w:rPr>
                <w:sz w:val="20"/>
                <w:szCs w:val="20"/>
              </w:rPr>
              <w:t>erectvo</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177</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Vavro</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Viktor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F</w:t>
            </w:r>
            <w:r w:rsidR="00826C30" w:rsidRPr="0066196E">
              <w:rPr>
                <w:sz w:val="20"/>
                <w:szCs w:val="20"/>
              </w:rPr>
              <w:t>lauta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178</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Vavrová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179</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Verbovská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Vasilena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K</w:t>
            </w:r>
            <w:r w:rsidR="00826C30" w:rsidRPr="0066196E">
              <w:rPr>
                <w:sz w:val="20"/>
                <w:szCs w:val="20"/>
              </w:rPr>
              <w:t>lavír</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180</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Világošová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Hudobná veda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181</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Weis Viskupová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Iveta</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D</w:t>
            </w:r>
            <w:r w:rsidR="00826C30" w:rsidRPr="0066196E">
              <w:rPr>
                <w:sz w:val="20"/>
                <w:szCs w:val="20"/>
              </w:rPr>
              <w:t>irigovanie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182</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Winkler</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P</w:t>
            </w:r>
            <w:r w:rsidR="00826C30" w:rsidRPr="0066196E">
              <w:rPr>
                <w:sz w:val="20"/>
                <w:szCs w:val="20"/>
              </w:rPr>
              <w:t>ozauna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183</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Zajaček</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Bicie nástroje</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184</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Zamborská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Zuzana</w:t>
            </w:r>
          </w:p>
        </w:tc>
        <w:tc>
          <w:tcPr>
            <w:tcW w:w="2820" w:type="dxa"/>
            <w:tcBorders>
              <w:top w:val="nil"/>
              <w:left w:val="nil"/>
              <w:bottom w:val="single" w:sz="4" w:space="0" w:color="auto"/>
              <w:right w:val="single" w:sz="4" w:space="0" w:color="auto"/>
            </w:tcBorders>
            <w:shd w:val="clear" w:color="000000" w:fill="FFFFFF"/>
            <w:noWrap/>
            <w:vAlign w:val="bottom"/>
            <w:hideMark/>
          </w:tcPr>
          <w:p w:rsidR="00D73058" w:rsidRPr="0066196E" w:rsidRDefault="00711230" w:rsidP="00D73058">
            <w:pPr>
              <w:rPr>
                <w:sz w:val="20"/>
                <w:szCs w:val="20"/>
              </w:rPr>
            </w:pPr>
            <w:r w:rsidRPr="0066196E">
              <w:rPr>
                <w:sz w:val="20"/>
                <w:szCs w:val="20"/>
              </w:rPr>
              <w:t>Umelecko-pedagogická prax</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185</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Zavarský</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CA2BC0" w:rsidP="00D73058">
            <w:pPr>
              <w:rPr>
                <w:sz w:val="20"/>
                <w:szCs w:val="20"/>
              </w:rPr>
            </w:pPr>
            <w:r w:rsidRPr="0066196E">
              <w:rPr>
                <w:sz w:val="20"/>
                <w:szCs w:val="20"/>
              </w:rPr>
              <w:t>Skladba</w:t>
            </w:r>
          </w:p>
        </w:tc>
      </w:tr>
      <w:tr w:rsidR="00D73058" w:rsidRPr="0066196E" w:rsidTr="00D73058">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D73058" w:rsidRPr="0066196E" w:rsidRDefault="00D73058" w:rsidP="00D73058">
            <w:pPr>
              <w:jc w:val="center"/>
              <w:rPr>
                <w:sz w:val="20"/>
                <w:szCs w:val="20"/>
              </w:rPr>
            </w:pPr>
            <w:r w:rsidRPr="0066196E">
              <w:rPr>
                <w:sz w:val="20"/>
                <w:szCs w:val="20"/>
              </w:rPr>
              <w:t>186</w:t>
            </w:r>
          </w:p>
        </w:tc>
        <w:tc>
          <w:tcPr>
            <w:tcW w:w="3062"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Zsapková</w:t>
            </w:r>
          </w:p>
        </w:tc>
        <w:tc>
          <w:tcPr>
            <w:tcW w:w="1537" w:type="dxa"/>
            <w:tcBorders>
              <w:top w:val="nil"/>
              <w:left w:val="nil"/>
              <w:bottom w:val="single" w:sz="4" w:space="0" w:color="auto"/>
              <w:right w:val="single" w:sz="4" w:space="0" w:color="auto"/>
            </w:tcBorders>
            <w:shd w:val="clear" w:color="auto" w:fill="auto"/>
            <w:noWrap/>
            <w:vAlign w:val="bottom"/>
            <w:hideMark/>
          </w:tcPr>
          <w:p w:rsidR="00D73058" w:rsidRPr="0066196E" w:rsidRDefault="00D73058" w:rsidP="00D73058">
            <w:pPr>
              <w:rPr>
                <w:sz w:val="20"/>
                <w:szCs w:val="20"/>
              </w:rPr>
            </w:pPr>
            <w:r w:rsidRPr="0066196E">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D73058" w:rsidRPr="0066196E" w:rsidRDefault="00711230" w:rsidP="00D73058">
            <w:pPr>
              <w:rPr>
                <w:sz w:val="20"/>
                <w:szCs w:val="20"/>
              </w:rPr>
            </w:pPr>
            <w:r w:rsidRPr="0066196E">
              <w:rPr>
                <w:sz w:val="20"/>
                <w:szCs w:val="20"/>
              </w:rPr>
              <w:t>F</w:t>
            </w:r>
            <w:r w:rsidR="00826C30" w:rsidRPr="0066196E">
              <w:rPr>
                <w:sz w:val="20"/>
                <w:szCs w:val="20"/>
              </w:rPr>
              <w:t>lauta</w:t>
            </w:r>
          </w:p>
        </w:tc>
      </w:tr>
    </w:tbl>
    <w:p w:rsidR="00D73058" w:rsidRPr="0066196E" w:rsidRDefault="00D73058" w:rsidP="00D73058">
      <w:pPr>
        <w:pStyle w:val="Nzov"/>
        <w:ind w:right="-356"/>
        <w:jc w:val="left"/>
        <w:rPr>
          <w:b w:val="0"/>
          <w:sz w:val="24"/>
          <w:szCs w:val="24"/>
        </w:rPr>
      </w:pPr>
    </w:p>
    <w:p w:rsidR="00B8320A" w:rsidRPr="0066196E" w:rsidRDefault="00B8320A" w:rsidP="00B8320A">
      <w:pPr>
        <w:pStyle w:val="Nzov"/>
        <w:tabs>
          <w:tab w:val="left" w:pos="284"/>
          <w:tab w:val="left" w:pos="539"/>
          <w:tab w:val="left" w:pos="851"/>
          <w:tab w:val="left" w:pos="8789"/>
        </w:tabs>
        <w:ind w:right="-356"/>
        <w:jc w:val="left"/>
        <w:rPr>
          <w:sz w:val="28"/>
        </w:rPr>
      </w:pPr>
    </w:p>
    <w:tbl>
      <w:tblPr>
        <w:tblW w:w="6300" w:type="dxa"/>
        <w:tblInd w:w="61" w:type="dxa"/>
        <w:tblCellMar>
          <w:left w:w="70" w:type="dxa"/>
          <w:right w:w="70" w:type="dxa"/>
        </w:tblCellMar>
        <w:tblLook w:val="04A0"/>
      </w:tblPr>
      <w:tblGrid>
        <w:gridCol w:w="3140"/>
        <w:gridCol w:w="3160"/>
      </w:tblGrid>
      <w:tr w:rsidR="00B8320A" w:rsidRPr="0066196E" w:rsidTr="001D214E">
        <w:trPr>
          <w:trHeight w:val="402"/>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0A" w:rsidRPr="0066196E" w:rsidRDefault="00B8320A" w:rsidP="001D214E">
            <w:pPr>
              <w:jc w:val="center"/>
              <w:rPr>
                <w:b/>
                <w:bCs/>
                <w:color w:val="000000"/>
                <w:sz w:val="20"/>
                <w:szCs w:val="20"/>
              </w:rPr>
            </w:pPr>
            <w:r w:rsidRPr="0066196E">
              <w:rPr>
                <w:b/>
                <w:bCs/>
                <w:color w:val="000000"/>
                <w:sz w:val="20"/>
                <w:szCs w:val="20"/>
              </w:rPr>
              <w:t>Predmet</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20A" w:rsidRPr="0066196E" w:rsidRDefault="00B8320A" w:rsidP="001D214E">
            <w:pPr>
              <w:jc w:val="center"/>
              <w:rPr>
                <w:b/>
                <w:bCs/>
                <w:color w:val="000000"/>
                <w:sz w:val="20"/>
                <w:szCs w:val="20"/>
              </w:rPr>
            </w:pPr>
            <w:r w:rsidRPr="0066196E">
              <w:rPr>
                <w:b/>
                <w:bCs/>
                <w:color w:val="000000"/>
                <w:sz w:val="20"/>
                <w:szCs w:val="20"/>
              </w:rPr>
              <w:t>Počet učiteľov neodborne vyučujúcich daný predmet</w:t>
            </w:r>
          </w:p>
        </w:tc>
      </w:tr>
      <w:tr w:rsidR="00B8320A" w:rsidRPr="0066196E" w:rsidTr="001D214E">
        <w:trPr>
          <w:trHeight w:val="300"/>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B8320A" w:rsidRPr="0066196E" w:rsidRDefault="00B8320A" w:rsidP="001D214E">
            <w:pPr>
              <w:rPr>
                <w:b/>
                <w:bCs/>
                <w:color w:val="000000"/>
                <w:sz w:val="20"/>
                <w:szCs w:val="2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B8320A" w:rsidRPr="0066196E" w:rsidRDefault="00B8320A" w:rsidP="001D214E">
            <w:pPr>
              <w:rPr>
                <w:b/>
                <w:bCs/>
                <w:color w:val="000000"/>
                <w:sz w:val="20"/>
                <w:szCs w:val="20"/>
              </w:rPr>
            </w:pP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0"/>
                <w:szCs w:val="20"/>
              </w:rPr>
            </w:pPr>
            <w:r w:rsidRPr="0066196E">
              <w:rPr>
                <w:color w:val="000000"/>
                <w:sz w:val="20"/>
                <w:szCs w:val="20"/>
              </w:rPr>
              <w:t>Hra na cimbale</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1 učiteľ</w:t>
            </w: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0"/>
                <w:szCs w:val="20"/>
              </w:rPr>
            </w:pPr>
            <w:r w:rsidRPr="0066196E">
              <w:rPr>
                <w:color w:val="000000"/>
                <w:sz w:val="20"/>
                <w:szCs w:val="20"/>
              </w:rPr>
              <w:t>Hra na bicích nástrojoch</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2 učitelia</w:t>
            </w: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2"/>
                <w:szCs w:val="22"/>
              </w:rPr>
            </w:pPr>
            <w:r w:rsidRPr="0066196E">
              <w:rPr>
                <w:color w:val="000000"/>
                <w:sz w:val="22"/>
                <w:szCs w:val="22"/>
              </w:rPr>
              <w:t>Hra na saxofóne</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1 učiteľ</w:t>
            </w: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0"/>
                <w:szCs w:val="20"/>
              </w:rPr>
            </w:pPr>
            <w:r w:rsidRPr="0066196E">
              <w:rPr>
                <w:color w:val="000000"/>
                <w:sz w:val="20"/>
                <w:szCs w:val="20"/>
              </w:rPr>
              <w:t>Hra na klavíri</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1 učiteľ</w:t>
            </w: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0"/>
                <w:szCs w:val="20"/>
              </w:rPr>
            </w:pPr>
            <w:r w:rsidRPr="0066196E">
              <w:rPr>
                <w:color w:val="000000"/>
                <w:sz w:val="20"/>
                <w:szCs w:val="20"/>
              </w:rPr>
              <w:t>Herectvo</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1 učiteľ</w:t>
            </w: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0"/>
                <w:szCs w:val="20"/>
              </w:rPr>
            </w:pPr>
            <w:r w:rsidRPr="0066196E">
              <w:rPr>
                <w:color w:val="000000"/>
                <w:sz w:val="20"/>
                <w:szCs w:val="20"/>
              </w:rPr>
              <w:t>Step</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1 učiteľ</w:t>
            </w:r>
          </w:p>
        </w:tc>
      </w:tr>
      <w:tr w:rsidR="00B8320A" w:rsidRPr="0066196E" w:rsidTr="001D214E">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20A" w:rsidRPr="0066196E" w:rsidRDefault="00B8320A" w:rsidP="001D214E">
            <w:pPr>
              <w:rPr>
                <w:color w:val="000000"/>
                <w:sz w:val="20"/>
                <w:szCs w:val="20"/>
              </w:rPr>
            </w:pPr>
            <w:r w:rsidRPr="0066196E">
              <w:rPr>
                <w:color w:val="000000"/>
                <w:sz w:val="20"/>
                <w:szCs w:val="20"/>
              </w:rPr>
              <w:t>Spev</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B8320A" w:rsidRPr="0066196E" w:rsidRDefault="00B8320A" w:rsidP="001D214E">
            <w:pPr>
              <w:jc w:val="center"/>
              <w:rPr>
                <w:color w:val="000000"/>
                <w:sz w:val="22"/>
                <w:szCs w:val="22"/>
              </w:rPr>
            </w:pPr>
            <w:r w:rsidRPr="0066196E">
              <w:rPr>
                <w:color w:val="000000"/>
                <w:sz w:val="22"/>
                <w:szCs w:val="22"/>
              </w:rPr>
              <w:t>2 učitelia</w:t>
            </w:r>
          </w:p>
        </w:tc>
      </w:tr>
    </w:tbl>
    <w:p w:rsidR="00B8320A" w:rsidRPr="0066196E" w:rsidRDefault="00B8320A" w:rsidP="00D73058">
      <w:pPr>
        <w:pStyle w:val="Nzov"/>
        <w:ind w:right="-356"/>
        <w:jc w:val="left"/>
        <w:rPr>
          <w:b w:val="0"/>
          <w:sz w:val="24"/>
          <w:szCs w:val="24"/>
        </w:rPr>
      </w:pPr>
    </w:p>
    <w:p w:rsidR="00B8320A" w:rsidRPr="0066196E" w:rsidRDefault="00B8320A" w:rsidP="00D73058">
      <w:pPr>
        <w:pStyle w:val="Nzov"/>
        <w:ind w:right="-356"/>
        <w:jc w:val="left"/>
        <w:rPr>
          <w:b w:val="0"/>
          <w:sz w:val="24"/>
          <w:szCs w:val="24"/>
        </w:rPr>
      </w:pPr>
    </w:p>
    <w:p w:rsidR="007F7000" w:rsidRPr="0066196E" w:rsidRDefault="007F7000" w:rsidP="00D73058">
      <w:pPr>
        <w:pStyle w:val="Nzov"/>
        <w:ind w:right="-356"/>
        <w:jc w:val="left"/>
        <w:rPr>
          <w:b w:val="0"/>
          <w:sz w:val="24"/>
          <w:szCs w:val="24"/>
        </w:rPr>
      </w:pPr>
      <w:r w:rsidRPr="0066196E">
        <w:rPr>
          <w:b w:val="0"/>
          <w:sz w:val="24"/>
          <w:szCs w:val="24"/>
        </w:rPr>
        <w:br w:type="page"/>
      </w:r>
    </w:p>
    <w:p w:rsidR="007F7000" w:rsidRPr="0066196E" w:rsidRDefault="007F7000" w:rsidP="00D73058">
      <w:pPr>
        <w:pStyle w:val="Nzov"/>
        <w:ind w:right="-356"/>
        <w:jc w:val="left"/>
        <w:rPr>
          <w:b w:val="0"/>
          <w:sz w:val="24"/>
          <w:szCs w:val="24"/>
        </w:rPr>
      </w:pPr>
    </w:p>
    <w:p w:rsidR="00163F8C" w:rsidRPr="0066196E" w:rsidRDefault="00163F8C" w:rsidP="00865B17">
      <w:pPr>
        <w:widowControl w:val="0"/>
        <w:tabs>
          <w:tab w:val="left" w:pos="284"/>
          <w:tab w:val="left" w:pos="539"/>
          <w:tab w:val="left" w:pos="709"/>
          <w:tab w:val="left" w:pos="851"/>
          <w:tab w:val="left" w:pos="8789"/>
        </w:tabs>
        <w:autoSpaceDE w:val="0"/>
        <w:autoSpaceDN w:val="0"/>
        <w:adjustRightInd w:val="0"/>
        <w:ind w:right="-356"/>
        <w:jc w:val="both"/>
        <w:rPr>
          <w:sz w:val="28"/>
        </w:rPr>
      </w:pPr>
      <w:r w:rsidRPr="0066196E">
        <w:rPr>
          <w:sz w:val="28"/>
        </w:rPr>
        <w:t xml:space="preserve">Ďalšie vzdelávanie pedagogických zamestnancov školy za školský rok </w:t>
      </w:r>
      <w:r w:rsidR="0070733F" w:rsidRPr="0066196E">
        <w:rPr>
          <w:sz w:val="28"/>
        </w:rPr>
        <w:t>201</w:t>
      </w:r>
      <w:r w:rsidR="00707EA0" w:rsidRPr="0066196E">
        <w:rPr>
          <w:sz w:val="28"/>
        </w:rPr>
        <w:t>4</w:t>
      </w:r>
      <w:r w:rsidR="0070733F" w:rsidRPr="0066196E">
        <w:rPr>
          <w:sz w:val="28"/>
        </w:rPr>
        <w:t>/201</w:t>
      </w:r>
      <w:r w:rsidR="00707EA0" w:rsidRPr="0066196E">
        <w:rPr>
          <w:sz w:val="28"/>
        </w:rPr>
        <w:t>5</w:t>
      </w:r>
    </w:p>
    <w:p w:rsidR="00163F8C" w:rsidRPr="0066196E" w:rsidRDefault="00163F8C" w:rsidP="0028130B">
      <w:pPr>
        <w:pStyle w:val="Nzov"/>
        <w:tabs>
          <w:tab w:val="left" w:pos="284"/>
          <w:tab w:val="left" w:pos="539"/>
          <w:tab w:val="left" w:pos="851"/>
          <w:tab w:val="left" w:pos="8789"/>
        </w:tabs>
        <w:ind w:right="-356"/>
        <w:jc w:val="left"/>
        <w:rPr>
          <w:sz w:val="28"/>
        </w:rPr>
      </w:pPr>
    </w:p>
    <w:p w:rsidR="007F7000" w:rsidRPr="0066196E" w:rsidRDefault="007F7000" w:rsidP="0028130B">
      <w:pPr>
        <w:pStyle w:val="Nzov"/>
        <w:tabs>
          <w:tab w:val="left" w:pos="284"/>
          <w:tab w:val="left" w:pos="539"/>
          <w:tab w:val="left" w:pos="851"/>
          <w:tab w:val="left" w:pos="8789"/>
        </w:tabs>
        <w:ind w:right="-356"/>
        <w:jc w:val="left"/>
        <w:rPr>
          <w:sz w:val="2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4"/>
        <w:gridCol w:w="2175"/>
        <w:gridCol w:w="1843"/>
        <w:gridCol w:w="2126"/>
        <w:gridCol w:w="1312"/>
      </w:tblGrid>
      <w:tr w:rsidR="00163F8C" w:rsidRPr="0066196E" w:rsidTr="003A0D06">
        <w:trPr>
          <w:cantSplit/>
        </w:trPr>
        <w:tc>
          <w:tcPr>
            <w:tcW w:w="1864" w:type="dxa"/>
            <w:vMerge w:val="restart"/>
          </w:tcPr>
          <w:p w:rsidR="00163F8C" w:rsidRPr="0066196E" w:rsidRDefault="00163F8C" w:rsidP="0028130B">
            <w:pPr>
              <w:pStyle w:val="Nzov"/>
              <w:tabs>
                <w:tab w:val="left" w:pos="284"/>
                <w:tab w:val="left" w:pos="539"/>
                <w:tab w:val="left" w:pos="851"/>
                <w:tab w:val="left" w:pos="8789"/>
              </w:tabs>
              <w:ind w:right="-356"/>
              <w:jc w:val="left"/>
              <w:rPr>
                <w:b w:val="0"/>
                <w:sz w:val="24"/>
              </w:rPr>
            </w:pPr>
            <w:r w:rsidRPr="0066196E">
              <w:rPr>
                <w:b w:val="0"/>
                <w:sz w:val="24"/>
              </w:rPr>
              <w:t>Forma vzdelávania</w:t>
            </w:r>
          </w:p>
        </w:tc>
        <w:tc>
          <w:tcPr>
            <w:tcW w:w="2175" w:type="dxa"/>
            <w:vMerge w:val="restart"/>
          </w:tcPr>
          <w:p w:rsidR="00163F8C" w:rsidRPr="0066196E" w:rsidRDefault="00163F8C" w:rsidP="0028130B">
            <w:pPr>
              <w:pStyle w:val="Nzov"/>
              <w:tabs>
                <w:tab w:val="left" w:pos="284"/>
                <w:tab w:val="left" w:pos="539"/>
                <w:tab w:val="left" w:pos="851"/>
                <w:tab w:val="left" w:pos="8789"/>
              </w:tabs>
              <w:ind w:right="-356"/>
              <w:jc w:val="left"/>
              <w:rPr>
                <w:b w:val="0"/>
                <w:sz w:val="24"/>
              </w:rPr>
            </w:pPr>
            <w:r w:rsidRPr="0066196E">
              <w:rPr>
                <w:b w:val="0"/>
                <w:sz w:val="24"/>
              </w:rPr>
              <w:t>Počet vzdelávaných</w:t>
            </w:r>
          </w:p>
        </w:tc>
        <w:tc>
          <w:tcPr>
            <w:tcW w:w="5281" w:type="dxa"/>
            <w:gridSpan w:val="3"/>
          </w:tcPr>
          <w:p w:rsidR="00163F8C" w:rsidRPr="0066196E" w:rsidRDefault="00163F8C" w:rsidP="0028130B">
            <w:pPr>
              <w:pStyle w:val="Nzov"/>
              <w:tabs>
                <w:tab w:val="left" w:pos="284"/>
                <w:tab w:val="left" w:pos="539"/>
                <w:tab w:val="left" w:pos="851"/>
                <w:tab w:val="left" w:pos="8789"/>
              </w:tabs>
              <w:ind w:right="-356"/>
              <w:rPr>
                <w:b w:val="0"/>
                <w:sz w:val="24"/>
              </w:rPr>
            </w:pPr>
            <w:r w:rsidRPr="0066196E">
              <w:rPr>
                <w:b w:val="0"/>
                <w:sz w:val="24"/>
              </w:rPr>
              <w:t>Priebeh vzdelávania /počet</w:t>
            </w:r>
          </w:p>
        </w:tc>
      </w:tr>
      <w:tr w:rsidR="00163F8C" w:rsidRPr="0066196E" w:rsidTr="00C16E1B">
        <w:trPr>
          <w:cantSplit/>
        </w:trPr>
        <w:tc>
          <w:tcPr>
            <w:tcW w:w="1864" w:type="dxa"/>
            <w:vMerge/>
          </w:tcPr>
          <w:p w:rsidR="00163F8C" w:rsidRPr="0066196E" w:rsidRDefault="00163F8C" w:rsidP="0028130B">
            <w:pPr>
              <w:pStyle w:val="Nzov"/>
              <w:tabs>
                <w:tab w:val="left" w:pos="284"/>
                <w:tab w:val="left" w:pos="539"/>
                <w:tab w:val="left" w:pos="851"/>
                <w:tab w:val="left" w:pos="8789"/>
              </w:tabs>
              <w:ind w:right="-356"/>
              <w:rPr>
                <w:sz w:val="28"/>
              </w:rPr>
            </w:pPr>
          </w:p>
        </w:tc>
        <w:tc>
          <w:tcPr>
            <w:tcW w:w="2175" w:type="dxa"/>
            <w:vMerge/>
          </w:tcPr>
          <w:p w:rsidR="00163F8C" w:rsidRPr="0066196E" w:rsidRDefault="00163F8C" w:rsidP="0028130B">
            <w:pPr>
              <w:pStyle w:val="Nzov"/>
              <w:tabs>
                <w:tab w:val="left" w:pos="284"/>
                <w:tab w:val="left" w:pos="539"/>
                <w:tab w:val="left" w:pos="851"/>
                <w:tab w:val="left" w:pos="8789"/>
              </w:tabs>
              <w:ind w:right="-356"/>
              <w:rPr>
                <w:b w:val="0"/>
                <w:sz w:val="24"/>
              </w:rPr>
            </w:pPr>
          </w:p>
        </w:tc>
        <w:tc>
          <w:tcPr>
            <w:tcW w:w="1843" w:type="dxa"/>
          </w:tcPr>
          <w:p w:rsidR="00163F8C" w:rsidRPr="0066196E" w:rsidRDefault="00C00BBD" w:rsidP="0028130B">
            <w:pPr>
              <w:pStyle w:val="Nzov"/>
              <w:tabs>
                <w:tab w:val="left" w:pos="284"/>
                <w:tab w:val="left" w:pos="539"/>
                <w:tab w:val="left" w:pos="851"/>
                <w:tab w:val="left" w:pos="8789"/>
              </w:tabs>
              <w:ind w:right="-356"/>
              <w:jc w:val="left"/>
              <w:rPr>
                <w:b w:val="0"/>
                <w:sz w:val="24"/>
              </w:rPr>
            </w:pPr>
            <w:r w:rsidRPr="0066196E">
              <w:rPr>
                <w:b w:val="0"/>
                <w:sz w:val="24"/>
              </w:rPr>
              <w:t>U</w:t>
            </w:r>
            <w:r w:rsidR="00163F8C" w:rsidRPr="0066196E">
              <w:rPr>
                <w:b w:val="0"/>
                <w:sz w:val="24"/>
              </w:rPr>
              <w:t>končilo</w:t>
            </w:r>
          </w:p>
        </w:tc>
        <w:tc>
          <w:tcPr>
            <w:tcW w:w="2126" w:type="dxa"/>
          </w:tcPr>
          <w:p w:rsidR="00163F8C" w:rsidRPr="0066196E" w:rsidRDefault="00C00BBD" w:rsidP="0028130B">
            <w:pPr>
              <w:pStyle w:val="Nzov"/>
              <w:tabs>
                <w:tab w:val="left" w:pos="284"/>
                <w:tab w:val="left" w:pos="539"/>
                <w:tab w:val="left" w:pos="851"/>
                <w:tab w:val="left" w:pos="8789"/>
              </w:tabs>
              <w:ind w:right="-356"/>
              <w:jc w:val="left"/>
              <w:rPr>
                <w:b w:val="0"/>
                <w:sz w:val="24"/>
              </w:rPr>
            </w:pPr>
            <w:r w:rsidRPr="0066196E">
              <w:rPr>
                <w:b w:val="0"/>
                <w:sz w:val="24"/>
              </w:rPr>
              <w:t>P</w:t>
            </w:r>
            <w:r w:rsidR="00163F8C" w:rsidRPr="0066196E">
              <w:rPr>
                <w:b w:val="0"/>
                <w:sz w:val="24"/>
              </w:rPr>
              <w:t>okračuje</w:t>
            </w:r>
          </w:p>
        </w:tc>
        <w:tc>
          <w:tcPr>
            <w:tcW w:w="1312" w:type="dxa"/>
          </w:tcPr>
          <w:p w:rsidR="00163F8C" w:rsidRPr="0066196E" w:rsidRDefault="00163F8C" w:rsidP="0028130B">
            <w:pPr>
              <w:pStyle w:val="Nzov"/>
              <w:tabs>
                <w:tab w:val="left" w:pos="284"/>
                <w:tab w:val="left" w:pos="539"/>
                <w:tab w:val="left" w:pos="851"/>
                <w:tab w:val="left" w:pos="8789"/>
              </w:tabs>
              <w:ind w:right="-356"/>
              <w:jc w:val="left"/>
              <w:rPr>
                <w:b w:val="0"/>
                <w:sz w:val="24"/>
              </w:rPr>
            </w:pPr>
            <w:r w:rsidRPr="0066196E">
              <w:rPr>
                <w:b w:val="0"/>
                <w:sz w:val="24"/>
              </w:rPr>
              <w:t>Začalo</w:t>
            </w:r>
          </w:p>
        </w:tc>
      </w:tr>
      <w:tr w:rsidR="00C02CE7" w:rsidRPr="0066196E" w:rsidTr="00C02CE7">
        <w:trPr>
          <w:trHeight w:val="1463"/>
        </w:trPr>
        <w:tc>
          <w:tcPr>
            <w:tcW w:w="1864" w:type="dxa"/>
          </w:tcPr>
          <w:p w:rsidR="00C02CE7" w:rsidRPr="0066196E" w:rsidRDefault="00290700" w:rsidP="0028130B">
            <w:pPr>
              <w:pStyle w:val="Nzov"/>
              <w:tabs>
                <w:tab w:val="left" w:pos="284"/>
                <w:tab w:val="left" w:pos="539"/>
                <w:tab w:val="left" w:pos="851"/>
                <w:tab w:val="left" w:pos="8789"/>
              </w:tabs>
              <w:ind w:right="-356"/>
              <w:jc w:val="left"/>
              <w:rPr>
                <w:b w:val="0"/>
                <w:sz w:val="24"/>
                <w:szCs w:val="24"/>
              </w:rPr>
            </w:pPr>
            <w:r w:rsidRPr="0066196E">
              <w:rPr>
                <w:b w:val="0"/>
                <w:sz w:val="24"/>
                <w:szCs w:val="24"/>
              </w:rPr>
              <w:t>Postgraduálne vzdelávanie,</w:t>
            </w:r>
            <w:r w:rsidR="00C02CE7" w:rsidRPr="0066196E">
              <w:rPr>
                <w:b w:val="0"/>
                <w:sz w:val="24"/>
                <w:szCs w:val="24"/>
              </w:rPr>
              <w:t xml:space="preserve"> doktorandské štúdium, </w:t>
            </w:r>
          </w:p>
          <w:p w:rsidR="00C02CE7" w:rsidRPr="0066196E" w:rsidRDefault="00C02CE7" w:rsidP="0028130B">
            <w:pPr>
              <w:pStyle w:val="Nzov"/>
              <w:tabs>
                <w:tab w:val="left" w:pos="284"/>
                <w:tab w:val="left" w:pos="539"/>
                <w:tab w:val="left" w:pos="851"/>
                <w:tab w:val="left" w:pos="8789"/>
              </w:tabs>
              <w:ind w:right="-356"/>
              <w:jc w:val="left"/>
              <w:rPr>
                <w:b w:val="0"/>
                <w:sz w:val="24"/>
                <w:szCs w:val="24"/>
              </w:rPr>
            </w:pPr>
            <w:r w:rsidRPr="0066196E">
              <w:rPr>
                <w:b w:val="0"/>
                <w:sz w:val="24"/>
                <w:szCs w:val="24"/>
              </w:rPr>
              <w:t>habilitačné pokračovanie</w:t>
            </w:r>
          </w:p>
        </w:tc>
        <w:tc>
          <w:tcPr>
            <w:tcW w:w="2175" w:type="dxa"/>
          </w:tcPr>
          <w:p w:rsidR="00C02CE7" w:rsidRPr="0066196E" w:rsidRDefault="00C02CE7" w:rsidP="0028130B">
            <w:pPr>
              <w:pStyle w:val="Nzov"/>
              <w:tabs>
                <w:tab w:val="left" w:pos="284"/>
                <w:tab w:val="left" w:pos="539"/>
                <w:tab w:val="left" w:pos="851"/>
                <w:tab w:val="left" w:pos="8789"/>
              </w:tabs>
              <w:ind w:right="-356"/>
              <w:jc w:val="left"/>
              <w:rPr>
                <w:sz w:val="22"/>
                <w:szCs w:val="22"/>
              </w:rPr>
            </w:pPr>
            <w:r w:rsidRPr="0066196E">
              <w:rPr>
                <w:sz w:val="22"/>
                <w:szCs w:val="22"/>
              </w:rPr>
              <w:t>5</w:t>
            </w:r>
          </w:p>
        </w:tc>
        <w:tc>
          <w:tcPr>
            <w:tcW w:w="1843" w:type="dxa"/>
          </w:tcPr>
          <w:p w:rsidR="00C02CE7" w:rsidRPr="0066196E" w:rsidRDefault="00C02CE7" w:rsidP="00C02CE7">
            <w:pPr>
              <w:pStyle w:val="Nzov"/>
              <w:tabs>
                <w:tab w:val="left" w:pos="284"/>
                <w:tab w:val="left" w:pos="539"/>
                <w:tab w:val="left" w:pos="851"/>
                <w:tab w:val="left" w:pos="8789"/>
              </w:tabs>
              <w:ind w:right="-356"/>
              <w:jc w:val="left"/>
              <w:rPr>
                <w:sz w:val="20"/>
              </w:rPr>
            </w:pPr>
            <w:r w:rsidRPr="0066196E">
              <w:rPr>
                <w:sz w:val="20"/>
              </w:rPr>
              <w:t>Silvia Lejava Ada-</w:t>
            </w:r>
          </w:p>
          <w:p w:rsidR="00C02CE7" w:rsidRPr="0066196E" w:rsidRDefault="00C02CE7" w:rsidP="00C02CE7">
            <w:pPr>
              <w:pStyle w:val="Nzov"/>
              <w:tabs>
                <w:tab w:val="left" w:pos="284"/>
                <w:tab w:val="left" w:pos="539"/>
                <w:tab w:val="left" w:pos="851"/>
                <w:tab w:val="left" w:pos="8789"/>
              </w:tabs>
              <w:ind w:right="-356"/>
              <w:jc w:val="left"/>
              <w:rPr>
                <w:sz w:val="20"/>
              </w:rPr>
            </w:pPr>
            <w:r w:rsidRPr="0066196E">
              <w:rPr>
                <w:sz w:val="20"/>
              </w:rPr>
              <w:t>míková</w:t>
            </w:r>
          </w:p>
          <w:p w:rsidR="00C02CE7" w:rsidRPr="0066196E" w:rsidRDefault="00C02CE7" w:rsidP="0028130B">
            <w:pPr>
              <w:pStyle w:val="Nzov"/>
              <w:tabs>
                <w:tab w:val="left" w:pos="284"/>
                <w:tab w:val="left" w:pos="539"/>
                <w:tab w:val="left" w:pos="851"/>
                <w:tab w:val="left" w:pos="8789"/>
              </w:tabs>
              <w:ind w:right="-356"/>
              <w:jc w:val="left"/>
              <w:rPr>
                <w:sz w:val="20"/>
              </w:rPr>
            </w:pPr>
            <w:r w:rsidRPr="0066196E">
              <w:rPr>
                <w:sz w:val="20"/>
              </w:rPr>
              <w:t>Iveta Sabová</w:t>
            </w:r>
          </w:p>
        </w:tc>
        <w:tc>
          <w:tcPr>
            <w:tcW w:w="2126" w:type="dxa"/>
          </w:tcPr>
          <w:p w:rsidR="00C02CE7" w:rsidRPr="0066196E" w:rsidRDefault="00C02CE7" w:rsidP="00C02CE7">
            <w:pPr>
              <w:pStyle w:val="Nzov"/>
              <w:tabs>
                <w:tab w:val="left" w:pos="284"/>
                <w:tab w:val="left" w:pos="539"/>
                <w:tab w:val="left" w:pos="851"/>
                <w:tab w:val="left" w:pos="8789"/>
              </w:tabs>
              <w:ind w:right="-356"/>
              <w:jc w:val="left"/>
              <w:rPr>
                <w:sz w:val="20"/>
              </w:rPr>
            </w:pPr>
            <w:r w:rsidRPr="0066196E">
              <w:rPr>
                <w:sz w:val="20"/>
              </w:rPr>
              <w:t>Martin Malachovský</w:t>
            </w:r>
          </w:p>
          <w:p w:rsidR="00C02CE7" w:rsidRPr="0066196E" w:rsidRDefault="00C02CE7" w:rsidP="00C02CE7">
            <w:pPr>
              <w:pStyle w:val="Nzov"/>
              <w:tabs>
                <w:tab w:val="left" w:pos="284"/>
                <w:tab w:val="left" w:pos="539"/>
                <w:tab w:val="left" w:pos="851"/>
                <w:tab w:val="left" w:pos="8789"/>
              </w:tabs>
              <w:ind w:right="-356"/>
              <w:jc w:val="left"/>
              <w:rPr>
                <w:sz w:val="20"/>
              </w:rPr>
            </w:pPr>
            <w:r w:rsidRPr="0066196E">
              <w:rPr>
                <w:sz w:val="20"/>
              </w:rPr>
              <w:t>Jozef Eliáš</w:t>
            </w:r>
          </w:p>
          <w:p w:rsidR="00C02CE7" w:rsidRPr="0066196E" w:rsidRDefault="00C02CE7" w:rsidP="00C02CE7">
            <w:pPr>
              <w:pStyle w:val="Nzov"/>
              <w:tabs>
                <w:tab w:val="left" w:pos="284"/>
                <w:tab w:val="left" w:pos="539"/>
                <w:tab w:val="left" w:pos="851"/>
                <w:tab w:val="left" w:pos="8789"/>
              </w:tabs>
              <w:ind w:right="-356"/>
              <w:jc w:val="left"/>
              <w:rPr>
                <w:sz w:val="20"/>
              </w:rPr>
            </w:pPr>
            <w:r w:rsidRPr="0066196E">
              <w:rPr>
                <w:sz w:val="20"/>
              </w:rPr>
              <w:t>Miroslav Hlavna</w:t>
            </w:r>
          </w:p>
          <w:p w:rsidR="00C02CE7" w:rsidRPr="0066196E" w:rsidRDefault="00C02CE7" w:rsidP="0028130B">
            <w:pPr>
              <w:pStyle w:val="Nzov"/>
              <w:tabs>
                <w:tab w:val="left" w:pos="284"/>
                <w:tab w:val="left" w:pos="539"/>
                <w:tab w:val="left" w:pos="851"/>
                <w:tab w:val="left" w:pos="8789"/>
              </w:tabs>
              <w:ind w:right="-356"/>
              <w:jc w:val="left"/>
              <w:rPr>
                <w:sz w:val="20"/>
              </w:rPr>
            </w:pPr>
          </w:p>
        </w:tc>
        <w:tc>
          <w:tcPr>
            <w:tcW w:w="1312" w:type="dxa"/>
          </w:tcPr>
          <w:p w:rsidR="00C02CE7" w:rsidRPr="0066196E" w:rsidRDefault="00C02CE7" w:rsidP="0028130B">
            <w:pPr>
              <w:pStyle w:val="Nzov"/>
              <w:tabs>
                <w:tab w:val="left" w:pos="284"/>
                <w:tab w:val="left" w:pos="539"/>
                <w:tab w:val="left" w:pos="851"/>
                <w:tab w:val="left" w:pos="8789"/>
              </w:tabs>
              <w:ind w:right="-356"/>
              <w:jc w:val="left"/>
              <w:rPr>
                <w:sz w:val="22"/>
                <w:szCs w:val="22"/>
              </w:rPr>
            </w:pPr>
          </w:p>
          <w:p w:rsidR="00C02CE7" w:rsidRPr="0066196E" w:rsidRDefault="00C02CE7" w:rsidP="0028130B">
            <w:pPr>
              <w:pStyle w:val="Nzov"/>
              <w:tabs>
                <w:tab w:val="left" w:pos="284"/>
                <w:tab w:val="left" w:pos="539"/>
                <w:tab w:val="left" w:pos="851"/>
                <w:tab w:val="left" w:pos="8789"/>
              </w:tabs>
              <w:ind w:right="-356"/>
              <w:jc w:val="left"/>
              <w:rPr>
                <w:sz w:val="22"/>
                <w:szCs w:val="22"/>
              </w:rPr>
            </w:pPr>
          </w:p>
          <w:p w:rsidR="00C02CE7" w:rsidRPr="0066196E" w:rsidRDefault="00C02CE7" w:rsidP="0028130B">
            <w:pPr>
              <w:pStyle w:val="Nzov"/>
              <w:tabs>
                <w:tab w:val="left" w:pos="284"/>
                <w:tab w:val="left" w:pos="539"/>
                <w:tab w:val="left" w:pos="851"/>
                <w:tab w:val="left" w:pos="8789"/>
              </w:tabs>
              <w:ind w:right="-356"/>
              <w:jc w:val="left"/>
              <w:rPr>
                <w:sz w:val="22"/>
                <w:szCs w:val="22"/>
              </w:rPr>
            </w:pPr>
          </w:p>
          <w:p w:rsidR="00C02CE7" w:rsidRPr="0066196E" w:rsidRDefault="00C02CE7" w:rsidP="0028130B">
            <w:pPr>
              <w:pStyle w:val="Nzov"/>
              <w:tabs>
                <w:tab w:val="left" w:pos="284"/>
                <w:tab w:val="left" w:pos="539"/>
                <w:tab w:val="left" w:pos="851"/>
                <w:tab w:val="left" w:pos="8789"/>
              </w:tabs>
              <w:ind w:right="-356"/>
              <w:jc w:val="left"/>
              <w:rPr>
                <w:sz w:val="22"/>
                <w:szCs w:val="22"/>
              </w:rPr>
            </w:pPr>
          </w:p>
          <w:p w:rsidR="00C02CE7" w:rsidRPr="0066196E" w:rsidRDefault="00C02CE7" w:rsidP="0028130B">
            <w:pPr>
              <w:pStyle w:val="Nzov"/>
              <w:tabs>
                <w:tab w:val="left" w:pos="284"/>
                <w:tab w:val="left" w:pos="539"/>
                <w:tab w:val="left" w:pos="851"/>
                <w:tab w:val="left" w:pos="8789"/>
              </w:tabs>
              <w:ind w:right="-356"/>
              <w:jc w:val="left"/>
              <w:rPr>
                <w:sz w:val="22"/>
                <w:szCs w:val="22"/>
              </w:rPr>
            </w:pPr>
          </w:p>
          <w:p w:rsidR="00C02CE7" w:rsidRPr="0066196E" w:rsidRDefault="00C02CE7" w:rsidP="0028130B">
            <w:pPr>
              <w:pStyle w:val="Nzov"/>
              <w:tabs>
                <w:tab w:val="left" w:pos="284"/>
                <w:tab w:val="left" w:pos="539"/>
                <w:tab w:val="left" w:pos="851"/>
                <w:tab w:val="left" w:pos="8789"/>
              </w:tabs>
              <w:ind w:right="-356"/>
              <w:jc w:val="left"/>
              <w:rPr>
                <w:sz w:val="22"/>
                <w:szCs w:val="22"/>
              </w:rPr>
            </w:pPr>
          </w:p>
          <w:p w:rsidR="00C02CE7" w:rsidRPr="0066196E" w:rsidRDefault="00C02CE7" w:rsidP="0028130B">
            <w:pPr>
              <w:pStyle w:val="Nzov"/>
              <w:tabs>
                <w:tab w:val="left" w:pos="284"/>
                <w:tab w:val="left" w:pos="539"/>
                <w:tab w:val="left" w:pos="851"/>
                <w:tab w:val="left" w:pos="8789"/>
              </w:tabs>
              <w:ind w:right="-356"/>
              <w:jc w:val="left"/>
              <w:rPr>
                <w:sz w:val="28"/>
              </w:rPr>
            </w:pPr>
          </w:p>
          <w:p w:rsidR="00C02CE7" w:rsidRPr="0066196E" w:rsidRDefault="00C02CE7" w:rsidP="0028130B">
            <w:pPr>
              <w:pStyle w:val="Nzov"/>
              <w:tabs>
                <w:tab w:val="left" w:pos="284"/>
                <w:tab w:val="left" w:pos="539"/>
                <w:tab w:val="left" w:pos="851"/>
                <w:tab w:val="left" w:pos="8789"/>
              </w:tabs>
              <w:ind w:right="-356"/>
              <w:jc w:val="left"/>
              <w:rPr>
                <w:sz w:val="24"/>
                <w:szCs w:val="24"/>
              </w:rPr>
            </w:pPr>
          </w:p>
        </w:tc>
      </w:tr>
      <w:tr w:rsidR="00C02CE7" w:rsidRPr="0066196E" w:rsidTr="00C16E1B">
        <w:tc>
          <w:tcPr>
            <w:tcW w:w="1864" w:type="dxa"/>
          </w:tcPr>
          <w:p w:rsidR="00C02CE7" w:rsidRPr="0066196E" w:rsidRDefault="00C02CE7" w:rsidP="0028130B">
            <w:pPr>
              <w:pStyle w:val="Nzov"/>
              <w:tabs>
                <w:tab w:val="left" w:pos="284"/>
                <w:tab w:val="left" w:pos="539"/>
                <w:tab w:val="left" w:pos="851"/>
                <w:tab w:val="left" w:pos="8789"/>
              </w:tabs>
              <w:ind w:right="-356"/>
              <w:jc w:val="left"/>
              <w:rPr>
                <w:b w:val="0"/>
                <w:sz w:val="24"/>
                <w:szCs w:val="24"/>
              </w:rPr>
            </w:pPr>
            <w:r w:rsidRPr="0066196E">
              <w:rPr>
                <w:b w:val="0"/>
                <w:sz w:val="24"/>
                <w:szCs w:val="24"/>
              </w:rPr>
              <w:t>Školenia psychológov</w:t>
            </w:r>
          </w:p>
        </w:tc>
        <w:tc>
          <w:tcPr>
            <w:tcW w:w="2175" w:type="dxa"/>
          </w:tcPr>
          <w:p w:rsidR="00C02CE7" w:rsidRPr="0066196E" w:rsidRDefault="00C02CE7" w:rsidP="0028130B">
            <w:pPr>
              <w:pStyle w:val="Nzov"/>
              <w:tabs>
                <w:tab w:val="left" w:pos="284"/>
                <w:tab w:val="left" w:pos="539"/>
                <w:tab w:val="left" w:pos="851"/>
                <w:tab w:val="left" w:pos="8789"/>
              </w:tabs>
              <w:ind w:right="-356"/>
              <w:jc w:val="left"/>
              <w:rPr>
                <w:sz w:val="28"/>
              </w:rPr>
            </w:pPr>
            <w:r w:rsidRPr="0066196E">
              <w:rPr>
                <w:sz w:val="28"/>
              </w:rPr>
              <w:t>1</w:t>
            </w:r>
          </w:p>
        </w:tc>
        <w:tc>
          <w:tcPr>
            <w:tcW w:w="1843" w:type="dxa"/>
          </w:tcPr>
          <w:p w:rsidR="00C02CE7" w:rsidRPr="0066196E" w:rsidRDefault="00C02CE7" w:rsidP="0028130B">
            <w:pPr>
              <w:pStyle w:val="Nzov"/>
              <w:tabs>
                <w:tab w:val="left" w:pos="284"/>
                <w:tab w:val="left" w:pos="539"/>
                <w:tab w:val="left" w:pos="851"/>
                <w:tab w:val="left" w:pos="8789"/>
              </w:tabs>
              <w:ind w:right="-356"/>
              <w:jc w:val="left"/>
              <w:rPr>
                <w:sz w:val="28"/>
              </w:rPr>
            </w:pPr>
          </w:p>
        </w:tc>
        <w:tc>
          <w:tcPr>
            <w:tcW w:w="2126" w:type="dxa"/>
          </w:tcPr>
          <w:p w:rsidR="00C02CE7" w:rsidRPr="0066196E" w:rsidRDefault="00C02CE7" w:rsidP="0028130B">
            <w:pPr>
              <w:pStyle w:val="Nzov"/>
              <w:tabs>
                <w:tab w:val="left" w:pos="284"/>
                <w:tab w:val="left" w:pos="539"/>
                <w:tab w:val="left" w:pos="851"/>
                <w:tab w:val="left" w:pos="8789"/>
              </w:tabs>
              <w:ind w:right="-356"/>
              <w:jc w:val="left"/>
              <w:rPr>
                <w:sz w:val="28"/>
              </w:rPr>
            </w:pPr>
            <w:r w:rsidRPr="0066196E">
              <w:rPr>
                <w:sz w:val="28"/>
              </w:rPr>
              <w:t>1</w:t>
            </w:r>
          </w:p>
        </w:tc>
        <w:tc>
          <w:tcPr>
            <w:tcW w:w="1312" w:type="dxa"/>
          </w:tcPr>
          <w:p w:rsidR="00C02CE7" w:rsidRPr="0066196E" w:rsidRDefault="00C02CE7" w:rsidP="0028130B">
            <w:pPr>
              <w:pStyle w:val="Nzov"/>
              <w:tabs>
                <w:tab w:val="left" w:pos="284"/>
                <w:tab w:val="left" w:pos="539"/>
                <w:tab w:val="left" w:pos="851"/>
                <w:tab w:val="left" w:pos="8789"/>
              </w:tabs>
              <w:ind w:right="-356"/>
              <w:jc w:val="left"/>
              <w:rPr>
                <w:sz w:val="28"/>
              </w:rPr>
            </w:pPr>
          </w:p>
        </w:tc>
      </w:tr>
      <w:tr w:rsidR="00C02CE7" w:rsidRPr="0066196E" w:rsidTr="00C16E1B">
        <w:tc>
          <w:tcPr>
            <w:tcW w:w="1864" w:type="dxa"/>
          </w:tcPr>
          <w:p w:rsidR="00C02CE7" w:rsidRPr="0066196E" w:rsidRDefault="00C02CE7" w:rsidP="0028130B">
            <w:pPr>
              <w:pStyle w:val="Nzov"/>
              <w:tabs>
                <w:tab w:val="left" w:pos="284"/>
                <w:tab w:val="left" w:pos="539"/>
                <w:tab w:val="left" w:pos="851"/>
                <w:tab w:val="left" w:pos="8789"/>
              </w:tabs>
              <w:ind w:right="-356"/>
              <w:jc w:val="left"/>
              <w:rPr>
                <w:b w:val="0"/>
                <w:sz w:val="24"/>
                <w:szCs w:val="24"/>
              </w:rPr>
            </w:pPr>
            <w:r w:rsidRPr="0066196E">
              <w:rPr>
                <w:b w:val="0"/>
                <w:sz w:val="24"/>
                <w:szCs w:val="24"/>
              </w:rPr>
              <w:t>Prednášky a semináre metodicko-pedagogického centra v Bratislave</w:t>
            </w:r>
          </w:p>
        </w:tc>
        <w:tc>
          <w:tcPr>
            <w:tcW w:w="2175" w:type="dxa"/>
          </w:tcPr>
          <w:p w:rsidR="00C02CE7" w:rsidRPr="0066196E" w:rsidRDefault="00C02CE7" w:rsidP="0028130B">
            <w:pPr>
              <w:pStyle w:val="Nzov"/>
              <w:tabs>
                <w:tab w:val="left" w:pos="284"/>
                <w:tab w:val="left" w:pos="539"/>
                <w:tab w:val="left" w:pos="851"/>
                <w:tab w:val="left" w:pos="8789"/>
              </w:tabs>
              <w:ind w:right="-356"/>
              <w:jc w:val="left"/>
              <w:rPr>
                <w:sz w:val="28"/>
              </w:rPr>
            </w:pPr>
            <w:r w:rsidRPr="0066196E">
              <w:rPr>
                <w:sz w:val="28"/>
              </w:rPr>
              <w:t>3</w:t>
            </w:r>
          </w:p>
        </w:tc>
        <w:tc>
          <w:tcPr>
            <w:tcW w:w="1843" w:type="dxa"/>
          </w:tcPr>
          <w:p w:rsidR="00C02CE7" w:rsidRPr="0066196E" w:rsidRDefault="00C02CE7" w:rsidP="0028130B">
            <w:pPr>
              <w:pStyle w:val="Nzov"/>
              <w:tabs>
                <w:tab w:val="left" w:pos="284"/>
                <w:tab w:val="left" w:pos="539"/>
                <w:tab w:val="left" w:pos="851"/>
                <w:tab w:val="left" w:pos="8789"/>
              </w:tabs>
              <w:ind w:right="-356"/>
              <w:jc w:val="left"/>
              <w:rPr>
                <w:sz w:val="28"/>
              </w:rPr>
            </w:pPr>
          </w:p>
        </w:tc>
        <w:tc>
          <w:tcPr>
            <w:tcW w:w="2126" w:type="dxa"/>
          </w:tcPr>
          <w:p w:rsidR="00C02CE7" w:rsidRPr="0066196E" w:rsidRDefault="00C02CE7" w:rsidP="0028130B">
            <w:pPr>
              <w:pStyle w:val="Nzov"/>
              <w:tabs>
                <w:tab w:val="left" w:pos="284"/>
                <w:tab w:val="left" w:pos="539"/>
                <w:tab w:val="left" w:pos="851"/>
                <w:tab w:val="left" w:pos="8789"/>
              </w:tabs>
              <w:ind w:right="-356"/>
              <w:jc w:val="left"/>
              <w:rPr>
                <w:sz w:val="28"/>
              </w:rPr>
            </w:pPr>
            <w:r w:rsidRPr="0066196E">
              <w:rPr>
                <w:sz w:val="28"/>
              </w:rPr>
              <w:t>3</w:t>
            </w:r>
          </w:p>
        </w:tc>
        <w:tc>
          <w:tcPr>
            <w:tcW w:w="1312" w:type="dxa"/>
          </w:tcPr>
          <w:p w:rsidR="00C02CE7" w:rsidRPr="0066196E" w:rsidRDefault="00C02CE7" w:rsidP="0028130B">
            <w:pPr>
              <w:pStyle w:val="Nzov"/>
              <w:tabs>
                <w:tab w:val="left" w:pos="284"/>
                <w:tab w:val="left" w:pos="539"/>
                <w:tab w:val="left" w:pos="851"/>
                <w:tab w:val="left" w:pos="8789"/>
              </w:tabs>
              <w:ind w:right="-356"/>
              <w:jc w:val="left"/>
              <w:rPr>
                <w:sz w:val="28"/>
              </w:rPr>
            </w:pPr>
          </w:p>
        </w:tc>
      </w:tr>
    </w:tbl>
    <w:p w:rsidR="00163F8C" w:rsidRPr="0066196E" w:rsidRDefault="00163F8C" w:rsidP="0028130B">
      <w:pPr>
        <w:pStyle w:val="Nzov"/>
        <w:tabs>
          <w:tab w:val="left" w:pos="284"/>
          <w:tab w:val="left" w:pos="539"/>
          <w:tab w:val="left" w:pos="851"/>
          <w:tab w:val="left" w:pos="8789"/>
        </w:tabs>
        <w:ind w:right="-356"/>
        <w:jc w:val="left"/>
        <w:rPr>
          <w:sz w:val="28"/>
        </w:rPr>
      </w:pPr>
    </w:p>
    <w:p w:rsidR="007F7000" w:rsidRPr="0066196E" w:rsidRDefault="007F7000" w:rsidP="0028130B">
      <w:pPr>
        <w:pStyle w:val="Nzov"/>
        <w:tabs>
          <w:tab w:val="left" w:pos="284"/>
          <w:tab w:val="left" w:pos="539"/>
          <w:tab w:val="left" w:pos="851"/>
          <w:tab w:val="left" w:pos="8789"/>
        </w:tabs>
        <w:ind w:right="-356"/>
        <w:jc w:val="left"/>
        <w:rPr>
          <w:sz w:val="28"/>
        </w:rPr>
      </w:pPr>
    </w:p>
    <w:p w:rsidR="00163F8C" w:rsidRPr="0066196E" w:rsidRDefault="00950468" w:rsidP="0028130B">
      <w:pPr>
        <w:widowControl w:val="0"/>
        <w:tabs>
          <w:tab w:val="left" w:pos="284"/>
          <w:tab w:val="left" w:pos="539"/>
          <w:tab w:val="left" w:pos="851"/>
          <w:tab w:val="left" w:pos="8789"/>
        </w:tabs>
        <w:autoSpaceDE w:val="0"/>
        <w:autoSpaceDN w:val="0"/>
        <w:adjustRightInd w:val="0"/>
        <w:ind w:right="-356"/>
        <w:jc w:val="both"/>
        <w:rPr>
          <w:bCs/>
        </w:rPr>
      </w:pPr>
      <w:r>
        <w:rPr>
          <w:bCs/>
        </w:rPr>
        <w:tab/>
        <w:t>Vyučujúci</w:t>
      </w:r>
      <w:r w:rsidR="00290700" w:rsidRPr="0066196E">
        <w:rPr>
          <w:bCs/>
        </w:rPr>
        <w:t xml:space="preserve"> umeleckých,  umelecko-</w:t>
      </w:r>
      <w:r w:rsidR="00163F8C" w:rsidRPr="0066196E">
        <w:rPr>
          <w:bCs/>
        </w:rPr>
        <w:t xml:space="preserve">odborných </w:t>
      </w:r>
      <w:r w:rsidR="00232D51" w:rsidRPr="0066196E">
        <w:rPr>
          <w:bCs/>
        </w:rPr>
        <w:t>a</w:t>
      </w:r>
      <w:r w:rsidR="00290700" w:rsidRPr="0066196E">
        <w:rPr>
          <w:bCs/>
        </w:rPr>
        <w:t> </w:t>
      </w:r>
      <w:r w:rsidR="00232D51" w:rsidRPr="0066196E">
        <w:rPr>
          <w:bCs/>
        </w:rPr>
        <w:t>umelecko</w:t>
      </w:r>
      <w:r w:rsidR="00290700" w:rsidRPr="0066196E">
        <w:rPr>
          <w:bCs/>
        </w:rPr>
        <w:t>-</w:t>
      </w:r>
      <w:r w:rsidR="00232D51" w:rsidRPr="0066196E">
        <w:rPr>
          <w:bCs/>
        </w:rPr>
        <w:t xml:space="preserve">teoretických </w:t>
      </w:r>
      <w:r w:rsidR="00290700" w:rsidRPr="0066196E">
        <w:rPr>
          <w:bCs/>
        </w:rPr>
        <w:t>p</w:t>
      </w:r>
      <w:r w:rsidR="00163F8C" w:rsidRPr="0066196E">
        <w:rPr>
          <w:bCs/>
        </w:rPr>
        <w:t>redmetov sa sústavne ďalej vzdelávajú, študujú a aplikujú vo svojej práci skúse</w:t>
      </w:r>
      <w:r w:rsidR="00232D51" w:rsidRPr="0066196E">
        <w:rPr>
          <w:bCs/>
        </w:rPr>
        <w:t xml:space="preserve">nosti z umeleckej a umelecko pedagogickej, umelecko-vedeckej práce. </w:t>
      </w:r>
      <w:r w:rsidR="00163F8C" w:rsidRPr="0066196E">
        <w:rPr>
          <w:bCs/>
        </w:rPr>
        <w:t xml:space="preserve">Prednášajú, vedú semináre, zúčastňujú sa so svojimi študentmi na festivaloch, súťažiach a majstrovských kurzoch, sú  členovia hodnotiacich porôt domácich i medzinárodných súťaží, zúčastňujú sa, alebo vedú majstrovské kurzy, pracujú ako metodici v metodických centrách, tvoria pedagogické dokumenty. </w:t>
      </w:r>
    </w:p>
    <w:p w:rsidR="00917CA3" w:rsidRPr="0066196E" w:rsidRDefault="00917CA3" w:rsidP="0028130B">
      <w:pPr>
        <w:widowControl w:val="0"/>
        <w:tabs>
          <w:tab w:val="left" w:pos="284"/>
          <w:tab w:val="left" w:pos="539"/>
          <w:tab w:val="left" w:pos="851"/>
          <w:tab w:val="left" w:pos="8789"/>
        </w:tabs>
        <w:autoSpaceDE w:val="0"/>
        <w:autoSpaceDN w:val="0"/>
        <w:adjustRightInd w:val="0"/>
        <w:ind w:right="-356"/>
        <w:jc w:val="both"/>
        <w:rPr>
          <w:bCs/>
        </w:rPr>
      </w:pPr>
    </w:p>
    <w:p w:rsidR="00163F8C" w:rsidRPr="0066196E" w:rsidRDefault="00163F8C" w:rsidP="0028130B">
      <w:pPr>
        <w:widowControl w:val="0"/>
        <w:tabs>
          <w:tab w:val="left" w:pos="284"/>
          <w:tab w:val="left" w:pos="539"/>
          <w:tab w:val="left" w:pos="851"/>
          <w:tab w:val="left" w:pos="8789"/>
        </w:tabs>
        <w:autoSpaceDE w:val="0"/>
        <w:autoSpaceDN w:val="0"/>
        <w:adjustRightInd w:val="0"/>
        <w:ind w:right="-356"/>
        <w:jc w:val="both"/>
        <w:rPr>
          <w:bCs/>
        </w:rPr>
      </w:pPr>
      <w:r w:rsidRPr="0066196E">
        <w:rPr>
          <w:bCs/>
        </w:rPr>
        <w:tab/>
        <w:t xml:space="preserve">Systematicky navštevujú výstavy, koncerty, operné a divadelné predstavenia, aktívne počúvajú umelecké nahrávky a sledujú výkony významných umelcov. Vzdelávajú sa v oblasti interpretácie jednotlivých hudobných štýlov, venujú sa štúdiu literatúry a interpretácie hudby, systematicky si prehlbujú pasívne a aktívne znalosti v cudzích jazykoch, najmä v anglickom a nemeckom jazyku. </w:t>
      </w:r>
    </w:p>
    <w:p w:rsidR="000C1093" w:rsidRPr="0066196E" w:rsidRDefault="000C1093" w:rsidP="0028130B">
      <w:pPr>
        <w:widowControl w:val="0"/>
        <w:tabs>
          <w:tab w:val="left" w:pos="284"/>
          <w:tab w:val="left" w:pos="539"/>
          <w:tab w:val="left" w:pos="851"/>
          <w:tab w:val="left" w:pos="8789"/>
        </w:tabs>
        <w:autoSpaceDE w:val="0"/>
        <w:autoSpaceDN w:val="0"/>
        <w:adjustRightInd w:val="0"/>
        <w:ind w:right="-356"/>
        <w:jc w:val="both"/>
        <w:rPr>
          <w:bCs/>
        </w:rPr>
      </w:pPr>
    </w:p>
    <w:p w:rsidR="000C1093" w:rsidRPr="0066196E" w:rsidRDefault="00C16E1B" w:rsidP="006A1B7F">
      <w:pPr>
        <w:widowControl w:val="0"/>
        <w:tabs>
          <w:tab w:val="left" w:pos="284"/>
          <w:tab w:val="left" w:pos="539"/>
          <w:tab w:val="left" w:pos="851"/>
          <w:tab w:val="left" w:pos="8789"/>
        </w:tabs>
        <w:autoSpaceDE w:val="0"/>
        <w:autoSpaceDN w:val="0"/>
        <w:adjustRightInd w:val="0"/>
        <w:ind w:right="-356"/>
        <w:jc w:val="both"/>
        <w:rPr>
          <w:bCs/>
        </w:rPr>
      </w:pPr>
      <w:r w:rsidRPr="0066196E">
        <w:rPr>
          <w:bCs/>
        </w:rPr>
        <w:tab/>
      </w:r>
      <w:r w:rsidR="00950468">
        <w:rPr>
          <w:bCs/>
        </w:rPr>
        <w:t>Vyučujúci</w:t>
      </w:r>
      <w:r w:rsidR="000C1093" w:rsidRPr="0066196E">
        <w:rPr>
          <w:bCs/>
        </w:rPr>
        <w:t xml:space="preserve"> cudzích jazykov spolupracujú s kultúrnymi a vzdelávacími orgánmi zastupiteľských úradov v SR, najmä s T</w:t>
      </w:r>
      <w:r w:rsidR="00CD701C">
        <w:rPr>
          <w:bCs/>
        </w:rPr>
        <w:t xml:space="preserve">alianskym kultúrnym inštitútom a </w:t>
      </w:r>
      <w:r w:rsidR="000C1093" w:rsidRPr="0066196E">
        <w:rPr>
          <w:bCs/>
        </w:rPr>
        <w:t>Goetheho inštitútom.</w:t>
      </w:r>
    </w:p>
    <w:p w:rsidR="00481894" w:rsidRPr="0066196E" w:rsidRDefault="000C1093" w:rsidP="006A1B7F">
      <w:pPr>
        <w:widowControl w:val="0"/>
        <w:tabs>
          <w:tab w:val="left" w:pos="709"/>
        </w:tabs>
        <w:autoSpaceDE w:val="0"/>
        <w:autoSpaceDN w:val="0"/>
        <w:adjustRightInd w:val="0"/>
        <w:ind w:right="-356"/>
        <w:jc w:val="both"/>
        <w:rPr>
          <w:bCs/>
        </w:rPr>
      </w:pPr>
      <w:r w:rsidRPr="0066196E">
        <w:rPr>
          <w:bCs/>
        </w:rPr>
        <w:t xml:space="preserve">V rámci ďalšieho vzdelávania pedagogických zamestnancov a zvyšovania odbornosti sa členovia </w:t>
      </w:r>
      <w:r w:rsidR="00F35400" w:rsidRPr="0066196E">
        <w:rPr>
          <w:bCs/>
        </w:rPr>
        <w:t>odboru</w:t>
      </w:r>
      <w:r w:rsidRPr="0066196E">
        <w:rPr>
          <w:bCs/>
        </w:rPr>
        <w:t xml:space="preserve"> všeobecnovzdelávacích predmetov zúčastňujú školení, konferencií a odborných seminárov organizovaných MCMB, vydavateľstvom Oxford University Press a Macmillan, CPPP.</w:t>
      </w:r>
      <w:r w:rsidR="00481894" w:rsidRPr="0066196E">
        <w:rPr>
          <w:bCs/>
        </w:rPr>
        <w:t xml:space="preserve"> Zúčastnili sa na seminároch</w:t>
      </w:r>
      <w:r w:rsidR="006A1B7F" w:rsidRPr="0066196E">
        <w:rPr>
          <w:bCs/>
        </w:rPr>
        <w:t xml:space="preserve">: </w:t>
      </w:r>
      <w:r w:rsidR="00481894" w:rsidRPr="0066196E">
        <w:rPr>
          <w:bCs/>
        </w:rPr>
        <w:t xml:space="preserve"> Zavádzanie počítačovej techniky do vyučovania </w:t>
      </w:r>
      <w:r w:rsidR="00677CA9" w:rsidRPr="0066196E">
        <w:rPr>
          <w:bCs/>
        </w:rPr>
        <w:t>anglického</w:t>
      </w:r>
      <w:r w:rsidR="00481894" w:rsidRPr="0066196E">
        <w:rPr>
          <w:bCs/>
        </w:rPr>
        <w:t xml:space="preserve"> jazyka organizovanom Bratislavsk</w:t>
      </w:r>
      <w:r w:rsidR="00CD701C">
        <w:rPr>
          <w:bCs/>
        </w:rPr>
        <w:t>ým samosprávnym krajom</w:t>
      </w:r>
      <w:r w:rsidR="00707EA0" w:rsidRPr="0066196E">
        <w:rPr>
          <w:bCs/>
        </w:rPr>
        <w:t xml:space="preserve"> </w:t>
      </w:r>
      <w:r w:rsidR="00CD701C">
        <w:rPr>
          <w:bCs/>
        </w:rPr>
        <w:t>(</w:t>
      </w:r>
      <w:r w:rsidR="00707EA0" w:rsidRPr="0066196E">
        <w:rPr>
          <w:bCs/>
        </w:rPr>
        <w:t>jún 2015</w:t>
      </w:r>
      <w:r w:rsidR="00CD701C">
        <w:rPr>
          <w:bCs/>
        </w:rPr>
        <w:t>)</w:t>
      </w:r>
      <w:r w:rsidR="006A1B7F" w:rsidRPr="0066196E">
        <w:rPr>
          <w:bCs/>
        </w:rPr>
        <w:t>, na seminári</w:t>
      </w:r>
      <w:r w:rsidR="00481894" w:rsidRPr="0066196E">
        <w:rPr>
          <w:bCs/>
        </w:rPr>
        <w:t xml:space="preserve"> organizovanom vydavateľstvom </w:t>
      </w:r>
      <w:r w:rsidR="00677CA9" w:rsidRPr="0066196E">
        <w:rPr>
          <w:bCs/>
        </w:rPr>
        <w:t>Klatt</w:t>
      </w:r>
      <w:r w:rsidR="00481894" w:rsidRPr="0066196E">
        <w:rPr>
          <w:bCs/>
        </w:rPr>
        <w:t xml:space="preserve">  pre všetkých učiteľov, ktorí sa zaujímajú o ele</w:t>
      </w:r>
      <w:r w:rsidR="00CD701C">
        <w:rPr>
          <w:bCs/>
        </w:rPr>
        <w:t>ktronické novinky</w:t>
      </w:r>
      <w:r w:rsidR="00707EA0" w:rsidRPr="0066196E">
        <w:rPr>
          <w:bCs/>
        </w:rPr>
        <w:t xml:space="preserve"> </w:t>
      </w:r>
      <w:r w:rsidR="00CD701C">
        <w:rPr>
          <w:bCs/>
        </w:rPr>
        <w:t>(</w:t>
      </w:r>
      <w:r w:rsidR="00707EA0" w:rsidRPr="0066196E">
        <w:rPr>
          <w:bCs/>
        </w:rPr>
        <w:t>november 2014</w:t>
      </w:r>
      <w:r w:rsidR="00CD701C">
        <w:rPr>
          <w:bCs/>
        </w:rPr>
        <w:t>)</w:t>
      </w:r>
      <w:r w:rsidR="006A1B7F" w:rsidRPr="0066196E">
        <w:rPr>
          <w:bCs/>
        </w:rPr>
        <w:t>,</w:t>
      </w:r>
      <w:r w:rsidR="00481894" w:rsidRPr="0066196E">
        <w:rPr>
          <w:bCs/>
        </w:rPr>
        <w:t xml:space="preserve"> na podujatí Nemecko pod lupou (Deutschland im Blickpunkt) organizovanom vydava</w:t>
      </w:r>
      <w:r w:rsidR="00950468">
        <w:rPr>
          <w:bCs/>
        </w:rPr>
        <w:t>teľstvom Polyglot</w:t>
      </w:r>
      <w:r w:rsidR="00707EA0" w:rsidRPr="0066196E">
        <w:rPr>
          <w:bCs/>
        </w:rPr>
        <w:t xml:space="preserve"> </w:t>
      </w:r>
      <w:r w:rsidR="00950468">
        <w:rPr>
          <w:bCs/>
        </w:rPr>
        <w:t>(</w:t>
      </w:r>
      <w:r w:rsidR="00707EA0" w:rsidRPr="0066196E">
        <w:rPr>
          <w:bCs/>
        </w:rPr>
        <w:t>december 2014</w:t>
      </w:r>
      <w:r w:rsidR="00950468">
        <w:rPr>
          <w:bCs/>
        </w:rPr>
        <w:t>)</w:t>
      </w:r>
      <w:r w:rsidR="006A1B7F" w:rsidRPr="0066196E">
        <w:rPr>
          <w:bCs/>
        </w:rPr>
        <w:t>,</w:t>
      </w:r>
      <w:r w:rsidR="00481894" w:rsidRPr="0066196E">
        <w:rPr>
          <w:bCs/>
        </w:rPr>
        <w:t xml:space="preserve"> na konferencii „Edukácia anglického jazyka u jednotlivcov s porucha</w:t>
      </w:r>
      <w:r w:rsidR="00950468">
        <w:rPr>
          <w:bCs/>
        </w:rPr>
        <w:t>mi učenia“, Bratislava</w:t>
      </w:r>
      <w:r w:rsidR="00707EA0" w:rsidRPr="0066196E">
        <w:rPr>
          <w:bCs/>
        </w:rPr>
        <w:t xml:space="preserve"> </w:t>
      </w:r>
      <w:r w:rsidR="00950468">
        <w:rPr>
          <w:bCs/>
        </w:rPr>
        <w:t>(</w:t>
      </w:r>
      <w:r w:rsidR="00707EA0" w:rsidRPr="0066196E">
        <w:rPr>
          <w:bCs/>
        </w:rPr>
        <w:t>máj 2015</w:t>
      </w:r>
      <w:r w:rsidR="00950468">
        <w:rPr>
          <w:bCs/>
        </w:rPr>
        <w:t>)</w:t>
      </w:r>
      <w:r w:rsidR="006A1B7F" w:rsidRPr="0066196E">
        <w:rPr>
          <w:bCs/>
        </w:rPr>
        <w:t xml:space="preserve">, na </w:t>
      </w:r>
      <w:r w:rsidR="00481894" w:rsidRPr="0066196E">
        <w:rPr>
          <w:bCs/>
        </w:rPr>
        <w:t>školen</w:t>
      </w:r>
      <w:r w:rsidR="006A1B7F" w:rsidRPr="0066196E">
        <w:rPr>
          <w:bCs/>
        </w:rPr>
        <w:t>í</w:t>
      </w:r>
      <w:r w:rsidR="00481894" w:rsidRPr="0066196E">
        <w:rPr>
          <w:bCs/>
        </w:rPr>
        <w:t xml:space="preserve"> pre učiteľov talianskeho jazyka pod vedením talianskych lektorov – Gymnázium Ladislava Sáru, Bratislava</w:t>
      </w:r>
      <w:r w:rsidR="006A1B7F" w:rsidRPr="0066196E">
        <w:rPr>
          <w:bCs/>
        </w:rPr>
        <w:t>,</w:t>
      </w:r>
      <w:r w:rsidR="00481894" w:rsidRPr="0066196E">
        <w:rPr>
          <w:bCs/>
        </w:rPr>
        <w:t xml:space="preserve"> </w:t>
      </w:r>
    </w:p>
    <w:p w:rsidR="000C1093" w:rsidRPr="0066196E" w:rsidRDefault="00481894" w:rsidP="006A1B7F">
      <w:pPr>
        <w:widowControl w:val="0"/>
        <w:tabs>
          <w:tab w:val="left" w:pos="284"/>
          <w:tab w:val="left" w:pos="539"/>
          <w:tab w:val="left" w:pos="851"/>
          <w:tab w:val="left" w:pos="8789"/>
        </w:tabs>
        <w:autoSpaceDE w:val="0"/>
        <w:autoSpaceDN w:val="0"/>
        <w:adjustRightInd w:val="0"/>
        <w:ind w:right="-356"/>
        <w:jc w:val="both"/>
        <w:rPr>
          <w:bCs/>
        </w:rPr>
      </w:pPr>
      <w:r w:rsidRPr="0066196E">
        <w:rPr>
          <w:bCs/>
        </w:rPr>
        <w:t>na podujatí Workshop didattico v Talianskom kultúrnom inštitúte</w:t>
      </w:r>
      <w:r w:rsidR="006A1B7F" w:rsidRPr="0066196E">
        <w:rPr>
          <w:bCs/>
        </w:rPr>
        <w:t xml:space="preserve"> a na</w:t>
      </w:r>
      <w:r w:rsidRPr="0066196E">
        <w:rPr>
          <w:bCs/>
        </w:rPr>
        <w:t xml:space="preserve"> seminári vydavateľstva Macmillan na tému Presenting and practising language through skills.</w:t>
      </w:r>
    </w:p>
    <w:p w:rsidR="007F7000" w:rsidRPr="0066196E" w:rsidRDefault="007F7000" w:rsidP="006A1B7F">
      <w:pPr>
        <w:widowControl w:val="0"/>
        <w:tabs>
          <w:tab w:val="left" w:pos="284"/>
          <w:tab w:val="left" w:pos="539"/>
          <w:tab w:val="left" w:pos="851"/>
          <w:tab w:val="left" w:pos="8789"/>
        </w:tabs>
        <w:autoSpaceDE w:val="0"/>
        <w:autoSpaceDN w:val="0"/>
        <w:adjustRightInd w:val="0"/>
        <w:ind w:right="-356"/>
        <w:jc w:val="both"/>
        <w:rPr>
          <w:bCs/>
        </w:rPr>
      </w:pPr>
    </w:p>
    <w:p w:rsidR="007F7000" w:rsidRPr="0066196E" w:rsidRDefault="007F7000" w:rsidP="006A1B7F">
      <w:pPr>
        <w:widowControl w:val="0"/>
        <w:tabs>
          <w:tab w:val="left" w:pos="284"/>
          <w:tab w:val="left" w:pos="539"/>
          <w:tab w:val="left" w:pos="851"/>
          <w:tab w:val="left" w:pos="8789"/>
        </w:tabs>
        <w:autoSpaceDE w:val="0"/>
        <w:autoSpaceDN w:val="0"/>
        <w:adjustRightInd w:val="0"/>
        <w:ind w:right="-356"/>
        <w:jc w:val="both"/>
        <w:rPr>
          <w:bCs/>
        </w:rPr>
      </w:pPr>
    </w:p>
    <w:p w:rsidR="00163F8C" w:rsidRPr="0066196E" w:rsidRDefault="00163F8C" w:rsidP="00273E4E">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ind w:right="-356"/>
        <w:jc w:val="both"/>
        <w:rPr>
          <w:rFonts w:ascii="Times New Roman" w:hAnsi="Times New Roman"/>
          <w:b/>
          <w:bCs/>
          <w:sz w:val="28"/>
          <w:szCs w:val="28"/>
        </w:rPr>
      </w:pPr>
      <w:r w:rsidRPr="0066196E">
        <w:rPr>
          <w:rFonts w:ascii="Times New Roman" w:hAnsi="Times New Roman"/>
          <w:b/>
          <w:bCs/>
          <w:sz w:val="28"/>
          <w:szCs w:val="28"/>
        </w:rPr>
        <w:lastRenderedPageBreak/>
        <w:t xml:space="preserve">AKTIVITY PEDAGÓGOV </w:t>
      </w:r>
    </w:p>
    <w:p w:rsidR="00AB7A40" w:rsidRPr="0066196E" w:rsidRDefault="00163F8C" w:rsidP="00273E4E">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ind w:right="-356"/>
        <w:jc w:val="both"/>
        <w:rPr>
          <w:rFonts w:ascii="Times New Roman" w:hAnsi="Times New Roman"/>
          <w:bCs/>
          <w:sz w:val="28"/>
          <w:szCs w:val="28"/>
        </w:rPr>
      </w:pPr>
      <w:r w:rsidRPr="0066196E">
        <w:rPr>
          <w:rFonts w:ascii="Times New Roman" w:hAnsi="Times New Roman"/>
          <w:b/>
          <w:bCs/>
          <w:sz w:val="28"/>
          <w:szCs w:val="28"/>
        </w:rPr>
        <w:t>PRE NÁRODNÉ A MEDZINÁRODNÉ INŠTITÚCIE</w:t>
      </w:r>
    </w:p>
    <w:p w:rsidR="00AB7A40" w:rsidRPr="0066196E" w:rsidRDefault="00AB7A40" w:rsidP="001E3CE8">
      <w:pPr>
        <w:widowControl w:val="0"/>
        <w:tabs>
          <w:tab w:val="left" w:pos="284"/>
          <w:tab w:val="left" w:pos="360"/>
          <w:tab w:val="left" w:pos="539"/>
          <w:tab w:val="left" w:pos="709"/>
          <w:tab w:val="left" w:pos="851"/>
          <w:tab w:val="left" w:pos="8789"/>
        </w:tabs>
        <w:autoSpaceDE w:val="0"/>
        <w:autoSpaceDN w:val="0"/>
        <w:adjustRightInd w:val="0"/>
        <w:ind w:left="360" w:right="-356" w:hanging="360"/>
        <w:jc w:val="center"/>
        <w:outlineLvl w:val="0"/>
        <w:rPr>
          <w:b/>
          <w:bCs/>
          <w:sz w:val="28"/>
          <w:szCs w:val="28"/>
        </w:rPr>
      </w:pPr>
    </w:p>
    <w:p w:rsidR="00163F8C" w:rsidRPr="0066196E" w:rsidRDefault="00163F8C" w:rsidP="00156FDF">
      <w:pPr>
        <w:pStyle w:val="Odsekzoznamu"/>
        <w:widowControl w:val="0"/>
        <w:pBdr>
          <w:top w:val="single" w:sz="4" w:space="1" w:color="auto"/>
          <w:left w:val="single" w:sz="4" w:space="4" w:color="auto"/>
          <w:bottom w:val="single" w:sz="4" w:space="1" w:color="auto"/>
          <w:right w:val="single" w:sz="4" w:space="4" w:color="auto"/>
        </w:pBdr>
        <w:tabs>
          <w:tab w:val="left" w:pos="284"/>
          <w:tab w:val="left" w:pos="360"/>
          <w:tab w:val="left" w:pos="539"/>
          <w:tab w:val="left" w:pos="709"/>
          <w:tab w:val="left" w:pos="851"/>
          <w:tab w:val="left" w:pos="8789"/>
        </w:tabs>
        <w:autoSpaceDE w:val="0"/>
        <w:autoSpaceDN w:val="0"/>
        <w:adjustRightInd w:val="0"/>
        <w:ind w:right="-356"/>
        <w:jc w:val="center"/>
        <w:outlineLvl w:val="0"/>
        <w:rPr>
          <w:rFonts w:ascii="Times New Roman" w:hAnsi="Times New Roman"/>
          <w:b/>
          <w:bCs/>
          <w:caps/>
          <w:sz w:val="28"/>
          <w:szCs w:val="28"/>
        </w:rPr>
      </w:pPr>
      <w:r w:rsidRPr="00156FDF">
        <w:rPr>
          <w:rFonts w:ascii="Times New Roman" w:hAnsi="Times New Roman"/>
          <w:b/>
          <w:bCs/>
          <w:sz w:val="28"/>
          <w:szCs w:val="28"/>
        </w:rPr>
        <w:t>Aktívna činnosť pedagógov školy v</w:t>
      </w:r>
      <w:r w:rsidRPr="00156FDF">
        <w:rPr>
          <w:rFonts w:ascii="Times New Roman" w:hAnsi="Times New Roman"/>
          <w:b/>
          <w:bCs/>
          <w:caps/>
          <w:sz w:val="28"/>
          <w:szCs w:val="28"/>
        </w:rPr>
        <w:t> </w:t>
      </w:r>
      <w:r w:rsidRPr="00156FDF">
        <w:rPr>
          <w:rFonts w:ascii="Times New Roman" w:hAnsi="Times New Roman"/>
          <w:b/>
          <w:bCs/>
          <w:sz w:val="28"/>
          <w:szCs w:val="28"/>
        </w:rPr>
        <w:t>orgánoch</w:t>
      </w:r>
      <w:r w:rsidRPr="00156FDF">
        <w:rPr>
          <w:rFonts w:ascii="Times New Roman" w:hAnsi="Times New Roman"/>
          <w:b/>
          <w:bCs/>
          <w:caps/>
          <w:sz w:val="28"/>
          <w:szCs w:val="28"/>
        </w:rPr>
        <w:t xml:space="preserve"> </w:t>
      </w:r>
      <w:r w:rsidRPr="00156FDF">
        <w:rPr>
          <w:rFonts w:ascii="Times New Roman" w:hAnsi="Times New Roman"/>
          <w:b/>
          <w:bCs/>
          <w:sz w:val="28"/>
          <w:szCs w:val="28"/>
        </w:rPr>
        <w:t xml:space="preserve">významných </w:t>
      </w:r>
      <w:r w:rsidR="001E3CE8" w:rsidRPr="00156FDF">
        <w:rPr>
          <w:rFonts w:ascii="Times New Roman" w:hAnsi="Times New Roman"/>
          <w:b/>
          <w:bCs/>
          <w:sz w:val="28"/>
          <w:szCs w:val="28"/>
        </w:rPr>
        <w:t>inštitúcií v Slovenskej republike</w:t>
      </w:r>
    </w:p>
    <w:p w:rsidR="002B6178" w:rsidRPr="0066196E" w:rsidRDefault="002B6178" w:rsidP="00273E4E">
      <w:pPr>
        <w:pStyle w:val="Normlny1"/>
        <w:widowControl w:val="0"/>
        <w:tabs>
          <w:tab w:val="left" w:pos="284"/>
          <w:tab w:val="left" w:pos="360"/>
          <w:tab w:val="left" w:pos="539"/>
          <w:tab w:val="left" w:pos="709"/>
          <w:tab w:val="left" w:pos="851"/>
          <w:tab w:val="left" w:pos="8789"/>
        </w:tabs>
        <w:rPr>
          <w:rFonts w:eastAsia="Times New Roman Bold" w:cs="Times New Roman"/>
          <w:caps/>
          <w:color w:val="auto"/>
          <w:u w:val="single"/>
        </w:rPr>
      </w:pPr>
    </w:p>
    <w:p w:rsidR="002B6178" w:rsidRPr="0066196E" w:rsidRDefault="002B6178" w:rsidP="00FD0F3F">
      <w:pPr>
        <w:pStyle w:val="Normlny1"/>
        <w:widowControl w:val="0"/>
        <w:numPr>
          <w:ilvl w:val="0"/>
          <w:numId w:val="8"/>
        </w:numPr>
        <w:tabs>
          <w:tab w:val="left" w:pos="539"/>
          <w:tab w:val="left" w:pos="644"/>
          <w:tab w:val="left" w:pos="709"/>
          <w:tab w:val="left" w:pos="851"/>
          <w:tab w:val="left" w:pos="8789"/>
        </w:tabs>
        <w:jc w:val="both"/>
        <w:rPr>
          <w:rFonts w:cs="Times New Roman"/>
          <w:color w:val="auto"/>
        </w:rPr>
      </w:pPr>
      <w:r w:rsidRPr="0066196E">
        <w:rPr>
          <w:rFonts w:cs="Times New Roman"/>
          <w:b/>
          <w:color w:val="auto"/>
        </w:rPr>
        <w:t>Mgr. art. Peter Čerman</w:t>
      </w:r>
      <w:r w:rsidR="00E513EF" w:rsidRPr="0066196E">
        <w:rPr>
          <w:rFonts w:cs="Times New Roman"/>
          <w:color w:val="auto"/>
        </w:rPr>
        <w:t>, expert Ministerstva kultúry</w:t>
      </w:r>
      <w:r w:rsidRPr="0066196E">
        <w:rPr>
          <w:rFonts w:cs="Times New Roman"/>
          <w:color w:val="auto"/>
        </w:rPr>
        <w:t xml:space="preserve"> Slovenskej republiky, vedúci pracovnej skupiny pre t</w:t>
      </w:r>
      <w:r w:rsidR="00FD0F3F">
        <w:rPr>
          <w:rFonts w:cs="Times New Roman"/>
          <w:color w:val="auto"/>
        </w:rPr>
        <w:t>vorbu Národnej sústavy povolaní</w:t>
      </w:r>
      <w:r w:rsidRPr="0066196E">
        <w:rPr>
          <w:rFonts w:cs="Times New Roman"/>
          <w:color w:val="auto"/>
        </w:rPr>
        <w:t xml:space="preserve"> Ministerstva kultúry Slovenskej republiky, vedúci odbornej skupiny pre tvorbu Národnej sústavy kvalifikácií Ministerstva kultúry Slovenskej republiky</w:t>
      </w:r>
      <w:r w:rsidR="00AE694D" w:rsidRPr="0066196E">
        <w:rPr>
          <w:rFonts w:cs="Times New Roman"/>
          <w:color w:val="auto"/>
        </w:rPr>
        <w:t xml:space="preserve"> (ďalej len MK SR)</w:t>
      </w:r>
      <w:r w:rsidRPr="0066196E">
        <w:rPr>
          <w:rFonts w:cs="Times New Roman"/>
          <w:color w:val="auto"/>
        </w:rPr>
        <w:t xml:space="preserve">. Člen poroty Súťaže študentov konzervatórií Slovenskej republiky. Člen expertnej pracovnej skupiny </w:t>
      </w:r>
      <w:r w:rsidR="00AE694D" w:rsidRPr="0066196E">
        <w:rPr>
          <w:rFonts w:cs="Times New Roman"/>
          <w:color w:val="auto"/>
        </w:rPr>
        <w:t xml:space="preserve">Ministerstva školstva, vedy, výskumu a športu (ďalej len </w:t>
      </w:r>
      <w:r w:rsidRPr="0066196E">
        <w:rPr>
          <w:rFonts w:cs="Times New Roman"/>
          <w:color w:val="auto"/>
        </w:rPr>
        <w:t>MŠVVaŠ SR</w:t>
      </w:r>
      <w:r w:rsidR="00AE694D" w:rsidRPr="0066196E">
        <w:rPr>
          <w:rFonts w:cs="Times New Roman"/>
          <w:color w:val="auto"/>
        </w:rPr>
        <w:t>)</w:t>
      </w:r>
      <w:r w:rsidRPr="0066196E">
        <w:rPr>
          <w:rFonts w:cs="Times New Roman"/>
          <w:color w:val="auto"/>
        </w:rPr>
        <w:t xml:space="preserve"> pre tvorbu zákona č. 596/2003 Z.z o financovaní v školstve.</w:t>
      </w:r>
    </w:p>
    <w:p w:rsidR="002B6178" w:rsidRPr="0066196E" w:rsidRDefault="002B6178" w:rsidP="002B6178">
      <w:pPr>
        <w:pStyle w:val="Normlny1"/>
        <w:widowControl w:val="0"/>
        <w:tabs>
          <w:tab w:val="left" w:pos="284"/>
          <w:tab w:val="left" w:pos="360"/>
          <w:tab w:val="left" w:pos="539"/>
          <w:tab w:val="left" w:pos="709"/>
          <w:tab w:val="left" w:pos="851"/>
          <w:tab w:val="left" w:pos="8789"/>
        </w:tabs>
        <w:ind w:left="644"/>
        <w:rPr>
          <w:rFonts w:cs="Times New Roman"/>
          <w:color w:val="auto"/>
        </w:rPr>
      </w:pPr>
    </w:p>
    <w:p w:rsidR="002B6178" w:rsidRPr="0066196E" w:rsidRDefault="002B6178" w:rsidP="005C2B9B">
      <w:pPr>
        <w:pStyle w:val="Normlny1"/>
        <w:widowControl w:val="0"/>
        <w:numPr>
          <w:ilvl w:val="0"/>
          <w:numId w:val="8"/>
        </w:numPr>
        <w:tabs>
          <w:tab w:val="left" w:pos="539"/>
          <w:tab w:val="left" w:pos="644"/>
          <w:tab w:val="left" w:pos="709"/>
          <w:tab w:val="left" w:pos="851"/>
          <w:tab w:val="left" w:pos="8789"/>
        </w:tabs>
        <w:rPr>
          <w:rFonts w:cs="Times New Roman"/>
          <w:color w:val="auto"/>
        </w:rPr>
      </w:pPr>
      <w:r w:rsidRPr="0066196E">
        <w:rPr>
          <w:rFonts w:cs="Times New Roman"/>
          <w:b/>
          <w:color w:val="auto"/>
        </w:rPr>
        <w:t>Mgr. art. Rastislav Dubovský</w:t>
      </w:r>
      <w:r w:rsidR="00FD0F3F">
        <w:rPr>
          <w:rFonts w:cs="Times New Roman"/>
          <w:color w:val="auto"/>
        </w:rPr>
        <w:t>,</w:t>
      </w:r>
      <w:r w:rsidRPr="0066196E">
        <w:rPr>
          <w:rFonts w:cs="Times New Roman"/>
          <w:color w:val="auto"/>
        </w:rPr>
        <w:t xml:space="preserve"> člen Výboru Slovenského ochranného zväzu autorského</w:t>
      </w:r>
      <w:r w:rsidR="00AE694D" w:rsidRPr="0066196E">
        <w:rPr>
          <w:rFonts w:cs="Times New Roman"/>
          <w:color w:val="auto"/>
        </w:rPr>
        <w:t xml:space="preserve"> (ďalej len SOZA).</w:t>
      </w:r>
    </w:p>
    <w:p w:rsidR="002B6178" w:rsidRPr="0066196E" w:rsidRDefault="002B6178" w:rsidP="002B6178">
      <w:pPr>
        <w:pStyle w:val="Normlny1"/>
        <w:widowControl w:val="0"/>
        <w:tabs>
          <w:tab w:val="left" w:pos="284"/>
          <w:tab w:val="left" w:pos="360"/>
          <w:tab w:val="left" w:pos="539"/>
          <w:tab w:val="left" w:pos="709"/>
          <w:tab w:val="left" w:pos="851"/>
          <w:tab w:val="left" w:pos="8789"/>
        </w:tabs>
        <w:ind w:left="644"/>
        <w:rPr>
          <w:rFonts w:cs="Times New Roman"/>
          <w:caps/>
          <w:color w:val="auto"/>
        </w:rPr>
      </w:pPr>
    </w:p>
    <w:p w:rsidR="002B6178" w:rsidRPr="0066196E" w:rsidRDefault="002B6178" w:rsidP="005C2B9B">
      <w:pPr>
        <w:pStyle w:val="Normlny1"/>
        <w:numPr>
          <w:ilvl w:val="0"/>
          <w:numId w:val="8"/>
        </w:numPr>
        <w:tabs>
          <w:tab w:val="left" w:pos="644"/>
        </w:tabs>
        <w:jc w:val="both"/>
        <w:rPr>
          <w:rFonts w:cs="Times New Roman"/>
          <w:color w:val="auto"/>
        </w:rPr>
      </w:pPr>
      <w:r w:rsidRPr="0066196E">
        <w:rPr>
          <w:rFonts w:cs="Times New Roman"/>
          <w:b/>
          <w:color w:val="auto"/>
        </w:rPr>
        <w:t>Mgr. art. Ľudmila Ghillány</w:t>
      </w:r>
      <w:r w:rsidRPr="0066196E">
        <w:rPr>
          <w:rFonts w:cs="Times New Roman"/>
          <w:color w:val="auto"/>
        </w:rPr>
        <w:t>, členka expertnej pracovnej skupiny MŠVVaŠ SR pre tvorbu zákona o štátnej správe v školstve a školskej samospráve a novelizáciu zákona č. 245/2008 Z. z. o výchove a vzdelávaní (školský zákon) v znení neskorších predpisov, predsedníčka Únie konzervatórií SR, členka pracovnej skupiny pre oblasť študijných odborov Umenie a umelecko-remeselná tvorba v národnom projekte Tvorba Národnej sústavy kvalifikácii pri Štátnom inštitúte odborného vzdelávania, členka Výboru pre umenie, kultúru a šport pri Mestskom zastupiteľstve v Stupave.</w:t>
      </w:r>
    </w:p>
    <w:p w:rsidR="002B6178" w:rsidRPr="0066196E" w:rsidRDefault="002B6178" w:rsidP="002B6178">
      <w:pPr>
        <w:pStyle w:val="Normlny1"/>
        <w:tabs>
          <w:tab w:val="left" w:pos="644"/>
        </w:tabs>
        <w:ind w:left="360"/>
        <w:jc w:val="both"/>
        <w:rPr>
          <w:rFonts w:cs="Times New Roman"/>
          <w:color w:val="auto"/>
        </w:rPr>
      </w:pPr>
    </w:p>
    <w:p w:rsidR="002B6178" w:rsidRPr="0066196E" w:rsidRDefault="002B6178" w:rsidP="005C2B9B">
      <w:pPr>
        <w:pStyle w:val="Normlny1"/>
        <w:widowControl w:val="0"/>
        <w:numPr>
          <w:ilvl w:val="0"/>
          <w:numId w:val="8"/>
        </w:numPr>
        <w:tabs>
          <w:tab w:val="left" w:pos="539"/>
          <w:tab w:val="left" w:pos="644"/>
          <w:tab w:val="left" w:pos="709"/>
          <w:tab w:val="left" w:pos="851"/>
          <w:tab w:val="left" w:pos="1701"/>
          <w:tab w:val="left" w:pos="8789"/>
        </w:tabs>
        <w:jc w:val="both"/>
        <w:rPr>
          <w:rFonts w:cs="Times New Roman"/>
          <w:color w:val="auto"/>
        </w:rPr>
      </w:pPr>
      <w:r w:rsidRPr="0066196E">
        <w:rPr>
          <w:rFonts w:cs="Times New Roman"/>
          <w:b/>
          <w:color w:val="auto"/>
        </w:rPr>
        <w:t>Mgr. art. Tibor Ghillány</w:t>
      </w:r>
      <w:r w:rsidRPr="0066196E">
        <w:rPr>
          <w:rFonts w:cs="Times New Roman"/>
          <w:color w:val="auto"/>
        </w:rPr>
        <w:t xml:space="preserve">, Člen Krajskej rady pre odborné vzdelávanie a prípravu pri </w:t>
      </w:r>
      <w:r w:rsidR="00AE694D" w:rsidRPr="0066196E">
        <w:rPr>
          <w:rFonts w:cs="Times New Roman"/>
          <w:color w:val="auto"/>
        </w:rPr>
        <w:t>Bratislavského samosprávneho kraja (ďalej len BSK)</w:t>
      </w:r>
      <w:r w:rsidRPr="0066196E">
        <w:rPr>
          <w:rFonts w:cs="Times New Roman"/>
          <w:color w:val="auto"/>
        </w:rPr>
        <w:t>, tajomník Výboru Spolku pedagógov umeleckých škôl Slovenskej republiky, člen pracovnej skupiny pre oblasť študijných odborov Umenie a umelecko-remeselná tvorba v národnom projekte Tvorba Národnej sústavy kvalifikácii pri Štátnom inštitúte odborného vzdelávania.</w:t>
      </w:r>
    </w:p>
    <w:p w:rsidR="002B6178" w:rsidRPr="0066196E" w:rsidRDefault="002B6178" w:rsidP="002B6178">
      <w:pPr>
        <w:pStyle w:val="Normlny1"/>
        <w:tabs>
          <w:tab w:val="left" w:pos="644"/>
        </w:tabs>
        <w:ind w:left="644"/>
        <w:jc w:val="both"/>
        <w:rPr>
          <w:rFonts w:cs="Times New Roman"/>
          <w:color w:val="auto"/>
        </w:rPr>
      </w:pPr>
    </w:p>
    <w:p w:rsidR="002B6178" w:rsidRPr="0066196E" w:rsidRDefault="002B6178" w:rsidP="005C2B9B">
      <w:pPr>
        <w:widowControl w:val="0"/>
        <w:numPr>
          <w:ilvl w:val="0"/>
          <w:numId w:val="8"/>
        </w:numPr>
        <w:tabs>
          <w:tab w:val="left" w:pos="284"/>
          <w:tab w:val="left" w:pos="360"/>
          <w:tab w:val="left" w:pos="539"/>
          <w:tab w:val="left" w:pos="709"/>
          <w:tab w:val="left" w:pos="851"/>
          <w:tab w:val="left" w:pos="1701"/>
          <w:tab w:val="left" w:pos="8789"/>
        </w:tabs>
        <w:autoSpaceDE w:val="0"/>
        <w:autoSpaceDN w:val="0"/>
        <w:adjustRightInd w:val="0"/>
        <w:ind w:right="-356"/>
        <w:jc w:val="both"/>
        <w:rPr>
          <w:bCs/>
          <w:caps/>
        </w:rPr>
      </w:pPr>
      <w:r w:rsidRPr="0066196E">
        <w:rPr>
          <w:b/>
          <w:bCs/>
        </w:rPr>
        <w:t>MgA. Stanislav Hochel</w:t>
      </w:r>
      <w:r w:rsidRPr="0066196E">
        <w:rPr>
          <w:bCs/>
        </w:rPr>
        <w:t>, podpredseda  Spolku slovenských skladateľov, člen Skladateľskej komisie Hudobného fondu, podpredseda Kontrolnej komisie Slovenského ochranného zväzu autorského</w:t>
      </w:r>
      <w:r w:rsidRPr="0066196E">
        <w:rPr>
          <w:bCs/>
          <w:caps/>
        </w:rPr>
        <w:t xml:space="preserve">, </w:t>
      </w:r>
      <w:r w:rsidRPr="0066196E">
        <w:rPr>
          <w:bCs/>
        </w:rPr>
        <w:t xml:space="preserve">člen Výboru Spolku pedagógov umeleckých škôl Slovenskej republiky, štatutárny zástupca Nadácie Konzervatória, Tolstého 11, 811 06 Bratislava, umelecký garant celoslovenskej súťaže žiakov </w:t>
      </w:r>
      <w:r w:rsidR="00590123" w:rsidRPr="0066196E">
        <w:rPr>
          <w:bCs/>
        </w:rPr>
        <w:t xml:space="preserve">základných umeleckých škôl (ďalej len </w:t>
      </w:r>
      <w:r w:rsidRPr="0066196E">
        <w:rPr>
          <w:bCs/>
        </w:rPr>
        <w:t>ZUŠ</w:t>
      </w:r>
      <w:r w:rsidR="00590123" w:rsidRPr="0066196E">
        <w:rPr>
          <w:bCs/>
        </w:rPr>
        <w:t>)</w:t>
      </w:r>
      <w:r w:rsidRPr="0066196E">
        <w:rPr>
          <w:bCs/>
        </w:rPr>
        <w:t xml:space="preserve"> "Schneiderova Trnava"</w:t>
      </w:r>
      <w:r w:rsidR="00E513EF" w:rsidRPr="0066196E">
        <w:rPr>
          <w:bCs/>
        </w:rPr>
        <w:t>.</w:t>
      </w:r>
    </w:p>
    <w:p w:rsidR="002B6178" w:rsidRPr="0066196E" w:rsidRDefault="002B6178" w:rsidP="002B6178">
      <w:pPr>
        <w:pStyle w:val="Normlny1"/>
        <w:widowControl w:val="0"/>
        <w:tabs>
          <w:tab w:val="left" w:pos="284"/>
          <w:tab w:val="left" w:pos="360"/>
          <w:tab w:val="left" w:pos="539"/>
          <w:tab w:val="left" w:pos="709"/>
          <w:tab w:val="left" w:pos="851"/>
          <w:tab w:val="left" w:pos="1701"/>
          <w:tab w:val="left" w:pos="8789"/>
        </w:tabs>
        <w:ind w:left="644"/>
        <w:rPr>
          <w:rFonts w:cs="Times New Roman"/>
          <w:caps/>
          <w:color w:val="auto"/>
        </w:rPr>
      </w:pPr>
    </w:p>
    <w:p w:rsidR="002B6178" w:rsidRPr="0066196E" w:rsidRDefault="002B6178" w:rsidP="005C2B9B">
      <w:pPr>
        <w:pStyle w:val="Normlny1"/>
        <w:widowControl w:val="0"/>
        <w:numPr>
          <w:ilvl w:val="0"/>
          <w:numId w:val="8"/>
        </w:numPr>
        <w:tabs>
          <w:tab w:val="left" w:pos="539"/>
          <w:tab w:val="left" w:pos="644"/>
          <w:tab w:val="left" w:pos="709"/>
          <w:tab w:val="left" w:pos="851"/>
          <w:tab w:val="left" w:pos="1701"/>
          <w:tab w:val="left" w:pos="8789"/>
        </w:tabs>
        <w:rPr>
          <w:rFonts w:cs="Times New Roman"/>
          <w:color w:val="auto"/>
        </w:rPr>
      </w:pPr>
      <w:r w:rsidRPr="0066196E">
        <w:rPr>
          <w:rFonts w:cs="Times New Roman"/>
          <w:b/>
          <w:color w:val="auto"/>
        </w:rPr>
        <w:t>Mgr. art. Peter Martinček</w:t>
      </w:r>
      <w:r w:rsidRPr="0066196E">
        <w:rPr>
          <w:rFonts w:cs="Times New Roman"/>
          <w:color w:val="auto"/>
        </w:rPr>
        <w:t>,  člen grantovej komisie pre umenie – hudba Ministerstva kultúry SR, člen komisie European Union Art Network</w:t>
      </w:r>
      <w:r w:rsidR="00E513EF" w:rsidRPr="0066196E">
        <w:rPr>
          <w:rFonts w:cs="Times New Roman"/>
          <w:color w:val="auto"/>
        </w:rPr>
        <w:t>.</w:t>
      </w:r>
    </w:p>
    <w:p w:rsidR="002B6178" w:rsidRPr="0066196E" w:rsidRDefault="002B6178" w:rsidP="002B6178">
      <w:pPr>
        <w:pStyle w:val="Normlny1"/>
        <w:widowControl w:val="0"/>
        <w:tabs>
          <w:tab w:val="left" w:pos="284"/>
          <w:tab w:val="left" w:pos="360"/>
          <w:tab w:val="left" w:pos="539"/>
          <w:tab w:val="left" w:pos="709"/>
          <w:tab w:val="left" w:pos="851"/>
          <w:tab w:val="left" w:pos="1701"/>
          <w:tab w:val="left" w:pos="8789"/>
        </w:tabs>
        <w:ind w:left="644"/>
        <w:rPr>
          <w:rFonts w:cs="Times New Roman"/>
          <w:caps/>
          <w:color w:val="auto"/>
        </w:rPr>
      </w:pPr>
    </w:p>
    <w:p w:rsidR="002B6178" w:rsidRPr="0066196E" w:rsidRDefault="002B6178" w:rsidP="005C2B9B">
      <w:pPr>
        <w:pStyle w:val="Normlny1"/>
        <w:widowControl w:val="0"/>
        <w:numPr>
          <w:ilvl w:val="0"/>
          <w:numId w:val="8"/>
        </w:numPr>
        <w:tabs>
          <w:tab w:val="left" w:pos="539"/>
          <w:tab w:val="left" w:pos="644"/>
          <w:tab w:val="left" w:pos="709"/>
          <w:tab w:val="left" w:pos="851"/>
          <w:tab w:val="left" w:pos="8789"/>
        </w:tabs>
        <w:rPr>
          <w:rFonts w:cs="Times New Roman"/>
          <w:color w:val="auto"/>
        </w:rPr>
      </w:pPr>
      <w:r w:rsidRPr="0066196E">
        <w:rPr>
          <w:rFonts w:cs="Times New Roman"/>
          <w:b/>
          <w:color w:val="auto"/>
        </w:rPr>
        <w:t>Mgr. art. Janka Martinčeková</w:t>
      </w:r>
      <w:r w:rsidRPr="0066196E">
        <w:rPr>
          <w:rFonts w:cs="Times New Roman"/>
          <w:color w:val="auto"/>
        </w:rPr>
        <w:t>, Slovenská komora učiteľov -  výkonná riaditeľka pre Bratislavský kraj</w:t>
      </w:r>
      <w:r w:rsidR="00E513EF" w:rsidRPr="0066196E">
        <w:rPr>
          <w:rFonts w:cs="Times New Roman"/>
          <w:color w:val="auto"/>
        </w:rPr>
        <w:t>.</w:t>
      </w:r>
    </w:p>
    <w:p w:rsidR="002B6178" w:rsidRPr="0066196E" w:rsidRDefault="002B6178" w:rsidP="002B6178">
      <w:pPr>
        <w:pStyle w:val="Normlny1"/>
        <w:widowControl w:val="0"/>
        <w:tabs>
          <w:tab w:val="left" w:pos="284"/>
          <w:tab w:val="left" w:pos="360"/>
          <w:tab w:val="left" w:pos="539"/>
          <w:tab w:val="left" w:pos="709"/>
          <w:tab w:val="left" w:pos="851"/>
          <w:tab w:val="left" w:pos="8789"/>
        </w:tabs>
        <w:rPr>
          <w:rFonts w:cs="Times New Roman"/>
          <w:caps/>
          <w:color w:val="auto"/>
        </w:rPr>
      </w:pPr>
    </w:p>
    <w:p w:rsidR="00C21D55" w:rsidRPr="0066196E" w:rsidRDefault="002B6178" w:rsidP="005C2B9B">
      <w:pPr>
        <w:pStyle w:val="Odsekzoznamu"/>
        <w:widowControl w:val="0"/>
        <w:numPr>
          <w:ilvl w:val="0"/>
          <w:numId w:val="8"/>
        </w:numPr>
        <w:tabs>
          <w:tab w:val="left" w:pos="284"/>
          <w:tab w:val="left" w:pos="360"/>
          <w:tab w:val="left" w:pos="539"/>
          <w:tab w:val="left" w:pos="709"/>
          <w:tab w:val="left" w:pos="851"/>
          <w:tab w:val="left" w:pos="8789"/>
        </w:tabs>
        <w:autoSpaceDE w:val="0"/>
        <w:autoSpaceDN w:val="0"/>
        <w:adjustRightInd w:val="0"/>
        <w:ind w:right="-356"/>
        <w:rPr>
          <w:rFonts w:ascii="Times New Roman" w:hAnsi="Times New Roman"/>
          <w:bCs/>
          <w:caps/>
        </w:rPr>
      </w:pPr>
      <w:r w:rsidRPr="0066196E">
        <w:rPr>
          <w:rFonts w:ascii="Times New Roman" w:hAnsi="Times New Roman"/>
          <w:b/>
        </w:rPr>
        <w:t>Mgr. art. Tibor Rácz</w:t>
      </w:r>
      <w:r w:rsidRPr="0066196E">
        <w:rPr>
          <w:rFonts w:ascii="Times New Roman" w:hAnsi="Times New Roman"/>
        </w:rPr>
        <w:t>, prezident kuratória IUCA – Medzinárodnej únie koncertných akordeonistov</w:t>
      </w:r>
      <w:r w:rsidRPr="0066196E">
        <w:rPr>
          <w:rFonts w:ascii="Times New Roman" w:hAnsi="Times New Roman"/>
          <w:caps/>
        </w:rPr>
        <w:t xml:space="preserve">, </w:t>
      </w:r>
      <w:r w:rsidRPr="0066196E">
        <w:rPr>
          <w:rFonts w:ascii="Times New Roman" w:hAnsi="Times New Roman"/>
        </w:rPr>
        <w:t>1. podpredseda Výkonného výboru Medzinárodnej spoločnosti priateľov akordeónových súťaží v Klingenthali (Nemecko), člen Výboru Spolku pedagógov umeleckých škôl Slovenskej republiky</w:t>
      </w:r>
      <w:r w:rsidR="00E513EF" w:rsidRPr="0066196E">
        <w:rPr>
          <w:rFonts w:ascii="Times New Roman" w:hAnsi="Times New Roman"/>
        </w:rPr>
        <w:t>.</w:t>
      </w:r>
    </w:p>
    <w:p w:rsidR="00DA3510" w:rsidRPr="0066196E" w:rsidRDefault="00DA3510" w:rsidP="00DA3510">
      <w:pPr>
        <w:pStyle w:val="Odsekzoznamu"/>
        <w:rPr>
          <w:rFonts w:ascii="Times New Roman" w:hAnsi="Times New Roman"/>
          <w:bCs/>
          <w:caps/>
        </w:rPr>
      </w:pPr>
    </w:p>
    <w:p w:rsidR="00DA3510" w:rsidRPr="0066196E" w:rsidRDefault="00DA3510" w:rsidP="00DA3510">
      <w:pPr>
        <w:pStyle w:val="Normlny1"/>
        <w:widowControl w:val="0"/>
        <w:tabs>
          <w:tab w:val="left" w:pos="284"/>
          <w:tab w:val="left" w:pos="360"/>
          <w:tab w:val="left" w:pos="539"/>
          <w:tab w:val="left" w:pos="709"/>
          <w:tab w:val="left" w:pos="851"/>
          <w:tab w:val="left" w:pos="1701"/>
          <w:tab w:val="left" w:pos="8789"/>
        </w:tabs>
        <w:rPr>
          <w:rFonts w:cs="Times New Roman"/>
          <w:caps/>
          <w:color w:val="auto"/>
        </w:rPr>
      </w:pPr>
    </w:p>
    <w:p w:rsidR="00DA3510" w:rsidRPr="0066196E" w:rsidRDefault="00DA3510" w:rsidP="005C2B9B">
      <w:pPr>
        <w:pStyle w:val="Normlny1"/>
        <w:widowControl w:val="0"/>
        <w:numPr>
          <w:ilvl w:val="0"/>
          <w:numId w:val="9"/>
        </w:numPr>
        <w:tabs>
          <w:tab w:val="left" w:pos="539"/>
          <w:tab w:val="left" w:pos="644"/>
          <w:tab w:val="left" w:pos="709"/>
          <w:tab w:val="left" w:pos="851"/>
          <w:tab w:val="left" w:pos="8789"/>
        </w:tabs>
        <w:ind w:left="644"/>
        <w:jc w:val="both"/>
        <w:rPr>
          <w:rFonts w:cs="Times New Roman"/>
          <w:color w:val="auto"/>
        </w:rPr>
      </w:pPr>
      <w:r w:rsidRPr="0066196E">
        <w:rPr>
          <w:rFonts w:cs="Times New Roman"/>
          <w:b/>
          <w:color w:val="auto"/>
        </w:rPr>
        <w:t>PhDr. Daniela Sliacka</w:t>
      </w:r>
      <w:r w:rsidRPr="0066196E">
        <w:rPr>
          <w:rFonts w:cs="Times New Roman"/>
          <w:color w:val="auto"/>
        </w:rPr>
        <w:t>, členka Odbornej komisie Štátneho inštitútu odborného vzdelávania, členka pracovnej skupiny pre tvorbu Národnej sústavy povolaní, Ministerstva kultúry Slovenskej republiky, členka odbornej skupiny pre tvorbu Národnej sústavy kvalifikácií Ministerstva kultúry Slovenskej republiky, predsedkyňa Spolku pedagógov umelecký škôl Slovenskej republiky</w:t>
      </w:r>
      <w:r w:rsidR="00893042" w:rsidRPr="0066196E">
        <w:rPr>
          <w:rFonts w:cs="Times New Roman"/>
          <w:color w:val="auto"/>
        </w:rPr>
        <w:t xml:space="preserve"> (ďalej len SPUŠ).</w:t>
      </w:r>
      <w:r w:rsidRPr="0066196E">
        <w:rPr>
          <w:rFonts w:cs="Times New Roman"/>
          <w:color w:val="auto"/>
        </w:rPr>
        <w:t xml:space="preserve">  </w:t>
      </w:r>
    </w:p>
    <w:p w:rsidR="005533C6" w:rsidRPr="0066196E" w:rsidRDefault="005533C6" w:rsidP="00F62618">
      <w:pPr>
        <w:widowControl w:val="0"/>
        <w:tabs>
          <w:tab w:val="left" w:pos="284"/>
          <w:tab w:val="left" w:pos="360"/>
          <w:tab w:val="left" w:pos="539"/>
          <w:tab w:val="left" w:pos="709"/>
          <w:tab w:val="left" w:pos="851"/>
          <w:tab w:val="left" w:pos="1701"/>
          <w:tab w:val="left" w:pos="8789"/>
        </w:tabs>
        <w:autoSpaceDE w:val="0"/>
        <w:autoSpaceDN w:val="0"/>
        <w:adjustRightInd w:val="0"/>
        <w:ind w:right="-356"/>
        <w:jc w:val="both"/>
        <w:rPr>
          <w:bCs/>
          <w:caps/>
        </w:rPr>
      </w:pPr>
    </w:p>
    <w:p w:rsidR="00586F96" w:rsidRPr="0066196E" w:rsidRDefault="00586F96" w:rsidP="0028130B">
      <w:pPr>
        <w:widowControl w:val="0"/>
        <w:tabs>
          <w:tab w:val="left" w:pos="284"/>
          <w:tab w:val="left" w:pos="360"/>
          <w:tab w:val="left" w:pos="539"/>
          <w:tab w:val="left" w:pos="709"/>
          <w:tab w:val="left" w:pos="851"/>
          <w:tab w:val="left" w:pos="1701"/>
          <w:tab w:val="left" w:pos="8789"/>
        </w:tabs>
        <w:autoSpaceDE w:val="0"/>
        <w:autoSpaceDN w:val="0"/>
        <w:adjustRightInd w:val="0"/>
        <w:ind w:left="644" w:right="-356"/>
        <w:rPr>
          <w:bCs/>
          <w:caps/>
        </w:rPr>
      </w:pPr>
    </w:p>
    <w:p w:rsidR="00CD0995" w:rsidRPr="0066196E" w:rsidRDefault="00CD0995" w:rsidP="00BE157A">
      <w:pPr>
        <w:pStyle w:val="Nzov"/>
        <w:pBdr>
          <w:top w:val="single" w:sz="4" w:space="1" w:color="auto"/>
          <w:left w:val="single" w:sz="4" w:space="4" w:color="auto"/>
          <w:bottom w:val="single" w:sz="4" w:space="1" w:color="auto"/>
          <w:right w:val="single" w:sz="4" w:space="4" w:color="auto"/>
        </w:pBdr>
        <w:ind w:right="-356"/>
        <w:jc w:val="left"/>
        <w:rPr>
          <w:bCs/>
          <w:sz w:val="28"/>
          <w:szCs w:val="28"/>
        </w:rPr>
      </w:pPr>
      <w:r w:rsidRPr="0066196E">
        <w:rPr>
          <w:bCs/>
          <w:sz w:val="28"/>
          <w:szCs w:val="28"/>
        </w:rPr>
        <w:t>Aktivity jednotlivých pedagógov podľa odborov</w:t>
      </w:r>
    </w:p>
    <w:p w:rsidR="00CD0995" w:rsidRPr="0066196E" w:rsidRDefault="00CD0995"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CD0995" w:rsidRPr="0066196E" w:rsidRDefault="00CD0995"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Odbor hry na akordeóne</w:t>
      </w:r>
    </w:p>
    <w:p w:rsidR="0098045B" w:rsidRPr="0066196E" w:rsidRDefault="0098045B" w:rsidP="0098045B">
      <w:pPr>
        <w:pStyle w:val="Normlny3"/>
        <w:widowControl w:val="0"/>
        <w:tabs>
          <w:tab w:val="left" w:pos="284"/>
          <w:tab w:val="left" w:pos="342"/>
          <w:tab w:val="left" w:pos="539"/>
          <w:tab w:val="left" w:pos="709"/>
          <w:tab w:val="left" w:pos="851"/>
          <w:tab w:val="left" w:pos="1701"/>
          <w:tab w:val="left" w:pos="8789"/>
        </w:tabs>
        <w:rPr>
          <w:rFonts w:cs="Times New Roman"/>
          <w:i/>
          <w:iCs/>
          <w:color w:val="auto"/>
        </w:rPr>
      </w:pPr>
      <w:r w:rsidRPr="0066196E">
        <w:rPr>
          <w:rFonts w:cs="Times New Roman"/>
          <w:i/>
          <w:iCs/>
          <w:color w:val="auto"/>
        </w:rPr>
        <w:t>Vedúci odboru Mgr. art. Tibor Rácz</w:t>
      </w:r>
    </w:p>
    <w:p w:rsidR="0098045B" w:rsidRPr="0066196E" w:rsidRDefault="0098045B" w:rsidP="0098045B">
      <w:pPr>
        <w:pStyle w:val="Normlny3"/>
        <w:widowControl w:val="0"/>
        <w:tabs>
          <w:tab w:val="left" w:pos="284"/>
          <w:tab w:val="left" w:pos="342"/>
          <w:tab w:val="left" w:pos="539"/>
          <w:tab w:val="left" w:pos="709"/>
          <w:tab w:val="left" w:pos="851"/>
          <w:tab w:val="left" w:pos="1701"/>
          <w:tab w:val="left" w:pos="8789"/>
        </w:tabs>
        <w:rPr>
          <w:rFonts w:cs="Times New Roman"/>
          <w:b/>
          <w:bCs/>
          <w:i/>
          <w:iCs/>
          <w:color w:val="auto"/>
        </w:rPr>
      </w:pPr>
    </w:p>
    <w:p w:rsidR="0098045B" w:rsidRPr="0066196E" w:rsidRDefault="0098045B" w:rsidP="0098045B">
      <w:pPr>
        <w:pStyle w:val="Normlny1"/>
        <w:widowControl w:val="0"/>
        <w:tabs>
          <w:tab w:val="left" w:pos="284"/>
          <w:tab w:val="left" w:pos="342"/>
          <w:tab w:val="left" w:pos="539"/>
          <w:tab w:val="left" w:pos="709"/>
          <w:tab w:val="left" w:pos="851"/>
          <w:tab w:val="left" w:pos="1701"/>
          <w:tab w:val="left" w:pos="8789"/>
        </w:tabs>
        <w:rPr>
          <w:rFonts w:cs="Times New Roman"/>
          <w:color w:val="auto"/>
        </w:rPr>
      </w:pPr>
      <w:r w:rsidRPr="0066196E">
        <w:rPr>
          <w:rFonts w:cs="Times New Roman"/>
          <w:color w:val="auto"/>
          <w:u w:val="single"/>
        </w:rPr>
        <w:t>Mgr. art. Peter Celec</w:t>
      </w:r>
    </w:p>
    <w:p w:rsidR="00590123" w:rsidRPr="0066196E" w:rsidRDefault="00590123" w:rsidP="007730DD">
      <w:pPr>
        <w:pStyle w:val="Normlny1"/>
        <w:widowControl w:val="0"/>
        <w:numPr>
          <w:ilvl w:val="0"/>
          <w:numId w:val="77"/>
        </w:numPr>
        <w:tabs>
          <w:tab w:val="left" w:pos="284"/>
          <w:tab w:val="left" w:pos="342"/>
          <w:tab w:val="left" w:pos="1701"/>
        </w:tabs>
        <w:ind w:left="567" w:hanging="207"/>
        <w:rPr>
          <w:rFonts w:cs="Times New Roman"/>
          <w:color w:val="auto"/>
        </w:rPr>
      </w:pPr>
      <w:r w:rsidRPr="0066196E">
        <w:rPr>
          <w:rFonts w:cs="Times New Roman"/>
          <w:color w:val="auto"/>
        </w:rPr>
        <w:t>pedagóg hlavného odboru štúdia</w:t>
      </w:r>
    </w:p>
    <w:p w:rsidR="0098045B" w:rsidRPr="0066196E" w:rsidRDefault="0098045B" w:rsidP="007730DD">
      <w:pPr>
        <w:pStyle w:val="Normlny1"/>
        <w:widowControl w:val="0"/>
        <w:numPr>
          <w:ilvl w:val="0"/>
          <w:numId w:val="77"/>
        </w:numPr>
        <w:tabs>
          <w:tab w:val="left" w:pos="284"/>
          <w:tab w:val="left" w:pos="342"/>
          <w:tab w:val="left" w:pos="1701"/>
        </w:tabs>
        <w:ind w:left="567" w:hanging="207"/>
        <w:rPr>
          <w:rFonts w:cs="Times New Roman"/>
          <w:color w:val="auto"/>
        </w:rPr>
      </w:pPr>
      <w:r w:rsidRPr="0066196E">
        <w:rPr>
          <w:rFonts w:cs="Times New Roman"/>
          <w:color w:val="auto"/>
        </w:rPr>
        <w:t>viceprezident a člen Medzinárodného kuratória Metodického centra Marty Szökeovej pre akordeón.</w:t>
      </w:r>
    </w:p>
    <w:p w:rsidR="0098045B" w:rsidRPr="0066196E" w:rsidRDefault="0098045B" w:rsidP="0098045B">
      <w:pPr>
        <w:pStyle w:val="Normlny1"/>
        <w:widowControl w:val="0"/>
        <w:tabs>
          <w:tab w:val="left" w:pos="284"/>
          <w:tab w:val="left" w:pos="342"/>
          <w:tab w:val="left" w:pos="709"/>
          <w:tab w:val="left" w:pos="1701"/>
        </w:tabs>
        <w:rPr>
          <w:rFonts w:eastAsia="Times New Roman Bold" w:cs="Times New Roman"/>
          <w:color w:val="auto"/>
          <w:u w:val="single"/>
        </w:rPr>
      </w:pPr>
    </w:p>
    <w:p w:rsidR="0098045B" w:rsidRPr="0066196E" w:rsidRDefault="0098045B" w:rsidP="0098045B">
      <w:pPr>
        <w:pStyle w:val="Normlny1"/>
        <w:widowControl w:val="0"/>
        <w:tabs>
          <w:tab w:val="left" w:pos="284"/>
          <w:tab w:val="left" w:pos="342"/>
          <w:tab w:val="left" w:pos="709"/>
          <w:tab w:val="left" w:pos="1701"/>
        </w:tabs>
        <w:rPr>
          <w:rFonts w:cs="Times New Roman"/>
          <w:color w:val="auto"/>
        </w:rPr>
      </w:pPr>
      <w:r w:rsidRPr="0066196E">
        <w:rPr>
          <w:rFonts w:cs="Times New Roman"/>
          <w:color w:val="auto"/>
          <w:u w:val="single"/>
        </w:rPr>
        <w:t>Mgr. art. Tibor Rácz</w:t>
      </w:r>
    </w:p>
    <w:p w:rsidR="00590123" w:rsidRPr="0066196E" w:rsidRDefault="00590123" w:rsidP="007730DD">
      <w:pPr>
        <w:pStyle w:val="Normlny1"/>
        <w:widowControl w:val="0"/>
        <w:numPr>
          <w:ilvl w:val="0"/>
          <w:numId w:val="101"/>
        </w:numPr>
        <w:tabs>
          <w:tab w:val="left" w:pos="284"/>
          <w:tab w:val="left" w:pos="342"/>
          <w:tab w:val="left" w:pos="1701"/>
        </w:tabs>
        <w:ind w:left="567" w:hanging="207"/>
        <w:rPr>
          <w:rFonts w:cs="Times New Roman"/>
          <w:color w:val="auto"/>
        </w:rPr>
      </w:pPr>
      <w:r w:rsidRPr="0066196E">
        <w:rPr>
          <w:rFonts w:cs="Times New Roman"/>
          <w:color w:val="auto"/>
        </w:rPr>
        <w:t>pedagóg hlavného odboru štúdia</w:t>
      </w:r>
    </w:p>
    <w:p w:rsidR="0098045B" w:rsidRPr="0066196E" w:rsidRDefault="0098045B" w:rsidP="007730DD">
      <w:pPr>
        <w:pStyle w:val="Normlny1"/>
        <w:widowControl w:val="0"/>
        <w:numPr>
          <w:ilvl w:val="0"/>
          <w:numId w:val="101"/>
        </w:numPr>
        <w:tabs>
          <w:tab w:val="left" w:pos="284"/>
          <w:tab w:val="left" w:pos="342"/>
          <w:tab w:val="left" w:pos="1701"/>
        </w:tabs>
        <w:ind w:left="567" w:hanging="207"/>
        <w:rPr>
          <w:rFonts w:cs="Times New Roman"/>
          <w:color w:val="auto"/>
        </w:rPr>
      </w:pPr>
      <w:r w:rsidRPr="0066196E">
        <w:rPr>
          <w:rFonts w:cs="Times New Roman"/>
          <w:color w:val="auto"/>
        </w:rPr>
        <w:t>člen poroty Medzinárodná súťaž akordeonistov, Klingenthal, Nemecko, 8. – 14.5 2015</w:t>
      </w:r>
    </w:p>
    <w:p w:rsidR="0098045B" w:rsidRPr="0066196E" w:rsidRDefault="0098045B" w:rsidP="005C2B9B">
      <w:pPr>
        <w:pStyle w:val="Normlny1"/>
        <w:widowControl w:val="0"/>
        <w:numPr>
          <w:ilvl w:val="0"/>
          <w:numId w:val="11"/>
        </w:numPr>
        <w:tabs>
          <w:tab w:val="left" w:pos="284"/>
          <w:tab w:val="left" w:pos="342"/>
          <w:tab w:val="left" w:pos="720"/>
          <w:tab w:val="left" w:pos="1701"/>
        </w:tabs>
        <w:ind w:left="567" w:hanging="207"/>
        <w:rPr>
          <w:rFonts w:cs="Times New Roman"/>
          <w:color w:val="auto"/>
        </w:rPr>
      </w:pPr>
      <w:r w:rsidRPr="0066196E">
        <w:rPr>
          <w:rFonts w:cs="Times New Roman"/>
          <w:color w:val="auto"/>
        </w:rPr>
        <w:t>umelecký riaditeľ a člen poroty Svetového festivalu a medzinárodnej súťaže akordeonistov „World of Accordion“, Castelfidardo, Taliansko, 1. – 6. 7. 2015</w:t>
      </w:r>
    </w:p>
    <w:p w:rsidR="0098045B" w:rsidRPr="0066196E" w:rsidRDefault="0098045B" w:rsidP="005C2B9B">
      <w:pPr>
        <w:pStyle w:val="Normlny1"/>
        <w:widowControl w:val="0"/>
        <w:numPr>
          <w:ilvl w:val="0"/>
          <w:numId w:val="12"/>
        </w:numPr>
        <w:tabs>
          <w:tab w:val="left" w:pos="284"/>
          <w:tab w:val="left" w:pos="342"/>
          <w:tab w:val="left" w:pos="720"/>
          <w:tab w:val="left" w:pos="1701"/>
        </w:tabs>
        <w:ind w:left="567" w:hanging="207"/>
        <w:rPr>
          <w:rFonts w:cs="Times New Roman"/>
          <w:color w:val="auto"/>
        </w:rPr>
      </w:pPr>
      <w:r w:rsidRPr="0066196E">
        <w:rPr>
          <w:rFonts w:cs="Times New Roman"/>
          <w:color w:val="auto"/>
        </w:rPr>
        <w:t>prezident Kuratória medzinárodnej únie koncertných akordeonistov IUCA</w:t>
      </w:r>
    </w:p>
    <w:p w:rsidR="0098045B" w:rsidRPr="0066196E" w:rsidRDefault="0098045B" w:rsidP="005C2B9B">
      <w:pPr>
        <w:pStyle w:val="Normlny1"/>
        <w:widowControl w:val="0"/>
        <w:numPr>
          <w:ilvl w:val="0"/>
          <w:numId w:val="13"/>
        </w:numPr>
        <w:tabs>
          <w:tab w:val="left" w:pos="284"/>
          <w:tab w:val="left" w:pos="342"/>
          <w:tab w:val="left" w:pos="720"/>
          <w:tab w:val="left" w:pos="1701"/>
        </w:tabs>
        <w:ind w:left="567" w:hanging="207"/>
        <w:rPr>
          <w:rFonts w:cs="Times New Roman"/>
          <w:color w:val="auto"/>
        </w:rPr>
      </w:pPr>
      <w:r w:rsidRPr="0066196E">
        <w:rPr>
          <w:rFonts w:cs="Times New Roman"/>
          <w:color w:val="auto"/>
        </w:rPr>
        <w:t>člen predsedníctva Umeleckého poradného výboru Medzinárodnej akordeónovej súťaže a FIA v Klingenthali, Nemecko</w:t>
      </w:r>
    </w:p>
    <w:p w:rsidR="0098045B" w:rsidRPr="0066196E" w:rsidRDefault="0098045B" w:rsidP="005C2B9B">
      <w:pPr>
        <w:pStyle w:val="Normlny1"/>
        <w:widowControl w:val="0"/>
        <w:numPr>
          <w:ilvl w:val="0"/>
          <w:numId w:val="14"/>
        </w:numPr>
        <w:tabs>
          <w:tab w:val="left" w:pos="284"/>
          <w:tab w:val="left" w:pos="342"/>
          <w:tab w:val="left" w:pos="720"/>
          <w:tab w:val="left" w:pos="1701"/>
        </w:tabs>
        <w:ind w:left="567" w:hanging="207"/>
        <w:rPr>
          <w:rFonts w:cs="Times New Roman"/>
          <w:color w:val="auto"/>
        </w:rPr>
      </w:pPr>
      <w:r w:rsidRPr="0066196E">
        <w:rPr>
          <w:rFonts w:cs="Times New Roman"/>
          <w:color w:val="auto"/>
        </w:rPr>
        <w:t xml:space="preserve">umelecký riaditeľ Európskeho akordeónového festivalu Franka Marocca, Dunajská Streda-Castelfidardo-Klingenthal  a interpretačnej súťaže „Coupe Jeunesse“ </w:t>
      </w:r>
    </w:p>
    <w:p w:rsidR="0098045B" w:rsidRPr="0066196E" w:rsidRDefault="0098045B" w:rsidP="007730DD">
      <w:pPr>
        <w:pStyle w:val="Normlny1"/>
        <w:widowControl w:val="0"/>
        <w:numPr>
          <w:ilvl w:val="0"/>
          <w:numId w:val="119"/>
        </w:numPr>
        <w:tabs>
          <w:tab w:val="left" w:pos="284"/>
          <w:tab w:val="left" w:pos="342"/>
          <w:tab w:val="left" w:pos="1701"/>
        </w:tabs>
        <w:ind w:left="567" w:hanging="207"/>
        <w:rPr>
          <w:rFonts w:cs="Times New Roman"/>
          <w:color w:val="auto"/>
        </w:rPr>
      </w:pPr>
      <w:r w:rsidRPr="0066196E">
        <w:rPr>
          <w:rFonts w:cs="Times New Roman"/>
          <w:color w:val="auto"/>
        </w:rPr>
        <w:t>prezident a člen Medzinárodného kuratória Metodického cent</w:t>
      </w:r>
      <w:r w:rsidR="00893042" w:rsidRPr="0066196E">
        <w:rPr>
          <w:rFonts w:cs="Times New Roman"/>
          <w:color w:val="auto"/>
        </w:rPr>
        <w:t>ra Marty Szökeovej pre akordeón</w:t>
      </w:r>
    </w:p>
    <w:p w:rsidR="0098045B" w:rsidRPr="0066196E" w:rsidRDefault="00893042" w:rsidP="005C2B9B">
      <w:pPr>
        <w:pStyle w:val="Normlny1"/>
        <w:widowControl w:val="0"/>
        <w:numPr>
          <w:ilvl w:val="0"/>
          <w:numId w:val="15"/>
        </w:numPr>
        <w:tabs>
          <w:tab w:val="left" w:pos="284"/>
          <w:tab w:val="left" w:pos="342"/>
          <w:tab w:val="left" w:pos="709"/>
        </w:tabs>
        <w:ind w:left="567" w:hanging="207"/>
        <w:rPr>
          <w:rFonts w:cs="Times New Roman"/>
          <w:color w:val="auto"/>
        </w:rPr>
      </w:pPr>
      <w:r w:rsidRPr="0066196E">
        <w:rPr>
          <w:rFonts w:cs="Times New Roman"/>
          <w:color w:val="auto"/>
        </w:rPr>
        <w:t>člen predsedníctva SPU</w:t>
      </w:r>
      <w:r w:rsidR="0098045B" w:rsidRPr="0066196E">
        <w:rPr>
          <w:rFonts w:cs="Times New Roman"/>
          <w:color w:val="auto"/>
        </w:rPr>
        <w:t>Š</w:t>
      </w:r>
    </w:p>
    <w:p w:rsidR="0098045B" w:rsidRPr="0066196E" w:rsidRDefault="0098045B" w:rsidP="005C2B9B">
      <w:pPr>
        <w:pStyle w:val="Normlny1"/>
        <w:widowControl w:val="0"/>
        <w:numPr>
          <w:ilvl w:val="0"/>
          <w:numId w:val="16"/>
        </w:numPr>
        <w:tabs>
          <w:tab w:val="left" w:pos="284"/>
          <w:tab w:val="left" w:pos="342"/>
          <w:tab w:val="left" w:pos="709"/>
        </w:tabs>
        <w:ind w:left="567" w:hanging="207"/>
        <w:rPr>
          <w:rFonts w:cs="Times New Roman"/>
          <w:color w:val="auto"/>
        </w:rPr>
      </w:pPr>
      <w:r w:rsidRPr="0066196E">
        <w:rPr>
          <w:rFonts w:cs="Times New Roman"/>
          <w:color w:val="auto"/>
        </w:rPr>
        <w:t>umelecký riaditeľ medzinárodného projektu umeleckých škôl V4, Consonantia</w:t>
      </w:r>
    </w:p>
    <w:p w:rsidR="0098045B" w:rsidRPr="0066196E" w:rsidRDefault="0098045B" w:rsidP="0098045B">
      <w:pPr>
        <w:pStyle w:val="Normlny3"/>
        <w:widowControl w:val="0"/>
        <w:tabs>
          <w:tab w:val="left" w:pos="284"/>
          <w:tab w:val="left" w:pos="342"/>
          <w:tab w:val="left" w:pos="539"/>
          <w:tab w:val="left" w:pos="709"/>
          <w:tab w:val="left" w:pos="851"/>
          <w:tab w:val="left" w:pos="1701"/>
          <w:tab w:val="left" w:pos="8789"/>
        </w:tabs>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rPr>
          <w:rFonts w:cs="Times New Roman"/>
          <w:i/>
          <w:iCs/>
          <w:color w:val="auto"/>
        </w:rPr>
      </w:pPr>
      <w:r w:rsidRPr="0066196E">
        <w:rPr>
          <w:rFonts w:cs="Times New Roman"/>
          <w:i/>
          <w:iCs/>
          <w:color w:val="auto"/>
        </w:rPr>
        <w:t>Odbor cirkevnej hudby</w:t>
      </w:r>
    </w:p>
    <w:p w:rsidR="0098045B" w:rsidRPr="0066196E" w:rsidRDefault="0098045B" w:rsidP="0098045B">
      <w:pPr>
        <w:pStyle w:val="Normlny3"/>
        <w:widowControl w:val="0"/>
        <w:tabs>
          <w:tab w:val="left" w:pos="284"/>
          <w:tab w:val="left" w:pos="539"/>
          <w:tab w:val="left" w:pos="709"/>
          <w:tab w:val="left" w:pos="851"/>
          <w:tab w:val="left" w:pos="8789"/>
        </w:tabs>
        <w:rPr>
          <w:rFonts w:cs="Times New Roman"/>
          <w:i/>
          <w:iCs/>
          <w:color w:val="auto"/>
        </w:rPr>
      </w:pPr>
      <w:r w:rsidRPr="0066196E">
        <w:rPr>
          <w:rFonts w:cs="Times New Roman"/>
          <w:i/>
          <w:iCs/>
          <w:color w:val="auto"/>
        </w:rPr>
        <w:t xml:space="preserve">Vedúci odboru Mgr. art. Peter Reiffers </w:t>
      </w:r>
    </w:p>
    <w:p w:rsidR="0098045B" w:rsidRPr="0066196E" w:rsidRDefault="0098045B" w:rsidP="0098045B">
      <w:pPr>
        <w:pStyle w:val="Normlny3"/>
        <w:widowControl w:val="0"/>
        <w:tabs>
          <w:tab w:val="left" w:pos="284"/>
          <w:tab w:val="left" w:pos="539"/>
          <w:tab w:val="left" w:pos="709"/>
          <w:tab w:val="left" w:pos="851"/>
          <w:tab w:val="left" w:pos="8789"/>
        </w:tabs>
        <w:rPr>
          <w:rFonts w:eastAsia="Times New Roman Bold" w:cs="Times New Roman"/>
          <w:color w:val="auto"/>
          <w:u w:val="single"/>
        </w:rPr>
      </w:pPr>
    </w:p>
    <w:p w:rsidR="0098045B" w:rsidRPr="0066196E" w:rsidRDefault="0098045B" w:rsidP="0098045B">
      <w:pPr>
        <w:pStyle w:val="Normlny3"/>
        <w:tabs>
          <w:tab w:val="left" w:pos="284"/>
          <w:tab w:val="left" w:pos="539"/>
          <w:tab w:val="left" w:pos="851"/>
          <w:tab w:val="left" w:pos="8789"/>
        </w:tabs>
        <w:jc w:val="both"/>
        <w:rPr>
          <w:rFonts w:cs="Times New Roman"/>
          <w:color w:val="auto"/>
          <w:u w:val="single"/>
        </w:rPr>
      </w:pPr>
      <w:r w:rsidRPr="0066196E">
        <w:rPr>
          <w:rFonts w:cs="Times New Roman"/>
          <w:color w:val="auto"/>
          <w:u w:val="single"/>
        </w:rPr>
        <w:t>doc. Gloria Braunsteiner, PhD.</w:t>
      </w:r>
    </w:p>
    <w:p w:rsidR="0098045B" w:rsidRPr="0066196E" w:rsidRDefault="0098045B" w:rsidP="005C2B9B">
      <w:pPr>
        <w:pStyle w:val="Normlny3"/>
        <w:widowControl w:val="0"/>
        <w:numPr>
          <w:ilvl w:val="0"/>
          <w:numId w:val="17"/>
        </w:numPr>
        <w:tabs>
          <w:tab w:val="left" w:pos="284"/>
          <w:tab w:val="left" w:pos="567"/>
          <w:tab w:val="left" w:pos="851"/>
          <w:tab w:val="left" w:pos="8789"/>
        </w:tabs>
        <w:jc w:val="both"/>
        <w:rPr>
          <w:rFonts w:cs="Times New Roman"/>
          <w:color w:val="auto"/>
        </w:rPr>
      </w:pPr>
      <w:r w:rsidRPr="0066196E">
        <w:rPr>
          <w:rFonts w:cs="Times New Roman"/>
          <w:color w:val="auto"/>
        </w:rPr>
        <w:t>koncertná spevácka činnosť doma aj v zahraničí</w:t>
      </w:r>
    </w:p>
    <w:p w:rsidR="0098045B" w:rsidRPr="0066196E" w:rsidRDefault="0098045B" w:rsidP="005C2B9B">
      <w:pPr>
        <w:pStyle w:val="Normlny3"/>
        <w:widowControl w:val="0"/>
        <w:numPr>
          <w:ilvl w:val="0"/>
          <w:numId w:val="18"/>
        </w:numPr>
        <w:tabs>
          <w:tab w:val="left" w:pos="284"/>
          <w:tab w:val="left" w:pos="567"/>
          <w:tab w:val="left" w:pos="851"/>
          <w:tab w:val="left" w:pos="8789"/>
        </w:tabs>
        <w:ind w:left="567" w:hanging="207"/>
        <w:jc w:val="both"/>
        <w:rPr>
          <w:rFonts w:cs="Times New Roman"/>
          <w:color w:val="auto"/>
        </w:rPr>
      </w:pPr>
      <w:r w:rsidRPr="0066196E">
        <w:rPr>
          <w:rFonts w:cs="Times New Roman"/>
          <w:color w:val="auto"/>
        </w:rPr>
        <w:t>lektorka kurzov a nácviku spevov gregoriánskeho chorálu:</w:t>
      </w:r>
      <w:r w:rsidR="00D7344B">
        <w:rPr>
          <w:rFonts w:cs="Times New Roman"/>
          <w:color w:val="auto"/>
        </w:rPr>
        <w:t xml:space="preserve"> </w:t>
      </w:r>
      <w:r w:rsidRPr="0066196E">
        <w:rPr>
          <w:rFonts w:cs="Times New Roman"/>
          <w:iCs/>
          <w:color w:val="auto"/>
        </w:rPr>
        <w:t>Logiké latreia</w:t>
      </w:r>
      <w:r w:rsidRPr="0066196E">
        <w:rPr>
          <w:rFonts w:cs="Times New Roman"/>
          <w:color w:val="auto"/>
        </w:rPr>
        <w:t xml:space="preserve"> – Konzervatórium, Bratislava,</w:t>
      </w:r>
      <w:r w:rsidRPr="0066196E">
        <w:rPr>
          <w:rFonts w:cs="Times New Roman"/>
          <w:iCs/>
          <w:color w:val="auto"/>
          <w:shd w:val="clear" w:color="auto" w:fill="FFFFFF"/>
        </w:rPr>
        <w:t xml:space="preserve"> Gloria Dei - homo vivens</w:t>
      </w:r>
      <w:r w:rsidRPr="0066196E">
        <w:rPr>
          <w:rFonts w:cs="Times New Roman"/>
          <w:color w:val="auto"/>
          <w:shd w:val="clear" w:color="auto" w:fill="FFFFFF"/>
        </w:rPr>
        <w:t xml:space="preserve"> – Teologická fakulta Trnavskej univerzity,</w:t>
      </w:r>
      <w:r w:rsidRPr="0066196E">
        <w:rPr>
          <w:rFonts w:cs="Times New Roman"/>
          <w:iCs/>
          <w:color w:val="auto"/>
        </w:rPr>
        <w:t xml:space="preserve"> Verbum Domini</w:t>
      </w:r>
      <w:r w:rsidRPr="0066196E">
        <w:rPr>
          <w:rFonts w:cs="Times New Roman"/>
          <w:color w:val="auto"/>
        </w:rPr>
        <w:t xml:space="preserve"> – Bratislava</w:t>
      </w:r>
    </w:p>
    <w:p w:rsidR="0098045B" w:rsidRPr="0066196E" w:rsidRDefault="0098045B" w:rsidP="005C2B9B">
      <w:pPr>
        <w:pStyle w:val="Normlny3"/>
        <w:widowControl w:val="0"/>
        <w:numPr>
          <w:ilvl w:val="0"/>
          <w:numId w:val="19"/>
        </w:numPr>
        <w:tabs>
          <w:tab w:val="left" w:pos="284"/>
          <w:tab w:val="left" w:pos="567"/>
          <w:tab w:val="left" w:pos="851"/>
          <w:tab w:val="left" w:pos="8789"/>
        </w:tabs>
        <w:jc w:val="both"/>
        <w:rPr>
          <w:rFonts w:cs="Times New Roman"/>
          <w:color w:val="auto"/>
        </w:rPr>
      </w:pPr>
      <w:r w:rsidRPr="0066196E">
        <w:rPr>
          <w:rFonts w:cs="Times New Roman"/>
          <w:color w:val="auto"/>
        </w:rPr>
        <w:t>lektorka víkendových kurzov Gregoriánskeho chorálu  (Nemecko)</w:t>
      </w:r>
    </w:p>
    <w:p w:rsidR="0098045B" w:rsidRPr="0066196E" w:rsidRDefault="0098045B" w:rsidP="0098045B">
      <w:pPr>
        <w:pStyle w:val="Normlny3"/>
        <w:widowControl w:val="0"/>
        <w:tabs>
          <w:tab w:val="left" w:pos="284"/>
          <w:tab w:val="left" w:pos="70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709"/>
        </w:tabs>
        <w:jc w:val="both"/>
        <w:rPr>
          <w:rFonts w:cs="Times New Roman"/>
          <w:color w:val="auto"/>
          <w:u w:val="single"/>
        </w:rPr>
      </w:pPr>
      <w:r w:rsidRPr="0066196E">
        <w:rPr>
          <w:rFonts w:cs="Times New Roman"/>
          <w:color w:val="auto"/>
          <w:u w:val="single"/>
        </w:rPr>
        <w:t>Mgr. art. Marek Cepko, ArtD.</w:t>
      </w:r>
    </w:p>
    <w:p w:rsidR="00893042" w:rsidRPr="0066196E" w:rsidRDefault="00893042" w:rsidP="005C2B9B">
      <w:pPr>
        <w:pStyle w:val="Normlny3"/>
        <w:widowControl w:val="0"/>
        <w:numPr>
          <w:ilvl w:val="0"/>
          <w:numId w:val="20"/>
        </w:numPr>
        <w:tabs>
          <w:tab w:val="left" w:pos="284"/>
          <w:tab w:val="left" w:pos="567"/>
        </w:tabs>
        <w:rPr>
          <w:rFonts w:cs="Times New Roman"/>
          <w:color w:val="auto"/>
        </w:rPr>
      </w:pPr>
      <w:r w:rsidRPr="0066196E">
        <w:rPr>
          <w:rFonts w:cs="Times New Roman"/>
          <w:color w:val="auto"/>
        </w:rPr>
        <w:t>pedagóg hlavného odboru štúdia</w:t>
      </w:r>
    </w:p>
    <w:p w:rsidR="0098045B" w:rsidRPr="0066196E" w:rsidRDefault="0098045B" w:rsidP="005C2B9B">
      <w:pPr>
        <w:pStyle w:val="Normlny3"/>
        <w:widowControl w:val="0"/>
        <w:numPr>
          <w:ilvl w:val="0"/>
          <w:numId w:val="20"/>
        </w:numPr>
        <w:tabs>
          <w:tab w:val="left" w:pos="284"/>
          <w:tab w:val="left" w:pos="567"/>
        </w:tabs>
        <w:rPr>
          <w:rFonts w:cs="Times New Roman"/>
          <w:color w:val="auto"/>
        </w:rPr>
      </w:pPr>
      <w:r w:rsidRPr="0066196E">
        <w:rPr>
          <w:rFonts w:cs="Times New Roman"/>
          <w:color w:val="auto"/>
        </w:rPr>
        <w:t>organista, organológ</w:t>
      </w:r>
    </w:p>
    <w:p w:rsidR="0098045B" w:rsidRPr="0066196E" w:rsidRDefault="0098045B" w:rsidP="005C2B9B">
      <w:pPr>
        <w:pStyle w:val="Normlny3"/>
        <w:numPr>
          <w:ilvl w:val="0"/>
          <w:numId w:val="21"/>
        </w:numPr>
        <w:tabs>
          <w:tab w:val="left" w:pos="567"/>
        </w:tabs>
        <w:ind w:left="567" w:hanging="207"/>
        <w:rPr>
          <w:rFonts w:cs="Times New Roman"/>
          <w:strike/>
          <w:color w:val="auto"/>
        </w:rPr>
      </w:pPr>
      <w:r w:rsidRPr="0066196E">
        <w:rPr>
          <w:rFonts w:cs="Times New Roman"/>
          <w:color w:val="auto"/>
        </w:rPr>
        <w:t>pedagóg Hudobnej a tanečnej fakulty Vysokej školy múzických umení</w:t>
      </w:r>
      <w:r w:rsidR="00893042" w:rsidRPr="0066196E">
        <w:rPr>
          <w:rFonts w:cs="Times New Roman"/>
          <w:color w:val="auto"/>
        </w:rPr>
        <w:t xml:space="preserve"> </w:t>
      </w:r>
      <w:r w:rsidRPr="0066196E">
        <w:rPr>
          <w:rFonts w:cs="Times New Roman"/>
          <w:color w:val="auto"/>
        </w:rPr>
        <w:t>v</w:t>
      </w:r>
      <w:r w:rsidR="00893042" w:rsidRPr="0066196E">
        <w:rPr>
          <w:rFonts w:cs="Times New Roman"/>
          <w:color w:val="auto"/>
        </w:rPr>
        <w:t> </w:t>
      </w:r>
      <w:r w:rsidRPr="0066196E">
        <w:rPr>
          <w:rFonts w:cs="Times New Roman"/>
          <w:color w:val="auto"/>
        </w:rPr>
        <w:t>Bratislave</w:t>
      </w:r>
      <w:r w:rsidR="00893042" w:rsidRPr="0066196E">
        <w:rPr>
          <w:rFonts w:cs="Times New Roman"/>
          <w:color w:val="auto"/>
        </w:rPr>
        <w:t xml:space="preserve"> (ďalej len HTF VŠMU)</w:t>
      </w:r>
    </w:p>
    <w:p w:rsidR="0098045B" w:rsidRPr="0066196E" w:rsidRDefault="0098045B" w:rsidP="007730DD">
      <w:pPr>
        <w:numPr>
          <w:ilvl w:val="0"/>
          <w:numId w:val="203"/>
        </w:numPr>
        <w:pBdr>
          <w:top w:val="nil"/>
          <w:left w:val="nil"/>
          <w:bottom w:val="nil"/>
          <w:right w:val="nil"/>
        </w:pBdr>
        <w:tabs>
          <w:tab w:val="left" w:pos="567"/>
        </w:tabs>
        <w:suppressAutoHyphens/>
        <w:ind w:left="567" w:hanging="207"/>
        <w:rPr>
          <w:lang w:val="de-DE"/>
        </w:rPr>
      </w:pPr>
      <w:r w:rsidRPr="0066196E">
        <w:rPr>
          <w:lang w:val="de-DE"/>
        </w:rPr>
        <w:lastRenderedPageBreak/>
        <w:t>hlavný organista v Katedrále sv. Jána Krstiteľa v Trnave a vo františkánskom kostole sv. Jakuba v Trnave</w:t>
      </w:r>
    </w:p>
    <w:p w:rsidR="0098045B" w:rsidRPr="0066196E" w:rsidRDefault="0098045B" w:rsidP="007730DD">
      <w:pPr>
        <w:numPr>
          <w:ilvl w:val="0"/>
          <w:numId w:val="203"/>
        </w:numPr>
        <w:pBdr>
          <w:top w:val="nil"/>
          <w:left w:val="nil"/>
          <w:bottom w:val="nil"/>
          <w:right w:val="nil"/>
        </w:pBdr>
        <w:tabs>
          <w:tab w:val="left" w:pos="567"/>
        </w:tabs>
        <w:suppressAutoHyphens/>
      </w:pPr>
      <w:r w:rsidRPr="0066196E">
        <w:t xml:space="preserve">výskumná činnosť: </w:t>
      </w:r>
    </w:p>
    <w:p w:rsidR="0098045B" w:rsidRPr="0066196E" w:rsidRDefault="0098045B" w:rsidP="0098045B">
      <w:pPr>
        <w:tabs>
          <w:tab w:val="left" w:pos="567"/>
        </w:tabs>
        <w:ind w:left="567"/>
      </w:pPr>
      <w:r w:rsidRPr="0066196E">
        <w:t xml:space="preserve">„Register národného kultúrneho dedičstva“ – dlhodobý projekt Ministerstva kultúry SR zameraný na prieskum píšťalových, predovšetkým historických organov na území Slovenska </w:t>
      </w:r>
    </w:p>
    <w:p w:rsidR="0098045B" w:rsidRPr="0066196E" w:rsidRDefault="0098045B" w:rsidP="007730DD">
      <w:pPr>
        <w:numPr>
          <w:ilvl w:val="0"/>
          <w:numId w:val="204"/>
        </w:numPr>
        <w:pBdr>
          <w:top w:val="nil"/>
          <w:left w:val="nil"/>
          <w:bottom w:val="nil"/>
          <w:right w:val="nil"/>
        </w:pBdr>
        <w:tabs>
          <w:tab w:val="left" w:pos="567"/>
        </w:tabs>
        <w:suppressAutoHyphens/>
        <w:ind w:left="567" w:hanging="207"/>
      </w:pPr>
      <w:r w:rsidRPr="0066196E">
        <w:t xml:space="preserve">člen subkomisie pre liturgickú hudbu v rámci Diecéznej liturgickej komisie Trnavskej arcidiecézy  </w:t>
      </w:r>
    </w:p>
    <w:p w:rsidR="0098045B" w:rsidRPr="0066196E" w:rsidRDefault="0098045B" w:rsidP="007730DD">
      <w:pPr>
        <w:numPr>
          <w:ilvl w:val="0"/>
          <w:numId w:val="204"/>
        </w:numPr>
        <w:pBdr>
          <w:top w:val="nil"/>
          <w:left w:val="nil"/>
          <w:bottom w:val="nil"/>
          <w:right w:val="nil"/>
        </w:pBdr>
        <w:tabs>
          <w:tab w:val="left" w:pos="567"/>
        </w:tabs>
        <w:suppressAutoHyphens/>
        <w:ind w:left="567" w:hanging="207"/>
      </w:pPr>
      <w:r w:rsidRPr="0066196E">
        <w:t>člen poradného orgánu Pamiatkového úradu SR, Komisie odborníkov pre historické organy (KOHO), vykonávajúceho revíziu zoznamov pamiatkových organov na území SR.</w:t>
      </w:r>
    </w:p>
    <w:p w:rsidR="0098045B" w:rsidRPr="0066196E" w:rsidRDefault="0098045B" w:rsidP="007730DD">
      <w:pPr>
        <w:numPr>
          <w:ilvl w:val="0"/>
          <w:numId w:val="204"/>
        </w:numPr>
        <w:pBdr>
          <w:top w:val="nil"/>
          <w:left w:val="nil"/>
          <w:bottom w:val="nil"/>
          <w:right w:val="nil"/>
        </w:pBdr>
        <w:tabs>
          <w:tab w:val="left" w:pos="567"/>
        </w:tabs>
        <w:suppressAutoHyphens/>
        <w:ind w:left="720"/>
      </w:pPr>
      <w:r w:rsidRPr="0066196E">
        <w:t xml:space="preserve">umelecká spolupráca pri nahrávaní hudobného CD: </w:t>
      </w:r>
    </w:p>
    <w:p w:rsidR="0098045B" w:rsidRPr="0066196E" w:rsidRDefault="0098045B" w:rsidP="0098045B">
      <w:pPr>
        <w:tabs>
          <w:tab w:val="left" w:pos="567"/>
        </w:tabs>
      </w:pPr>
      <w:r w:rsidRPr="0066196E">
        <w:tab/>
        <w:t>PARATUM COR, hudba františkánskych skladateľov zo Slovenska z 18. storočia</w:t>
      </w:r>
      <w:r w:rsidRPr="0066196E">
        <w:tab/>
        <w:t xml:space="preserve">(organový pozitív) </w:t>
      </w:r>
    </w:p>
    <w:p w:rsidR="0098045B" w:rsidRPr="0066196E" w:rsidRDefault="0098045B" w:rsidP="0098045B">
      <w:pPr>
        <w:pStyle w:val="Normlny3"/>
        <w:widowControl w:val="0"/>
        <w:tabs>
          <w:tab w:val="left" w:pos="284"/>
          <w:tab w:val="left" w:pos="539"/>
          <w:tab w:val="left" w:pos="70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Mgr. art. Marianna Gazdíková</w:t>
      </w:r>
    </w:p>
    <w:p w:rsidR="00893042" w:rsidRPr="0066196E" w:rsidRDefault="00893042" w:rsidP="005C2B9B">
      <w:pPr>
        <w:pStyle w:val="Normlny3"/>
        <w:widowControl w:val="0"/>
        <w:numPr>
          <w:ilvl w:val="0"/>
          <w:numId w:val="22"/>
        </w:numPr>
        <w:tabs>
          <w:tab w:val="left" w:pos="284"/>
          <w:tab w:val="left" w:pos="567"/>
          <w:tab w:val="left" w:pos="851"/>
          <w:tab w:val="left" w:pos="8789"/>
        </w:tabs>
        <w:rPr>
          <w:rFonts w:cs="Times New Roman"/>
          <w:color w:val="auto"/>
        </w:rPr>
      </w:pPr>
      <w:r w:rsidRPr="0066196E">
        <w:rPr>
          <w:rFonts w:cs="Times New Roman"/>
          <w:color w:val="auto"/>
        </w:rPr>
        <w:t>pedagóg hlavného odboru štúdia</w:t>
      </w:r>
    </w:p>
    <w:p w:rsidR="0098045B" w:rsidRPr="0066196E" w:rsidRDefault="0098045B" w:rsidP="005C2B9B">
      <w:pPr>
        <w:pStyle w:val="Normlny3"/>
        <w:widowControl w:val="0"/>
        <w:numPr>
          <w:ilvl w:val="0"/>
          <w:numId w:val="22"/>
        </w:numPr>
        <w:tabs>
          <w:tab w:val="left" w:pos="284"/>
          <w:tab w:val="left" w:pos="567"/>
          <w:tab w:val="left" w:pos="851"/>
          <w:tab w:val="left" w:pos="8789"/>
        </w:tabs>
        <w:rPr>
          <w:rFonts w:cs="Times New Roman"/>
          <w:color w:val="auto"/>
        </w:rPr>
      </w:pPr>
      <w:r w:rsidRPr="0066196E">
        <w:rPr>
          <w:rFonts w:cs="Times New Roman"/>
          <w:color w:val="auto"/>
        </w:rPr>
        <w:t>organistka abonentných koncertov orchestra Slovenskej filharmónie</w:t>
      </w:r>
      <w:r w:rsidR="00BE1705" w:rsidRPr="0066196E">
        <w:rPr>
          <w:rFonts w:cs="Times New Roman"/>
          <w:color w:val="auto"/>
        </w:rPr>
        <w:t xml:space="preserve"> (ďalej len SF)</w:t>
      </w:r>
    </w:p>
    <w:p w:rsidR="0098045B" w:rsidRPr="0066196E" w:rsidRDefault="0098045B" w:rsidP="005C2B9B">
      <w:pPr>
        <w:pStyle w:val="Normlny3"/>
        <w:widowControl w:val="0"/>
        <w:numPr>
          <w:ilvl w:val="0"/>
          <w:numId w:val="23"/>
        </w:numPr>
        <w:tabs>
          <w:tab w:val="left" w:pos="284"/>
          <w:tab w:val="left" w:pos="567"/>
          <w:tab w:val="left" w:pos="851"/>
          <w:tab w:val="left" w:pos="8789"/>
        </w:tabs>
        <w:rPr>
          <w:rFonts w:cs="Times New Roman"/>
          <w:color w:val="auto"/>
        </w:rPr>
      </w:pPr>
      <w:r w:rsidRPr="0066196E">
        <w:rPr>
          <w:rFonts w:cs="Times New Roman"/>
          <w:color w:val="auto"/>
        </w:rPr>
        <w:t>koncertná organistka</w:t>
      </w:r>
    </w:p>
    <w:p w:rsidR="0098045B" w:rsidRPr="0066196E" w:rsidRDefault="0098045B" w:rsidP="005C2B9B">
      <w:pPr>
        <w:pStyle w:val="Normlny3"/>
        <w:widowControl w:val="0"/>
        <w:numPr>
          <w:ilvl w:val="0"/>
          <w:numId w:val="24"/>
        </w:numPr>
        <w:tabs>
          <w:tab w:val="left" w:pos="284"/>
          <w:tab w:val="left" w:pos="567"/>
          <w:tab w:val="left" w:pos="851"/>
          <w:tab w:val="left" w:pos="8789"/>
        </w:tabs>
        <w:jc w:val="both"/>
        <w:rPr>
          <w:rFonts w:cs="Times New Roman"/>
          <w:color w:val="auto"/>
        </w:rPr>
      </w:pPr>
      <w:r w:rsidRPr="0066196E">
        <w:rPr>
          <w:rFonts w:cs="Times New Roman"/>
          <w:color w:val="auto"/>
        </w:rPr>
        <w:t>hlavná organistka v rímsko-katolíckom kostole v Gajaroch</w:t>
      </w:r>
    </w:p>
    <w:p w:rsidR="0098045B" w:rsidRPr="0066196E" w:rsidRDefault="0098045B" w:rsidP="005C2B9B">
      <w:pPr>
        <w:pStyle w:val="Normlny3"/>
        <w:widowControl w:val="0"/>
        <w:numPr>
          <w:ilvl w:val="0"/>
          <w:numId w:val="25"/>
        </w:numPr>
        <w:tabs>
          <w:tab w:val="left" w:pos="284"/>
          <w:tab w:val="left" w:pos="567"/>
          <w:tab w:val="left" w:pos="8789"/>
        </w:tabs>
        <w:ind w:left="567" w:hanging="207"/>
        <w:jc w:val="both"/>
        <w:rPr>
          <w:rFonts w:cs="Times New Roman"/>
          <w:color w:val="auto"/>
        </w:rPr>
      </w:pPr>
      <w:r w:rsidRPr="0066196E">
        <w:rPr>
          <w:rFonts w:cs="Times New Roman"/>
          <w:color w:val="auto"/>
        </w:rPr>
        <w:t>organizovanie adventných koncertov študentov odboru v bratislavských nemocniciach a charitatívnych ústavoch (december 2014)</w:t>
      </w:r>
    </w:p>
    <w:p w:rsidR="0098045B" w:rsidRPr="0066196E" w:rsidRDefault="0098045B" w:rsidP="005C2B9B">
      <w:pPr>
        <w:pStyle w:val="Normlny3"/>
        <w:widowControl w:val="0"/>
        <w:numPr>
          <w:ilvl w:val="0"/>
          <w:numId w:val="26"/>
        </w:numPr>
        <w:tabs>
          <w:tab w:val="left" w:pos="284"/>
          <w:tab w:val="left" w:pos="567"/>
          <w:tab w:val="left" w:pos="851"/>
          <w:tab w:val="left" w:pos="8789"/>
        </w:tabs>
        <w:jc w:val="both"/>
        <w:rPr>
          <w:rFonts w:cs="Times New Roman"/>
          <w:iCs/>
          <w:color w:val="auto"/>
        </w:rPr>
      </w:pPr>
      <w:r w:rsidRPr="0066196E">
        <w:rPr>
          <w:rFonts w:cs="Times New Roman"/>
          <w:color w:val="auto"/>
        </w:rPr>
        <w:t xml:space="preserve">redaktorka časopisu </w:t>
      </w:r>
      <w:r w:rsidRPr="0066196E">
        <w:rPr>
          <w:rFonts w:cs="Times New Roman"/>
          <w:iCs/>
          <w:color w:val="auto"/>
        </w:rPr>
        <w:t>Pressburger Zeitung</w:t>
      </w:r>
    </w:p>
    <w:p w:rsidR="0098045B" w:rsidRPr="0066196E" w:rsidRDefault="0098045B" w:rsidP="0098045B">
      <w:pPr>
        <w:pStyle w:val="Normlny3"/>
        <w:widowControl w:val="0"/>
        <w:tabs>
          <w:tab w:val="left" w:pos="284"/>
          <w:tab w:val="left" w:pos="709"/>
          <w:tab w:val="left" w:pos="851"/>
          <w:tab w:val="left" w:pos="8789"/>
        </w:tabs>
        <w:ind w:left="720"/>
        <w:jc w:val="both"/>
        <w:rPr>
          <w:rFonts w:cs="Times New Roman"/>
          <w:strike/>
          <w:color w:val="auto"/>
          <w:u w:val="single"/>
        </w:rPr>
      </w:pPr>
    </w:p>
    <w:p w:rsidR="0098045B" w:rsidRPr="0066196E" w:rsidRDefault="0098045B" w:rsidP="0098045B">
      <w:pPr>
        <w:pStyle w:val="Normlny3"/>
        <w:widowControl w:val="0"/>
        <w:tabs>
          <w:tab w:val="left" w:pos="284"/>
          <w:tab w:val="left" w:pos="709"/>
        </w:tabs>
        <w:rPr>
          <w:rFonts w:cs="Times New Roman"/>
          <w:color w:val="auto"/>
          <w:u w:val="single"/>
        </w:rPr>
      </w:pPr>
      <w:r w:rsidRPr="0066196E">
        <w:rPr>
          <w:rFonts w:cs="Times New Roman"/>
          <w:color w:val="auto"/>
          <w:u w:val="single"/>
        </w:rPr>
        <w:t>Mgr. Hilda Gulyásová</w:t>
      </w:r>
    </w:p>
    <w:p w:rsidR="0098045B" w:rsidRPr="0066196E" w:rsidRDefault="0098045B" w:rsidP="007730DD">
      <w:pPr>
        <w:pStyle w:val="Odsekzoznamu"/>
        <w:widowControl w:val="0"/>
        <w:numPr>
          <w:ilvl w:val="0"/>
          <w:numId w:val="237"/>
        </w:numPr>
        <w:pBdr>
          <w:top w:val="nil"/>
          <w:left w:val="nil"/>
          <w:bottom w:val="nil"/>
          <w:right w:val="nil"/>
        </w:pBdr>
        <w:tabs>
          <w:tab w:val="left" w:pos="142"/>
        </w:tabs>
        <w:suppressAutoHyphens/>
        <w:spacing w:after="0" w:line="240" w:lineRule="auto"/>
        <w:ind w:left="567" w:hanging="283"/>
        <w:jc w:val="both"/>
        <w:rPr>
          <w:rFonts w:ascii="Times New Roman" w:hAnsi="Times New Roman"/>
        </w:rPr>
      </w:pPr>
      <w:r w:rsidRPr="0066196E">
        <w:rPr>
          <w:rFonts w:ascii="Times New Roman" w:hAnsi="Times New Roman"/>
        </w:rPr>
        <w:t xml:space="preserve">umelecká vedúca </w:t>
      </w:r>
      <w:r w:rsidRPr="0066196E">
        <w:rPr>
          <w:rFonts w:ascii="Times New Roman" w:hAnsi="Times New Roman"/>
          <w:bCs/>
        </w:rPr>
        <w:t xml:space="preserve">Vocale Ensemble SoLa </w:t>
      </w:r>
      <w:r w:rsidRPr="0066196E">
        <w:rPr>
          <w:rFonts w:ascii="Times New Roman" w:hAnsi="Times New Roman"/>
        </w:rPr>
        <w:t xml:space="preserve">– spolupráca so súborom </w:t>
      </w:r>
      <w:r w:rsidRPr="0066196E">
        <w:rPr>
          <w:rFonts w:ascii="Times New Roman" w:hAnsi="Times New Roman"/>
          <w:bCs/>
        </w:rPr>
        <w:t>Solamente Natural</w:t>
      </w:r>
      <w:r w:rsidRPr="0066196E">
        <w:rPr>
          <w:rFonts w:ascii="Times New Roman" w:hAnsi="Times New Roman"/>
        </w:rPr>
        <w:t>i na projektoch: Bach – Hassler (október 2014) Vianočný koncert v rámci cyklu SF (december 2014) Bach – Bruhns (február 2015) Musica poetica da camera – Capricornus (marec 2015) Roma sacra e profana s Erin Headley v rámci cyklu SF (máj 2015) Bach – Messiaen (máj 2015)</w:t>
      </w:r>
    </w:p>
    <w:p w:rsidR="0098045B" w:rsidRPr="0066196E" w:rsidRDefault="0098045B" w:rsidP="007730DD">
      <w:pPr>
        <w:pStyle w:val="Odsekzoznamu"/>
        <w:widowControl w:val="0"/>
        <w:numPr>
          <w:ilvl w:val="0"/>
          <w:numId w:val="238"/>
        </w:numPr>
        <w:pBdr>
          <w:top w:val="nil"/>
          <w:left w:val="nil"/>
          <w:bottom w:val="nil"/>
          <w:right w:val="nil"/>
        </w:pBdr>
        <w:tabs>
          <w:tab w:val="left" w:pos="284"/>
          <w:tab w:val="left" w:pos="567"/>
        </w:tabs>
        <w:suppressAutoHyphens/>
        <w:spacing w:after="0" w:line="240" w:lineRule="auto"/>
        <w:ind w:left="567" w:hanging="283"/>
        <w:jc w:val="both"/>
        <w:rPr>
          <w:rFonts w:ascii="Times New Roman" w:hAnsi="Times New Roman"/>
        </w:rPr>
      </w:pPr>
      <w:r w:rsidRPr="0066196E">
        <w:rPr>
          <w:rFonts w:ascii="Times New Roman" w:hAnsi="Times New Roman"/>
        </w:rPr>
        <w:t xml:space="preserve">spolupráca s ďalšími súbormi: </w:t>
      </w:r>
      <w:r w:rsidRPr="0066196E">
        <w:rPr>
          <w:rFonts w:ascii="Times New Roman" w:hAnsi="Times New Roman"/>
          <w:bCs/>
        </w:rPr>
        <w:t xml:space="preserve">Slovensky komorný orchester </w:t>
      </w:r>
      <w:r w:rsidRPr="0066196E">
        <w:rPr>
          <w:rFonts w:ascii="Times New Roman" w:hAnsi="Times New Roman"/>
        </w:rPr>
        <w:t xml:space="preserve">v rámci cyklu Hudba v chrámoch (apríl 2015); </w:t>
      </w:r>
      <w:r w:rsidRPr="0066196E">
        <w:rPr>
          <w:rFonts w:ascii="Times New Roman" w:hAnsi="Times New Roman"/>
          <w:bCs/>
        </w:rPr>
        <w:t>Musica aeterna</w:t>
      </w:r>
      <w:r w:rsidRPr="0066196E">
        <w:rPr>
          <w:rFonts w:ascii="Times New Roman" w:hAnsi="Times New Roman"/>
        </w:rPr>
        <w:t xml:space="preserve"> – otvárací koncert Dní starej hudby (jún 2015)</w:t>
      </w:r>
    </w:p>
    <w:p w:rsidR="0098045B" w:rsidRPr="0066196E" w:rsidRDefault="0098045B" w:rsidP="005C2B9B">
      <w:pPr>
        <w:widowControl w:val="0"/>
        <w:numPr>
          <w:ilvl w:val="0"/>
          <w:numId w:val="27"/>
        </w:numPr>
        <w:pBdr>
          <w:top w:val="nil"/>
          <w:left w:val="nil"/>
          <w:bottom w:val="nil"/>
          <w:right w:val="nil"/>
        </w:pBdr>
        <w:tabs>
          <w:tab w:val="left" w:pos="284"/>
          <w:tab w:val="left" w:pos="567"/>
        </w:tabs>
        <w:suppressAutoHyphens/>
        <w:ind w:left="709" w:hanging="425"/>
        <w:jc w:val="both"/>
      </w:pPr>
      <w:r w:rsidRPr="0066196E">
        <w:t xml:space="preserve">členka formácií: </w:t>
      </w:r>
    </w:p>
    <w:p w:rsidR="0098045B" w:rsidRPr="0066196E" w:rsidRDefault="0098045B" w:rsidP="0098045B">
      <w:pPr>
        <w:widowControl w:val="0"/>
        <w:tabs>
          <w:tab w:val="left" w:pos="567"/>
          <w:tab w:val="left" w:pos="993"/>
          <w:tab w:val="left" w:pos="1418"/>
          <w:tab w:val="left" w:pos="2149"/>
        </w:tabs>
        <w:ind w:left="567" w:right="-356" w:hanging="141"/>
        <w:jc w:val="both"/>
      </w:pPr>
      <w:r w:rsidRPr="0066196E">
        <w:rPr>
          <w:bCs/>
        </w:rPr>
        <w:tab/>
        <w:t>Františkánska schóla</w:t>
      </w:r>
      <w:r w:rsidRPr="0066196E">
        <w:t xml:space="preserve"> - pravidelná hudobná služba pri liturgických sláveniach vo františkánskom kostole Zvestovania Pána v Bratislave; oživovanie hudby autorov Rehole menších bratov františkánov; </w:t>
      </w:r>
    </w:p>
    <w:p w:rsidR="0098045B" w:rsidRPr="0066196E" w:rsidRDefault="0098045B" w:rsidP="0098045B">
      <w:pPr>
        <w:widowControl w:val="0"/>
        <w:tabs>
          <w:tab w:val="left" w:pos="567"/>
          <w:tab w:val="left" w:pos="993"/>
          <w:tab w:val="left" w:pos="1418"/>
          <w:tab w:val="left" w:pos="2149"/>
        </w:tabs>
        <w:ind w:left="709" w:right="-356" w:hanging="283"/>
        <w:jc w:val="both"/>
      </w:pPr>
      <w:r w:rsidRPr="0066196E">
        <w:rPr>
          <w:bCs/>
        </w:rPr>
        <w:tab/>
        <w:t xml:space="preserve">The Hope Gospel Singers and Band - </w:t>
      </w:r>
      <w:r w:rsidRPr="0066196E">
        <w:t>koncerty v rôznych mestách Slovenska</w:t>
      </w:r>
    </w:p>
    <w:p w:rsidR="0098045B" w:rsidRPr="0066196E" w:rsidRDefault="0098045B" w:rsidP="005C2B9B">
      <w:pPr>
        <w:widowControl w:val="0"/>
        <w:numPr>
          <w:ilvl w:val="0"/>
          <w:numId w:val="27"/>
        </w:numPr>
        <w:pBdr>
          <w:top w:val="nil"/>
          <w:left w:val="nil"/>
          <w:bottom w:val="nil"/>
          <w:right w:val="nil"/>
        </w:pBdr>
        <w:tabs>
          <w:tab w:val="left" w:pos="284"/>
          <w:tab w:val="left" w:pos="567"/>
        </w:tabs>
        <w:suppressAutoHyphens/>
        <w:ind w:left="567" w:hanging="283"/>
        <w:jc w:val="both"/>
      </w:pPr>
      <w:r w:rsidRPr="0066196E">
        <w:t>pravidelná hudobná spolupárca v jezuitskom kostole Premenenia Pána v Bratislave (Stíšenie sa v Starom meste – pravidelná ekumenická modlitba so spevmi z Taizé), Spev pre Afriku a i.</w:t>
      </w:r>
    </w:p>
    <w:p w:rsidR="0098045B" w:rsidRPr="0066196E" w:rsidRDefault="0098045B" w:rsidP="005C2B9B">
      <w:pPr>
        <w:widowControl w:val="0"/>
        <w:numPr>
          <w:ilvl w:val="0"/>
          <w:numId w:val="27"/>
        </w:numPr>
        <w:pBdr>
          <w:top w:val="nil"/>
          <w:left w:val="nil"/>
          <w:bottom w:val="nil"/>
          <w:right w:val="nil"/>
        </w:pBdr>
        <w:tabs>
          <w:tab w:val="left" w:pos="284"/>
          <w:tab w:val="left" w:pos="567"/>
        </w:tabs>
        <w:suppressAutoHyphens/>
        <w:ind w:left="709" w:hanging="425"/>
        <w:jc w:val="both"/>
        <w:rPr>
          <w:lang w:val="de-DE"/>
        </w:rPr>
      </w:pPr>
      <w:r w:rsidRPr="0066196E">
        <w:rPr>
          <w:lang w:val="de-DE"/>
        </w:rPr>
        <w:t>asistentka dirigentky a hlasový pedagóg speváckeho zboru Technik</w:t>
      </w:r>
    </w:p>
    <w:p w:rsidR="0098045B" w:rsidRPr="0066196E" w:rsidRDefault="0098045B" w:rsidP="0098045B">
      <w:pPr>
        <w:pStyle w:val="Normlny3"/>
        <w:widowControl w:val="0"/>
        <w:tabs>
          <w:tab w:val="left" w:pos="284"/>
          <w:tab w:val="left" w:pos="539"/>
          <w:tab w:val="left" w:pos="709"/>
          <w:tab w:val="left" w:pos="851"/>
          <w:tab w:val="left" w:pos="8789"/>
        </w:tabs>
        <w:rPr>
          <w:rFonts w:cs="Times New Roman"/>
          <w:bCs/>
          <w:iCs/>
          <w:color w:val="auto"/>
        </w:rPr>
      </w:pPr>
    </w:p>
    <w:p w:rsidR="0098045B" w:rsidRPr="0066196E" w:rsidRDefault="0098045B" w:rsidP="0098045B">
      <w:pPr>
        <w:pStyle w:val="Normlny3"/>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Peter Reiffers</w:t>
      </w:r>
    </w:p>
    <w:p w:rsidR="0098045B" w:rsidRPr="0066196E" w:rsidRDefault="0098045B" w:rsidP="005C2B9B">
      <w:pPr>
        <w:pStyle w:val="Normlny3"/>
        <w:numPr>
          <w:ilvl w:val="0"/>
          <w:numId w:val="28"/>
        </w:numPr>
        <w:tabs>
          <w:tab w:val="left" w:pos="284"/>
          <w:tab w:val="left" w:pos="567"/>
          <w:tab w:val="left" w:pos="851"/>
          <w:tab w:val="left" w:pos="8789"/>
        </w:tabs>
        <w:jc w:val="both"/>
        <w:rPr>
          <w:rFonts w:cs="Times New Roman"/>
          <w:color w:val="auto"/>
        </w:rPr>
      </w:pPr>
      <w:r w:rsidRPr="0066196E">
        <w:rPr>
          <w:rFonts w:cs="Times New Roman"/>
          <w:color w:val="auto"/>
        </w:rPr>
        <w:t>koncertný organista, organár</w:t>
      </w:r>
    </w:p>
    <w:p w:rsidR="0098045B" w:rsidRPr="0066196E" w:rsidRDefault="0098045B" w:rsidP="005C2B9B">
      <w:pPr>
        <w:pStyle w:val="Normlny3"/>
        <w:numPr>
          <w:ilvl w:val="0"/>
          <w:numId w:val="29"/>
        </w:numPr>
        <w:tabs>
          <w:tab w:val="left" w:pos="284"/>
          <w:tab w:val="left" w:pos="567"/>
          <w:tab w:val="left" w:pos="851"/>
          <w:tab w:val="left" w:pos="8789"/>
        </w:tabs>
        <w:jc w:val="both"/>
        <w:rPr>
          <w:rFonts w:cs="Times New Roman"/>
          <w:color w:val="auto"/>
        </w:rPr>
      </w:pPr>
      <w:r w:rsidRPr="0066196E">
        <w:rPr>
          <w:rFonts w:cs="Times New Roman"/>
          <w:color w:val="auto"/>
        </w:rPr>
        <w:t xml:space="preserve">hlavný organista a dirigent v rímsko-katolíckom kostole Najsvätejšej Trojice v Trnave </w:t>
      </w:r>
    </w:p>
    <w:p w:rsidR="0098045B" w:rsidRPr="0066196E" w:rsidRDefault="0098045B" w:rsidP="005C2B9B">
      <w:pPr>
        <w:pStyle w:val="Normlny3"/>
        <w:numPr>
          <w:ilvl w:val="0"/>
          <w:numId w:val="30"/>
        </w:numPr>
        <w:tabs>
          <w:tab w:val="left" w:pos="284"/>
          <w:tab w:val="left" w:pos="567"/>
          <w:tab w:val="left" w:pos="851"/>
          <w:tab w:val="left" w:pos="8789"/>
        </w:tabs>
        <w:jc w:val="both"/>
        <w:rPr>
          <w:rFonts w:cs="Times New Roman"/>
          <w:color w:val="auto"/>
        </w:rPr>
      </w:pPr>
      <w:r w:rsidRPr="0066196E">
        <w:rPr>
          <w:rFonts w:cs="Times New Roman"/>
          <w:color w:val="auto"/>
        </w:rPr>
        <w:t>člen komisií pre zhodnocovanie projektov pre opravu a výstavbu píšťalových organov</w:t>
      </w:r>
    </w:p>
    <w:p w:rsidR="0098045B" w:rsidRPr="0066196E" w:rsidRDefault="0098045B" w:rsidP="005C2B9B">
      <w:pPr>
        <w:pStyle w:val="Normlny3"/>
        <w:numPr>
          <w:ilvl w:val="0"/>
          <w:numId w:val="31"/>
        </w:numPr>
        <w:tabs>
          <w:tab w:val="left" w:pos="284"/>
          <w:tab w:val="left" w:pos="567"/>
          <w:tab w:val="left" w:pos="851"/>
          <w:tab w:val="left" w:pos="8789"/>
        </w:tabs>
        <w:jc w:val="both"/>
        <w:rPr>
          <w:rFonts w:cs="Times New Roman"/>
          <w:color w:val="auto"/>
        </w:rPr>
      </w:pPr>
      <w:r w:rsidRPr="0066196E">
        <w:rPr>
          <w:rFonts w:cs="Times New Roman"/>
          <w:color w:val="auto"/>
        </w:rPr>
        <w:t>člen výboru Spoločnosti cirkevnej hudby na Slovensku</w:t>
      </w:r>
    </w:p>
    <w:p w:rsidR="0098045B" w:rsidRPr="0066196E" w:rsidRDefault="0098045B" w:rsidP="005C2B9B">
      <w:pPr>
        <w:pStyle w:val="Normlny3"/>
        <w:numPr>
          <w:ilvl w:val="0"/>
          <w:numId w:val="32"/>
        </w:numPr>
        <w:tabs>
          <w:tab w:val="left" w:pos="284"/>
          <w:tab w:val="left" w:pos="567"/>
          <w:tab w:val="left" w:pos="851"/>
          <w:tab w:val="left" w:pos="8789"/>
        </w:tabs>
        <w:ind w:left="567" w:hanging="207"/>
        <w:jc w:val="both"/>
        <w:rPr>
          <w:rFonts w:cs="Times New Roman"/>
          <w:color w:val="auto"/>
        </w:rPr>
      </w:pPr>
      <w:r w:rsidRPr="0066196E">
        <w:rPr>
          <w:rFonts w:cs="Times New Roman"/>
          <w:color w:val="auto"/>
        </w:rPr>
        <w:t>predseda odborných komisií pri maturitných skúškach, predseda celoškolskej maturitnej komisie na súkromnom Tanečnom konzervatóriu D. Nebylu v Trnave</w:t>
      </w:r>
    </w:p>
    <w:p w:rsidR="0098045B" w:rsidRPr="0066196E" w:rsidRDefault="0098045B" w:rsidP="0098045B">
      <w:pPr>
        <w:pStyle w:val="Nzov2"/>
        <w:jc w:val="left"/>
        <w:rPr>
          <w:rFonts w:ascii="Times New Roman" w:eastAsia="Times New Roman" w:hAnsi="Times New Roman" w:cs="Times New Roman"/>
          <w:color w:val="auto"/>
          <w:sz w:val="24"/>
          <w:szCs w:val="24"/>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i/>
          <w:iCs/>
          <w:color w:val="auto"/>
        </w:rPr>
      </w:pPr>
      <w:r w:rsidRPr="0066196E">
        <w:rPr>
          <w:rFonts w:cs="Times New Roman"/>
          <w:i/>
          <w:iCs/>
          <w:color w:val="auto"/>
        </w:rPr>
        <w:t>Odbor hry na drevených dychových nástrojoch</w:t>
      </w:r>
    </w:p>
    <w:p w:rsidR="0098045B" w:rsidRPr="0066196E" w:rsidRDefault="0098045B" w:rsidP="0098045B">
      <w:pPr>
        <w:pStyle w:val="Normlny1"/>
        <w:widowControl w:val="0"/>
        <w:tabs>
          <w:tab w:val="left" w:pos="284"/>
          <w:tab w:val="left" w:pos="539"/>
          <w:tab w:val="left" w:pos="709"/>
          <w:tab w:val="left" w:pos="851"/>
          <w:tab w:val="left" w:pos="8789"/>
        </w:tabs>
        <w:rPr>
          <w:rFonts w:cs="Times New Roman"/>
          <w:i/>
          <w:iCs/>
          <w:color w:val="auto"/>
        </w:rPr>
      </w:pPr>
      <w:r w:rsidRPr="0066196E">
        <w:rPr>
          <w:rFonts w:cs="Times New Roman"/>
          <w:i/>
          <w:iCs/>
          <w:color w:val="auto"/>
        </w:rPr>
        <w:t>Vedúci odboru Mgr. art. Peter Drlička</w:t>
      </w:r>
    </w:p>
    <w:p w:rsidR="0098045B" w:rsidRPr="0066196E" w:rsidRDefault="0098045B" w:rsidP="0098045B">
      <w:pPr>
        <w:pStyle w:val="Normlny1"/>
        <w:ind w:firstLine="708"/>
        <w:rPr>
          <w:rFonts w:eastAsia="Times New Roman Bold" w:cs="Times New Roman"/>
          <w:color w:val="auto"/>
        </w:rPr>
      </w:pPr>
    </w:p>
    <w:p w:rsidR="0098045B" w:rsidRPr="0066196E" w:rsidRDefault="0098045B" w:rsidP="0098045B">
      <w:pPr>
        <w:pStyle w:val="Normlny1"/>
        <w:rPr>
          <w:rFonts w:cs="Times New Roman"/>
          <w:color w:val="auto"/>
          <w:u w:val="single"/>
        </w:rPr>
      </w:pPr>
      <w:r w:rsidRPr="0066196E">
        <w:rPr>
          <w:rFonts w:cs="Times New Roman"/>
          <w:color w:val="auto"/>
          <w:u w:val="single"/>
        </w:rPr>
        <w:t xml:space="preserve">Mgr. Marta Braunsteinerová </w:t>
      </w:r>
    </w:p>
    <w:p w:rsidR="0098045B" w:rsidRPr="0066196E" w:rsidRDefault="0098045B" w:rsidP="007730DD">
      <w:pPr>
        <w:pStyle w:val="Normlny1"/>
        <w:widowControl w:val="0"/>
        <w:numPr>
          <w:ilvl w:val="0"/>
          <w:numId w:val="221"/>
        </w:numPr>
        <w:tabs>
          <w:tab w:val="left" w:pos="567"/>
          <w:tab w:val="left" w:pos="851"/>
          <w:tab w:val="left" w:pos="8789"/>
        </w:tabs>
        <w:rPr>
          <w:rFonts w:cs="Times New Roman"/>
          <w:color w:val="auto"/>
          <w:shd w:val="clear" w:color="auto" w:fill="FFFFFF"/>
        </w:rPr>
      </w:pPr>
      <w:r w:rsidRPr="0066196E">
        <w:rPr>
          <w:rFonts w:cs="Times New Roman"/>
          <w:color w:val="auto"/>
          <w:shd w:val="clear" w:color="auto" w:fill="FFFFFF"/>
        </w:rPr>
        <w:t>členka poroty maďarskej národnej súťaže v hre na flaute v Budapešti</w:t>
      </w:r>
    </w:p>
    <w:p w:rsidR="0098045B" w:rsidRPr="0066196E" w:rsidRDefault="0098045B" w:rsidP="007730DD">
      <w:pPr>
        <w:pStyle w:val="Normlny1"/>
        <w:widowControl w:val="0"/>
        <w:numPr>
          <w:ilvl w:val="0"/>
          <w:numId w:val="221"/>
        </w:numPr>
        <w:tabs>
          <w:tab w:val="left" w:pos="567"/>
          <w:tab w:val="left" w:pos="851"/>
          <w:tab w:val="left" w:pos="8789"/>
        </w:tabs>
        <w:ind w:left="567" w:hanging="207"/>
        <w:rPr>
          <w:rFonts w:cs="Times New Roman"/>
          <w:color w:val="auto"/>
          <w:shd w:val="clear" w:color="auto" w:fill="FFFFFF"/>
        </w:rPr>
      </w:pPr>
      <w:r w:rsidRPr="0066196E">
        <w:rPr>
          <w:rFonts w:cs="Times New Roman"/>
          <w:color w:val="auto"/>
          <w:shd w:val="clear" w:color="auto" w:fill="FFFFFF"/>
        </w:rPr>
        <w:t>organizátorka seminárov a workshopov pre žiakov a učiteľov ZUŠ, študentov konzervatórií a vysokých škôl v hre na flaute so zahraničnými lektormi Jiřím Bystroňom (ČR), Robertom Wolfom a Hansgeorgom Schmeiserom  (Rakúsko)</w:t>
      </w:r>
    </w:p>
    <w:p w:rsidR="0098045B" w:rsidRPr="0066196E" w:rsidRDefault="0098045B" w:rsidP="007730DD">
      <w:pPr>
        <w:pStyle w:val="Normlny1"/>
        <w:widowControl w:val="0"/>
        <w:numPr>
          <w:ilvl w:val="0"/>
          <w:numId w:val="221"/>
        </w:numPr>
        <w:tabs>
          <w:tab w:val="left" w:pos="567"/>
          <w:tab w:val="left" w:pos="851"/>
          <w:tab w:val="left" w:pos="8789"/>
        </w:tabs>
        <w:ind w:left="567" w:hanging="207"/>
        <w:rPr>
          <w:rFonts w:cs="Times New Roman"/>
          <w:color w:val="auto"/>
          <w:shd w:val="clear" w:color="auto" w:fill="FFFFFF"/>
        </w:rPr>
      </w:pPr>
      <w:r w:rsidRPr="0066196E">
        <w:rPr>
          <w:rFonts w:cs="Times New Roman"/>
          <w:color w:val="auto"/>
          <w:shd w:val="clear" w:color="auto" w:fill="FFFFFF"/>
        </w:rPr>
        <w:t xml:space="preserve">organizátorka medzinárodnej súťaže v hre na flaute </w:t>
      </w:r>
      <w:r w:rsidR="0074390C">
        <w:rPr>
          <w:rFonts w:cs="Times New Roman"/>
          <w:color w:val="auto"/>
          <w:shd w:val="clear" w:color="auto" w:fill="FFFFFF"/>
        </w:rPr>
        <w:t>Flautiada 2015 za účasti</w:t>
      </w:r>
      <w:r w:rsidRPr="0066196E">
        <w:rPr>
          <w:rFonts w:cs="Times New Roman"/>
          <w:color w:val="auto"/>
          <w:shd w:val="clear" w:color="auto" w:fill="FFFFFF"/>
        </w:rPr>
        <w:t> 67 súťažiacich</w:t>
      </w:r>
      <w:r w:rsidR="0074390C">
        <w:rPr>
          <w:rFonts w:cs="Times New Roman"/>
          <w:color w:val="auto"/>
          <w:shd w:val="clear" w:color="auto" w:fill="FFFFFF"/>
        </w:rPr>
        <w:t xml:space="preserve"> zo 6 štátov</w:t>
      </w:r>
    </w:p>
    <w:p w:rsidR="0098045B" w:rsidRPr="0066196E" w:rsidRDefault="0098045B" w:rsidP="007730DD">
      <w:pPr>
        <w:pStyle w:val="Normlny1"/>
        <w:widowControl w:val="0"/>
        <w:numPr>
          <w:ilvl w:val="0"/>
          <w:numId w:val="221"/>
        </w:numPr>
        <w:tabs>
          <w:tab w:val="left" w:pos="567"/>
          <w:tab w:val="left" w:pos="851"/>
          <w:tab w:val="left" w:pos="8789"/>
        </w:tabs>
        <w:rPr>
          <w:rFonts w:cs="Times New Roman"/>
          <w:color w:val="auto"/>
          <w:shd w:val="clear" w:color="auto" w:fill="FFFFFF"/>
        </w:rPr>
      </w:pPr>
      <w:r w:rsidRPr="0066196E">
        <w:rPr>
          <w:rFonts w:cs="Times New Roman"/>
          <w:color w:val="auto"/>
          <w:shd w:val="clear" w:color="auto" w:fill="FFFFFF"/>
        </w:rPr>
        <w:t>lektorka letných majstrovských kurzov v Komárne</w:t>
      </w:r>
    </w:p>
    <w:p w:rsidR="0098045B" w:rsidRPr="0066196E" w:rsidRDefault="0098045B" w:rsidP="0098045B">
      <w:pPr>
        <w:pStyle w:val="Normlny1"/>
        <w:widowControl w:val="0"/>
        <w:tabs>
          <w:tab w:val="left" w:pos="284"/>
          <w:tab w:val="left" w:pos="539"/>
          <w:tab w:val="left" w:pos="70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566"/>
        </w:tabs>
        <w:jc w:val="both"/>
        <w:rPr>
          <w:rFonts w:cs="Times New Roman"/>
          <w:color w:val="auto"/>
          <w:u w:val="single"/>
        </w:rPr>
      </w:pPr>
      <w:r w:rsidRPr="0066196E">
        <w:rPr>
          <w:rFonts w:cs="Times New Roman"/>
          <w:color w:val="auto"/>
          <w:u w:val="single"/>
        </w:rPr>
        <w:t>Mgr. art. Peter Drlička</w:t>
      </w:r>
    </w:p>
    <w:p w:rsidR="0098045B" w:rsidRPr="0066196E" w:rsidRDefault="0098045B" w:rsidP="005C2B9B">
      <w:pPr>
        <w:pStyle w:val="Normlny1"/>
        <w:widowControl w:val="0"/>
        <w:numPr>
          <w:ilvl w:val="0"/>
          <w:numId w:val="33"/>
        </w:numPr>
        <w:tabs>
          <w:tab w:val="left" w:pos="284"/>
          <w:tab w:val="left" w:pos="709"/>
          <w:tab w:val="left" w:pos="851"/>
          <w:tab w:val="left" w:pos="8566"/>
        </w:tabs>
        <w:ind w:left="567" w:hanging="207"/>
        <w:jc w:val="both"/>
        <w:rPr>
          <w:rFonts w:cs="Times New Roman"/>
          <w:color w:val="auto"/>
        </w:rPr>
      </w:pPr>
      <w:r w:rsidRPr="0066196E">
        <w:rPr>
          <w:rFonts w:cs="Times New Roman"/>
          <w:color w:val="auto"/>
        </w:rPr>
        <w:t>pedagóg hlavného odboru štúdia hra na klarinete</w:t>
      </w:r>
    </w:p>
    <w:p w:rsidR="0098045B" w:rsidRPr="0066196E" w:rsidRDefault="006E19E8" w:rsidP="005C2B9B">
      <w:pPr>
        <w:pStyle w:val="Normlny1"/>
        <w:widowControl w:val="0"/>
        <w:numPr>
          <w:ilvl w:val="0"/>
          <w:numId w:val="33"/>
        </w:numPr>
        <w:tabs>
          <w:tab w:val="left" w:pos="284"/>
          <w:tab w:val="left" w:pos="709"/>
          <w:tab w:val="left" w:pos="851"/>
          <w:tab w:val="left" w:pos="8566"/>
        </w:tabs>
        <w:ind w:left="567" w:hanging="207"/>
        <w:jc w:val="both"/>
        <w:rPr>
          <w:rFonts w:cs="Times New Roman"/>
          <w:color w:val="auto"/>
        </w:rPr>
      </w:pPr>
      <w:r w:rsidRPr="0066196E">
        <w:rPr>
          <w:rFonts w:cs="Times New Roman"/>
          <w:color w:val="auto"/>
        </w:rPr>
        <w:t>p</w:t>
      </w:r>
      <w:r w:rsidR="0098045B" w:rsidRPr="0066196E">
        <w:rPr>
          <w:rFonts w:cs="Times New Roman"/>
          <w:color w:val="auto"/>
        </w:rPr>
        <w:t>redseda poroty na súťaži „Čarovná flauta“ v Nižnej na Orave 19. – 21. 11. 2014</w:t>
      </w:r>
    </w:p>
    <w:p w:rsidR="0098045B" w:rsidRPr="0066196E" w:rsidRDefault="006E19E8" w:rsidP="005C2B9B">
      <w:pPr>
        <w:pStyle w:val="Normlny1"/>
        <w:widowControl w:val="0"/>
        <w:numPr>
          <w:ilvl w:val="0"/>
          <w:numId w:val="33"/>
        </w:numPr>
        <w:tabs>
          <w:tab w:val="left" w:pos="284"/>
          <w:tab w:val="left" w:pos="709"/>
          <w:tab w:val="left" w:pos="851"/>
          <w:tab w:val="left" w:pos="8566"/>
        </w:tabs>
        <w:ind w:left="567" w:hanging="207"/>
        <w:jc w:val="both"/>
        <w:rPr>
          <w:rFonts w:cs="Times New Roman"/>
          <w:color w:val="auto"/>
        </w:rPr>
      </w:pPr>
      <w:r w:rsidRPr="0066196E">
        <w:rPr>
          <w:rFonts w:cs="Times New Roman"/>
          <w:color w:val="auto"/>
        </w:rPr>
        <w:t>p</w:t>
      </w:r>
      <w:r w:rsidR="0098045B" w:rsidRPr="0066196E">
        <w:rPr>
          <w:rFonts w:cs="Times New Roman"/>
          <w:color w:val="auto"/>
        </w:rPr>
        <w:t>redseda poroty na súťaži mladých saxofonistov v Kútoch 13. 03. 2015</w:t>
      </w:r>
    </w:p>
    <w:p w:rsidR="0098045B" w:rsidRPr="0066196E" w:rsidRDefault="006E19E8" w:rsidP="005C2B9B">
      <w:pPr>
        <w:pStyle w:val="Normlny1"/>
        <w:widowControl w:val="0"/>
        <w:numPr>
          <w:ilvl w:val="0"/>
          <w:numId w:val="33"/>
        </w:numPr>
        <w:tabs>
          <w:tab w:val="left" w:pos="284"/>
          <w:tab w:val="left" w:pos="709"/>
          <w:tab w:val="left" w:pos="851"/>
          <w:tab w:val="left" w:pos="8566"/>
        </w:tabs>
        <w:ind w:left="567" w:hanging="207"/>
        <w:jc w:val="both"/>
        <w:rPr>
          <w:rFonts w:cs="Times New Roman"/>
          <w:color w:val="auto"/>
        </w:rPr>
      </w:pPr>
      <w:r w:rsidRPr="0066196E">
        <w:rPr>
          <w:rFonts w:cs="Times New Roman"/>
          <w:color w:val="auto"/>
        </w:rPr>
        <w:t>p</w:t>
      </w:r>
      <w:r w:rsidR="0098045B" w:rsidRPr="0066196E">
        <w:rPr>
          <w:rFonts w:cs="Times New Roman"/>
          <w:color w:val="auto"/>
        </w:rPr>
        <w:t>redseda poroty na súťaži „ Zahraj že nám píšťalôčka“ 19. 04. 2015</w:t>
      </w:r>
    </w:p>
    <w:p w:rsidR="0098045B" w:rsidRPr="0066196E" w:rsidRDefault="006E19E8" w:rsidP="005C2B9B">
      <w:pPr>
        <w:pStyle w:val="Normlny1"/>
        <w:widowControl w:val="0"/>
        <w:numPr>
          <w:ilvl w:val="0"/>
          <w:numId w:val="34"/>
        </w:numPr>
        <w:tabs>
          <w:tab w:val="left" w:pos="284"/>
          <w:tab w:val="left" w:pos="709"/>
          <w:tab w:val="left" w:pos="851"/>
          <w:tab w:val="left" w:pos="8566"/>
        </w:tabs>
        <w:ind w:left="567" w:hanging="207"/>
        <w:jc w:val="both"/>
        <w:rPr>
          <w:rFonts w:cs="Times New Roman"/>
          <w:color w:val="auto"/>
        </w:rPr>
      </w:pPr>
      <w:r w:rsidRPr="0066196E">
        <w:rPr>
          <w:rFonts w:cs="Times New Roman"/>
          <w:color w:val="auto"/>
        </w:rPr>
        <w:t>č</w:t>
      </w:r>
      <w:r w:rsidR="0098045B" w:rsidRPr="0066196E">
        <w:rPr>
          <w:rFonts w:cs="Times New Roman"/>
          <w:color w:val="auto"/>
        </w:rPr>
        <w:t>len poroty na súťaži Jána Cikkera v Banskej Bystrici 24. – 26. 4. 2015</w:t>
      </w:r>
    </w:p>
    <w:p w:rsidR="0098045B" w:rsidRPr="0066196E" w:rsidRDefault="0098045B" w:rsidP="005C2B9B">
      <w:pPr>
        <w:pStyle w:val="Normlny1"/>
        <w:widowControl w:val="0"/>
        <w:numPr>
          <w:ilvl w:val="0"/>
          <w:numId w:val="35"/>
        </w:numPr>
        <w:tabs>
          <w:tab w:val="left" w:pos="284"/>
          <w:tab w:val="left" w:pos="709"/>
          <w:tab w:val="left" w:pos="851"/>
          <w:tab w:val="left" w:pos="8566"/>
        </w:tabs>
        <w:ind w:left="567" w:hanging="207"/>
        <w:jc w:val="both"/>
        <w:rPr>
          <w:rFonts w:cs="Times New Roman"/>
          <w:color w:val="auto"/>
        </w:rPr>
      </w:pPr>
      <w:r w:rsidRPr="0066196E">
        <w:rPr>
          <w:rFonts w:cs="Times New Roman"/>
          <w:color w:val="auto"/>
        </w:rPr>
        <w:t xml:space="preserve">oponent doktorandských výkonov na Akadémii umení v Banskej Bystrici, </w:t>
      </w:r>
    </w:p>
    <w:p w:rsidR="0098045B" w:rsidRPr="0066196E" w:rsidRDefault="0098045B" w:rsidP="0098045B">
      <w:pPr>
        <w:pStyle w:val="Normlny1"/>
        <w:widowControl w:val="0"/>
        <w:tabs>
          <w:tab w:val="left" w:pos="284"/>
          <w:tab w:val="left" w:pos="709"/>
          <w:tab w:val="left" w:pos="851"/>
          <w:tab w:val="left" w:pos="8566"/>
        </w:tabs>
        <w:ind w:left="567" w:hanging="207"/>
        <w:jc w:val="both"/>
        <w:rPr>
          <w:rFonts w:cs="Times New Roman"/>
          <w:color w:val="auto"/>
        </w:rPr>
      </w:pPr>
      <w:r w:rsidRPr="0066196E">
        <w:rPr>
          <w:rFonts w:cs="Times New Roman"/>
          <w:color w:val="auto"/>
        </w:rPr>
        <w:tab/>
        <w:t>Mgr. art. Radoslava Solárika a Mgr. art. Jozefa Eliáša</w:t>
      </w:r>
    </w:p>
    <w:p w:rsidR="0098045B" w:rsidRPr="0066196E" w:rsidRDefault="0098045B" w:rsidP="0098045B">
      <w:pPr>
        <w:pStyle w:val="Normlny1"/>
        <w:widowControl w:val="0"/>
        <w:tabs>
          <w:tab w:val="left" w:pos="284"/>
          <w:tab w:val="left" w:pos="539"/>
          <w:tab w:val="left" w:pos="709"/>
          <w:tab w:val="left" w:pos="851"/>
          <w:tab w:val="left" w:pos="8566"/>
        </w:tabs>
        <w:ind w:left="720"/>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566"/>
        </w:tabs>
        <w:jc w:val="both"/>
        <w:rPr>
          <w:rFonts w:cs="Times New Roman"/>
          <w:color w:val="auto"/>
          <w:u w:val="single"/>
        </w:rPr>
      </w:pPr>
      <w:r w:rsidRPr="0066196E">
        <w:rPr>
          <w:rFonts w:cs="Times New Roman"/>
          <w:color w:val="auto"/>
          <w:u w:val="single"/>
        </w:rPr>
        <w:t xml:space="preserve">Mgr. Katarína Ducai </w:t>
      </w:r>
    </w:p>
    <w:p w:rsidR="0098045B" w:rsidRPr="0066196E" w:rsidRDefault="0098045B" w:rsidP="007730DD">
      <w:pPr>
        <w:pStyle w:val="Normlny1"/>
        <w:widowControl w:val="0"/>
        <w:numPr>
          <w:ilvl w:val="0"/>
          <w:numId w:val="236"/>
        </w:numPr>
        <w:tabs>
          <w:tab w:val="left" w:pos="284"/>
          <w:tab w:val="left" w:pos="567"/>
          <w:tab w:val="left" w:pos="851"/>
          <w:tab w:val="left" w:pos="8566"/>
        </w:tabs>
        <w:ind w:left="709"/>
        <w:jc w:val="both"/>
        <w:rPr>
          <w:rFonts w:cs="Times New Roman"/>
          <w:color w:val="auto"/>
        </w:rPr>
      </w:pPr>
      <w:r w:rsidRPr="0066196E">
        <w:rPr>
          <w:rFonts w:cs="Times New Roman"/>
          <w:color w:val="auto"/>
        </w:rPr>
        <w:t>pedagóg hlavného odboru štúdia hra na zobcovej flaute</w:t>
      </w:r>
    </w:p>
    <w:p w:rsidR="0098045B" w:rsidRPr="0066196E" w:rsidRDefault="00BE1705" w:rsidP="007730DD">
      <w:pPr>
        <w:pStyle w:val="Normlny1"/>
        <w:widowControl w:val="0"/>
        <w:numPr>
          <w:ilvl w:val="0"/>
          <w:numId w:val="236"/>
        </w:numPr>
        <w:tabs>
          <w:tab w:val="left" w:pos="426"/>
          <w:tab w:val="left" w:pos="567"/>
          <w:tab w:val="left" w:pos="851"/>
          <w:tab w:val="left" w:pos="8566"/>
        </w:tabs>
        <w:ind w:left="709"/>
        <w:jc w:val="both"/>
        <w:rPr>
          <w:rFonts w:cs="Times New Roman"/>
          <w:color w:val="auto"/>
        </w:rPr>
      </w:pPr>
      <w:r w:rsidRPr="0066196E">
        <w:rPr>
          <w:rFonts w:cs="Times New Roman"/>
          <w:color w:val="auto"/>
        </w:rPr>
        <w:t xml:space="preserve">lektorka: </w:t>
      </w:r>
      <w:r w:rsidR="0098045B" w:rsidRPr="0066196E">
        <w:rPr>
          <w:rFonts w:cs="Times New Roman"/>
          <w:color w:val="auto"/>
        </w:rPr>
        <w:t xml:space="preserve">„Seminár hry na zobcovej flaute“ pre učiteľov ZUŠ, 15. 11. 2014 </w:t>
      </w:r>
    </w:p>
    <w:p w:rsidR="0098045B" w:rsidRPr="0066196E" w:rsidRDefault="0098045B" w:rsidP="0098045B">
      <w:pPr>
        <w:pStyle w:val="Normlny1"/>
        <w:widowControl w:val="0"/>
        <w:tabs>
          <w:tab w:val="left" w:pos="284"/>
          <w:tab w:val="left" w:pos="539"/>
          <w:tab w:val="left" w:pos="851"/>
          <w:tab w:val="left" w:pos="8566"/>
        </w:tabs>
        <w:jc w:val="both"/>
        <w:rPr>
          <w:rFonts w:eastAsia="Times New Roman Bold" w:cs="Times New Roman"/>
          <w:color w:val="auto"/>
          <w:u w:val="single"/>
        </w:rPr>
      </w:pPr>
    </w:p>
    <w:p w:rsidR="0098045B" w:rsidRPr="0066196E" w:rsidRDefault="0074390C" w:rsidP="0098045B">
      <w:pPr>
        <w:pStyle w:val="Normlny1"/>
        <w:widowControl w:val="0"/>
        <w:tabs>
          <w:tab w:val="left" w:pos="284"/>
          <w:tab w:val="left" w:pos="539"/>
          <w:tab w:val="left" w:pos="851"/>
          <w:tab w:val="left" w:pos="8566"/>
        </w:tabs>
        <w:jc w:val="both"/>
        <w:rPr>
          <w:rFonts w:cs="Times New Roman"/>
          <w:color w:val="auto"/>
          <w:u w:val="single"/>
        </w:rPr>
      </w:pPr>
      <w:r>
        <w:rPr>
          <w:rFonts w:cs="Times New Roman"/>
          <w:color w:val="auto"/>
          <w:u w:val="single"/>
        </w:rPr>
        <w:t>Mgr. art. Jozef Eliá</w:t>
      </w:r>
      <w:r w:rsidR="0098045B" w:rsidRPr="0066196E">
        <w:rPr>
          <w:rFonts w:cs="Times New Roman"/>
          <w:color w:val="auto"/>
          <w:u w:val="single"/>
        </w:rPr>
        <w:t>š</w:t>
      </w:r>
    </w:p>
    <w:p w:rsidR="0098045B" w:rsidRPr="0066196E" w:rsidRDefault="0098045B" w:rsidP="005C2B9B">
      <w:pPr>
        <w:pStyle w:val="Normlny1"/>
        <w:widowControl w:val="0"/>
        <w:numPr>
          <w:ilvl w:val="0"/>
          <w:numId w:val="36"/>
        </w:numPr>
        <w:tabs>
          <w:tab w:val="left" w:pos="284"/>
          <w:tab w:val="left" w:pos="567"/>
          <w:tab w:val="left" w:pos="851"/>
          <w:tab w:val="left" w:pos="8566"/>
        </w:tabs>
        <w:jc w:val="both"/>
        <w:rPr>
          <w:rFonts w:cs="Times New Roman"/>
          <w:color w:val="auto"/>
        </w:rPr>
      </w:pPr>
      <w:r w:rsidRPr="0066196E">
        <w:rPr>
          <w:rFonts w:cs="Times New Roman"/>
          <w:color w:val="auto"/>
        </w:rPr>
        <w:t>pedagóg hlavného odboru štúdia hra na klarinete</w:t>
      </w:r>
    </w:p>
    <w:p w:rsidR="0098045B" w:rsidRPr="0066196E" w:rsidRDefault="0098045B" w:rsidP="005C2B9B">
      <w:pPr>
        <w:pStyle w:val="Normlny1"/>
        <w:widowControl w:val="0"/>
        <w:numPr>
          <w:ilvl w:val="0"/>
          <w:numId w:val="36"/>
        </w:numPr>
        <w:tabs>
          <w:tab w:val="left" w:pos="284"/>
          <w:tab w:val="left" w:pos="567"/>
          <w:tab w:val="left" w:pos="851"/>
          <w:tab w:val="left" w:pos="8566"/>
        </w:tabs>
        <w:jc w:val="both"/>
        <w:rPr>
          <w:rFonts w:cs="Times New Roman"/>
          <w:color w:val="auto"/>
        </w:rPr>
      </w:pPr>
      <w:r w:rsidRPr="0066196E">
        <w:rPr>
          <w:rFonts w:cs="Times New Roman"/>
          <w:color w:val="auto"/>
        </w:rPr>
        <w:t>prvý klarinetista Symfonického orchestra Slovenskej filharmónie</w:t>
      </w:r>
    </w:p>
    <w:p w:rsidR="0098045B" w:rsidRPr="0066196E" w:rsidRDefault="0098045B" w:rsidP="0098045B">
      <w:pPr>
        <w:pStyle w:val="Normlny1"/>
        <w:widowControl w:val="0"/>
        <w:tabs>
          <w:tab w:val="left" w:pos="284"/>
          <w:tab w:val="left" w:pos="539"/>
          <w:tab w:val="left" w:pos="851"/>
          <w:tab w:val="left" w:pos="8566"/>
        </w:tabs>
        <w:jc w:val="both"/>
        <w:rPr>
          <w:rFonts w:cs="Times New Roman"/>
          <w:color w:val="auto"/>
          <w:u w:val="single"/>
        </w:rPr>
      </w:pPr>
    </w:p>
    <w:p w:rsidR="0098045B" w:rsidRPr="0066196E" w:rsidRDefault="0098045B" w:rsidP="0098045B">
      <w:pPr>
        <w:pStyle w:val="Normlny1"/>
        <w:widowControl w:val="0"/>
        <w:tabs>
          <w:tab w:val="left" w:pos="284"/>
          <w:tab w:val="left" w:pos="539"/>
          <w:tab w:val="left" w:pos="851"/>
          <w:tab w:val="left" w:pos="8566"/>
        </w:tabs>
        <w:jc w:val="both"/>
        <w:rPr>
          <w:rFonts w:cs="Times New Roman"/>
          <w:color w:val="auto"/>
          <w:u w:val="single"/>
        </w:rPr>
      </w:pPr>
      <w:r w:rsidRPr="0066196E">
        <w:rPr>
          <w:rFonts w:cs="Times New Roman"/>
          <w:color w:val="auto"/>
          <w:u w:val="single"/>
        </w:rPr>
        <w:t>Dušan Húščava</w:t>
      </w:r>
    </w:p>
    <w:p w:rsidR="0098045B" w:rsidRPr="0066196E" w:rsidRDefault="0098045B" w:rsidP="005C2B9B">
      <w:pPr>
        <w:pStyle w:val="Normlny1"/>
        <w:widowControl w:val="0"/>
        <w:numPr>
          <w:ilvl w:val="0"/>
          <w:numId w:val="37"/>
        </w:numPr>
        <w:tabs>
          <w:tab w:val="left" w:pos="284"/>
          <w:tab w:val="left" w:pos="567"/>
          <w:tab w:val="left" w:pos="851"/>
          <w:tab w:val="left" w:pos="8566"/>
        </w:tabs>
        <w:ind w:left="567" w:hanging="218"/>
        <w:jc w:val="both"/>
        <w:rPr>
          <w:rFonts w:cs="Times New Roman"/>
          <w:color w:val="auto"/>
        </w:rPr>
      </w:pPr>
      <w:r w:rsidRPr="0066196E">
        <w:rPr>
          <w:rFonts w:cs="Times New Roman"/>
          <w:color w:val="auto"/>
        </w:rPr>
        <w:t>pedagóg hlavného odboru štúdia hra na saxofone</w:t>
      </w:r>
    </w:p>
    <w:p w:rsidR="00395D3D" w:rsidRDefault="0098045B" w:rsidP="005C2B9B">
      <w:pPr>
        <w:pStyle w:val="Normlny1"/>
        <w:widowControl w:val="0"/>
        <w:numPr>
          <w:ilvl w:val="0"/>
          <w:numId w:val="37"/>
        </w:numPr>
        <w:tabs>
          <w:tab w:val="left" w:pos="284"/>
          <w:tab w:val="left" w:pos="567"/>
          <w:tab w:val="left" w:pos="851"/>
          <w:tab w:val="left" w:pos="8566"/>
        </w:tabs>
        <w:ind w:left="567" w:hanging="218"/>
        <w:jc w:val="both"/>
        <w:rPr>
          <w:rFonts w:cs="Times New Roman"/>
          <w:color w:val="auto"/>
        </w:rPr>
      </w:pPr>
      <w:r w:rsidRPr="0066196E">
        <w:rPr>
          <w:rFonts w:cs="Times New Roman"/>
          <w:color w:val="auto"/>
        </w:rPr>
        <w:t xml:space="preserve">dlhoročný sólový hráč na saxofóne </w:t>
      </w:r>
    </w:p>
    <w:p w:rsidR="0098045B" w:rsidRPr="0066196E" w:rsidRDefault="0098045B" w:rsidP="005C2B9B">
      <w:pPr>
        <w:pStyle w:val="Normlny1"/>
        <w:widowControl w:val="0"/>
        <w:numPr>
          <w:ilvl w:val="0"/>
          <w:numId w:val="37"/>
        </w:numPr>
        <w:tabs>
          <w:tab w:val="left" w:pos="284"/>
          <w:tab w:val="left" w:pos="567"/>
          <w:tab w:val="left" w:pos="851"/>
          <w:tab w:val="left" w:pos="8566"/>
        </w:tabs>
        <w:ind w:left="567" w:hanging="218"/>
        <w:jc w:val="both"/>
        <w:rPr>
          <w:rFonts w:cs="Times New Roman"/>
          <w:color w:val="auto"/>
        </w:rPr>
      </w:pPr>
      <w:r w:rsidRPr="0066196E">
        <w:rPr>
          <w:rFonts w:cs="Times New Roman"/>
          <w:color w:val="auto"/>
        </w:rPr>
        <w:t>účinkuje v džezových zoskupeniach významných džezmenov</w:t>
      </w:r>
    </w:p>
    <w:p w:rsidR="0098045B" w:rsidRPr="0066196E" w:rsidRDefault="0098045B" w:rsidP="0098045B">
      <w:pPr>
        <w:pStyle w:val="Normlny1"/>
        <w:widowControl w:val="0"/>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Saša Jaško</w:t>
      </w:r>
    </w:p>
    <w:p w:rsidR="0098045B" w:rsidRPr="0066196E" w:rsidRDefault="0098045B" w:rsidP="005C2B9B">
      <w:pPr>
        <w:pStyle w:val="Normlny1"/>
        <w:widowControl w:val="0"/>
        <w:numPr>
          <w:ilvl w:val="0"/>
          <w:numId w:val="38"/>
        </w:numPr>
        <w:tabs>
          <w:tab w:val="left" w:pos="284"/>
          <w:tab w:val="left" w:pos="567"/>
          <w:tab w:val="left" w:pos="851"/>
          <w:tab w:val="left" w:pos="8789"/>
        </w:tabs>
        <w:jc w:val="both"/>
        <w:rPr>
          <w:rFonts w:cs="Times New Roman"/>
          <w:color w:val="auto"/>
        </w:rPr>
      </w:pPr>
      <w:r w:rsidRPr="0066196E">
        <w:rPr>
          <w:rFonts w:cs="Times New Roman"/>
          <w:color w:val="auto"/>
        </w:rPr>
        <w:t>pedagóg hlavného odboru štúdia hra na klarinete</w:t>
      </w:r>
    </w:p>
    <w:p w:rsidR="0098045B" w:rsidRPr="0066196E" w:rsidRDefault="0098045B" w:rsidP="005C2B9B">
      <w:pPr>
        <w:pStyle w:val="Normlny1"/>
        <w:widowControl w:val="0"/>
        <w:numPr>
          <w:ilvl w:val="0"/>
          <w:numId w:val="38"/>
        </w:numPr>
        <w:tabs>
          <w:tab w:val="left" w:pos="284"/>
          <w:tab w:val="left" w:pos="567"/>
          <w:tab w:val="left" w:pos="851"/>
          <w:tab w:val="left" w:pos="8789"/>
        </w:tabs>
        <w:jc w:val="both"/>
        <w:rPr>
          <w:rFonts w:cs="Times New Roman"/>
          <w:color w:val="auto"/>
        </w:rPr>
      </w:pPr>
      <w:r w:rsidRPr="0066196E">
        <w:rPr>
          <w:rFonts w:cs="Times New Roman"/>
          <w:color w:val="auto"/>
        </w:rPr>
        <w:t>člen Symfonického orchestra Slovenskej filharmónie, 2. klarinet</w:t>
      </w:r>
    </w:p>
    <w:p w:rsidR="0098045B" w:rsidRPr="0066196E" w:rsidRDefault="0098045B" w:rsidP="0098045B">
      <w:pPr>
        <w:pStyle w:val="Normlny1"/>
        <w:widowControl w:val="0"/>
        <w:tabs>
          <w:tab w:val="left" w:pos="284"/>
          <w:tab w:val="left" w:pos="70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Peter Kosorín, ArtD.</w:t>
      </w:r>
    </w:p>
    <w:p w:rsidR="00BE1705" w:rsidRPr="0066196E" w:rsidRDefault="0098045B" w:rsidP="005C2B9B">
      <w:pPr>
        <w:pStyle w:val="Normlny1"/>
        <w:widowControl w:val="0"/>
        <w:numPr>
          <w:ilvl w:val="0"/>
          <w:numId w:val="39"/>
        </w:numPr>
        <w:tabs>
          <w:tab w:val="left" w:pos="284"/>
          <w:tab w:val="left" w:pos="567"/>
          <w:tab w:val="left" w:pos="851"/>
          <w:tab w:val="left" w:pos="8789"/>
        </w:tabs>
        <w:ind w:left="567" w:hanging="207"/>
        <w:jc w:val="both"/>
        <w:rPr>
          <w:rFonts w:cs="Times New Roman"/>
          <w:color w:val="auto"/>
        </w:rPr>
      </w:pPr>
      <w:r w:rsidRPr="0066196E">
        <w:rPr>
          <w:rFonts w:cs="Times New Roman"/>
          <w:color w:val="auto"/>
        </w:rPr>
        <w:t xml:space="preserve">pedagóg hlavného odboru štúdia hra na hoboji </w:t>
      </w:r>
    </w:p>
    <w:p w:rsidR="0098045B" w:rsidRPr="0066196E" w:rsidRDefault="00BE1705" w:rsidP="005C2B9B">
      <w:pPr>
        <w:pStyle w:val="Normlny1"/>
        <w:widowControl w:val="0"/>
        <w:numPr>
          <w:ilvl w:val="0"/>
          <w:numId w:val="39"/>
        </w:numPr>
        <w:tabs>
          <w:tab w:val="left" w:pos="284"/>
          <w:tab w:val="left" w:pos="567"/>
          <w:tab w:val="left" w:pos="851"/>
          <w:tab w:val="left" w:pos="8789"/>
        </w:tabs>
        <w:ind w:left="567" w:hanging="207"/>
        <w:jc w:val="both"/>
        <w:rPr>
          <w:rFonts w:cs="Times New Roman"/>
          <w:color w:val="auto"/>
        </w:rPr>
      </w:pPr>
      <w:r w:rsidRPr="0066196E">
        <w:rPr>
          <w:rFonts w:cs="Times New Roman"/>
          <w:color w:val="auto"/>
        </w:rPr>
        <w:t xml:space="preserve">pedagóg </w:t>
      </w:r>
      <w:r w:rsidR="0098045B" w:rsidRPr="0066196E">
        <w:rPr>
          <w:rFonts w:cs="Times New Roman"/>
          <w:color w:val="auto"/>
        </w:rPr>
        <w:t>Vysokej školy múzických umení v Bratislave</w:t>
      </w:r>
    </w:p>
    <w:p w:rsidR="0098045B" w:rsidRPr="0066196E" w:rsidRDefault="0098045B" w:rsidP="0098045B">
      <w:pPr>
        <w:pStyle w:val="Normlny1"/>
        <w:widowControl w:val="0"/>
        <w:tabs>
          <w:tab w:val="left" w:pos="284"/>
          <w:tab w:val="left" w:pos="539"/>
          <w:tab w:val="left" w:pos="70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Prof. Alexander Stepanov, CSc</w:t>
      </w:r>
    </w:p>
    <w:p w:rsidR="0098045B" w:rsidRPr="0066196E" w:rsidRDefault="0098045B" w:rsidP="005C2B9B">
      <w:pPr>
        <w:pStyle w:val="Normlny1"/>
        <w:widowControl w:val="0"/>
        <w:numPr>
          <w:ilvl w:val="0"/>
          <w:numId w:val="40"/>
        </w:numPr>
        <w:tabs>
          <w:tab w:val="left" w:pos="284"/>
          <w:tab w:val="left" w:pos="567"/>
          <w:tab w:val="left" w:pos="851"/>
          <w:tab w:val="left" w:pos="8789"/>
        </w:tabs>
        <w:jc w:val="both"/>
        <w:rPr>
          <w:rFonts w:cs="Times New Roman"/>
          <w:color w:val="auto"/>
        </w:rPr>
      </w:pPr>
      <w:r w:rsidRPr="0066196E">
        <w:rPr>
          <w:rFonts w:cs="Times New Roman"/>
          <w:color w:val="auto"/>
        </w:rPr>
        <w:t>pedagóg hlavného odboru štúdia hra na klarinete, na saxofóne</w:t>
      </w:r>
    </w:p>
    <w:p w:rsidR="0098045B" w:rsidRPr="0066196E" w:rsidRDefault="0098045B" w:rsidP="005C2B9B">
      <w:pPr>
        <w:pStyle w:val="Normlny1"/>
        <w:widowControl w:val="0"/>
        <w:numPr>
          <w:ilvl w:val="0"/>
          <w:numId w:val="40"/>
        </w:numPr>
        <w:tabs>
          <w:tab w:val="left" w:pos="284"/>
          <w:tab w:val="left" w:pos="567"/>
          <w:tab w:val="left" w:pos="851"/>
          <w:tab w:val="left" w:pos="8789"/>
        </w:tabs>
        <w:jc w:val="both"/>
        <w:rPr>
          <w:rFonts w:cs="Times New Roman"/>
          <w:color w:val="auto"/>
        </w:rPr>
      </w:pPr>
      <w:r w:rsidRPr="0066196E">
        <w:rPr>
          <w:rFonts w:cs="Times New Roman"/>
          <w:color w:val="auto"/>
        </w:rPr>
        <w:t>pedagóg Akadémie umení v Banskej Bystrici</w:t>
      </w:r>
    </w:p>
    <w:p w:rsidR="0098045B" w:rsidRPr="0066196E" w:rsidRDefault="0098045B" w:rsidP="005C2B9B">
      <w:pPr>
        <w:pStyle w:val="Normlny1"/>
        <w:widowControl w:val="0"/>
        <w:numPr>
          <w:ilvl w:val="0"/>
          <w:numId w:val="41"/>
        </w:numPr>
        <w:tabs>
          <w:tab w:val="left" w:pos="284"/>
          <w:tab w:val="left" w:pos="567"/>
          <w:tab w:val="left" w:pos="851"/>
          <w:tab w:val="left" w:pos="8789"/>
        </w:tabs>
        <w:jc w:val="both"/>
        <w:rPr>
          <w:rFonts w:cs="Times New Roman"/>
          <w:color w:val="auto"/>
        </w:rPr>
      </w:pPr>
      <w:r w:rsidRPr="0066196E">
        <w:rPr>
          <w:rFonts w:cs="Times New Roman"/>
          <w:color w:val="auto"/>
        </w:rPr>
        <w:t>pedagóg Vysokej školy múzických umení v Bratislave</w:t>
      </w:r>
    </w:p>
    <w:p w:rsidR="0098045B" w:rsidRPr="0066196E" w:rsidRDefault="0098045B" w:rsidP="0098045B">
      <w:pPr>
        <w:pStyle w:val="Normlny1"/>
        <w:widowControl w:val="0"/>
        <w:tabs>
          <w:tab w:val="left" w:pos="284"/>
          <w:tab w:val="left" w:pos="539"/>
          <w:tab w:val="left" w:pos="567"/>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 xml:space="preserve">Mgr. Katarína Reháková, </w:t>
      </w:r>
    </w:p>
    <w:p w:rsidR="0098045B" w:rsidRPr="0066196E" w:rsidRDefault="0098045B" w:rsidP="005C2B9B">
      <w:pPr>
        <w:pStyle w:val="Normlny1"/>
        <w:widowControl w:val="0"/>
        <w:numPr>
          <w:ilvl w:val="0"/>
          <w:numId w:val="42"/>
        </w:numPr>
        <w:tabs>
          <w:tab w:val="left" w:pos="426"/>
          <w:tab w:val="left" w:pos="567"/>
          <w:tab w:val="left" w:pos="851"/>
          <w:tab w:val="left" w:pos="8789"/>
        </w:tabs>
        <w:jc w:val="both"/>
        <w:rPr>
          <w:rFonts w:cs="Times New Roman"/>
          <w:color w:val="auto"/>
        </w:rPr>
      </w:pPr>
      <w:r w:rsidRPr="0066196E">
        <w:rPr>
          <w:rFonts w:cs="Times New Roman"/>
          <w:color w:val="auto"/>
        </w:rPr>
        <w:t>pedagóg hlav</w:t>
      </w:r>
      <w:r w:rsidR="00BE1705" w:rsidRPr="0066196E">
        <w:rPr>
          <w:rFonts w:cs="Times New Roman"/>
          <w:color w:val="auto"/>
        </w:rPr>
        <w:t>ného odboru štúdia hra na saxofó</w:t>
      </w:r>
      <w:r w:rsidRPr="0066196E">
        <w:rPr>
          <w:rFonts w:cs="Times New Roman"/>
          <w:color w:val="auto"/>
        </w:rPr>
        <w:t>ne</w:t>
      </w:r>
    </w:p>
    <w:p w:rsidR="0098045B" w:rsidRPr="0066196E" w:rsidRDefault="0098045B" w:rsidP="005C2B9B">
      <w:pPr>
        <w:pStyle w:val="Normlny1"/>
        <w:widowControl w:val="0"/>
        <w:numPr>
          <w:ilvl w:val="0"/>
          <w:numId w:val="42"/>
        </w:numPr>
        <w:tabs>
          <w:tab w:val="left" w:pos="426"/>
          <w:tab w:val="left" w:pos="567"/>
          <w:tab w:val="left" w:pos="851"/>
          <w:tab w:val="left" w:pos="8789"/>
        </w:tabs>
        <w:jc w:val="both"/>
        <w:rPr>
          <w:rFonts w:cs="Times New Roman"/>
          <w:color w:val="auto"/>
        </w:rPr>
      </w:pPr>
      <w:r w:rsidRPr="0066196E">
        <w:rPr>
          <w:rFonts w:cs="Times New Roman"/>
          <w:color w:val="auto"/>
        </w:rPr>
        <w:t>členka poroty</w:t>
      </w:r>
      <w:r w:rsidR="00BE1705" w:rsidRPr="0066196E">
        <w:rPr>
          <w:rFonts w:cs="Times New Roman"/>
          <w:color w:val="auto"/>
        </w:rPr>
        <w:t xml:space="preserve"> </w:t>
      </w:r>
      <w:r w:rsidRPr="0066196E">
        <w:rPr>
          <w:rFonts w:cs="Times New Roman"/>
          <w:color w:val="auto"/>
        </w:rPr>
        <w:t>na súťaži „Čarovná flauta“ v Nižnej na Orave 19. – 21. 11. 2014</w:t>
      </w:r>
    </w:p>
    <w:p w:rsidR="0098045B" w:rsidRPr="0066196E" w:rsidRDefault="0098045B" w:rsidP="0098045B">
      <w:pPr>
        <w:pStyle w:val="Normlny1"/>
        <w:widowControl w:val="0"/>
        <w:tabs>
          <w:tab w:val="left" w:pos="284"/>
          <w:tab w:val="left" w:pos="709"/>
          <w:tab w:val="left" w:pos="851"/>
          <w:tab w:val="left" w:pos="8789"/>
        </w:tabs>
        <w:ind w:left="720"/>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Mgr. art. Jozef Rotter</w:t>
      </w:r>
    </w:p>
    <w:p w:rsidR="0098045B" w:rsidRPr="0066196E" w:rsidRDefault="0098045B" w:rsidP="005C2B9B">
      <w:pPr>
        <w:pStyle w:val="Normlny1"/>
        <w:widowControl w:val="0"/>
        <w:numPr>
          <w:ilvl w:val="0"/>
          <w:numId w:val="43"/>
        </w:numPr>
        <w:tabs>
          <w:tab w:val="left" w:pos="284"/>
          <w:tab w:val="left" w:pos="567"/>
          <w:tab w:val="left" w:pos="851"/>
          <w:tab w:val="left" w:pos="8789"/>
        </w:tabs>
        <w:jc w:val="both"/>
        <w:rPr>
          <w:rFonts w:cs="Times New Roman"/>
          <w:color w:val="auto"/>
        </w:rPr>
      </w:pPr>
      <w:r w:rsidRPr="0066196E">
        <w:rPr>
          <w:rFonts w:cs="Times New Roman"/>
          <w:color w:val="auto"/>
        </w:rPr>
        <w:t>pedagóg hlavného odboru štúdia hra na fagote</w:t>
      </w:r>
    </w:p>
    <w:p w:rsidR="0098045B" w:rsidRPr="0066196E" w:rsidRDefault="0098045B" w:rsidP="005C2B9B">
      <w:pPr>
        <w:pStyle w:val="Normlny1"/>
        <w:widowControl w:val="0"/>
        <w:numPr>
          <w:ilvl w:val="0"/>
          <w:numId w:val="43"/>
        </w:numPr>
        <w:tabs>
          <w:tab w:val="left" w:pos="284"/>
          <w:tab w:val="left" w:pos="567"/>
          <w:tab w:val="left" w:pos="851"/>
          <w:tab w:val="left" w:pos="8789"/>
        </w:tabs>
        <w:jc w:val="both"/>
        <w:rPr>
          <w:rFonts w:cs="Times New Roman"/>
          <w:color w:val="auto"/>
        </w:rPr>
      </w:pPr>
      <w:r w:rsidRPr="0066196E">
        <w:rPr>
          <w:rFonts w:cs="Times New Roman"/>
          <w:color w:val="auto"/>
        </w:rPr>
        <w:lastRenderedPageBreak/>
        <w:t>prvý fagotista Symfonického orchestra Slovenského rozhlasu</w:t>
      </w:r>
    </w:p>
    <w:p w:rsidR="0098045B" w:rsidRPr="0066196E" w:rsidRDefault="0098045B" w:rsidP="0098045B">
      <w:pPr>
        <w:pStyle w:val="Normlny1"/>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3"/>
        <w:pageBreakBefore/>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lastRenderedPageBreak/>
        <w:t>Hudobno-dramatický odbor</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Vedúci odboru Mgr. art. Igor Hrabinský</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ap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Jozef Ábel</w:t>
      </w:r>
    </w:p>
    <w:p w:rsidR="006839A4" w:rsidRPr="0066196E" w:rsidRDefault="006839A4" w:rsidP="005C2B9B">
      <w:pPr>
        <w:pStyle w:val="Normlny3"/>
        <w:widowControl w:val="0"/>
        <w:numPr>
          <w:ilvl w:val="0"/>
          <w:numId w:val="44"/>
        </w:numPr>
        <w:tabs>
          <w:tab w:val="left" w:pos="284"/>
          <w:tab w:val="left" w:pos="567"/>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5C2B9B">
      <w:pPr>
        <w:pStyle w:val="Normlny3"/>
        <w:widowControl w:val="0"/>
        <w:numPr>
          <w:ilvl w:val="0"/>
          <w:numId w:val="44"/>
        </w:numPr>
        <w:tabs>
          <w:tab w:val="left" w:pos="284"/>
          <w:tab w:val="left" w:pos="567"/>
          <w:tab w:val="left" w:pos="851"/>
          <w:tab w:val="left" w:pos="8566"/>
        </w:tabs>
        <w:jc w:val="both"/>
        <w:rPr>
          <w:rFonts w:cs="Times New Roman"/>
          <w:color w:val="auto"/>
        </w:rPr>
      </w:pPr>
      <w:r w:rsidRPr="0066196E">
        <w:rPr>
          <w:rFonts w:cs="Times New Roman"/>
          <w:color w:val="auto"/>
        </w:rPr>
        <w:t>do roku 2004 sólista Opery SND v Bratislave</w:t>
      </w:r>
    </w:p>
    <w:p w:rsidR="0098045B" w:rsidRPr="0066196E" w:rsidRDefault="0098045B" w:rsidP="005C2B9B">
      <w:pPr>
        <w:pStyle w:val="Normlny3"/>
        <w:widowControl w:val="0"/>
        <w:numPr>
          <w:ilvl w:val="0"/>
          <w:numId w:val="45"/>
        </w:numPr>
        <w:tabs>
          <w:tab w:val="left" w:pos="284"/>
          <w:tab w:val="left" w:pos="567"/>
          <w:tab w:val="left" w:pos="851"/>
          <w:tab w:val="left" w:pos="8566"/>
        </w:tabs>
        <w:jc w:val="both"/>
        <w:rPr>
          <w:rFonts w:cs="Times New Roman"/>
          <w:color w:val="auto"/>
        </w:rPr>
      </w:pPr>
      <w:r w:rsidRPr="0066196E">
        <w:rPr>
          <w:rFonts w:cs="Times New Roman"/>
          <w:color w:val="auto"/>
        </w:rPr>
        <w:t>príprava študent</w:t>
      </w:r>
      <w:r w:rsidR="00F440D8" w:rsidRPr="0066196E">
        <w:rPr>
          <w:rFonts w:cs="Times New Roman"/>
          <w:color w:val="auto"/>
        </w:rPr>
        <w:t>ov na mimoškolské účinkovanie pre podujatia Strednej odbornej školy</w:t>
      </w:r>
      <w:r w:rsidRPr="0066196E">
        <w:rPr>
          <w:rFonts w:cs="Times New Roman"/>
          <w:color w:val="auto"/>
        </w:rPr>
        <w:t xml:space="preserve"> Na pántoch</w:t>
      </w:r>
      <w:r w:rsidR="00F440D8" w:rsidRPr="0066196E">
        <w:rPr>
          <w:rFonts w:cs="Times New Roman"/>
          <w:color w:val="auto"/>
        </w:rPr>
        <w:t xml:space="preserve"> Bratislava</w:t>
      </w:r>
      <w:r w:rsidRPr="0066196E">
        <w:rPr>
          <w:rFonts w:cs="Times New Roman"/>
          <w:color w:val="auto"/>
        </w:rPr>
        <w:t xml:space="preserve">, </w:t>
      </w:r>
      <w:r w:rsidR="00F440D8" w:rsidRPr="0066196E">
        <w:rPr>
          <w:rFonts w:cs="Times New Roman"/>
          <w:color w:val="auto"/>
        </w:rPr>
        <w:t xml:space="preserve">pre Národný ústav srdcových chorôb (ďalej len </w:t>
      </w:r>
      <w:r w:rsidRPr="0066196E">
        <w:rPr>
          <w:rFonts w:cs="Times New Roman"/>
          <w:color w:val="auto"/>
        </w:rPr>
        <w:t>NÚSCH</w:t>
      </w:r>
      <w:r w:rsidR="00F440D8" w:rsidRPr="0066196E">
        <w:rPr>
          <w:rFonts w:cs="Times New Roman"/>
          <w:color w:val="auto"/>
        </w:rPr>
        <w:t>)</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b/>
          <w:i/>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Mojmír Caban</w:t>
      </w:r>
    </w:p>
    <w:p w:rsidR="006839A4" w:rsidRPr="0066196E" w:rsidRDefault="006839A4" w:rsidP="005C2B9B">
      <w:pPr>
        <w:pStyle w:val="Normlny3"/>
        <w:widowControl w:val="0"/>
        <w:numPr>
          <w:ilvl w:val="0"/>
          <w:numId w:val="46"/>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5C2B9B">
      <w:pPr>
        <w:pStyle w:val="Normlny3"/>
        <w:widowControl w:val="0"/>
        <w:numPr>
          <w:ilvl w:val="0"/>
          <w:numId w:val="46"/>
        </w:numPr>
        <w:tabs>
          <w:tab w:val="left" w:pos="284"/>
          <w:tab w:val="left" w:pos="539"/>
          <w:tab w:val="left" w:pos="851"/>
          <w:tab w:val="left" w:pos="8789"/>
        </w:tabs>
        <w:jc w:val="both"/>
        <w:rPr>
          <w:rFonts w:cs="Times New Roman"/>
          <w:color w:val="auto"/>
        </w:rPr>
      </w:pPr>
      <w:r w:rsidRPr="0066196E">
        <w:rPr>
          <w:rFonts w:cs="Times New Roman"/>
          <w:color w:val="auto"/>
        </w:rPr>
        <w:t xml:space="preserve">člen hereckého súboru Radošinského naivného divadla </w:t>
      </w:r>
    </w:p>
    <w:p w:rsidR="0098045B" w:rsidRPr="0066196E" w:rsidRDefault="0098045B" w:rsidP="005C2B9B">
      <w:pPr>
        <w:pStyle w:val="Normlny3"/>
        <w:widowControl w:val="0"/>
        <w:numPr>
          <w:ilvl w:val="0"/>
          <w:numId w:val="47"/>
        </w:numPr>
        <w:tabs>
          <w:tab w:val="left" w:pos="284"/>
          <w:tab w:val="left" w:pos="539"/>
          <w:tab w:val="left" w:pos="851"/>
          <w:tab w:val="left" w:pos="8789"/>
        </w:tabs>
        <w:jc w:val="both"/>
        <w:rPr>
          <w:rFonts w:cs="Times New Roman"/>
          <w:color w:val="auto"/>
        </w:rPr>
      </w:pPr>
      <w:r w:rsidRPr="0066196E">
        <w:rPr>
          <w:rFonts w:cs="Times New Roman"/>
          <w:color w:val="auto"/>
        </w:rPr>
        <w:t xml:space="preserve">príležitostne účinkuje v predstaveniach Divadla Nová scéna </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i/>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MgA. Mikuláš Doboš</w:t>
      </w:r>
    </w:p>
    <w:p w:rsidR="006839A4" w:rsidRPr="0066196E" w:rsidRDefault="006839A4" w:rsidP="005C2B9B">
      <w:pPr>
        <w:pStyle w:val="Normlny3"/>
        <w:widowControl w:val="0"/>
        <w:numPr>
          <w:ilvl w:val="0"/>
          <w:numId w:val="48"/>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5C2B9B">
      <w:pPr>
        <w:pStyle w:val="Normlny3"/>
        <w:widowControl w:val="0"/>
        <w:numPr>
          <w:ilvl w:val="0"/>
          <w:numId w:val="48"/>
        </w:numPr>
        <w:tabs>
          <w:tab w:val="left" w:pos="284"/>
          <w:tab w:val="left" w:pos="539"/>
          <w:tab w:val="left" w:pos="851"/>
          <w:tab w:val="left" w:pos="8789"/>
        </w:tabs>
        <w:jc w:val="both"/>
        <w:rPr>
          <w:rFonts w:cs="Times New Roman"/>
          <w:color w:val="auto"/>
        </w:rPr>
      </w:pPr>
      <w:r w:rsidRPr="0066196E">
        <w:rPr>
          <w:rFonts w:cs="Times New Roman"/>
          <w:color w:val="auto"/>
        </w:rPr>
        <w:t>koncertný umelec</w:t>
      </w:r>
    </w:p>
    <w:p w:rsidR="0098045B" w:rsidRPr="0066196E" w:rsidRDefault="0098045B" w:rsidP="005C2B9B">
      <w:pPr>
        <w:pStyle w:val="Normlny3"/>
        <w:widowControl w:val="0"/>
        <w:numPr>
          <w:ilvl w:val="0"/>
          <w:numId w:val="49"/>
        </w:numPr>
        <w:tabs>
          <w:tab w:val="left" w:pos="284"/>
          <w:tab w:val="left" w:pos="539"/>
          <w:tab w:val="left" w:pos="851"/>
          <w:tab w:val="left" w:pos="8789"/>
        </w:tabs>
        <w:jc w:val="both"/>
        <w:rPr>
          <w:rFonts w:cs="Times New Roman"/>
          <w:color w:val="auto"/>
        </w:rPr>
      </w:pPr>
      <w:r w:rsidRPr="0066196E">
        <w:rPr>
          <w:rFonts w:cs="Times New Roman"/>
          <w:color w:val="auto"/>
        </w:rPr>
        <w:t>sólista Opery SND, hosťuje v Štátnej opere Banská Bystrica</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Mgr. art. Rastislav Dubovský</w:t>
      </w:r>
    </w:p>
    <w:p w:rsidR="0098045B" w:rsidRPr="0066196E" w:rsidRDefault="0098045B" w:rsidP="005C2B9B">
      <w:pPr>
        <w:pStyle w:val="Normlny3"/>
        <w:widowControl w:val="0"/>
        <w:numPr>
          <w:ilvl w:val="0"/>
          <w:numId w:val="50"/>
        </w:numPr>
        <w:tabs>
          <w:tab w:val="left" w:pos="284"/>
          <w:tab w:val="left" w:pos="539"/>
          <w:tab w:val="left" w:pos="851"/>
          <w:tab w:val="left" w:pos="8789"/>
        </w:tabs>
        <w:jc w:val="both"/>
        <w:rPr>
          <w:rFonts w:cs="Times New Roman"/>
          <w:color w:val="auto"/>
        </w:rPr>
      </w:pPr>
      <w:r w:rsidRPr="0066196E">
        <w:rPr>
          <w:rFonts w:cs="Times New Roman"/>
          <w:color w:val="auto"/>
        </w:rPr>
        <w:t>hudobný skladateľ</w:t>
      </w:r>
    </w:p>
    <w:p w:rsidR="0098045B" w:rsidRPr="0066196E" w:rsidRDefault="0098045B" w:rsidP="007730DD">
      <w:pPr>
        <w:pStyle w:val="Normlny3"/>
        <w:widowControl w:val="0"/>
        <w:numPr>
          <w:ilvl w:val="0"/>
          <w:numId w:val="51"/>
        </w:numPr>
        <w:tabs>
          <w:tab w:val="left" w:pos="284"/>
          <w:tab w:val="left" w:pos="539"/>
          <w:tab w:val="left" w:pos="851"/>
          <w:tab w:val="left" w:pos="8789"/>
        </w:tabs>
        <w:jc w:val="both"/>
        <w:rPr>
          <w:rFonts w:cs="Times New Roman"/>
          <w:color w:val="auto"/>
        </w:rPr>
      </w:pPr>
      <w:r w:rsidRPr="0066196E">
        <w:rPr>
          <w:rFonts w:cs="Times New Roman"/>
          <w:color w:val="auto"/>
        </w:rPr>
        <w:t>podpredseda Slovenského ochranného zväzu autorského</w:t>
      </w:r>
    </w:p>
    <w:p w:rsidR="0098045B" w:rsidRPr="0066196E" w:rsidRDefault="0098045B" w:rsidP="007730DD">
      <w:pPr>
        <w:pStyle w:val="Normlny3"/>
        <w:widowControl w:val="0"/>
        <w:numPr>
          <w:ilvl w:val="0"/>
          <w:numId w:val="52"/>
        </w:numPr>
        <w:tabs>
          <w:tab w:val="left" w:pos="284"/>
          <w:tab w:val="left" w:pos="539"/>
          <w:tab w:val="left" w:pos="851"/>
          <w:tab w:val="left" w:pos="8789"/>
        </w:tabs>
        <w:jc w:val="both"/>
        <w:rPr>
          <w:rFonts w:cs="Times New Roman"/>
          <w:color w:val="auto"/>
        </w:rPr>
      </w:pPr>
      <w:r w:rsidRPr="0066196E">
        <w:rPr>
          <w:rFonts w:cs="Times New Roman"/>
          <w:color w:val="auto"/>
        </w:rPr>
        <w:t>autor hudby k televíznym seriálom Ordinácia v ružovej záhrade, Hod svišťom</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Mgr. art. Juraj Ďurdiak</w:t>
      </w:r>
    </w:p>
    <w:p w:rsidR="006839A4" w:rsidRPr="0066196E" w:rsidRDefault="006839A4" w:rsidP="007730DD">
      <w:pPr>
        <w:pStyle w:val="Normlny3"/>
        <w:widowControl w:val="0"/>
        <w:numPr>
          <w:ilvl w:val="0"/>
          <w:numId w:val="53"/>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53"/>
        </w:numPr>
        <w:tabs>
          <w:tab w:val="left" w:pos="284"/>
          <w:tab w:val="left" w:pos="539"/>
          <w:tab w:val="left" w:pos="851"/>
          <w:tab w:val="left" w:pos="8789"/>
        </w:tabs>
        <w:jc w:val="both"/>
        <w:rPr>
          <w:rFonts w:cs="Times New Roman"/>
          <w:color w:val="auto"/>
        </w:rPr>
      </w:pPr>
      <w:r w:rsidRPr="0066196E">
        <w:rPr>
          <w:rFonts w:cs="Times New Roman"/>
          <w:color w:val="auto"/>
        </w:rPr>
        <w:t>generálny riaditeľ Divadla Nová scéna v Bratislave</w:t>
      </w:r>
    </w:p>
    <w:p w:rsidR="0098045B" w:rsidRPr="0066196E" w:rsidRDefault="0098045B" w:rsidP="007730DD">
      <w:pPr>
        <w:pStyle w:val="Normlny3"/>
        <w:widowControl w:val="0"/>
        <w:numPr>
          <w:ilvl w:val="0"/>
          <w:numId w:val="54"/>
        </w:numPr>
        <w:tabs>
          <w:tab w:val="left" w:pos="284"/>
          <w:tab w:val="left" w:pos="539"/>
          <w:tab w:val="left" w:pos="851"/>
          <w:tab w:val="left" w:pos="8789"/>
        </w:tabs>
        <w:jc w:val="both"/>
        <w:rPr>
          <w:rFonts w:cs="Times New Roman"/>
          <w:color w:val="auto"/>
        </w:rPr>
      </w:pPr>
      <w:r w:rsidRPr="0066196E">
        <w:rPr>
          <w:rFonts w:cs="Times New Roman"/>
          <w:color w:val="auto"/>
        </w:rPr>
        <w:t>divadelný a muzikálový herec</w:t>
      </w:r>
    </w:p>
    <w:p w:rsidR="0098045B" w:rsidRPr="0066196E" w:rsidRDefault="0098045B" w:rsidP="007730DD">
      <w:pPr>
        <w:pStyle w:val="Normlny3"/>
        <w:widowControl w:val="0"/>
        <w:numPr>
          <w:ilvl w:val="0"/>
          <w:numId w:val="54"/>
        </w:numPr>
        <w:tabs>
          <w:tab w:val="left" w:pos="284"/>
          <w:tab w:val="left" w:pos="539"/>
          <w:tab w:val="left" w:pos="851"/>
          <w:tab w:val="left" w:pos="8789"/>
        </w:tabs>
        <w:jc w:val="both"/>
        <w:rPr>
          <w:rFonts w:cs="Times New Roman"/>
          <w:color w:val="auto"/>
        </w:rPr>
      </w:pPr>
      <w:r w:rsidRPr="0066196E">
        <w:rPr>
          <w:rFonts w:cs="Times New Roman"/>
          <w:color w:val="auto"/>
        </w:rPr>
        <w:t>Nová scéna: P</w:t>
      </w:r>
      <w:r w:rsidR="00B14C24" w:rsidRPr="0066196E">
        <w:rPr>
          <w:rFonts w:cs="Times New Roman"/>
          <w:color w:val="auto"/>
        </w:rPr>
        <w:t>eter</w:t>
      </w:r>
      <w:r w:rsidRPr="0066196E">
        <w:rPr>
          <w:rFonts w:cs="Times New Roman"/>
          <w:color w:val="auto"/>
        </w:rPr>
        <w:t xml:space="preserve"> Shaffer: Equus – postava Martin Dysart</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rPr>
      </w:pPr>
      <w:r w:rsidRPr="0066196E">
        <w:rPr>
          <w:rFonts w:cs="Times New Roman"/>
          <w:color w:val="auto"/>
          <w:u w:val="single"/>
        </w:rPr>
        <w:t>Mgr. art. Drahomíra Filipovičová</w:t>
      </w:r>
    </w:p>
    <w:p w:rsidR="006839A4" w:rsidRPr="0066196E" w:rsidRDefault="006839A4" w:rsidP="007730DD">
      <w:pPr>
        <w:pStyle w:val="Normlny3"/>
        <w:widowControl w:val="0"/>
        <w:numPr>
          <w:ilvl w:val="0"/>
          <w:numId w:val="55"/>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pedagóg hlavného odboru štúdia</w:t>
      </w:r>
    </w:p>
    <w:p w:rsidR="004A1510" w:rsidRDefault="0098045B" w:rsidP="007730DD">
      <w:pPr>
        <w:pStyle w:val="Normlny3"/>
        <w:widowControl w:val="0"/>
        <w:numPr>
          <w:ilvl w:val="0"/>
          <w:numId w:val="55"/>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 xml:space="preserve">pripravila umelecké výkony žiakov do </w:t>
      </w:r>
      <w:r w:rsidR="004A1510">
        <w:rPr>
          <w:rFonts w:cs="Times New Roman"/>
          <w:color w:val="auto"/>
        </w:rPr>
        <w:t xml:space="preserve">nasledujúcich </w:t>
      </w:r>
      <w:r w:rsidRPr="0066196E">
        <w:rPr>
          <w:rFonts w:cs="Times New Roman"/>
          <w:color w:val="auto"/>
        </w:rPr>
        <w:t>programov</w:t>
      </w:r>
      <w:r w:rsidR="004A1510">
        <w:rPr>
          <w:rFonts w:cs="Times New Roman"/>
          <w:color w:val="auto"/>
        </w:rPr>
        <w:t>:</w:t>
      </w:r>
      <w:r w:rsidRPr="0066196E">
        <w:rPr>
          <w:rFonts w:cs="Times New Roman"/>
          <w:color w:val="auto"/>
        </w:rPr>
        <w:t xml:space="preserve"> </w:t>
      </w:r>
    </w:p>
    <w:p w:rsidR="004A1510" w:rsidRDefault="0098045B" w:rsidP="00EB51CA">
      <w:pPr>
        <w:pStyle w:val="Normlny3"/>
        <w:widowControl w:val="0"/>
        <w:tabs>
          <w:tab w:val="left" w:pos="539"/>
          <w:tab w:val="left" w:pos="709"/>
          <w:tab w:val="left" w:pos="851"/>
          <w:tab w:val="left" w:pos="8566"/>
        </w:tabs>
        <w:ind w:left="360" w:firstLine="207"/>
        <w:jc w:val="both"/>
        <w:rPr>
          <w:rFonts w:cs="Times New Roman"/>
          <w:color w:val="auto"/>
        </w:rPr>
      </w:pPr>
      <w:r w:rsidRPr="0066196E">
        <w:rPr>
          <w:rFonts w:cs="Times New Roman"/>
          <w:color w:val="auto"/>
        </w:rPr>
        <w:t xml:space="preserve">pre Bratislavský samosprávny kraj, </w:t>
      </w:r>
    </w:p>
    <w:p w:rsidR="004A1510" w:rsidRDefault="0098045B" w:rsidP="00EB51CA">
      <w:pPr>
        <w:pStyle w:val="Normlny3"/>
        <w:widowControl w:val="0"/>
        <w:tabs>
          <w:tab w:val="left" w:pos="539"/>
          <w:tab w:val="left" w:pos="709"/>
          <w:tab w:val="left" w:pos="851"/>
          <w:tab w:val="left" w:pos="8566"/>
        </w:tabs>
        <w:ind w:left="360" w:firstLine="207"/>
        <w:jc w:val="both"/>
        <w:rPr>
          <w:rFonts w:cs="Times New Roman"/>
          <w:color w:val="auto"/>
        </w:rPr>
      </w:pPr>
      <w:r w:rsidRPr="0066196E">
        <w:rPr>
          <w:rFonts w:cs="Times New Roman"/>
          <w:color w:val="auto"/>
        </w:rPr>
        <w:t>pre S</w:t>
      </w:r>
      <w:r w:rsidR="00B14C24" w:rsidRPr="0066196E">
        <w:rPr>
          <w:rFonts w:cs="Times New Roman"/>
          <w:color w:val="auto"/>
        </w:rPr>
        <w:t>trednú odbornú školu</w:t>
      </w:r>
      <w:r w:rsidRPr="0066196E">
        <w:rPr>
          <w:rFonts w:cs="Times New Roman"/>
          <w:color w:val="auto"/>
        </w:rPr>
        <w:t xml:space="preserve"> Na pántoch</w:t>
      </w:r>
      <w:r w:rsidR="004A1510">
        <w:rPr>
          <w:rFonts w:cs="Times New Roman"/>
          <w:color w:val="auto"/>
        </w:rPr>
        <w:t xml:space="preserve"> v Bratislave</w:t>
      </w:r>
      <w:r w:rsidRPr="0066196E">
        <w:rPr>
          <w:rFonts w:cs="Times New Roman"/>
          <w:color w:val="auto"/>
        </w:rPr>
        <w:t xml:space="preserve">, </w:t>
      </w:r>
    </w:p>
    <w:p w:rsidR="004A1510" w:rsidRDefault="0098045B" w:rsidP="00EB51CA">
      <w:pPr>
        <w:pStyle w:val="Normlny3"/>
        <w:widowControl w:val="0"/>
        <w:tabs>
          <w:tab w:val="left" w:pos="539"/>
          <w:tab w:val="left" w:pos="709"/>
          <w:tab w:val="left" w:pos="851"/>
          <w:tab w:val="left" w:pos="8566"/>
        </w:tabs>
        <w:ind w:left="360" w:firstLine="207"/>
        <w:jc w:val="both"/>
        <w:rPr>
          <w:rFonts w:cs="Times New Roman"/>
          <w:color w:val="auto"/>
        </w:rPr>
      </w:pPr>
      <w:r w:rsidRPr="0066196E">
        <w:rPr>
          <w:rFonts w:cs="Times New Roman"/>
          <w:color w:val="auto"/>
        </w:rPr>
        <w:t xml:space="preserve">pre mesto Stupava, </w:t>
      </w:r>
    </w:p>
    <w:p w:rsidR="0098045B" w:rsidRPr="0066196E" w:rsidRDefault="0098045B" w:rsidP="00EB51CA">
      <w:pPr>
        <w:pStyle w:val="Normlny3"/>
        <w:widowControl w:val="0"/>
        <w:tabs>
          <w:tab w:val="left" w:pos="539"/>
          <w:tab w:val="left" w:pos="709"/>
          <w:tab w:val="left" w:pos="851"/>
          <w:tab w:val="left" w:pos="8566"/>
        </w:tabs>
        <w:ind w:left="360" w:firstLine="207"/>
        <w:jc w:val="both"/>
        <w:rPr>
          <w:rFonts w:cs="Times New Roman"/>
          <w:color w:val="auto"/>
        </w:rPr>
      </w:pPr>
      <w:r w:rsidRPr="0066196E">
        <w:rPr>
          <w:rFonts w:cs="Times New Roman"/>
          <w:color w:val="auto"/>
        </w:rPr>
        <w:t>pre stretnutia seniorov</w:t>
      </w:r>
    </w:p>
    <w:p w:rsidR="0098045B" w:rsidRPr="0066196E" w:rsidRDefault="004A1510" w:rsidP="00EB51CA">
      <w:pPr>
        <w:pStyle w:val="Normlny3"/>
        <w:widowControl w:val="0"/>
        <w:tabs>
          <w:tab w:val="left" w:pos="539"/>
          <w:tab w:val="left" w:pos="709"/>
          <w:tab w:val="left" w:pos="851"/>
          <w:tab w:val="left" w:pos="8566"/>
        </w:tabs>
        <w:ind w:left="360" w:firstLine="207"/>
        <w:jc w:val="both"/>
        <w:rPr>
          <w:rFonts w:cs="Times New Roman"/>
          <w:color w:val="auto"/>
        </w:rPr>
      </w:pPr>
      <w:r>
        <w:rPr>
          <w:rFonts w:cs="Times New Roman"/>
          <w:color w:val="auto"/>
        </w:rPr>
        <w:t xml:space="preserve">pre </w:t>
      </w:r>
      <w:r w:rsidR="0098045B" w:rsidRPr="0066196E">
        <w:rPr>
          <w:rFonts w:cs="Times New Roman"/>
          <w:color w:val="auto"/>
        </w:rPr>
        <w:t>Vianočný koncert Kalinkovo (Zuzana Hepnerová, Martin Macko)</w:t>
      </w:r>
    </w:p>
    <w:p w:rsidR="00EB51CA" w:rsidRDefault="004A1510" w:rsidP="00EB51CA">
      <w:pPr>
        <w:pStyle w:val="Normlny3"/>
        <w:widowControl w:val="0"/>
        <w:tabs>
          <w:tab w:val="left" w:pos="539"/>
          <w:tab w:val="left" w:pos="709"/>
          <w:tab w:val="left" w:pos="851"/>
          <w:tab w:val="left" w:pos="8566"/>
        </w:tabs>
        <w:ind w:left="360" w:firstLine="207"/>
        <w:jc w:val="both"/>
        <w:rPr>
          <w:rFonts w:cs="Times New Roman"/>
          <w:color w:val="auto"/>
        </w:rPr>
      </w:pPr>
      <w:r>
        <w:rPr>
          <w:rFonts w:cs="Times New Roman"/>
          <w:color w:val="auto"/>
        </w:rPr>
        <w:t xml:space="preserve">pre </w:t>
      </w:r>
      <w:r w:rsidR="001E7045">
        <w:rPr>
          <w:rFonts w:cs="Times New Roman"/>
          <w:color w:val="auto"/>
        </w:rPr>
        <w:t>K</w:t>
      </w:r>
      <w:r w:rsidR="001E7045" w:rsidRPr="0066196E">
        <w:rPr>
          <w:rFonts w:cs="Times New Roman"/>
          <w:color w:val="auto"/>
        </w:rPr>
        <w:t xml:space="preserve">ardioklub </w:t>
      </w:r>
      <w:r w:rsidR="001E7045">
        <w:rPr>
          <w:rFonts w:cs="Times New Roman"/>
          <w:color w:val="auto"/>
        </w:rPr>
        <w:t xml:space="preserve">Národného ústavu srdcových chorôb </w:t>
      </w:r>
      <w:r w:rsidR="001E7045" w:rsidRPr="001E7045">
        <w:rPr>
          <w:rFonts w:cs="Times New Roman"/>
          <w:color w:val="auto"/>
        </w:rPr>
        <w:t>Vianočné vystúpeni</w:t>
      </w:r>
      <w:r w:rsidR="001E7045">
        <w:rPr>
          <w:rFonts w:cs="Times New Roman"/>
          <w:color w:val="auto"/>
        </w:rPr>
        <w:t>e Domu ROH</w:t>
      </w:r>
    </w:p>
    <w:p w:rsidR="0098045B" w:rsidRPr="001E7045" w:rsidRDefault="00EB51CA" w:rsidP="00EB51CA">
      <w:pPr>
        <w:pStyle w:val="Normlny3"/>
        <w:widowControl w:val="0"/>
        <w:tabs>
          <w:tab w:val="left" w:pos="539"/>
          <w:tab w:val="left" w:pos="709"/>
          <w:tab w:val="left" w:pos="851"/>
          <w:tab w:val="left" w:pos="8566"/>
        </w:tabs>
        <w:ind w:left="360" w:firstLine="207"/>
        <w:jc w:val="both"/>
        <w:rPr>
          <w:rFonts w:cs="Times New Roman"/>
          <w:color w:val="auto"/>
        </w:rPr>
      </w:pPr>
      <w:r>
        <w:rPr>
          <w:rFonts w:cs="Times New Roman"/>
          <w:color w:val="auto"/>
        </w:rPr>
        <w:t xml:space="preserve"> </w:t>
      </w:r>
      <w:r w:rsidR="0098045B" w:rsidRPr="001E7045">
        <w:rPr>
          <w:rFonts w:cs="Times New Roman"/>
          <w:color w:val="auto"/>
        </w:rPr>
        <w:t>(Zuzana Hepnerová, Martin Macko)</w:t>
      </w:r>
    </w:p>
    <w:p w:rsidR="0098045B" w:rsidRPr="0066196E" w:rsidRDefault="001E7045" w:rsidP="00EB51CA">
      <w:pPr>
        <w:pStyle w:val="Normlny3"/>
        <w:widowControl w:val="0"/>
        <w:tabs>
          <w:tab w:val="left" w:pos="539"/>
          <w:tab w:val="left" w:pos="709"/>
          <w:tab w:val="left" w:pos="851"/>
          <w:tab w:val="left" w:pos="8566"/>
        </w:tabs>
        <w:ind w:left="360" w:firstLine="207"/>
        <w:jc w:val="both"/>
        <w:rPr>
          <w:rFonts w:cs="Times New Roman"/>
          <w:color w:val="auto"/>
        </w:rPr>
      </w:pPr>
      <w:r>
        <w:rPr>
          <w:rFonts w:cs="Times New Roman"/>
          <w:color w:val="auto"/>
        </w:rPr>
        <w:t xml:space="preserve">pre </w:t>
      </w:r>
      <w:r w:rsidR="0098045B" w:rsidRPr="0066196E">
        <w:rPr>
          <w:rFonts w:cs="Times New Roman"/>
          <w:color w:val="auto"/>
        </w:rPr>
        <w:t xml:space="preserve">Vianočné stretnutie </w:t>
      </w:r>
      <w:r w:rsidR="00B14C24" w:rsidRPr="0066196E">
        <w:rPr>
          <w:rFonts w:cs="Times New Roman"/>
          <w:color w:val="auto"/>
        </w:rPr>
        <w:t xml:space="preserve">pracovníkov </w:t>
      </w:r>
      <w:r w:rsidR="0098045B" w:rsidRPr="0066196E">
        <w:rPr>
          <w:rFonts w:cs="Times New Roman"/>
          <w:color w:val="auto"/>
        </w:rPr>
        <w:t>M</w:t>
      </w:r>
      <w:r w:rsidR="00EB51CA">
        <w:rPr>
          <w:rFonts w:cs="Times New Roman"/>
          <w:color w:val="auto"/>
        </w:rPr>
        <w:t>ŠVVaŠ SR</w:t>
      </w:r>
      <w:r>
        <w:rPr>
          <w:rFonts w:cs="Times New Roman"/>
          <w:color w:val="auto"/>
        </w:rPr>
        <w:t xml:space="preserve"> (</w:t>
      </w:r>
      <w:r w:rsidR="0098045B" w:rsidRPr="0066196E">
        <w:rPr>
          <w:rFonts w:cs="Times New Roman"/>
          <w:color w:val="auto"/>
        </w:rPr>
        <w:t>Lenka Machciníková</w:t>
      </w:r>
      <w:r>
        <w:rPr>
          <w:rFonts w:cs="Times New Roman"/>
          <w:color w:val="auto"/>
        </w:rPr>
        <w:t>)</w:t>
      </w:r>
    </w:p>
    <w:p w:rsidR="00B72292" w:rsidRDefault="001E7045" w:rsidP="00EB51CA">
      <w:pPr>
        <w:pStyle w:val="Normlny3"/>
        <w:widowControl w:val="0"/>
        <w:tabs>
          <w:tab w:val="left" w:pos="539"/>
          <w:tab w:val="left" w:pos="709"/>
          <w:tab w:val="left" w:pos="851"/>
          <w:tab w:val="left" w:pos="8566"/>
        </w:tabs>
        <w:ind w:left="360" w:firstLine="207"/>
        <w:jc w:val="both"/>
        <w:rPr>
          <w:rFonts w:cs="Times New Roman"/>
          <w:color w:val="auto"/>
        </w:rPr>
      </w:pPr>
      <w:r>
        <w:rPr>
          <w:rFonts w:cs="Times New Roman"/>
          <w:color w:val="auto"/>
        </w:rPr>
        <w:t>pre slávnosť udeľovani</w:t>
      </w:r>
      <w:r w:rsidR="00EB51CA">
        <w:rPr>
          <w:rFonts w:cs="Times New Roman"/>
          <w:color w:val="auto"/>
        </w:rPr>
        <w:t>a</w:t>
      </w:r>
      <w:r w:rsidR="0098045B" w:rsidRPr="0066196E">
        <w:rPr>
          <w:rFonts w:cs="Times New Roman"/>
          <w:color w:val="auto"/>
        </w:rPr>
        <w:t xml:space="preserve"> cien Športovec roka</w:t>
      </w:r>
      <w:r>
        <w:rPr>
          <w:rFonts w:cs="Times New Roman"/>
          <w:color w:val="auto"/>
        </w:rPr>
        <w:t xml:space="preserve"> 2014</w:t>
      </w:r>
      <w:r w:rsidR="005027CC">
        <w:rPr>
          <w:rFonts w:cs="Times New Roman"/>
          <w:color w:val="auto"/>
        </w:rPr>
        <w:t xml:space="preserve"> v</w:t>
      </w:r>
      <w:r w:rsidR="0098045B" w:rsidRPr="0066196E">
        <w:rPr>
          <w:rFonts w:cs="Times New Roman"/>
          <w:color w:val="auto"/>
        </w:rPr>
        <w:t xml:space="preserve"> Primaciáln</w:t>
      </w:r>
      <w:r w:rsidR="005027CC">
        <w:rPr>
          <w:rFonts w:cs="Times New Roman"/>
          <w:color w:val="auto"/>
        </w:rPr>
        <w:t>om</w:t>
      </w:r>
      <w:r w:rsidR="0098045B" w:rsidRPr="0066196E">
        <w:rPr>
          <w:rFonts w:cs="Times New Roman"/>
          <w:color w:val="auto"/>
        </w:rPr>
        <w:t xml:space="preserve"> palác</w:t>
      </w:r>
      <w:r w:rsidR="005027CC">
        <w:rPr>
          <w:rFonts w:cs="Times New Roman"/>
          <w:color w:val="auto"/>
        </w:rPr>
        <w:t>i</w:t>
      </w:r>
      <w:r w:rsidR="0098045B" w:rsidRPr="0066196E">
        <w:rPr>
          <w:rFonts w:cs="Times New Roman"/>
          <w:color w:val="auto"/>
        </w:rPr>
        <w:t xml:space="preserve"> (Lenka </w:t>
      </w:r>
    </w:p>
    <w:p w:rsidR="0098045B" w:rsidRPr="0066196E" w:rsidRDefault="0098045B" w:rsidP="00EB51CA">
      <w:pPr>
        <w:pStyle w:val="Normlny3"/>
        <w:widowControl w:val="0"/>
        <w:tabs>
          <w:tab w:val="left" w:pos="539"/>
          <w:tab w:val="left" w:pos="709"/>
          <w:tab w:val="left" w:pos="851"/>
          <w:tab w:val="left" w:pos="8566"/>
        </w:tabs>
        <w:ind w:left="360" w:firstLine="207"/>
        <w:jc w:val="both"/>
        <w:rPr>
          <w:rFonts w:cs="Times New Roman"/>
          <w:color w:val="auto"/>
        </w:rPr>
      </w:pPr>
      <w:r w:rsidRPr="0066196E">
        <w:rPr>
          <w:rFonts w:cs="Times New Roman"/>
          <w:color w:val="auto"/>
        </w:rPr>
        <w:t>Machciníková)</w:t>
      </w:r>
      <w:r w:rsidR="00B72292">
        <w:rPr>
          <w:rFonts w:cs="Times New Roman"/>
          <w:color w:val="auto"/>
        </w:rPr>
        <w:t xml:space="preserve"> ,</w:t>
      </w:r>
    </w:p>
    <w:p w:rsidR="00B72292" w:rsidRDefault="005027CC" w:rsidP="00EB51CA">
      <w:pPr>
        <w:pStyle w:val="Normlny3"/>
        <w:widowControl w:val="0"/>
        <w:tabs>
          <w:tab w:val="left" w:pos="539"/>
          <w:tab w:val="left" w:pos="709"/>
          <w:tab w:val="left" w:pos="851"/>
          <w:tab w:val="left" w:pos="8566"/>
        </w:tabs>
        <w:ind w:left="360" w:firstLine="207"/>
        <w:jc w:val="both"/>
        <w:rPr>
          <w:rFonts w:cs="Times New Roman"/>
          <w:color w:val="auto"/>
        </w:rPr>
      </w:pPr>
      <w:r>
        <w:rPr>
          <w:rFonts w:cs="Times New Roman"/>
          <w:color w:val="auto"/>
        </w:rPr>
        <w:t xml:space="preserve">pre úvodný </w:t>
      </w:r>
      <w:r w:rsidR="0098045B" w:rsidRPr="0066196E">
        <w:rPr>
          <w:rFonts w:cs="Times New Roman"/>
          <w:color w:val="auto"/>
        </w:rPr>
        <w:t>Koncert skupiny Boney M (Lenka Machciníková, Peter Šrámek, Zuzana</w:t>
      </w:r>
    </w:p>
    <w:p w:rsidR="0098045B" w:rsidRPr="0066196E" w:rsidRDefault="0098045B" w:rsidP="00EB51CA">
      <w:pPr>
        <w:pStyle w:val="Normlny3"/>
        <w:widowControl w:val="0"/>
        <w:tabs>
          <w:tab w:val="left" w:pos="539"/>
          <w:tab w:val="left" w:pos="709"/>
          <w:tab w:val="left" w:pos="851"/>
          <w:tab w:val="left" w:pos="8566"/>
        </w:tabs>
        <w:ind w:left="360" w:firstLine="207"/>
        <w:jc w:val="both"/>
        <w:rPr>
          <w:rFonts w:cs="Times New Roman"/>
          <w:color w:val="auto"/>
        </w:rPr>
      </w:pPr>
      <w:r w:rsidRPr="0066196E">
        <w:rPr>
          <w:rFonts w:cs="Times New Roman"/>
          <w:color w:val="auto"/>
        </w:rPr>
        <w:t>Hepnerová)</w:t>
      </w:r>
    </w:p>
    <w:p w:rsidR="0098045B" w:rsidRPr="0066196E" w:rsidRDefault="00B72292" w:rsidP="007730DD">
      <w:pPr>
        <w:pStyle w:val="Normlny3"/>
        <w:widowControl w:val="0"/>
        <w:numPr>
          <w:ilvl w:val="0"/>
          <w:numId w:val="55"/>
        </w:numPr>
        <w:tabs>
          <w:tab w:val="left" w:pos="284"/>
          <w:tab w:val="left" w:pos="539"/>
          <w:tab w:val="left" w:pos="851"/>
          <w:tab w:val="left" w:pos="8566"/>
        </w:tabs>
        <w:jc w:val="both"/>
        <w:rPr>
          <w:rFonts w:cs="Times New Roman"/>
          <w:color w:val="auto"/>
        </w:rPr>
      </w:pPr>
      <w:r>
        <w:rPr>
          <w:rFonts w:cs="Times New Roman"/>
          <w:color w:val="auto"/>
        </w:rPr>
        <w:t>na Speváckej</w:t>
      </w:r>
      <w:r w:rsidR="0098045B" w:rsidRPr="0066196E">
        <w:rPr>
          <w:rFonts w:cs="Times New Roman"/>
          <w:color w:val="auto"/>
        </w:rPr>
        <w:t xml:space="preserve"> súťaž</w:t>
      </w:r>
      <w:r>
        <w:rPr>
          <w:rFonts w:cs="Times New Roman"/>
          <w:color w:val="auto"/>
        </w:rPr>
        <w:t>i</w:t>
      </w:r>
      <w:r w:rsidR="0098045B" w:rsidRPr="0066196E">
        <w:rPr>
          <w:rFonts w:cs="Times New Roman"/>
          <w:color w:val="auto"/>
        </w:rPr>
        <w:t xml:space="preserve"> Muzikálová hviezda 2015 </w:t>
      </w:r>
      <w:r>
        <w:rPr>
          <w:rFonts w:cs="Times New Roman"/>
          <w:color w:val="auto"/>
        </w:rPr>
        <w:t xml:space="preserve">získala jej študentka </w:t>
      </w:r>
      <w:r w:rsidR="0098045B" w:rsidRPr="0066196E">
        <w:rPr>
          <w:rFonts w:cs="Times New Roman"/>
          <w:color w:val="auto"/>
        </w:rPr>
        <w:t>Zuzana Hepnerová 2. miesto</w:t>
      </w:r>
    </w:p>
    <w:p w:rsidR="0098045B" w:rsidRPr="0066196E" w:rsidRDefault="00B72292" w:rsidP="007730DD">
      <w:pPr>
        <w:pStyle w:val="Normlny3"/>
        <w:widowControl w:val="0"/>
        <w:numPr>
          <w:ilvl w:val="0"/>
          <w:numId w:val="55"/>
        </w:numPr>
        <w:tabs>
          <w:tab w:val="left" w:pos="284"/>
          <w:tab w:val="left" w:pos="539"/>
          <w:tab w:val="left" w:pos="851"/>
          <w:tab w:val="left" w:pos="8566"/>
        </w:tabs>
        <w:jc w:val="both"/>
        <w:rPr>
          <w:rFonts w:cs="Times New Roman"/>
          <w:color w:val="auto"/>
        </w:rPr>
      </w:pPr>
      <w:r>
        <w:rPr>
          <w:rFonts w:cs="Times New Roman"/>
          <w:color w:val="auto"/>
        </w:rPr>
        <w:t>na Medzinárodnej speváckej</w:t>
      </w:r>
      <w:r w:rsidR="0098045B" w:rsidRPr="0066196E">
        <w:rPr>
          <w:rFonts w:cs="Times New Roman"/>
          <w:color w:val="auto"/>
        </w:rPr>
        <w:t xml:space="preserve"> súťaž</w:t>
      </w:r>
      <w:r>
        <w:rPr>
          <w:rFonts w:cs="Times New Roman"/>
          <w:color w:val="auto"/>
        </w:rPr>
        <w:t>i</w:t>
      </w:r>
      <w:r w:rsidR="0098045B" w:rsidRPr="0066196E">
        <w:rPr>
          <w:rFonts w:cs="Times New Roman"/>
          <w:color w:val="auto"/>
        </w:rPr>
        <w:t xml:space="preserve"> Rising Star – </w:t>
      </w:r>
      <w:r w:rsidR="009526ED" w:rsidRPr="0066196E">
        <w:rPr>
          <w:rFonts w:cs="Times New Roman"/>
          <w:color w:val="auto"/>
        </w:rPr>
        <w:t xml:space="preserve">maďarská televízia TV2, </w:t>
      </w:r>
      <w:r w:rsidR="0098045B" w:rsidRPr="0066196E">
        <w:rPr>
          <w:rFonts w:cs="Times New Roman"/>
          <w:color w:val="auto"/>
        </w:rPr>
        <w:t xml:space="preserve">Budapešť – </w:t>
      </w:r>
      <w:r>
        <w:rPr>
          <w:rFonts w:cs="Times New Roman"/>
          <w:color w:val="auto"/>
        </w:rPr>
        <w:t xml:space="preserve">získal jej žiak </w:t>
      </w:r>
      <w:r w:rsidR="0098045B" w:rsidRPr="0066196E">
        <w:rPr>
          <w:rFonts w:cs="Times New Roman"/>
          <w:color w:val="auto"/>
        </w:rPr>
        <w:t>Peter Šrámek – 3. miesto</w:t>
      </w:r>
    </w:p>
    <w:p w:rsidR="0098045B" w:rsidRPr="0066196E" w:rsidRDefault="0098045B" w:rsidP="0098045B">
      <w:pPr>
        <w:pStyle w:val="Normlny3"/>
        <w:widowControl w:val="0"/>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rPr>
      </w:pPr>
      <w:r w:rsidRPr="0066196E">
        <w:rPr>
          <w:rFonts w:cs="Times New Roman"/>
          <w:color w:val="auto"/>
          <w:u w:val="single"/>
        </w:rPr>
        <w:t>Mgr. art. Božena Gráfová, ArtD.</w:t>
      </w:r>
    </w:p>
    <w:p w:rsidR="006839A4" w:rsidRPr="0066196E" w:rsidRDefault="006839A4" w:rsidP="007730DD">
      <w:pPr>
        <w:pStyle w:val="Normlny3"/>
        <w:widowControl w:val="0"/>
        <w:numPr>
          <w:ilvl w:val="0"/>
          <w:numId w:val="56"/>
        </w:numPr>
        <w:tabs>
          <w:tab w:val="left" w:pos="284"/>
          <w:tab w:val="left" w:pos="539"/>
          <w:tab w:val="left" w:pos="851"/>
          <w:tab w:val="left" w:pos="8566"/>
        </w:tabs>
        <w:jc w:val="both"/>
        <w:rPr>
          <w:rFonts w:cs="Times New Roman"/>
          <w:color w:val="auto"/>
        </w:rPr>
      </w:pPr>
      <w:r w:rsidRPr="0066196E">
        <w:rPr>
          <w:rFonts w:cs="Times New Roman"/>
          <w:color w:val="auto"/>
        </w:rPr>
        <w:lastRenderedPageBreak/>
        <w:t>pedagóg hlavného odboru štúdia</w:t>
      </w:r>
    </w:p>
    <w:p w:rsidR="0098045B" w:rsidRPr="0066196E" w:rsidRDefault="0098045B" w:rsidP="007730DD">
      <w:pPr>
        <w:pStyle w:val="Normlny3"/>
        <w:widowControl w:val="0"/>
        <w:numPr>
          <w:ilvl w:val="0"/>
          <w:numId w:val="56"/>
        </w:numPr>
        <w:tabs>
          <w:tab w:val="left" w:pos="284"/>
          <w:tab w:val="left" w:pos="539"/>
          <w:tab w:val="left" w:pos="851"/>
          <w:tab w:val="left" w:pos="8566"/>
        </w:tabs>
        <w:jc w:val="both"/>
        <w:rPr>
          <w:rFonts w:cs="Times New Roman"/>
          <w:color w:val="auto"/>
        </w:rPr>
      </w:pPr>
      <w:r w:rsidRPr="0066196E">
        <w:rPr>
          <w:rFonts w:cs="Times New Roman"/>
          <w:color w:val="auto"/>
        </w:rPr>
        <w:t>predsedníčka poroty súťaže Hľadá sa muzikálová hviezda na ZUŠ Hálkova</w:t>
      </w:r>
    </w:p>
    <w:p w:rsidR="0098045B" w:rsidRPr="0066196E" w:rsidRDefault="0098045B" w:rsidP="007730DD">
      <w:pPr>
        <w:pStyle w:val="Normlny3"/>
        <w:widowControl w:val="0"/>
        <w:numPr>
          <w:ilvl w:val="0"/>
          <w:numId w:val="56"/>
        </w:numPr>
        <w:tabs>
          <w:tab w:val="left" w:pos="284"/>
          <w:tab w:val="left" w:pos="539"/>
          <w:tab w:val="left" w:pos="851"/>
          <w:tab w:val="left" w:pos="8566"/>
        </w:tabs>
        <w:jc w:val="both"/>
        <w:rPr>
          <w:rFonts w:cs="Times New Roman"/>
          <w:color w:val="auto"/>
        </w:rPr>
      </w:pPr>
      <w:r w:rsidRPr="0066196E">
        <w:rPr>
          <w:rFonts w:cs="Times New Roman"/>
          <w:color w:val="auto"/>
        </w:rPr>
        <w:t>predsedníčka absolventských skúšok Cirkevného konzervatória</w:t>
      </w:r>
      <w:r w:rsidR="00087429">
        <w:rPr>
          <w:rFonts w:cs="Times New Roman"/>
          <w:color w:val="auto"/>
        </w:rPr>
        <w:t xml:space="preserve"> v Bratislave</w:t>
      </w:r>
    </w:p>
    <w:p w:rsidR="0098045B" w:rsidRPr="0066196E" w:rsidRDefault="0098045B" w:rsidP="007730DD">
      <w:pPr>
        <w:pStyle w:val="Normlny3"/>
        <w:widowControl w:val="0"/>
        <w:numPr>
          <w:ilvl w:val="0"/>
          <w:numId w:val="57"/>
        </w:numPr>
        <w:tabs>
          <w:tab w:val="left" w:pos="284"/>
          <w:tab w:val="left" w:pos="539"/>
          <w:tab w:val="left" w:pos="851"/>
          <w:tab w:val="left" w:pos="8566"/>
        </w:tabs>
        <w:jc w:val="both"/>
        <w:rPr>
          <w:rFonts w:cs="Times New Roman"/>
          <w:color w:val="auto"/>
        </w:rPr>
      </w:pPr>
      <w:r w:rsidRPr="0066196E">
        <w:rPr>
          <w:rFonts w:cs="Times New Roman"/>
          <w:color w:val="auto"/>
        </w:rPr>
        <w:t>pripravuje webovú stránku hudobno-dramatického odboru v rámci web stránky školy</w:t>
      </w:r>
    </w:p>
    <w:p w:rsidR="0098045B" w:rsidRPr="0066196E" w:rsidRDefault="00087429" w:rsidP="007730DD">
      <w:pPr>
        <w:pStyle w:val="Normlny3"/>
        <w:widowControl w:val="0"/>
        <w:numPr>
          <w:ilvl w:val="0"/>
          <w:numId w:val="58"/>
        </w:numPr>
        <w:tabs>
          <w:tab w:val="left" w:pos="284"/>
          <w:tab w:val="left" w:pos="539"/>
          <w:tab w:val="left" w:pos="851"/>
          <w:tab w:val="left" w:pos="8566"/>
        </w:tabs>
        <w:ind w:left="567" w:hanging="207"/>
        <w:jc w:val="both"/>
        <w:rPr>
          <w:rFonts w:cs="Times New Roman"/>
          <w:color w:val="auto"/>
        </w:rPr>
      </w:pPr>
      <w:r>
        <w:rPr>
          <w:rFonts w:cs="Times New Roman"/>
          <w:color w:val="auto"/>
        </w:rPr>
        <w:t>lektorka kurzu prípravy</w:t>
      </w:r>
      <w:r w:rsidR="0098045B" w:rsidRPr="0066196E">
        <w:rPr>
          <w:rFonts w:cs="Times New Roman"/>
          <w:color w:val="auto"/>
        </w:rPr>
        <w:t xml:space="preserve"> na talentové skúšky HD odboru v rámci  vzdelávacieho programu „Hviezdy umeleckého neba“ Nadácie Konzervatória v Bratislave</w:t>
      </w:r>
    </w:p>
    <w:p w:rsidR="0098045B" w:rsidRPr="0066196E" w:rsidRDefault="0098045B" w:rsidP="007730DD">
      <w:pPr>
        <w:pStyle w:val="Normlny3"/>
        <w:widowControl w:val="0"/>
        <w:numPr>
          <w:ilvl w:val="0"/>
          <w:numId w:val="58"/>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spoluautorka notovej publikácie Začíname od Adama. Dvadsaťpäť malých vokalíz, vydavateľ Hudobné centrum (2013)</w:t>
      </w:r>
    </w:p>
    <w:p w:rsidR="0098045B" w:rsidRPr="0066196E" w:rsidRDefault="00B72292" w:rsidP="007730DD">
      <w:pPr>
        <w:pStyle w:val="Normlny3"/>
        <w:widowControl w:val="0"/>
        <w:numPr>
          <w:ilvl w:val="0"/>
          <w:numId w:val="58"/>
        </w:numPr>
        <w:tabs>
          <w:tab w:val="left" w:pos="284"/>
          <w:tab w:val="left" w:pos="539"/>
          <w:tab w:val="left" w:pos="851"/>
          <w:tab w:val="left" w:pos="8566"/>
        </w:tabs>
        <w:jc w:val="both"/>
        <w:rPr>
          <w:rFonts w:cs="Times New Roman"/>
          <w:color w:val="auto"/>
        </w:rPr>
      </w:pPr>
      <w:r>
        <w:rPr>
          <w:rFonts w:cs="Times New Roman"/>
          <w:color w:val="auto"/>
        </w:rPr>
        <w:t>na pred</w:t>
      </w:r>
      <w:r w:rsidR="0098045B" w:rsidRPr="0066196E">
        <w:rPr>
          <w:rFonts w:cs="Times New Roman"/>
          <w:color w:val="auto"/>
        </w:rPr>
        <w:t xml:space="preserve">koncert skupiny Boney M </w:t>
      </w:r>
      <w:r>
        <w:rPr>
          <w:rFonts w:cs="Times New Roman"/>
          <w:color w:val="auto"/>
        </w:rPr>
        <w:t>pripravila účinkovať žiačku Renátu Gráfovú</w:t>
      </w:r>
    </w:p>
    <w:p w:rsidR="0098045B" w:rsidRPr="00085F2A" w:rsidRDefault="00085F2A" w:rsidP="007730DD">
      <w:pPr>
        <w:pStyle w:val="Normlny3"/>
        <w:widowControl w:val="0"/>
        <w:numPr>
          <w:ilvl w:val="0"/>
          <w:numId w:val="58"/>
        </w:numPr>
        <w:tabs>
          <w:tab w:val="left" w:pos="284"/>
          <w:tab w:val="left" w:pos="539"/>
          <w:tab w:val="left" w:pos="851"/>
          <w:tab w:val="left" w:pos="8566"/>
        </w:tabs>
        <w:jc w:val="both"/>
        <w:rPr>
          <w:rFonts w:cs="Times New Roman"/>
          <w:color w:val="auto"/>
        </w:rPr>
      </w:pPr>
      <w:r>
        <w:rPr>
          <w:rFonts w:cs="Times New Roman"/>
          <w:color w:val="auto"/>
        </w:rPr>
        <w:t>na Speváckej</w:t>
      </w:r>
      <w:r w:rsidRPr="0066196E">
        <w:rPr>
          <w:rFonts w:cs="Times New Roman"/>
          <w:color w:val="auto"/>
        </w:rPr>
        <w:t xml:space="preserve"> súťaž</w:t>
      </w:r>
      <w:r>
        <w:rPr>
          <w:rFonts w:cs="Times New Roman"/>
          <w:color w:val="auto"/>
        </w:rPr>
        <w:t>i</w:t>
      </w:r>
      <w:r w:rsidRPr="0066196E">
        <w:rPr>
          <w:rFonts w:cs="Times New Roman"/>
          <w:color w:val="auto"/>
        </w:rPr>
        <w:t xml:space="preserve"> Muzikálová hviezda 2015 </w:t>
      </w:r>
      <w:r>
        <w:rPr>
          <w:rFonts w:cs="Times New Roman"/>
          <w:color w:val="auto"/>
        </w:rPr>
        <w:t xml:space="preserve">získala jej študentka </w:t>
      </w:r>
      <w:r w:rsidR="0098045B" w:rsidRPr="00085F2A">
        <w:rPr>
          <w:rFonts w:cs="Times New Roman"/>
          <w:color w:val="auto"/>
        </w:rPr>
        <w:t>Veronika Machová 3. miesto</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606898" w:rsidRDefault="00606898" w:rsidP="0098045B">
      <w:pPr>
        <w:pStyle w:val="Normlny3"/>
        <w:widowControl w:val="0"/>
        <w:tabs>
          <w:tab w:val="left" w:pos="284"/>
          <w:tab w:val="left" w:pos="539"/>
          <w:tab w:val="left" w:pos="851"/>
          <w:tab w:val="left" w:pos="8789"/>
        </w:tabs>
        <w:jc w:val="both"/>
        <w:rPr>
          <w:rFonts w:cs="Times New Roman"/>
          <w:color w:val="auto"/>
          <w:u w:val="single"/>
        </w:rPr>
      </w:pPr>
      <w:r>
        <w:rPr>
          <w:rFonts w:cs="Times New Roman"/>
          <w:color w:val="auto"/>
          <w:u w:val="single"/>
        </w:rPr>
        <w:t>MgA. Ján Hyža, PhD</w:t>
      </w:r>
    </w:p>
    <w:p w:rsidR="00606898" w:rsidRDefault="00606898" w:rsidP="007730DD">
      <w:pPr>
        <w:pStyle w:val="Normlny3"/>
        <w:widowControl w:val="0"/>
        <w:numPr>
          <w:ilvl w:val="0"/>
          <w:numId w:val="259"/>
        </w:numPr>
        <w:tabs>
          <w:tab w:val="left" w:pos="284"/>
          <w:tab w:val="left" w:pos="539"/>
          <w:tab w:val="left" w:pos="851"/>
          <w:tab w:val="left" w:pos="8789"/>
        </w:tabs>
        <w:jc w:val="both"/>
        <w:rPr>
          <w:rFonts w:cs="Times New Roman"/>
          <w:color w:val="auto"/>
        </w:rPr>
      </w:pPr>
      <w:r w:rsidRPr="00606898">
        <w:rPr>
          <w:rFonts w:cs="Times New Roman"/>
          <w:color w:val="auto"/>
        </w:rPr>
        <w:t>pedagóg hlavného odboru štúdia</w:t>
      </w:r>
    </w:p>
    <w:p w:rsidR="00606898" w:rsidRDefault="00606898" w:rsidP="007730DD">
      <w:pPr>
        <w:pStyle w:val="Normlny3"/>
        <w:widowControl w:val="0"/>
        <w:numPr>
          <w:ilvl w:val="0"/>
          <w:numId w:val="259"/>
        </w:numPr>
        <w:tabs>
          <w:tab w:val="left" w:pos="284"/>
          <w:tab w:val="left" w:pos="539"/>
          <w:tab w:val="left" w:pos="851"/>
          <w:tab w:val="left" w:pos="8789"/>
        </w:tabs>
        <w:jc w:val="both"/>
        <w:rPr>
          <w:rFonts w:cs="Times New Roman"/>
          <w:color w:val="auto"/>
        </w:rPr>
      </w:pPr>
      <w:r>
        <w:rPr>
          <w:rFonts w:cs="Times New Roman"/>
          <w:color w:val="auto"/>
        </w:rPr>
        <w:t>dramaturg a herec Divadla oProti</w:t>
      </w:r>
    </w:p>
    <w:p w:rsidR="00606898" w:rsidRDefault="00606898" w:rsidP="007730DD">
      <w:pPr>
        <w:pStyle w:val="Normlny3"/>
        <w:widowControl w:val="0"/>
        <w:numPr>
          <w:ilvl w:val="0"/>
          <w:numId w:val="259"/>
        </w:numPr>
        <w:tabs>
          <w:tab w:val="left" w:pos="284"/>
          <w:tab w:val="left" w:pos="539"/>
          <w:tab w:val="left" w:pos="851"/>
          <w:tab w:val="left" w:pos="8789"/>
        </w:tabs>
        <w:jc w:val="both"/>
        <w:rPr>
          <w:rFonts w:cs="Times New Roman"/>
          <w:color w:val="auto"/>
        </w:rPr>
      </w:pPr>
      <w:r>
        <w:rPr>
          <w:rFonts w:cs="Times New Roman"/>
          <w:color w:val="auto"/>
        </w:rPr>
        <w:t>člen poroty Krajského kola súťaže v recitácii „Hviezdoslavov Kubín“ v Novom meste nad Váhom, apríl 2015</w:t>
      </w:r>
    </w:p>
    <w:p w:rsidR="00606898" w:rsidRPr="00606898" w:rsidRDefault="00606898" w:rsidP="007730DD">
      <w:pPr>
        <w:pStyle w:val="Normlny3"/>
        <w:widowControl w:val="0"/>
        <w:numPr>
          <w:ilvl w:val="0"/>
          <w:numId w:val="259"/>
        </w:numPr>
        <w:tabs>
          <w:tab w:val="left" w:pos="284"/>
          <w:tab w:val="left" w:pos="539"/>
          <w:tab w:val="left" w:pos="851"/>
          <w:tab w:val="left" w:pos="8789"/>
        </w:tabs>
        <w:jc w:val="both"/>
        <w:rPr>
          <w:rFonts w:cs="Times New Roman"/>
          <w:color w:val="auto"/>
        </w:rPr>
      </w:pPr>
      <w:r>
        <w:rPr>
          <w:rFonts w:cs="Times New Roman"/>
          <w:color w:val="auto"/>
        </w:rPr>
        <w:t>publikuje v odbornom časopise Javisko</w:t>
      </w:r>
    </w:p>
    <w:p w:rsidR="00606898" w:rsidRDefault="00606898" w:rsidP="0098045B">
      <w:pPr>
        <w:pStyle w:val="Normlny3"/>
        <w:widowControl w:val="0"/>
        <w:tabs>
          <w:tab w:val="left" w:pos="284"/>
          <w:tab w:val="left" w:pos="539"/>
          <w:tab w:val="left" w:pos="851"/>
          <w:tab w:val="left" w:pos="8789"/>
        </w:tabs>
        <w:jc w:val="both"/>
        <w:rPr>
          <w:rFonts w:cs="Times New Roman"/>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Bc. Katarína Hajsterová</w:t>
      </w:r>
    </w:p>
    <w:p w:rsidR="006839A4" w:rsidRPr="0066196E" w:rsidRDefault="006839A4" w:rsidP="007730DD">
      <w:pPr>
        <w:pStyle w:val="Normlny3"/>
        <w:widowControl w:val="0"/>
        <w:numPr>
          <w:ilvl w:val="0"/>
          <w:numId w:val="222"/>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222"/>
        </w:numPr>
        <w:tabs>
          <w:tab w:val="left" w:pos="284"/>
          <w:tab w:val="left" w:pos="539"/>
          <w:tab w:val="left" w:pos="851"/>
          <w:tab w:val="left" w:pos="8789"/>
        </w:tabs>
        <w:jc w:val="both"/>
        <w:rPr>
          <w:rFonts w:cs="Times New Roman"/>
          <w:color w:val="auto"/>
        </w:rPr>
      </w:pPr>
      <w:r w:rsidRPr="0066196E">
        <w:rPr>
          <w:rFonts w:cs="Times New Roman"/>
          <w:color w:val="auto"/>
        </w:rPr>
        <w:t>účinkuje v predstaveniach Divadla Nová scéna (Rómeo a Júlia, Hairspray)</w:t>
      </w:r>
    </w:p>
    <w:p w:rsidR="0098045B" w:rsidRPr="0066196E" w:rsidRDefault="0098045B" w:rsidP="007730DD">
      <w:pPr>
        <w:pStyle w:val="Normlny3"/>
        <w:widowControl w:val="0"/>
        <w:numPr>
          <w:ilvl w:val="0"/>
          <w:numId w:val="222"/>
        </w:numPr>
        <w:tabs>
          <w:tab w:val="left" w:pos="284"/>
          <w:tab w:val="left" w:pos="539"/>
          <w:tab w:val="left" w:pos="851"/>
          <w:tab w:val="left" w:pos="8789"/>
        </w:tabs>
        <w:ind w:left="567" w:hanging="218"/>
        <w:jc w:val="both"/>
        <w:rPr>
          <w:rFonts w:cs="Times New Roman"/>
          <w:color w:val="auto"/>
        </w:rPr>
      </w:pPr>
      <w:r w:rsidRPr="0066196E">
        <w:rPr>
          <w:rFonts w:cs="Times New Roman"/>
          <w:color w:val="auto"/>
        </w:rPr>
        <w:t>lektorka vzdelávacieho programu „Hviezdy umeleckého neba“ Nadácie Konzervatória v Bratislave</w:t>
      </w: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Mgr. art. Igor Hrabinský</w:t>
      </w:r>
    </w:p>
    <w:p w:rsidR="006839A4" w:rsidRPr="0066196E" w:rsidRDefault="006839A4" w:rsidP="007730DD">
      <w:pPr>
        <w:pStyle w:val="Normlny3"/>
        <w:widowControl w:val="0"/>
        <w:numPr>
          <w:ilvl w:val="0"/>
          <w:numId w:val="59"/>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59"/>
        </w:numPr>
        <w:tabs>
          <w:tab w:val="left" w:pos="284"/>
          <w:tab w:val="left" w:pos="539"/>
          <w:tab w:val="left" w:pos="851"/>
          <w:tab w:val="left" w:pos="8566"/>
        </w:tabs>
        <w:jc w:val="both"/>
        <w:rPr>
          <w:rFonts w:cs="Times New Roman"/>
          <w:color w:val="auto"/>
        </w:rPr>
      </w:pPr>
      <w:r w:rsidRPr="0066196E">
        <w:rPr>
          <w:rFonts w:cs="Times New Roman"/>
          <w:color w:val="auto"/>
        </w:rPr>
        <w:t>herec - zaslúžilý umelec, režisér</w:t>
      </w:r>
    </w:p>
    <w:p w:rsidR="0098045B" w:rsidRPr="0066196E" w:rsidRDefault="0098045B" w:rsidP="007730DD">
      <w:pPr>
        <w:pStyle w:val="Normlny3"/>
        <w:widowControl w:val="0"/>
        <w:numPr>
          <w:ilvl w:val="0"/>
          <w:numId w:val="60"/>
        </w:numPr>
        <w:tabs>
          <w:tab w:val="left" w:pos="284"/>
          <w:tab w:val="left" w:pos="539"/>
          <w:tab w:val="left" w:pos="851"/>
          <w:tab w:val="left" w:pos="8566"/>
        </w:tabs>
        <w:jc w:val="both"/>
        <w:rPr>
          <w:rFonts w:cs="Times New Roman"/>
          <w:color w:val="auto"/>
        </w:rPr>
      </w:pPr>
      <w:r w:rsidRPr="0066196E">
        <w:rPr>
          <w:rFonts w:cs="Times New Roman"/>
          <w:color w:val="auto"/>
        </w:rPr>
        <w:t>vedúci hudobno – dramatického odboru</w:t>
      </w:r>
    </w:p>
    <w:p w:rsidR="0098045B" w:rsidRPr="0066196E" w:rsidRDefault="0098045B" w:rsidP="007730DD">
      <w:pPr>
        <w:pStyle w:val="Normlny3"/>
        <w:widowControl w:val="0"/>
        <w:numPr>
          <w:ilvl w:val="0"/>
          <w:numId w:val="61"/>
        </w:numPr>
        <w:tabs>
          <w:tab w:val="left" w:pos="284"/>
          <w:tab w:val="left" w:pos="539"/>
          <w:tab w:val="left" w:pos="851"/>
          <w:tab w:val="left" w:pos="8566"/>
        </w:tabs>
        <w:jc w:val="both"/>
        <w:rPr>
          <w:rFonts w:cs="Times New Roman"/>
          <w:color w:val="auto"/>
        </w:rPr>
      </w:pPr>
      <w:r w:rsidRPr="0066196E">
        <w:rPr>
          <w:rFonts w:cs="Times New Roman"/>
          <w:color w:val="auto"/>
        </w:rPr>
        <w:t xml:space="preserve">umelecké a pedagogické vedenie študentov </w:t>
      </w:r>
      <w:r w:rsidRPr="00AA6360">
        <w:rPr>
          <w:rFonts w:cs="Times New Roman"/>
          <w:color w:val="auto"/>
        </w:rPr>
        <w:t>5.</w:t>
      </w:r>
      <w:r w:rsidRPr="0066196E">
        <w:rPr>
          <w:rFonts w:cs="Times New Roman"/>
          <w:color w:val="auto"/>
        </w:rPr>
        <w:t xml:space="preserve"> ročníka</w:t>
      </w:r>
    </w:p>
    <w:p w:rsidR="0098045B" w:rsidRPr="0066196E" w:rsidRDefault="0098045B" w:rsidP="007730DD">
      <w:pPr>
        <w:pStyle w:val="Normlny3"/>
        <w:widowControl w:val="0"/>
        <w:numPr>
          <w:ilvl w:val="0"/>
          <w:numId w:val="62"/>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organizátor verejných vystúpení HD odboru (Senior klub Slovenského rozhlasu, Senior klub N</w:t>
      </w:r>
      <w:r w:rsidR="008E0DAF">
        <w:rPr>
          <w:rFonts w:cs="Times New Roman"/>
          <w:color w:val="auto"/>
        </w:rPr>
        <w:t>árodného ústavu srdcových chorôb (N</w:t>
      </w:r>
      <w:r w:rsidRPr="0066196E">
        <w:rPr>
          <w:rFonts w:cs="Times New Roman"/>
          <w:color w:val="auto"/>
        </w:rPr>
        <w:t>ÚSCH</w:t>
      </w:r>
      <w:r w:rsidR="00231E8D">
        <w:rPr>
          <w:rFonts w:cs="Times New Roman"/>
          <w:color w:val="auto"/>
        </w:rPr>
        <w:t>)</w:t>
      </w:r>
    </w:p>
    <w:p w:rsidR="0098045B" w:rsidRPr="0066196E" w:rsidRDefault="0098045B" w:rsidP="007730DD">
      <w:pPr>
        <w:pStyle w:val="Normlny3"/>
        <w:widowControl w:val="0"/>
        <w:numPr>
          <w:ilvl w:val="0"/>
          <w:numId w:val="63"/>
        </w:numPr>
        <w:tabs>
          <w:tab w:val="left" w:pos="284"/>
          <w:tab w:val="left" w:pos="539"/>
          <w:tab w:val="left" w:pos="851"/>
          <w:tab w:val="left" w:pos="8566"/>
        </w:tabs>
        <w:jc w:val="both"/>
        <w:rPr>
          <w:rFonts w:cs="Times New Roman"/>
          <w:color w:val="auto"/>
        </w:rPr>
      </w:pPr>
      <w:r w:rsidRPr="0066196E">
        <w:rPr>
          <w:rFonts w:cs="Times New Roman"/>
          <w:color w:val="auto"/>
        </w:rPr>
        <w:t>inštruktáž recitátoriek – Vansovej Lomnička</w:t>
      </w:r>
    </w:p>
    <w:p w:rsidR="0098045B" w:rsidRPr="0066196E" w:rsidRDefault="0098045B" w:rsidP="007730DD">
      <w:pPr>
        <w:pStyle w:val="Normlny3"/>
        <w:widowControl w:val="0"/>
        <w:numPr>
          <w:ilvl w:val="0"/>
          <w:numId w:val="64"/>
        </w:numPr>
        <w:tabs>
          <w:tab w:val="left" w:pos="284"/>
          <w:tab w:val="left" w:pos="539"/>
          <w:tab w:val="left" w:pos="851"/>
          <w:tab w:val="left" w:pos="8566"/>
        </w:tabs>
        <w:jc w:val="both"/>
        <w:rPr>
          <w:rFonts w:cs="Times New Roman"/>
          <w:color w:val="auto"/>
        </w:rPr>
      </w:pPr>
      <w:r w:rsidRPr="0066196E">
        <w:rPr>
          <w:rFonts w:cs="Times New Roman"/>
          <w:color w:val="auto"/>
        </w:rPr>
        <w:t>organizátor divadelných predstavení jednotlivých tried HD odboru</w:t>
      </w:r>
    </w:p>
    <w:p w:rsidR="0098045B" w:rsidRPr="0066196E" w:rsidRDefault="00BF1CCB" w:rsidP="007730DD">
      <w:pPr>
        <w:pStyle w:val="Normlny3"/>
        <w:widowControl w:val="0"/>
        <w:numPr>
          <w:ilvl w:val="0"/>
          <w:numId w:val="65"/>
        </w:numPr>
        <w:tabs>
          <w:tab w:val="left" w:pos="284"/>
          <w:tab w:val="left" w:pos="539"/>
          <w:tab w:val="left" w:pos="851"/>
          <w:tab w:val="left" w:pos="8566"/>
        </w:tabs>
        <w:jc w:val="both"/>
        <w:rPr>
          <w:rFonts w:cs="Times New Roman"/>
          <w:color w:val="auto"/>
        </w:rPr>
      </w:pPr>
      <w:r w:rsidRPr="0066196E">
        <w:rPr>
          <w:rFonts w:cs="Times New Roman"/>
          <w:color w:val="auto"/>
        </w:rPr>
        <w:t>organizátor výberu do filmových rolí:</w:t>
      </w:r>
      <w:r w:rsidR="0098045B" w:rsidRPr="0066196E">
        <w:rPr>
          <w:rFonts w:cs="Times New Roman"/>
          <w:color w:val="auto"/>
        </w:rPr>
        <w:t xml:space="preserve"> film –</w:t>
      </w:r>
      <w:r w:rsidR="00231E8D">
        <w:rPr>
          <w:rFonts w:cs="Times New Roman"/>
          <w:color w:val="auto"/>
        </w:rPr>
        <w:t xml:space="preserve"> </w:t>
      </w:r>
      <w:r w:rsidR="0098045B" w:rsidRPr="0066196E">
        <w:rPr>
          <w:rFonts w:cs="Times New Roman"/>
          <w:color w:val="auto"/>
        </w:rPr>
        <w:t>režisérka Vavrová</w:t>
      </w:r>
    </w:p>
    <w:p w:rsidR="0098045B" w:rsidRPr="0066196E" w:rsidRDefault="00231E8D" w:rsidP="007730DD">
      <w:pPr>
        <w:pStyle w:val="Normlny3"/>
        <w:widowControl w:val="0"/>
        <w:numPr>
          <w:ilvl w:val="0"/>
          <w:numId w:val="65"/>
        </w:numPr>
        <w:tabs>
          <w:tab w:val="left" w:pos="284"/>
          <w:tab w:val="left" w:pos="539"/>
          <w:tab w:val="left" w:pos="851"/>
          <w:tab w:val="left" w:pos="8566"/>
        </w:tabs>
        <w:jc w:val="both"/>
        <w:rPr>
          <w:rFonts w:cs="Times New Roman"/>
          <w:color w:val="auto"/>
        </w:rPr>
      </w:pPr>
      <w:r>
        <w:rPr>
          <w:rFonts w:cs="Times New Roman"/>
          <w:color w:val="auto"/>
        </w:rPr>
        <w:t>moderovanie programu v CC</w:t>
      </w:r>
      <w:r w:rsidR="0098045B" w:rsidRPr="0066196E">
        <w:rPr>
          <w:rFonts w:cs="Times New Roman"/>
          <w:color w:val="auto"/>
        </w:rPr>
        <w:t>Centre Petržalka</w:t>
      </w:r>
    </w:p>
    <w:p w:rsidR="0098045B" w:rsidRPr="0066196E" w:rsidRDefault="0098045B" w:rsidP="007730DD">
      <w:pPr>
        <w:pStyle w:val="Normlny3"/>
        <w:widowControl w:val="0"/>
        <w:numPr>
          <w:ilvl w:val="0"/>
          <w:numId w:val="65"/>
        </w:numPr>
        <w:tabs>
          <w:tab w:val="left" w:pos="284"/>
          <w:tab w:val="left" w:pos="539"/>
          <w:tab w:val="left" w:pos="851"/>
          <w:tab w:val="left" w:pos="8566"/>
        </w:tabs>
        <w:jc w:val="both"/>
        <w:rPr>
          <w:rFonts w:cs="Times New Roman"/>
          <w:color w:val="auto"/>
        </w:rPr>
      </w:pPr>
      <w:r w:rsidRPr="0066196E">
        <w:rPr>
          <w:rFonts w:cs="Times New Roman"/>
          <w:color w:val="auto"/>
        </w:rPr>
        <w:t>prehrávka „Talenty a ctitelia“ 11. 5. 2015, Arteatro</w:t>
      </w:r>
    </w:p>
    <w:p w:rsidR="0098045B" w:rsidRPr="0066196E" w:rsidRDefault="0098045B" w:rsidP="0098045B">
      <w:pPr>
        <w:pStyle w:val="Normlny3"/>
        <w:widowControl w:val="0"/>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rPr>
      </w:pPr>
      <w:r w:rsidRPr="0066196E">
        <w:rPr>
          <w:rFonts w:cs="Times New Roman"/>
          <w:color w:val="auto"/>
          <w:u w:val="single"/>
        </w:rPr>
        <w:t>Mgr. art. Táňa Hrivnáková</w:t>
      </w:r>
    </w:p>
    <w:p w:rsidR="006839A4" w:rsidRPr="0066196E" w:rsidRDefault="006839A4" w:rsidP="007730DD">
      <w:pPr>
        <w:pStyle w:val="Normlny3"/>
        <w:widowControl w:val="0"/>
        <w:numPr>
          <w:ilvl w:val="0"/>
          <w:numId w:val="66"/>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BF1CCB" w:rsidRPr="0066196E" w:rsidRDefault="0098045B" w:rsidP="007730DD">
      <w:pPr>
        <w:pStyle w:val="Normlny3"/>
        <w:widowControl w:val="0"/>
        <w:numPr>
          <w:ilvl w:val="0"/>
          <w:numId w:val="66"/>
        </w:numPr>
        <w:tabs>
          <w:tab w:val="left" w:pos="284"/>
          <w:tab w:val="left" w:pos="539"/>
          <w:tab w:val="left" w:pos="851"/>
          <w:tab w:val="left" w:pos="8566"/>
        </w:tabs>
        <w:jc w:val="both"/>
        <w:rPr>
          <w:rFonts w:cs="Times New Roman"/>
          <w:color w:val="auto"/>
        </w:rPr>
      </w:pPr>
      <w:r w:rsidRPr="0066196E">
        <w:rPr>
          <w:rFonts w:cs="Times New Roman"/>
          <w:color w:val="auto"/>
        </w:rPr>
        <w:t>umelecké a pedagogi</w:t>
      </w:r>
      <w:r w:rsidR="00BF1CCB" w:rsidRPr="0066196E">
        <w:rPr>
          <w:rFonts w:cs="Times New Roman"/>
          <w:color w:val="auto"/>
        </w:rPr>
        <w:t>cké vedenie študentov 4. ročníka</w:t>
      </w:r>
    </w:p>
    <w:p w:rsidR="0098045B" w:rsidRPr="0066196E" w:rsidRDefault="00BF1CCB" w:rsidP="007730DD">
      <w:pPr>
        <w:pStyle w:val="Normlny3"/>
        <w:widowControl w:val="0"/>
        <w:numPr>
          <w:ilvl w:val="0"/>
          <w:numId w:val="66"/>
        </w:numPr>
        <w:tabs>
          <w:tab w:val="left" w:pos="284"/>
          <w:tab w:val="left" w:pos="539"/>
          <w:tab w:val="left" w:pos="851"/>
          <w:tab w:val="left" w:pos="8566"/>
        </w:tabs>
        <w:jc w:val="both"/>
        <w:rPr>
          <w:rFonts w:cs="Times New Roman"/>
          <w:color w:val="auto"/>
        </w:rPr>
      </w:pPr>
      <w:r w:rsidRPr="0066196E">
        <w:rPr>
          <w:rFonts w:cs="Times New Roman"/>
          <w:color w:val="auto"/>
        </w:rPr>
        <w:t>triedna učiteľka 5.C triedy</w:t>
      </w:r>
    </w:p>
    <w:p w:rsidR="0098045B" w:rsidRPr="0066196E" w:rsidRDefault="0098045B" w:rsidP="0098045B">
      <w:pPr>
        <w:pStyle w:val="Normlny3"/>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3"/>
        <w:tabs>
          <w:tab w:val="left" w:pos="284"/>
          <w:tab w:val="left" w:pos="539"/>
          <w:tab w:val="left" w:pos="851"/>
          <w:tab w:val="left" w:pos="8566"/>
        </w:tabs>
        <w:jc w:val="both"/>
        <w:rPr>
          <w:rFonts w:cs="Times New Roman"/>
          <w:color w:val="auto"/>
          <w:u w:val="single"/>
        </w:rPr>
      </w:pPr>
      <w:r w:rsidRPr="0066196E">
        <w:rPr>
          <w:rFonts w:cs="Times New Roman"/>
          <w:color w:val="auto"/>
          <w:u w:val="single"/>
        </w:rPr>
        <w:t>Mgr. art. Juraj Hrčka</w:t>
      </w:r>
    </w:p>
    <w:p w:rsidR="006839A4" w:rsidRPr="0066196E" w:rsidRDefault="006839A4" w:rsidP="007730DD">
      <w:pPr>
        <w:pStyle w:val="Normlny3"/>
        <w:numPr>
          <w:ilvl w:val="0"/>
          <w:numId w:val="67"/>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numPr>
          <w:ilvl w:val="0"/>
          <w:numId w:val="67"/>
        </w:numPr>
        <w:tabs>
          <w:tab w:val="left" w:pos="284"/>
          <w:tab w:val="left" w:pos="539"/>
          <w:tab w:val="left" w:pos="851"/>
          <w:tab w:val="left" w:pos="8566"/>
        </w:tabs>
        <w:jc w:val="both"/>
        <w:rPr>
          <w:rFonts w:cs="Times New Roman"/>
          <w:color w:val="auto"/>
        </w:rPr>
      </w:pPr>
      <w:r w:rsidRPr="0066196E">
        <w:rPr>
          <w:rFonts w:cs="Times New Roman"/>
          <w:color w:val="auto"/>
        </w:rPr>
        <w:t>herec Činohry Divadla Andreja Bagara Nitra</w:t>
      </w:r>
    </w:p>
    <w:p w:rsidR="0098045B" w:rsidRPr="0066196E" w:rsidRDefault="0098045B" w:rsidP="007730DD">
      <w:pPr>
        <w:pStyle w:val="Normlny3"/>
        <w:numPr>
          <w:ilvl w:val="0"/>
          <w:numId w:val="68"/>
        </w:numPr>
        <w:tabs>
          <w:tab w:val="left" w:pos="284"/>
          <w:tab w:val="left" w:pos="539"/>
          <w:tab w:val="left" w:pos="851"/>
          <w:tab w:val="left" w:pos="8566"/>
        </w:tabs>
        <w:jc w:val="both"/>
        <w:rPr>
          <w:rFonts w:cs="Times New Roman"/>
          <w:color w:val="auto"/>
        </w:rPr>
      </w:pPr>
      <w:r w:rsidRPr="0066196E">
        <w:rPr>
          <w:rFonts w:cs="Times New Roman"/>
          <w:color w:val="auto"/>
        </w:rPr>
        <w:t>účinkovanie v seriáloch RTVS</w:t>
      </w:r>
    </w:p>
    <w:p w:rsidR="0098045B" w:rsidRPr="0066196E" w:rsidRDefault="0098045B" w:rsidP="007730DD">
      <w:pPr>
        <w:pStyle w:val="Normlny3"/>
        <w:widowControl w:val="0"/>
        <w:numPr>
          <w:ilvl w:val="0"/>
          <w:numId w:val="69"/>
        </w:numPr>
        <w:tabs>
          <w:tab w:val="left" w:pos="284"/>
          <w:tab w:val="left" w:pos="539"/>
          <w:tab w:val="left" w:pos="851"/>
          <w:tab w:val="left" w:pos="8566"/>
        </w:tabs>
        <w:jc w:val="both"/>
        <w:rPr>
          <w:rFonts w:cs="Times New Roman"/>
          <w:color w:val="auto"/>
        </w:rPr>
      </w:pPr>
      <w:r w:rsidRPr="0066196E">
        <w:rPr>
          <w:rFonts w:cs="Times New Roman"/>
          <w:color w:val="auto"/>
        </w:rPr>
        <w:t xml:space="preserve">umelecké a pedagogické vedenie </w:t>
      </w:r>
      <w:r w:rsidRPr="00231E8D">
        <w:rPr>
          <w:rFonts w:cs="Times New Roman"/>
          <w:color w:val="auto"/>
        </w:rPr>
        <w:t>študentov 2.</w:t>
      </w:r>
      <w:r w:rsidR="0074224E">
        <w:rPr>
          <w:rFonts w:cs="Times New Roman"/>
          <w:color w:val="auto"/>
        </w:rPr>
        <w:t xml:space="preserve"> ročníka, naštudovan</w:t>
      </w:r>
      <w:r w:rsidRPr="0066196E">
        <w:rPr>
          <w:rFonts w:cs="Times New Roman"/>
          <w:color w:val="auto"/>
        </w:rPr>
        <w:t>ie  predstavení</w:t>
      </w:r>
    </w:p>
    <w:p w:rsidR="0098045B" w:rsidRPr="0066196E" w:rsidRDefault="0098045B" w:rsidP="0098045B">
      <w:pPr>
        <w:pStyle w:val="Normlny3"/>
        <w:widowControl w:val="0"/>
        <w:tabs>
          <w:tab w:val="left" w:pos="284"/>
          <w:tab w:val="left" w:pos="567"/>
          <w:tab w:val="left" w:pos="8566"/>
        </w:tabs>
        <w:ind w:left="360"/>
        <w:jc w:val="both"/>
        <w:rPr>
          <w:rFonts w:cs="Times New Roman"/>
          <w:color w:val="auto"/>
        </w:rPr>
      </w:pPr>
      <w:r w:rsidRPr="0066196E">
        <w:rPr>
          <w:rFonts w:cs="Times New Roman"/>
          <w:color w:val="auto"/>
        </w:rPr>
        <w:tab/>
        <w:t>Bratia Čapkovci - Zo života hmyzu, Beatles</w:t>
      </w:r>
    </w:p>
    <w:p w:rsidR="0098045B" w:rsidRPr="0066196E" w:rsidRDefault="0098045B" w:rsidP="007730DD">
      <w:pPr>
        <w:pStyle w:val="Normlny3"/>
        <w:widowControl w:val="0"/>
        <w:numPr>
          <w:ilvl w:val="0"/>
          <w:numId w:val="227"/>
        </w:numPr>
        <w:tabs>
          <w:tab w:val="left" w:pos="284"/>
          <w:tab w:val="left" w:pos="567"/>
          <w:tab w:val="left" w:pos="8566"/>
        </w:tabs>
        <w:ind w:left="567" w:hanging="207"/>
        <w:jc w:val="both"/>
        <w:rPr>
          <w:rFonts w:cs="Times New Roman"/>
          <w:color w:val="auto"/>
        </w:rPr>
      </w:pPr>
      <w:r w:rsidRPr="0066196E">
        <w:rPr>
          <w:rFonts w:cs="Times New Roman"/>
          <w:color w:val="auto"/>
        </w:rPr>
        <w:t>realizácia majstrovských kurzov  s</w:t>
      </w:r>
      <w:r w:rsidR="00AA6360">
        <w:rPr>
          <w:rFonts w:cs="Times New Roman"/>
          <w:color w:val="auto"/>
        </w:rPr>
        <w:t> </w:t>
      </w:r>
      <w:r w:rsidRPr="0066196E">
        <w:rPr>
          <w:rFonts w:cs="Times New Roman"/>
          <w:color w:val="auto"/>
        </w:rPr>
        <w:t>hercami</w:t>
      </w:r>
      <w:r w:rsidR="00AA6360">
        <w:rPr>
          <w:rFonts w:cs="Times New Roman"/>
          <w:color w:val="auto"/>
        </w:rPr>
        <w:t>:</w:t>
      </w:r>
      <w:r w:rsidRPr="0066196E">
        <w:rPr>
          <w:rFonts w:cs="Times New Roman"/>
          <w:color w:val="auto"/>
        </w:rPr>
        <w:t xml:space="preserve"> Jakub Rybárik, Marián Labuda, Anka </w:t>
      </w:r>
      <w:r w:rsidRPr="0066196E">
        <w:rPr>
          <w:rFonts w:cs="Times New Roman"/>
          <w:color w:val="auto"/>
        </w:rPr>
        <w:lastRenderedPageBreak/>
        <w:t>Čonková</w:t>
      </w:r>
    </w:p>
    <w:p w:rsidR="0098045B" w:rsidRPr="0066196E" w:rsidRDefault="0098045B" w:rsidP="007730DD">
      <w:pPr>
        <w:pStyle w:val="Normlny3"/>
        <w:widowControl w:val="0"/>
        <w:numPr>
          <w:ilvl w:val="0"/>
          <w:numId w:val="227"/>
        </w:numPr>
        <w:tabs>
          <w:tab w:val="left" w:pos="284"/>
          <w:tab w:val="left" w:pos="851"/>
          <w:tab w:val="left" w:pos="8566"/>
        </w:tabs>
        <w:ind w:left="567" w:hanging="207"/>
        <w:jc w:val="both"/>
        <w:rPr>
          <w:rFonts w:cs="Times New Roman"/>
          <w:color w:val="auto"/>
        </w:rPr>
      </w:pPr>
      <w:r w:rsidRPr="0066196E">
        <w:rPr>
          <w:rFonts w:cs="Times New Roman"/>
          <w:color w:val="auto"/>
        </w:rPr>
        <w:t>stretnutie A Work in Progress s ukrajinským režisérom</w:t>
      </w:r>
      <w:r w:rsidR="0074224E">
        <w:rPr>
          <w:rFonts w:cs="Times New Roman"/>
          <w:color w:val="auto"/>
        </w:rPr>
        <w:t>,</w:t>
      </w:r>
      <w:r w:rsidRPr="0066196E">
        <w:rPr>
          <w:rFonts w:cs="Times New Roman"/>
          <w:color w:val="auto"/>
        </w:rPr>
        <w:t xml:space="preserve"> bývalým členom MChATu Valentinom Kozmenkom Delinde a</w:t>
      </w:r>
      <w:r w:rsidR="00AA6360">
        <w:rPr>
          <w:rFonts w:cs="Times New Roman"/>
          <w:color w:val="auto"/>
        </w:rPr>
        <w:t xml:space="preserve"> s </w:t>
      </w:r>
      <w:r w:rsidRPr="0066196E">
        <w:rPr>
          <w:rFonts w:cs="Times New Roman"/>
          <w:color w:val="auto"/>
        </w:rPr>
        <w:t>hercom Marošom Kramárom</w:t>
      </w:r>
    </w:p>
    <w:p w:rsidR="00D12D95" w:rsidRDefault="00AA6360" w:rsidP="007730DD">
      <w:pPr>
        <w:pStyle w:val="Normlny3"/>
        <w:widowControl w:val="0"/>
        <w:numPr>
          <w:ilvl w:val="0"/>
          <w:numId w:val="227"/>
        </w:numPr>
        <w:tabs>
          <w:tab w:val="left" w:pos="284"/>
          <w:tab w:val="left" w:pos="851"/>
          <w:tab w:val="left" w:pos="8566"/>
        </w:tabs>
        <w:ind w:left="567" w:hanging="207"/>
        <w:jc w:val="both"/>
        <w:rPr>
          <w:rFonts w:cs="Times New Roman"/>
          <w:color w:val="auto"/>
        </w:rPr>
      </w:pPr>
      <w:r>
        <w:rPr>
          <w:rFonts w:cs="Times New Roman"/>
          <w:color w:val="auto"/>
        </w:rPr>
        <w:t>účinkovanie</w:t>
      </w:r>
      <w:r w:rsidR="0098045B" w:rsidRPr="0066196E">
        <w:rPr>
          <w:rFonts w:cs="Times New Roman"/>
          <w:color w:val="auto"/>
        </w:rPr>
        <w:t xml:space="preserve"> v</w:t>
      </w:r>
      <w:r w:rsidR="00D12D95">
        <w:rPr>
          <w:rFonts w:cs="Times New Roman"/>
          <w:color w:val="auto"/>
        </w:rPr>
        <w:t> </w:t>
      </w:r>
      <w:r w:rsidR="0098045B" w:rsidRPr="0066196E">
        <w:rPr>
          <w:rFonts w:cs="Times New Roman"/>
          <w:color w:val="auto"/>
        </w:rPr>
        <w:t>predstaveniach</w:t>
      </w:r>
      <w:r w:rsidR="00D12D95">
        <w:rPr>
          <w:rFonts w:cs="Times New Roman"/>
          <w:color w:val="auto"/>
        </w:rPr>
        <w:t>:</w:t>
      </w:r>
      <w:r w:rsidR="0098045B" w:rsidRPr="0066196E">
        <w:rPr>
          <w:rFonts w:cs="Times New Roman"/>
          <w:color w:val="auto"/>
        </w:rPr>
        <w:t xml:space="preserve"> </w:t>
      </w:r>
    </w:p>
    <w:p w:rsidR="00EC153F" w:rsidRDefault="0098045B" w:rsidP="00D12D95">
      <w:pPr>
        <w:pStyle w:val="Normlny3"/>
        <w:widowControl w:val="0"/>
        <w:tabs>
          <w:tab w:val="left" w:pos="284"/>
          <w:tab w:val="left" w:pos="851"/>
          <w:tab w:val="left" w:pos="8566"/>
        </w:tabs>
        <w:ind w:left="709"/>
        <w:jc w:val="both"/>
        <w:rPr>
          <w:rFonts w:cs="Times New Roman"/>
          <w:color w:val="auto"/>
        </w:rPr>
      </w:pPr>
      <w:r w:rsidRPr="0066196E">
        <w:rPr>
          <w:rFonts w:cs="Times New Roman"/>
          <w:color w:val="auto"/>
        </w:rPr>
        <w:t>Divadla vo veži: Tajomné variácie: réžia V</w:t>
      </w:r>
      <w:r w:rsidR="00AA6360">
        <w:rPr>
          <w:rFonts w:cs="Times New Roman"/>
          <w:color w:val="auto"/>
        </w:rPr>
        <w:t>alentin Kozmenko Delinde a Maroš</w:t>
      </w:r>
      <w:r w:rsidRPr="0066196E">
        <w:rPr>
          <w:rFonts w:cs="Times New Roman"/>
          <w:color w:val="auto"/>
        </w:rPr>
        <w:t xml:space="preserve"> Kramár, </w:t>
      </w:r>
    </w:p>
    <w:p w:rsidR="00EC153F" w:rsidRDefault="0098045B" w:rsidP="00EC153F">
      <w:pPr>
        <w:pStyle w:val="Normlny3"/>
        <w:widowControl w:val="0"/>
        <w:tabs>
          <w:tab w:val="left" w:pos="284"/>
          <w:tab w:val="left" w:pos="851"/>
          <w:tab w:val="left" w:pos="8566"/>
        </w:tabs>
        <w:ind w:left="709"/>
        <w:jc w:val="both"/>
        <w:rPr>
          <w:rFonts w:cs="Times New Roman"/>
          <w:color w:val="auto"/>
        </w:rPr>
      </w:pPr>
      <w:r w:rsidRPr="0066196E">
        <w:rPr>
          <w:rFonts w:cs="Times New Roman"/>
          <w:color w:val="auto"/>
        </w:rPr>
        <w:t>Divadla Andre</w:t>
      </w:r>
      <w:r w:rsidR="00D12D95">
        <w:rPr>
          <w:rFonts w:cs="Times New Roman"/>
          <w:color w:val="auto"/>
        </w:rPr>
        <w:t>ja Bagara v Nitre: Gazdiná roba</w:t>
      </w:r>
      <w:r w:rsidRPr="0066196E">
        <w:rPr>
          <w:rFonts w:cs="Times New Roman"/>
          <w:color w:val="auto"/>
        </w:rPr>
        <w:t>, réžia Ján Antonín Pitínsky, Cyrano z Berge</w:t>
      </w:r>
      <w:r w:rsidR="00D12D95">
        <w:rPr>
          <w:rFonts w:cs="Times New Roman"/>
          <w:color w:val="auto"/>
        </w:rPr>
        <w:t xml:space="preserve">racu réžia Lukáš Brutovský, </w:t>
      </w:r>
      <w:r w:rsidRPr="0066196E">
        <w:rPr>
          <w:rFonts w:cs="Times New Roman"/>
          <w:color w:val="auto"/>
        </w:rPr>
        <w:t> </w:t>
      </w:r>
    </w:p>
    <w:p w:rsidR="0098045B" w:rsidRPr="0066196E" w:rsidRDefault="00D12D95" w:rsidP="00EC153F">
      <w:pPr>
        <w:pStyle w:val="Normlny3"/>
        <w:widowControl w:val="0"/>
        <w:tabs>
          <w:tab w:val="left" w:pos="284"/>
          <w:tab w:val="left" w:pos="851"/>
          <w:tab w:val="left" w:pos="8566"/>
        </w:tabs>
        <w:ind w:left="709"/>
        <w:jc w:val="both"/>
        <w:rPr>
          <w:rFonts w:cs="Times New Roman"/>
          <w:color w:val="auto"/>
        </w:rPr>
      </w:pPr>
      <w:r>
        <w:rPr>
          <w:rFonts w:cs="Times New Roman"/>
          <w:color w:val="auto"/>
        </w:rPr>
        <w:t>Divadla</w:t>
      </w:r>
      <w:r w:rsidR="0098045B" w:rsidRPr="0066196E">
        <w:rPr>
          <w:rFonts w:cs="Times New Roman"/>
          <w:color w:val="auto"/>
        </w:rPr>
        <w:t xml:space="preserve"> Malá scéna STU: Jean Genett: Balkón, réžia Anton Korenči</w:t>
      </w:r>
    </w:p>
    <w:p w:rsidR="0098045B" w:rsidRPr="0066196E" w:rsidRDefault="0098045B" w:rsidP="007730DD">
      <w:pPr>
        <w:pStyle w:val="Normlny3"/>
        <w:widowControl w:val="0"/>
        <w:numPr>
          <w:ilvl w:val="0"/>
          <w:numId w:val="227"/>
        </w:numPr>
        <w:tabs>
          <w:tab w:val="left" w:pos="284"/>
          <w:tab w:val="left" w:pos="851"/>
          <w:tab w:val="left" w:pos="8566"/>
        </w:tabs>
        <w:ind w:left="567" w:hanging="207"/>
        <w:jc w:val="both"/>
        <w:rPr>
          <w:rFonts w:cs="Times New Roman"/>
          <w:color w:val="auto"/>
        </w:rPr>
      </w:pPr>
      <w:r w:rsidRPr="0066196E">
        <w:rPr>
          <w:rFonts w:cs="Times New Roman"/>
          <w:color w:val="auto"/>
        </w:rPr>
        <w:t>Moderoval ocenenia</w:t>
      </w:r>
      <w:r w:rsidR="00EC153F">
        <w:rPr>
          <w:rFonts w:cs="Times New Roman"/>
          <w:color w:val="auto"/>
        </w:rPr>
        <w:t xml:space="preserve"> divadelnej</w:t>
      </w:r>
      <w:r w:rsidRPr="0066196E">
        <w:rPr>
          <w:rFonts w:cs="Times New Roman"/>
          <w:color w:val="auto"/>
        </w:rPr>
        <w:t xml:space="preserve"> sezóny Dosky 2014,  réžia Jakub Nvota</w:t>
      </w:r>
    </w:p>
    <w:p w:rsidR="0098045B" w:rsidRPr="0066196E" w:rsidRDefault="0098045B" w:rsidP="0098045B">
      <w:pPr>
        <w:pStyle w:val="Normlny3"/>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3"/>
        <w:tabs>
          <w:tab w:val="left" w:pos="284"/>
          <w:tab w:val="left" w:pos="539"/>
          <w:tab w:val="left" w:pos="851"/>
          <w:tab w:val="left" w:pos="8566"/>
        </w:tabs>
        <w:jc w:val="both"/>
        <w:rPr>
          <w:rFonts w:cs="Times New Roman"/>
          <w:color w:val="auto"/>
          <w:u w:val="single"/>
        </w:rPr>
      </w:pPr>
      <w:r w:rsidRPr="0066196E">
        <w:rPr>
          <w:rFonts w:cs="Times New Roman"/>
          <w:color w:val="auto"/>
          <w:u w:val="single"/>
        </w:rPr>
        <w:t>Ján Klimo</w:t>
      </w:r>
    </w:p>
    <w:p w:rsidR="006839A4" w:rsidRPr="0066196E" w:rsidRDefault="006839A4" w:rsidP="007730DD">
      <w:pPr>
        <w:pStyle w:val="Normlny3"/>
        <w:numPr>
          <w:ilvl w:val="0"/>
          <w:numId w:val="70"/>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numPr>
          <w:ilvl w:val="0"/>
          <w:numId w:val="70"/>
        </w:numPr>
        <w:tabs>
          <w:tab w:val="left" w:pos="284"/>
          <w:tab w:val="left" w:pos="539"/>
          <w:tab w:val="left" w:pos="851"/>
          <w:tab w:val="left" w:pos="8566"/>
        </w:tabs>
        <w:jc w:val="both"/>
        <w:rPr>
          <w:rFonts w:cs="Times New Roman"/>
          <w:color w:val="auto"/>
        </w:rPr>
      </w:pPr>
      <w:r w:rsidRPr="0066196E">
        <w:rPr>
          <w:rFonts w:cs="Times New Roman"/>
          <w:color w:val="auto"/>
        </w:rPr>
        <w:t>tanečník, dlhoročný sólista SĽUKu</w:t>
      </w:r>
    </w:p>
    <w:p w:rsidR="0098045B" w:rsidRPr="0066196E" w:rsidRDefault="0098045B" w:rsidP="007730DD">
      <w:pPr>
        <w:pStyle w:val="Normlny3"/>
        <w:numPr>
          <w:ilvl w:val="0"/>
          <w:numId w:val="71"/>
        </w:numPr>
        <w:tabs>
          <w:tab w:val="left" w:pos="284"/>
          <w:tab w:val="left" w:pos="539"/>
          <w:tab w:val="left" w:pos="567"/>
          <w:tab w:val="left" w:pos="8566"/>
        </w:tabs>
        <w:ind w:left="567" w:hanging="207"/>
        <w:jc w:val="both"/>
        <w:rPr>
          <w:rFonts w:cs="Times New Roman"/>
          <w:color w:val="auto"/>
        </w:rPr>
      </w:pPr>
      <w:r w:rsidRPr="0066196E">
        <w:rPr>
          <w:rFonts w:cs="Times New Roman"/>
          <w:color w:val="auto"/>
        </w:rPr>
        <w:t>lektor vzdelávacieho programu „Hviezdy umeleckého neba“ Nadácie Konzervatória v Bratislave</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Mgr. art. Anton Korenči</w:t>
      </w:r>
    </w:p>
    <w:p w:rsidR="006839A4" w:rsidRPr="0066196E" w:rsidRDefault="006839A4" w:rsidP="007730DD">
      <w:pPr>
        <w:pStyle w:val="Normlny3"/>
        <w:widowControl w:val="0"/>
        <w:numPr>
          <w:ilvl w:val="0"/>
          <w:numId w:val="72"/>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72"/>
        </w:numPr>
        <w:tabs>
          <w:tab w:val="left" w:pos="284"/>
          <w:tab w:val="left" w:pos="539"/>
          <w:tab w:val="left" w:pos="851"/>
          <w:tab w:val="left" w:pos="8789"/>
        </w:tabs>
        <w:jc w:val="both"/>
        <w:rPr>
          <w:rFonts w:cs="Times New Roman"/>
          <w:color w:val="auto"/>
        </w:rPr>
      </w:pPr>
      <w:r w:rsidRPr="0066196E">
        <w:rPr>
          <w:rFonts w:cs="Times New Roman"/>
          <w:color w:val="auto"/>
        </w:rPr>
        <w:t>dramaturg a režisér divadla Malá scéna STU</w:t>
      </w:r>
    </w:p>
    <w:p w:rsidR="0098045B" w:rsidRPr="0066196E" w:rsidRDefault="0098045B" w:rsidP="007730DD">
      <w:pPr>
        <w:pStyle w:val="Normlny3"/>
        <w:widowControl w:val="0"/>
        <w:numPr>
          <w:ilvl w:val="0"/>
          <w:numId w:val="73"/>
        </w:numPr>
        <w:tabs>
          <w:tab w:val="left" w:pos="284"/>
          <w:tab w:val="left" w:pos="539"/>
          <w:tab w:val="left" w:pos="851"/>
          <w:tab w:val="left" w:pos="8789"/>
        </w:tabs>
        <w:jc w:val="both"/>
        <w:rPr>
          <w:rFonts w:cs="Times New Roman"/>
          <w:color w:val="auto"/>
        </w:rPr>
      </w:pPr>
      <w:r w:rsidRPr="0066196E">
        <w:rPr>
          <w:rFonts w:cs="Times New Roman"/>
          <w:color w:val="auto"/>
        </w:rPr>
        <w:t>hosťujúci</w:t>
      </w:r>
      <w:r w:rsidR="00EC153F">
        <w:rPr>
          <w:rFonts w:cs="Times New Roman"/>
          <w:color w:val="auto"/>
        </w:rPr>
        <w:t xml:space="preserve"> režisér v Činohre Slovenského n</w:t>
      </w:r>
      <w:r w:rsidRPr="0066196E">
        <w:rPr>
          <w:rFonts w:cs="Times New Roman"/>
          <w:color w:val="auto"/>
        </w:rPr>
        <w:t>árodného divadla</w:t>
      </w:r>
    </w:p>
    <w:p w:rsidR="0098045B" w:rsidRPr="0066196E" w:rsidRDefault="0098045B" w:rsidP="007730DD">
      <w:pPr>
        <w:pStyle w:val="Normlny3"/>
        <w:widowControl w:val="0"/>
        <w:numPr>
          <w:ilvl w:val="0"/>
          <w:numId w:val="74"/>
        </w:numPr>
        <w:tabs>
          <w:tab w:val="left" w:pos="284"/>
          <w:tab w:val="left" w:pos="539"/>
          <w:tab w:val="left" w:pos="851"/>
          <w:tab w:val="left" w:pos="8789"/>
        </w:tabs>
        <w:jc w:val="both"/>
        <w:rPr>
          <w:rFonts w:cs="Times New Roman"/>
          <w:color w:val="auto"/>
        </w:rPr>
      </w:pPr>
      <w:r w:rsidRPr="0066196E">
        <w:rPr>
          <w:rFonts w:cs="Times New Roman"/>
          <w:color w:val="auto"/>
        </w:rPr>
        <w:t xml:space="preserve">umelecké a pedagogické vedenie študentov 4. </w:t>
      </w:r>
      <w:r w:rsidR="00BF1CCB" w:rsidRPr="0066196E">
        <w:rPr>
          <w:rFonts w:cs="Times New Roman"/>
          <w:color w:val="auto"/>
        </w:rPr>
        <w:t>r</w:t>
      </w:r>
      <w:r w:rsidRPr="0066196E">
        <w:rPr>
          <w:rFonts w:cs="Times New Roman"/>
          <w:color w:val="auto"/>
        </w:rPr>
        <w:t>očníka</w:t>
      </w:r>
    </w:p>
    <w:p w:rsidR="0098045B" w:rsidRPr="0066196E" w:rsidRDefault="0098045B" w:rsidP="007730DD">
      <w:pPr>
        <w:pStyle w:val="Normlny3"/>
        <w:widowControl w:val="0"/>
        <w:numPr>
          <w:ilvl w:val="0"/>
          <w:numId w:val="74"/>
        </w:numPr>
        <w:tabs>
          <w:tab w:val="left" w:pos="284"/>
          <w:tab w:val="left" w:pos="567"/>
          <w:tab w:val="left" w:pos="8789"/>
        </w:tabs>
        <w:jc w:val="both"/>
        <w:rPr>
          <w:rFonts w:cs="Times New Roman"/>
          <w:color w:val="auto"/>
        </w:rPr>
      </w:pPr>
      <w:r w:rsidRPr="0066196E">
        <w:rPr>
          <w:rFonts w:cs="Times New Roman"/>
          <w:color w:val="auto"/>
        </w:rPr>
        <w:t>Modré štúdio - príprava projektu prestavby</w:t>
      </w:r>
    </w:p>
    <w:p w:rsidR="0098045B" w:rsidRPr="0066196E" w:rsidRDefault="0098045B" w:rsidP="007730DD">
      <w:pPr>
        <w:pStyle w:val="Normlny3"/>
        <w:widowControl w:val="0"/>
        <w:numPr>
          <w:ilvl w:val="0"/>
          <w:numId w:val="226"/>
        </w:numPr>
        <w:tabs>
          <w:tab w:val="left" w:pos="284"/>
          <w:tab w:val="left" w:pos="567"/>
          <w:tab w:val="left" w:pos="8789"/>
        </w:tabs>
        <w:jc w:val="both"/>
        <w:rPr>
          <w:rFonts w:cs="Times New Roman"/>
          <w:color w:val="auto"/>
        </w:rPr>
      </w:pPr>
      <w:r w:rsidRPr="0066196E">
        <w:rPr>
          <w:rFonts w:cs="Times New Roman"/>
          <w:color w:val="auto"/>
        </w:rPr>
        <w:t xml:space="preserve">Príprava a realizácia predstavení Alica v krajine zázrakov, Antigona so </w:t>
      </w:r>
      <w:r w:rsidR="0074224E">
        <w:rPr>
          <w:rFonts w:cs="Times New Roman"/>
          <w:color w:val="auto"/>
        </w:rPr>
        <w:t>študentami 4. ročníka</w:t>
      </w:r>
      <w:r w:rsidRPr="0066196E">
        <w:rPr>
          <w:rFonts w:cs="Times New Roman"/>
          <w:color w:val="auto"/>
        </w:rPr>
        <w:t xml:space="preserve">  </w:t>
      </w:r>
    </w:p>
    <w:p w:rsidR="0098045B" w:rsidRPr="0066196E" w:rsidRDefault="0098045B" w:rsidP="007730DD">
      <w:pPr>
        <w:pStyle w:val="Normlny3"/>
        <w:widowControl w:val="0"/>
        <w:numPr>
          <w:ilvl w:val="0"/>
          <w:numId w:val="74"/>
        </w:numPr>
        <w:tabs>
          <w:tab w:val="left" w:pos="284"/>
          <w:tab w:val="left" w:pos="567"/>
          <w:tab w:val="left" w:pos="8789"/>
        </w:tabs>
        <w:jc w:val="both"/>
        <w:rPr>
          <w:rFonts w:cs="Times New Roman"/>
          <w:color w:val="auto"/>
        </w:rPr>
      </w:pPr>
      <w:r w:rsidRPr="0066196E">
        <w:rPr>
          <w:rFonts w:cs="Times New Roman"/>
          <w:color w:val="auto"/>
        </w:rPr>
        <w:t>Organizácia predstavení študentov 4. ročníka na školách a v kultúrnych strediskách</w:t>
      </w:r>
    </w:p>
    <w:p w:rsidR="0098045B" w:rsidRPr="0066196E" w:rsidRDefault="0098045B" w:rsidP="0098045B">
      <w:pPr>
        <w:pStyle w:val="Normlny3"/>
        <w:widowControl w:val="0"/>
        <w:tabs>
          <w:tab w:val="left" w:pos="284"/>
          <w:tab w:val="left" w:pos="539"/>
          <w:tab w:val="left" w:pos="851"/>
          <w:tab w:val="left" w:pos="8789"/>
        </w:tabs>
        <w:ind w:left="720"/>
        <w:jc w:val="both"/>
        <w:rPr>
          <w:rFonts w:cs="Times New Roman"/>
          <w:color w:val="auto"/>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Elena Kolek – Spaskov, ArtD.</w:t>
      </w:r>
    </w:p>
    <w:p w:rsidR="0098045B" w:rsidRPr="0066196E" w:rsidRDefault="0098045B" w:rsidP="007730DD">
      <w:pPr>
        <w:pStyle w:val="Normlny3"/>
        <w:widowControl w:val="0"/>
        <w:numPr>
          <w:ilvl w:val="0"/>
          <w:numId w:val="75"/>
        </w:numPr>
        <w:tabs>
          <w:tab w:val="left" w:pos="284"/>
          <w:tab w:val="left" w:pos="539"/>
          <w:tab w:val="left" w:pos="851"/>
          <w:tab w:val="left" w:pos="8789"/>
        </w:tabs>
        <w:jc w:val="both"/>
        <w:rPr>
          <w:rFonts w:cs="Times New Roman"/>
          <w:color w:val="auto"/>
        </w:rPr>
      </w:pPr>
      <w:r w:rsidRPr="0066196E">
        <w:rPr>
          <w:rFonts w:cs="Times New Roman"/>
          <w:color w:val="auto"/>
        </w:rPr>
        <w:t>herečka a špecializácia javiskový pohyb</w:t>
      </w:r>
    </w:p>
    <w:p w:rsidR="0098045B" w:rsidRPr="0066196E" w:rsidRDefault="0098045B" w:rsidP="007730DD">
      <w:pPr>
        <w:pStyle w:val="Normlny3"/>
        <w:widowControl w:val="0"/>
        <w:numPr>
          <w:ilvl w:val="0"/>
          <w:numId w:val="76"/>
        </w:numPr>
        <w:tabs>
          <w:tab w:val="left" w:pos="284"/>
          <w:tab w:val="left" w:pos="539"/>
          <w:tab w:val="left" w:pos="851"/>
          <w:tab w:val="left" w:pos="8789"/>
        </w:tabs>
        <w:jc w:val="both"/>
        <w:rPr>
          <w:rFonts w:cs="Times New Roman"/>
          <w:color w:val="auto"/>
        </w:rPr>
      </w:pPr>
      <w:r w:rsidRPr="0066196E">
        <w:rPr>
          <w:rFonts w:cs="Times New Roman"/>
          <w:color w:val="auto"/>
        </w:rPr>
        <w:t>členka súboru Prešporského divadla</w:t>
      </w:r>
    </w:p>
    <w:p w:rsidR="0098045B" w:rsidRPr="0066196E" w:rsidRDefault="0098045B" w:rsidP="007730DD">
      <w:pPr>
        <w:pStyle w:val="Normlny3"/>
        <w:widowControl w:val="0"/>
        <w:numPr>
          <w:ilvl w:val="0"/>
          <w:numId w:val="77"/>
        </w:numPr>
        <w:tabs>
          <w:tab w:val="left" w:pos="284"/>
          <w:tab w:val="left" w:pos="539"/>
          <w:tab w:val="left" w:pos="851"/>
          <w:tab w:val="left" w:pos="8789"/>
        </w:tabs>
        <w:jc w:val="both"/>
        <w:rPr>
          <w:rFonts w:cs="Times New Roman"/>
          <w:color w:val="auto"/>
        </w:rPr>
      </w:pPr>
      <w:r w:rsidRPr="0066196E">
        <w:rPr>
          <w:rFonts w:cs="Times New Roman"/>
          <w:color w:val="auto"/>
        </w:rPr>
        <w:t>účinkuje v predstaveniach divadiel Malá scéna STU a Arteatro</w:t>
      </w:r>
    </w:p>
    <w:p w:rsidR="0098045B" w:rsidRPr="0066196E" w:rsidRDefault="0098045B" w:rsidP="007730DD">
      <w:pPr>
        <w:pStyle w:val="Normlny3"/>
        <w:widowControl w:val="0"/>
        <w:numPr>
          <w:ilvl w:val="0"/>
          <w:numId w:val="77"/>
        </w:numPr>
        <w:tabs>
          <w:tab w:val="left" w:pos="284"/>
          <w:tab w:val="left" w:pos="567"/>
          <w:tab w:val="left" w:pos="8789"/>
        </w:tabs>
        <w:jc w:val="both"/>
        <w:rPr>
          <w:rFonts w:cs="Times New Roman"/>
          <w:color w:val="auto"/>
        </w:rPr>
      </w:pPr>
      <w:r w:rsidRPr="0066196E">
        <w:rPr>
          <w:rFonts w:cs="Times New Roman"/>
          <w:color w:val="auto"/>
        </w:rPr>
        <w:t>lektorka vzdelávacieho programu „Hviezdy umeleckého neba“ Nadácie Konzervatória v Bratislave</w:t>
      </w:r>
    </w:p>
    <w:p w:rsidR="0098045B" w:rsidRPr="0066196E" w:rsidRDefault="0098045B" w:rsidP="0098045B">
      <w:pPr>
        <w:pStyle w:val="Normlny3"/>
        <w:widowControl w:val="0"/>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r w:rsidRPr="0066196E">
        <w:rPr>
          <w:rFonts w:cs="Times New Roman"/>
          <w:color w:val="auto"/>
          <w:u w:val="single"/>
        </w:rPr>
        <w:t>Mgr. art. Danica Matušová</w:t>
      </w:r>
    </w:p>
    <w:p w:rsidR="002F55E4" w:rsidRPr="0066196E" w:rsidRDefault="002F55E4" w:rsidP="007730DD">
      <w:pPr>
        <w:pStyle w:val="Normlny3"/>
        <w:widowControl w:val="0"/>
        <w:numPr>
          <w:ilvl w:val="0"/>
          <w:numId w:val="224"/>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224"/>
        </w:numPr>
        <w:tabs>
          <w:tab w:val="left" w:pos="284"/>
          <w:tab w:val="left" w:pos="539"/>
          <w:tab w:val="left" w:pos="851"/>
          <w:tab w:val="left" w:pos="8566"/>
        </w:tabs>
        <w:jc w:val="both"/>
        <w:rPr>
          <w:rFonts w:cs="Times New Roman"/>
          <w:color w:val="auto"/>
        </w:rPr>
      </w:pPr>
      <w:r w:rsidRPr="0066196E">
        <w:rPr>
          <w:rFonts w:cs="Times New Roman"/>
          <w:color w:val="auto"/>
        </w:rPr>
        <w:t>umelecké a pedagogické vedenie študentov 2. ročníka</w:t>
      </w:r>
    </w:p>
    <w:p w:rsidR="00F15773" w:rsidRDefault="0098045B" w:rsidP="007730DD">
      <w:pPr>
        <w:pStyle w:val="Normlny3"/>
        <w:widowControl w:val="0"/>
        <w:numPr>
          <w:ilvl w:val="0"/>
          <w:numId w:val="223"/>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účinkuje</w:t>
      </w:r>
      <w:r w:rsidR="00F15773">
        <w:rPr>
          <w:rFonts w:cs="Times New Roman"/>
          <w:color w:val="auto"/>
        </w:rPr>
        <w:t>:</w:t>
      </w:r>
      <w:r w:rsidRPr="0066196E">
        <w:rPr>
          <w:rFonts w:cs="Times New Roman"/>
          <w:color w:val="auto"/>
        </w:rPr>
        <w:t xml:space="preserve"> </w:t>
      </w:r>
    </w:p>
    <w:p w:rsidR="00F15773" w:rsidRDefault="0098045B" w:rsidP="00F15773">
      <w:pPr>
        <w:pStyle w:val="Normlny3"/>
        <w:widowControl w:val="0"/>
        <w:tabs>
          <w:tab w:val="left" w:pos="284"/>
          <w:tab w:val="left" w:pos="539"/>
          <w:tab w:val="left" w:pos="851"/>
          <w:tab w:val="left" w:pos="8566"/>
        </w:tabs>
        <w:ind w:left="567"/>
        <w:jc w:val="both"/>
        <w:rPr>
          <w:rFonts w:cs="Times New Roman"/>
          <w:color w:val="auto"/>
        </w:rPr>
      </w:pPr>
      <w:r w:rsidRPr="0066196E">
        <w:rPr>
          <w:rFonts w:cs="Times New Roman"/>
          <w:color w:val="auto"/>
        </w:rPr>
        <w:t>v</w:t>
      </w:r>
      <w:r w:rsidR="002F55E4" w:rsidRPr="0066196E">
        <w:rPr>
          <w:rFonts w:cs="Times New Roman"/>
          <w:color w:val="auto"/>
        </w:rPr>
        <w:t> Činohre Slovenského</w:t>
      </w:r>
      <w:r w:rsidRPr="0066196E">
        <w:rPr>
          <w:rFonts w:cs="Times New Roman"/>
          <w:color w:val="auto"/>
        </w:rPr>
        <w:t xml:space="preserve"> ná</w:t>
      </w:r>
      <w:r w:rsidR="002F55E4" w:rsidRPr="0066196E">
        <w:rPr>
          <w:rFonts w:cs="Times New Roman"/>
          <w:color w:val="auto"/>
        </w:rPr>
        <w:t>rodného d</w:t>
      </w:r>
      <w:r w:rsidRPr="0066196E">
        <w:rPr>
          <w:rFonts w:cs="Times New Roman"/>
          <w:color w:val="auto"/>
        </w:rPr>
        <w:t>iva</w:t>
      </w:r>
      <w:r w:rsidR="002F55E4" w:rsidRPr="0066196E">
        <w:rPr>
          <w:rFonts w:cs="Times New Roman"/>
          <w:color w:val="auto"/>
        </w:rPr>
        <w:t>dla (ďalej len SND)</w:t>
      </w:r>
      <w:r w:rsidRPr="0066196E">
        <w:rPr>
          <w:rFonts w:cs="Times New Roman"/>
          <w:color w:val="auto"/>
        </w:rPr>
        <w:t xml:space="preserve"> v Bratislave v pred</w:t>
      </w:r>
      <w:r w:rsidR="002F55E4" w:rsidRPr="0066196E">
        <w:rPr>
          <w:rFonts w:cs="Times New Roman"/>
          <w:color w:val="auto"/>
        </w:rPr>
        <w:t xml:space="preserve">staveniach: F. M. Dostojevskij </w:t>
      </w:r>
      <w:r w:rsidRPr="0066196E">
        <w:rPr>
          <w:rFonts w:cs="Times New Roman"/>
          <w:color w:val="auto"/>
        </w:rPr>
        <w:t>Bratia Karamazovovci - postava Líza</w:t>
      </w:r>
      <w:r w:rsidR="002F55E4" w:rsidRPr="0066196E">
        <w:rPr>
          <w:rFonts w:cs="Times New Roman"/>
          <w:color w:val="auto"/>
        </w:rPr>
        <w:t xml:space="preserve">, </w:t>
      </w:r>
      <w:r w:rsidRPr="0066196E">
        <w:rPr>
          <w:rFonts w:cs="Times New Roman"/>
          <w:color w:val="auto"/>
        </w:rPr>
        <w:t xml:space="preserve"> réžia Roman Polák; v Divadle Aréna</w:t>
      </w:r>
      <w:r w:rsidR="002F55E4" w:rsidRPr="0066196E">
        <w:rPr>
          <w:rFonts w:cs="Times New Roman"/>
          <w:color w:val="auto"/>
        </w:rPr>
        <w:t>:  A. Christie</w:t>
      </w:r>
      <w:r w:rsidRPr="0066196E">
        <w:rPr>
          <w:rFonts w:cs="Times New Roman"/>
          <w:color w:val="auto"/>
        </w:rPr>
        <w:t xml:space="preserve"> Bod nula - postava Audrey Strangeová</w:t>
      </w:r>
      <w:r w:rsidR="002F55E4" w:rsidRPr="0066196E">
        <w:rPr>
          <w:rFonts w:cs="Times New Roman"/>
          <w:color w:val="auto"/>
        </w:rPr>
        <w:t xml:space="preserve">, </w:t>
      </w:r>
      <w:r w:rsidRPr="0066196E">
        <w:rPr>
          <w:rFonts w:cs="Times New Roman"/>
          <w:color w:val="auto"/>
        </w:rPr>
        <w:t xml:space="preserve"> réžia Roman Polák; </w:t>
      </w:r>
    </w:p>
    <w:p w:rsidR="00F15773" w:rsidRDefault="0098045B" w:rsidP="00F15773">
      <w:pPr>
        <w:pStyle w:val="Normlny3"/>
        <w:widowControl w:val="0"/>
        <w:tabs>
          <w:tab w:val="left" w:pos="284"/>
          <w:tab w:val="left" w:pos="539"/>
          <w:tab w:val="left" w:pos="851"/>
          <w:tab w:val="left" w:pos="8566"/>
        </w:tabs>
        <w:ind w:left="567"/>
        <w:jc w:val="both"/>
        <w:rPr>
          <w:rFonts w:cs="Times New Roman"/>
          <w:color w:val="auto"/>
        </w:rPr>
      </w:pPr>
      <w:r w:rsidRPr="0066196E">
        <w:rPr>
          <w:rFonts w:cs="Times New Roman"/>
          <w:color w:val="auto"/>
        </w:rPr>
        <w:t>v Divadle Andreja Bagara v Nitre:  J. M. Sm</w:t>
      </w:r>
      <w:r w:rsidR="002F55E4" w:rsidRPr="0066196E">
        <w:rPr>
          <w:rFonts w:cs="Times New Roman"/>
          <w:color w:val="auto"/>
        </w:rPr>
        <w:t>ith Druh –</w:t>
      </w:r>
      <w:r w:rsidRPr="0066196E">
        <w:rPr>
          <w:rFonts w:cs="Times New Roman"/>
          <w:color w:val="auto"/>
        </w:rPr>
        <w:t xml:space="preserve"> Žena</w:t>
      </w:r>
      <w:r w:rsidR="002F55E4" w:rsidRPr="0066196E">
        <w:rPr>
          <w:rFonts w:cs="Times New Roman"/>
          <w:color w:val="auto"/>
        </w:rPr>
        <w:t xml:space="preserve">, </w:t>
      </w:r>
      <w:r w:rsidRPr="0066196E">
        <w:rPr>
          <w:rFonts w:cs="Times New Roman"/>
          <w:color w:val="auto"/>
        </w:rPr>
        <w:t xml:space="preserve"> postava Tess</w:t>
      </w:r>
      <w:r w:rsidR="00663F6E" w:rsidRPr="0066196E">
        <w:rPr>
          <w:rFonts w:cs="Times New Roman"/>
          <w:color w:val="auto"/>
        </w:rPr>
        <w:t xml:space="preserve">, </w:t>
      </w:r>
      <w:r w:rsidRPr="0066196E">
        <w:rPr>
          <w:rFonts w:cs="Times New Roman"/>
          <w:color w:val="auto"/>
        </w:rPr>
        <w:t>réžia Adriana Totiková; v Divadle Mal</w:t>
      </w:r>
      <w:r w:rsidR="00663F6E" w:rsidRPr="0066196E">
        <w:rPr>
          <w:rFonts w:cs="Times New Roman"/>
          <w:color w:val="auto"/>
        </w:rPr>
        <w:t xml:space="preserve">á scéna STU:  M. J. Lermontov </w:t>
      </w:r>
      <w:r w:rsidRPr="0066196E">
        <w:rPr>
          <w:rFonts w:cs="Times New Roman"/>
          <w:color w:val="auto"/>
        </w:rPr>
        <w:t>Maškaráda - postava Barónka Strahlová</w:t>
      </w:r>
      <w:r w:rsidR="00663F6E" w:rsidRPr="0066196E">
        <w:rPr>
          <w:rFonts w:cs="Times New Roman"/>
          <w:color w:val="auto"/>
        </w:rPr>
        <w:t xml:space="preserve">, </w:t>
      </w:r>
      <w:r w:rsidRPr="0066196E">
        <w:rPr>
          <w:rFonts w:cs="Times New Roman"/>
          <w:color w:val="auto"/>
        </w:rPr>
        <w:t xml:space="preserve"> réžia Anton Korenči; </w:t>
      </w:r>
    </w:p>
    <w:p w:rsidR="00F15773" w:rsidRDefault="0098045B" w:rsidP="00F15773">
      <w:pPr>
        <w:pStyle w:val="Normlny3"/>
        <w:widowControl w:val="0"/>
        <w:tabs>
          <w:tab w:val="left" w:pos="284"/>
          <w:tab w:val="left" w:pos="539"/>
          <w:tab w:val="left" w:pos="851"/>
          <w:tab w:val="left" w:pos="8566"/>
        </w:tabs>
        <w:ind w:left="567"/>
        <w:jc w:val="both"/>
        <w:rPr>
          <w:rFonts w:cs="Times New Roman"/>
          <w:color w:val="auto"/>
        </w:rPr>
      </w:pPr>
      <w:r w:rsidRPr="0066196E">
        <w:rPr>
          <w:rFonts w:cs="Times New Roman"/>
          <w:color w:val="auto"/>
        </w:rPr>
        <w:t>v Div</w:t>
      </w:r>
      <w:r w:rsidR="00663F6E" w:rsidRPr="0066196E">
        <w:rPr>
          <w:rFonts w:cs="Times New Roman"/>
          <w:color w:val="auto"/>
        </w:rPr>
        <w:t>adle Malá scéna STU:  G. Spiró</w:t>
      </w:r>
      <w:r w:rsidRPr="0066196E">
        <w:rPr>
          <w:rFonts w:cs="Times New Roman"/>
          <w:color w:val="auto"/>
        </w:rPr>
        <w:t xml:space="preserve"> Kvarteto - postava Dcéra</w:t>
      </w:r>
      <w:r w:rsidR="00663F6E" w:rsidRPr="0066196E">
        <w:rPr>
          <w:rFonts w:cs="Times New Roman"/>
          <w:color w:val="auto"/>
        </w:rPr>
        <w:t xml:space="preserve">, </w:t>
      </w:r>
      <w:r w:rsidRPr="0066196E">
        <w:rPr>
          <w:rFonts w:cs="Times New Roman"/>
          <w:color w:val="auto"/>
        </w:rPr>
        <w:t xml:space="preserve"> réžia Anton Ko</w:t>
      </w:r>
      <w:r w:rsidR="00663F6E" w:rsidRPr="0066196E">
        <w:rPr>
          <w:rFonts w:cs="Times New Roman"/>
          <w:color w:val="auto"/>
        </w:rPr>
        <w:t xml:space="preserve">renči; </w:t>
      </w:r>
    </w:p>
    <w:p w:rsidR="00F15773" w:rsidRDefault="00663F6E" w:rsidP="00F15773">
      <w:pPr>
        <w:pStyle w:val="Normlny3"/>
        <w:widowControl w:val="0"/>
        <w:tabs>
          <w:tab w:val="left" w:pos="284"/>
          <w:tab w:val="left" w:pos="539"/>
          <w:tab w:val="left" w:pos="851"/>
          <w:tab w:val="left" w:pos="8566"/>
        </w:tabs>
        <w:ind w:left="567"/>
        <w:jc w:val="both"/>
        <w:rPr>
          <w:rFonts w:cs="Times New Roman"/>
          <w:color w:val="auto"/>
        </w:rPr>
      </w:pPr>
      <w:r w:rsidRPr="0066196E">
        <w:rPr>
          <w:rFonts w:cs="Times New Roman"/>
          <w:color w:val="auto"/>
        </w:rPr>
        <w:t xml:space="preserve">v Štúdiu 12: S. Semenič </w:t>
      </w:r>
      <w:r w:rsidR="0098045B" w:rsidRPr="0066196E">
        <w:rPr>
          <w:rFonts w:cs="Times New Roman"/>
          <w:color w:val="auto"/>
        </w:rPr>
        <w:t xml:space="preserve"> 5 chalanov.sk - postava Denis</w:t>
      </w:r>
      <w:r w:rsidRPr="0066196E">
        <w:rPr>
          <w:rFonts w:cs="Times New Roman"/>
          <w:color w:val="auto"/>
        </w:rPr>
        <w:t xml:space="preserve">, </w:t>
      </w:r>
      <w:r w:rsidR="0098045B" w:rsidRPr="0066196E">
        <w:rPr>
          <w:rFonts w:cs="Times New Roman"/>
          <w:color w:val="auto"/>
        </w:rPr>
        <w:t xml:space="preserve"> réžia</w:t>
      </w:r>
      <w:r w:rsidRPr="0066196E">
        <w:rPr>
          <w:rFonts w:cs="Times New Roman"/>
          <w:color w:val="auto"/>
        </w:rPr>
        <w:t xml:space="preserve"> Adriana Totiková;  J.Juráňová</w:t>
      </w:r>
      <w:r w:rsidR="0098045B" w:rsidRPr="0066196E">
        <w:rPr>
          <w:rFonts w:cs="Times New Roman"/>
          <w:color w:val="auto"/>
        </w:rPr>
        <w:t xml:space="preserve"> Misky strieborné, nádoby výborné - postava Marína</w:t>
      </w:r>
      <w:r w:rsidRPr="0066196E">
        <w:rPr>
          <w:rFonts w:cs="Times New Roman"/>
          <w:color w:val="auto"/>
        </w:rPr>
        <w:t xml:space="preserve">, </w:t>
      </w:r>
      <w:r w:rsidR="0098045B" w:rsidRPr="0066196E">
        <w:rPr>
          <w:rFonts w:cs="Times New Roman"/>
          <w:color w:val="auto"/>
        </w:rPr>
        <w:t xml:space="preserve"> réžia Alena Lelková; </w:t>
      </w:r>
    </w:p>
    <w:p w:rsidR="00F15773" w:rsidRDefault="00F15773" w:rsidP="00F15773">
      <w:pPr>
        <w:pStyle w:val="Normlny3"/>
        <w:widowControl w:val="0"/>
        <w:tabs>
          <w:tab w:val="left" w:pos="284"/>
          <w:tab w:val="left" w:pos="539"/>
          <w:tab w:val="left" w:pos="851"/>
          <w:tab w:val="left" w:pos="8566"/>
        </w:tabs>
        <w:ind w:left="567"/>
        <w:jc w:val="both"/>
        <w:rPr>
          <w:rFonts w:cs="Times New Roman"/>
          <w:color w:val="auto"/>
        </w:rPr>
      </w:pPr>
      <w:r>
        <w:rPr>
          <w:rFonts w:cs="Times New Roman"/>
          <w:color w:val="auto"/>
        </w:rPr>
        <w:t>v Divadle</w:t>
      </w:r>
      <w:r w:rsidR="0098045B" w:rsidRPr="0066196E">
        <w:rPr>
          <w:rFonts w:cs="Times New Roman"/>
          <w:color w:val="auto"/>
        </w:rPr>
        <w:t xml:space="preserve"> SkRAT</w:t>
      </w:r>
      <w:r w:rsidR="00663F6E" w:rsidRPr="0066196E">
        <w:rPr>
          <w:rFonts w:cs="Times New Roman"/>
          <w:color w:val="auto"/>
        </w:rPr>
        <w:t xml:space="preserve">:  D. Vicen </w:t>
      </w:r>
      <w:r w:rsidR="0098045B" w:rsidRPr="0066196E">
        <w:rPr>
          <w:rFonts w:cs="Times New Roman"/>
          <w:color w:val="auto"/>
        </w:rPr>
        <w:t xml:space="preserve"> Môj lov - postava Žena</w:t>
      </w:r>
      <w:r w:rsidR="00663F6E" w:rsidRPr="0066196E">
        <w:rPr>
          <w:rFonts w:cs="Times New Roman"/>
          <w:color w:val="auto"/>
        </w:rPr>
        <w:t>,</w:t>
      </w:r>
      <w:r w:rsidR="0098045B" w:rsidRPr="0066196E">
        <w:rPr>
          <w:rFonts w:cs="Times New Roman"/>
          <w:color w:val="auto"/>
        </w:rPr>
        <w:t xml:space="preserve"> réžia Du</w:t>
      </w:r>
      <w:r w:rsidR="00663F6E" w:rsidRPr="0066196E">
        <w:rPr>
          <w:rFonts w:cs="Times New Roman"/>
          <w:color w:val="auto"/>
        </w:rPr>
        <w:t xml:space="preserve">šan Vicen; Ľ. Burgr a kolektív </w:t>
      </w:r>
      <w:r w:rsidR="0098045B" w:rsidRPr="0066196E">
        <w:rPr>
          <w:rFonts w:cs="Times New Roman"/>
          <w:color w:val="auto"/>
        </w:rPr>
        <w:t xml:space="preserve"> Delúzia - postava Žena</w:t>
      </w:r>
      <w:r w:rsidR="00663F6E" w:rsidRPr="0066196E">
        <w:rPr>
          <w:rFonts w:cs="Times New Roman"/>
          <w:color w:val="auto"/>
        </w:rPr>
        <w:t xml:space="preserve">, </w:t>
      </w:r>
      <w:r w:rsidR="0098045B" w:rsidRPr="0066196E">
        <w:rPr>
          <w:rFonts w:cs="Times New Roman"/>
          <w:color w:val="auto"/>
        </w:rPr>
        <w:t xml:space="preserve"> réžia Ľubo Burgr;</w:t>
      </w:r>
      <w:r w:rsidR="00411E96" w:rsidRPr="0066196E">
        <w:rPr>
          <w:rFonts w:cs="Times New Roman"/>
          <w:color w:val="auto"/>
        </w:rPr>
        <w:t xml:space="preserve"> </w:t>
      </w:r>
    </w:p>
    <w:p w:rsidR="0098045B" w:rsidRPr="0066196E" w:rsidRDefault="00F15773" w:rsidP="00F15773">
      <w:pPr>
        <w:pStyle w:val="Normlny3"/>
        <w:widowControl w:val="0"/>
        <w:tabs>
          <w:tab w:val="left" w:pos="284"/>
          <w:tab w:val="left" w:pos="539"/>
          <w:tab w:val="left" w:pos="851"/>
          <w:tab w:val="left" w:pos="8566"/>
        </w:tabs>
        <w:ind w:left="567"/>
        <w:jc w:val="both"/>
        <w:rPr>
          <w:rFonts w:cs="Times New Roman"/>
          <w:color w:val="auto"/>
        </w:rPr>
      </w:pPr>
      <w:r>
        <w:rPr>
          <w:rFonts w:cs="Times New Roman"/>
          <w:color w:val="auto"/>
        </w:rPr>
        <w:t xml:space="preserve">v </w:t>
      </w:r>
      <w:r w:rsidR="0098045B" w:rsidRPr="0066196E">
        <w:rPr>
          <w:rFonts w:cs="Times New Roman"/>
          <w:color w:val="auto"/>
        </w:rPr>
        <w:t>Túlav</w:t>
      </w:r>
      <w:r>
        <w:rPr>
          <w:rFonts w:cs="Times New Roman"/>
          <w:color w:val="auto"/>
        </w:rPr>
        <w:t>om divadle</w:t>
      </w:r>
      <w:r w:rsidR="00411E96" w:rsidRPr="0066196E">
        <w:rPr>
          <w:rFonts w:cs="Times New Roman"/>
          <w:color w:val="auto"/>
        </w:rPr>
        <w:t xml:space="preserve">:  F. M. Dostojevskij </w:t>
      </w:r>
      <w:r w:rsidR="0098045B" w:rsidRPr="0066196E">
        <w:rPr>
          <w:rFonts w:cs="Times New Roman"/>
          <w:color w:val="auto"/>
        </w:rPr>
        <w:t xml:space="preserve"> Café Dostoyevski - postava Jelena Ivanovna, </w:t>
      </w:r>
      <w:r w:rsidR="0098045B" w:rsidRPr="0066196E">
        <w:rPr>
          <w:rFonts w:cs="Times New Roman"/>
          <w:color w:val="auto"/>
        </w:rPr>
        <w:lastRenderedPageBreak/>
        <w:t>Líza</w:t>
      </w:r>
      <w:r w:rsidR="00411E96" w:rsidRPr="0066196E">
        <w:rPr>
          <w:rFonts w:cs="Times New Roman"/>
          <w:color w:val="auto"/>
        </w:rPr>
        <w:t xml:space="preserve">, </w:t>
      </w:r>
      <w:r w:rsidR="0098045B" w:rsidRPr="0066196E">
        <w:rPr>
          <w:rFonts w:cs="Times New Roman"/>
          <w:color w:val="auto"/>
        </w:rPr>
        <w:t xml:space="preserve"> réžia Jakub Nvota.</w:t>
      </w:r>
    </w:p>
    <w:p w:rsidR="0098045B" w:rsidRPr="0066196E" w:rsidRDefault="0098045B" w:rsidP="007730DD">
      <w:pPr>
        <w:pStyle w:val="Normlny3"/>
        <w:widowControl w:val="0"/>
        <w:numPr>
          <w:ilvl w:val="0"/>
          <w:numId w:val="223"/>
        </w:numPr>
        <w:tabs>
          <w:tab w:val="left" w:pos="284"/>
          <w:tab w:val="left" w:pos="539"/>
          <w:tab w:val="left" w:pos="567"/>
          <w:tab w:val="left" w:pos="8566"/>
        </w:tabs>
        <w:ind w:left="567" w:hanging="207"/>
        <w:jc w:val="both"/>
        <w:rPr>
          <w:rFonts w:cs="Times New Roman"/>
          <w:color w:val="auto"/>
        </w:rPr>
      </w:pPr>
      <w:r w:rsidRPr="0066196E">
        <w:rPr>
          <w:rFonts w:cs="Times New Roman"/>
          <w:color w:val="auto"/>
        </w:rPr>
        <w:t>naštudovala  predstavenia so študentami  2. ročníka: Bratia Čapkovci - Zo života hmyzu, Beatles; Divadlo Aha – Beatles</w:t>
      </w: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r w:rsidRPr="0066196E">
        <w:rPr>
          <w:rFonts w:cs="Times New Roman"/>
          <w:color w:val="auto"/>
          <w:u w:val="single"/>
        </w:rPr>
        <w:t>Dis. art. Miroslava Marčeková</w:t>
      </w:r>
    </w:p>
    <w:p w:rsidR="00411E96" w:rsidRPr="0066196E" w:rsidRDefault="00411E96" w:rsidP="007730DD">
      <w:pPr>
        <w:pStyle w:val="Normlny3"/>
        <w:widowControl w:val="0"/>
        <w:numPr>
          <w:ilvl w:val="0"/>
          <w:numId w:val="228"/>
        </w:numPr>
        <w:tabs>
          <w:tab w:val="left" w:pos="284"/>
          <w:tab w:val="left" w:pos="539"/>
          <w:tab w:val="left" w:pos="567"/>
          <w:tab w:val="left" w:pos="8566"/>
        </w:tabs>
        <w:ind w:left="567" w:hanging="207"/>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228"/>
        </w:numPr>
        <w:tabs>
          <w:tab w:val="left" w:pos="284"/>
          <w:tab w:val="left" w:pos="539"/>
          <w:tab w:val="left" w:pos="567"/>
          <w:tab w:val="left" w:pos="8566"/>
        </w:tabs>
        <w:ind w:left="567" w:hanging="207"/>
        <w:jc w:val="both"/>
        <w:rPr>
          <w:rFonts w:cs="Times New Roman"/>
          <w:color w:val="auto"/>
        </w:rPr>
      </w:pPr>
      <w:r w:rsidRPr="0066196E">
        <w:rPr>
          <w:rFonts w:cs="Times New Roman"/>
          <w:color w:val="auto"/>
        </w:rPr>
        <w:t>účinkuje v predstaveniach Divadla Nová scéna (Princ a Večernica, Rómeo a Júlia, Obchod na korze, Hairspray)</w:t>
      </w:r>
    </w:p>
    <w:p w:rsidR="0098045B" w:rsidRPr="0066196E" w:rsidRDefault="0098045B" w:rsidP="007730DD">
      <w:pPr>
        <w:pStyle w:val="Normlny3"/>
        <w:widowControl w:val="0"/>
        <w:numPr>
          <w:ilvl w:val="0"/>
          <w:numId w:val="228"/>
        </w:numPr>
        <w:tabs>
          <w:tab w:val="left" w:pos="284"/>
          <w:tab w:val="left" w:pos="539"/>
          <w:tab w:val="left" w:pos="851"/>
          <w:tab w:val="left" w:pos="8566"/>
        </w:tabs>
        <w:jc w:val="both"/>
        <w:rPr>
          <w:rFonts w:cs="Times New Roman"/>
          <w:color w:val="auto"/>
        </w:rPr>
      </w:pPr>
      <w:r w:rsidRPr="0066196E">
        <w:rPr>
          <w:rFonts w:cs="Times New Roman"/>
          <w:color w:val="auto"/>
        </w:rPr>
        <w:t>garant a lektorka spevu Muzikálovej akadémie pri Divadle Nová scéna</w:t>
      </w:r>
    </w:p>
    <w:p w:rsidR="0098045B" w:rsidRPr="0066196E" w:rsidRDefault="0098045B" w:rsidP="007730DD">
      <w:pPr>
        <w:pStyle w:val="Normlny3"/>
        <w:widowControl w:val="0"/>
        <w:numPr>
          <w:ilvl w:val="0"/>
          <w:numId w:val="228"/>
        </w:numPr>
        <w:tabs>
          <w:tab w:val="left" w:pos="284"/>
          <w:tab w:val="left" w:pos="539"/>
          <w:tab w:val="left" w:pos="851"/>
          <w:tab w:val="left" w:pos="8566"/>
        </w:tabs>
        <w:jc w:val="both"/>
        <w:rPr>
          <w:rFonts w:cs="Times New Roman"/>
          <w:color w:val="auto"/>
        </w:rPr>
      </w:pPr>
      <w:r w:rsidRPr="0066196E">
        <w:rPr>
          <w:rFonts w:cs="Times New Roman"/>
          <w:color w:val="auto"/>
        </w:rPr>
        <w:t>členka poroty súťaže Muzikálová hviezda 2015</w:t>
      </w:r>
    </w:p>
    <w:p w:rsidR="0098045B" w:rsidRPr="0066196E" w:rsidRDefault="0098045B" w:rsidP="007730DD">
      <w:pPr>
        <w:pStyle w:val="Normlny3"/>
        <w:widowControl w:val="0"/>
        <w:numPr>
          <w:ilvl w:val="0"/>
          <w:numId w:val="228"/>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pedagogické vedenie: Nela Pocisková,  Dávid Hartl, Darius Kočí, Peter Makranský, Patr</w:t>
      </w:r>
      <w:r w:rsidR="00411E96" w:rsidRPr="0066196E">
        <w:rPr>
          <w:rFonts w:cs="Times New Roman"/>
          <w:color w:val="auto"/>
        </w:rPr>
        <w:t>ik Vyskočil, Diana Schniererová</w:t>
      </w:r>
      <w:r w:rsidRPr="0066196E">
        <w:rPr>
          <w:rFonts w:cs="Times New Roman"/>
          <w:color w:val="auto"/>
        </w:rPr>
        <w:t xml:space="preserve"> </w:t>
      </w: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rPr>
      </w:pPr>
      <w:r w:rsidRPr="0066196E">
        <w:rPr>
          <w:rFonts w:cs="Times New Roman"/>
          <w:color w:val="auto"/>
          <w:u w:val="single"/>
        </w:rPr>
        <w:t>Mgr. art. Alena Michalidesová</w:t>
      </w:r>
    </w:p>
    <w:p w:rsidR="0098045B" w:rsidRPr="0066196E" w:rsidRDefault="0098045B" w:rsidP="007730DD">
      <w:pPr>
        <w:pStyle w:val="Normlny3"/>
        <w:widowControl w:val="0"/>
        <w:numPr>
          <w:ilvl w:val="0"/>
          <w:numId w:val="78"/>
        </w:numPr>
        <w:tabs>
          <w:tab w:val="left" w:pos="284"/>
          <w:tab w:val="left" w:pos="539"/>
          <w:tab w:val="left" w:pos="851"/>
          <w:tab w:val="left" w:pos="8566"/>
        </w:tabs>
        <w:jc w:val="both"/>
        <w:rPr>
          <w:rFonts w:cs="Times New Roman"/>
          <w:color w:val="auto"/>
        </w:rPr>
      </w:pPr>
      <w:r w:rsidRPr="0066196E">
        <w:rPr>
          <w:rFonts w:cs="Times New Roman"/>
          <w:color w:val="auto"/>
        </w:rPr>
        <w:t xml:space="preserve">herečka </w:t>
      </w:r>
    </w:p>
    <w:p w:rsidR="0098045B" w:rsidRPr="0066196E" w:rsidRDefault="0098045B" w:rsidP="007730DD">
      <w:pPr>
        <w:pStyle w:val="Normlny3"/>
        <w:widowControl w:val="0"/>
        <w:numPr>
          <w:ilvl w:val="0"/>
          <w:numId w:val="79"/>
        </w:numPr>
        <w:tabs>
          <w:tab w:val="left" w:pos="284"/>
          <w:tab w:val="left" w:pos="539"/>
          <w:tab w:val="left" w:pos="851"/>
          <w:tab w:val="left" w:pos="8566"/>
        </w:tabs>
        <w:jc w:val="both"/>
        <w:rPr>
          <w:rFonts w:cs="Times New Roman"/>
          <w:color w:val="auto"/>
        </w:rPr>
      </w:pPr>
      <w:r w:rsidRPr="0066196E">
        <w:rPr>
          <w:rFonts w:cs="Times New Roman"/>
          <w:color w:val="auto"/>
        </w:rPr>
        <w:t>umelecká vedúca, režisérka, autorka scenárov a piesní Divadla Úsmev</w:t>
      </w:r>
    </w:p>
    <w:p w:rsidR="0098045B" w:rsidRPr="0066196E" w:rsidRDefault="0098045B" w:rsidP="007730DD">
      <w:pPr>
        <w:pStyle w:val="Normlny3"/>
        <w:widowControl w:val="0"/>
        <w:numPr>
          <w:ilvl w:val="0"/>
          <w:numId w:val="80"/>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vytvorila postavu hlavnej sestry Šimáčkovej v televíznom seriáli Panelák (40 dielov) televízia Joj</w:t>
      </w:r>
    </w:p>
    <w:p w:rsidR="0098045B" w:rsidRPr="0066196E" w:rsidRDefault="00032E29" w:rsidP="007730DD">
      <w:pPr>
        <w:pStyle w:val="Normlny3"/>
        <w:widowControl w:val="0"/>
        <w:numPr>
          <w:ilvl w:val="0"/>
          <w:numId w:val="81"/>
        </w:numPr>
        <w:tabs>
          <w:tab w:val="left" w:pos="284"/>
          <w:tab w:val="left" w:pos="539"/>
          <w:tab w:val="left" w:pos="567"/>
          <w:tab w:val="left" w:pos="8566"/>
        </w:tabs>
        <w:ind w:left="567" w:hanging="207"/>
        <w:jc w:val="both"/>
        <w:rPr>
          <w:rFonts w:cs="Times New Roman"/>
          <w:color w:val="auto"/>
        </w:rPr>
      </w:pPr>
      <w:r>
        <w:rPr>
          <w:rFonts w:cs="Times New Roman"/>
          <w:color w:val="auto"/>
        </w:rPr>
        <w:t>vytvorila postavu p</w:t>
      </w:r>
      <w:r w:rsidR="0098045B" w:rsidRPr="0066196E">
        <w:rPr>
          <w:rFonts w:cs="Times New Roman"/>
          <w:color w:val="auto"/>
        </w:rPr>
        <w:t>acientky v seriáli Ordinácia v ružovej záhrade televíz</w:t>
      </w:r>
      <w:r w:rsidR="00411E96" w:rsidRPr="0066196E">
        <w:rPr>
          <w:rFonts w:cs="Times New Roman"/>
          <w:color w:val="auto"/>
        </w:rPr>
        <w:t>ie (2 diely), televízia Markíza</w:t>
      </w:r>
    </w:p>
    <w:p w:rsidR="0098045B" w:rsidRPr="0066196E" w:rsidRDefault="00032E29" w:rsidP="007730DD">
      <w:pPr>
        <w:pStyle w:val="Normlny3"/>
        <w:widowControl w:val="0"/>
        <w:numPr>
          <w:ilvl w:val="0"/>
          <w:numId w:val="82"/>
        </w:numPr>
        <w:tabs>
          <w:tab w:val="left" w:pos="284"/>
          <w:tab w:val="left" w:pos="539"/>
          <w:tab w:val="left" w:pos="851"/>
          <w:tab w:val="left" w:pos="8566"/>
        </w:tabs>
        <w:ind w:left="567" w:hanging="207"/>
        <w:jc w:val="both"/>
        <w:rPr>
          <w:rFonts w:cs="Times New Roman"/>
          <w:color w:val="auto"/>
        </w:rPr>
      </w:pPr>
      <w:r>
        <w:rPr>
          <w:rFonts w:cs="Times New Roman"/>
          <w:color w:val="auto"/>
        </w:rPr>
        <w:t>vytvorila postavu r</w:t>
      </w:r>
      <w:r w:rsidR="0098045B" w:rsidRPr="0066196E">
        <w:rPr>
          <w:rFonts w:cs="Times New Roman"/>
          <w:color w:val="auto"/>
        </w:rPr>
        <w:t>iaditeľky detského domova v televíznom seriáli Keby bolo keby (7 dielov) televízia Joj</w:t>
      </w:r>
    </w:p>
    <w:p w:rsidR="0098045B" w:rsidRPr="0066196E" w:rsidRDefault="0098045B" w:rsidP="007730DD">
      <w:pPr>
        <w:pStyle w:val="Normlny3"/>
        <w:widowControl w:val="0"/>
        <w:numPr>
          <w:ilvl w:val="0"/>
          <w:numId w:val="83"/>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účinkuje v divadelnom predstavení: Krasnogorov: Pelikáni pustatiny  Divadlo v podpalubí</w:t>
      </w:r>
    </w:p>
    <w:p w:rsidR="0098045B" w:rsidRPr="0066196E" w:rsidRDefault="0098045B" w:rsidP="007730DD">
      <w:pPr>
        <w:pStyle w:val="Normlny3"/>
        <w:widowControl w:val="0"/>
        <w:numPr>
          <w:ilvl w:val="0"/>
          <w:numId w:val="84"/>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 xml:space="preserve">scenár, réžia Veľkí herci spievajú malým deťom I., II. – (Divadlo Úsmev účinkuje Divadlo v podpalubí – 30 predstavení) </w:t>
      </w:r>
    </w:p>
    <w:p w:rsidR="0098045B" w:rsidRPr="0066196E" w:rsidRDefault="0098045B" w:rsidP="007730DD">
      <w:pPr>
        <w:pStyle w:val="Normlny3"/>
        <w:widowControl w:val="0"/>
        <w:numPr>
          <w:ilvl w:val="0"/>
          <w:numId w:val="85"/>
        </w:numPr>
        <w:tabs>
          <w:tab w:val="left" w:pos="284"/>
          <w:tab w:val="left" w:pos="539"/>
          <w:tab w:val="left" w:pos="851"/>
          <w:tab w:val="left" w:pos="8566"/>
        </w:tabs>
        <w:jc w:val="both"/>
        <w:rPr>
          <w:rFonts w:cs="Times New Roman"/>
          <w:color w:val="auto"/>
        </w:rPr>
      </w:pPr>
      <w:r w:rsidRPr="0066196E">
        <w:rPr>
          <w:rFonts w:cs="Times New Roman"/>
          <w:color w:val="auto"/>
        </w:rPr>
        <w:t>pedagóg na Pedagogickej fakulte Univerzity Konštantína filozofa v Nitre</w:t>
      </w:r>
    </w:p>
    <w:p w:rsidR="0098045B" w:rsidRPr="0066196E" w:rsidRDefault="0098045B" w:rsidP="007730DD">
      <w:pPr>
        <w:pStyle w:val="Normlny3"/>
        <w:widowControl w:val="0"/>
        <w:numPr>
          <w:ilvl w:val="0"/>
          <w:numId w:val="86"/>
        </w:numPr>
        <w:tabs>
          <w:tab w:val="left" w:pos="284"/>
          <w:tab w:val="left" w:pos="539"/>
          <w:tab w:val="left" w:pos="851"/>
          <w:tab w:val="left" w:pos="8566"/>
        </w:tabs>
        <w:jc w:val="both"/>
        <w:rPr>
          <w:rFonts w:cs="Times New Roman"/>
          <w:color w:val="auto"/>
        </w:rPr>
      </w:pPr>
      <w:r w:rsidRPr="0066196E">
        <w:rPr>
          <w:rFonts w:cs="Times New Roman"/>
          <w:color w:val="auto"/>
        </w:rPr>
        <w:t>umelecká činnosť v dabingových štúdiách</w:t>
      </w:r>
    </w:p>
    <w:p w:rsidR="0098045B" w:rsidRPr="0066196E" w:rsidRDefault="0098045B" w:rsidP="0098045B">
      <w:pPr>
        <w:pStyle w:val="Normlny3"/>
        <w:tabs>
          <w:tab w:val="left" w:pos="284"/>
          <w:tab w:val="left" w:pos="539"/>
          <w:tab w:val="left" w:pos="851"/>
          <w:tab w:val="left" w:pos="8566"/>
        </w:tabs>
        <w:jc w:val="both"/>
        <w:rPr>
          <w:rFonts w:eastAsia="Times New Roman Bold" w:cs="Times New Roman"/>
          <w:color w:val="auto"/>
          <w:u w:val="single"/>
        </w:rPr>
      </w:pPr>
    </w:p>
    <w:p w:rsidR="0098045B" w:rsidRPr="0066196E" w:rsidRDefault="00032E29" w:rsidP="0098045B">
      <w:pPr>
        <w:pStyle w:val="Normlny3"/>
        <w:tabs>
          <w:tab w:val="left" w:pos="284"/>
          <w:tab w:val="left" w:pos="539"/>
          <w:tab w:val="left" w:pos="851"/>
          <w:tab w:val="left" w:pos="8566"/>
        </w:tabs>
        <w:jc w:val="both"/>
        <w:rPr>
          <w:rFonts w:cs="Times New Roman"/>
          <w:color w:val="auto"/>
          <w:u w:val="single"/>
        </w:rPr>
      </w:pPr>
      <w:r>
        <w:rPr>
          <w:rFonts w:cs="Times New Roman"/>
          <w:color w:val="auto"/>
          <w:u w:val="single"/>
        </w:rPr>
        <w:t xml:space="preserve">Mgr. </w:t>
      </w:r>
      <w:r w:rsidR="0098045B" w:rsidRPr="0066196E">
        <w:rPr>
          <w:rFonts w:cs="Times New Roman"/>
          <w:color w:val="auto"/>
          <w:u w:val="single"/>
        </w:rPr>
        <w:t>Bibiana Ondrejková</w:t>
      </w:r>
    </w:p>
    <w:p w:rsidR="0098045B" w:rsidRPr="0066196E" w:rsidRDefault="0098045B" w:rsidP="007730DD">
      <w:pPr>
        <w:pStyle w:val="Normlny3"/>
        <w:numPr>
          <w:ilvl w:val="0"/>
          <w:numId w:val="239"/>
        </w:numPr>
        <w:tabs>
          <w:tab w:val="left" w:pos="284"/>
          <w:tab w:val="left" w:pos="709"/>
          <w:tab w:val="left" w:pos="851"/>
          <w:tab w:val="left" w:pos="8566"/>
        </w:tabs>
        <w:ind w:left="567" w:hanging="283"/>
        <w:jc w:val="both"/>
        <w:rPr>
          <w:rFonts w:cs="Times New Roman"/>
          <w:color w:val="auto"/>
        </w:rPr>
      </w:pPr>
      <w:r w:rsidRPr="0066196E">
        <w:rPr>
          <w:rFonts w:cs="Times New Roman"/>
          <w:color w:val="auto"/>
        </w:rPr>
        <w:t xml:space="preserve">umelecké a pedagogické vedenie študentov 1. </w:t>
      </w:r>
      <w:r w:rsidR="00032E29">
        <w:rPr>
          <w:rFonts w:cs="Times New Roman"/>
          <w:color w:val="auto"/>
        </w:rPr>
        <w:t>r</w:t>
      </w:r>
      <w:r w:rsidRPr="0066196E">
        <w:rPr>
          <w:rFonts w:cs="Times New Roman"/>
          <w:color w:val="auto"/>
        </w:rPr>
        <w:t>očníka</w:t>
      </w:r>
    </w:p>
    <w:p w:rsidR="00411E96" w:rsidRPr="0066196E" w:rsidRDefault="00411E96" w:rsidP="007730DD">
      <w:pPr>
        <w:pStyle w:val="Normlny3"/>
        <w:numPr>
          <w:ilvl w:val="0"/>
          <w:numId w:val="239"/>
        </w:numPr>
        <w:tabs>
          <w:tab w:val="left" w:pos="284"/>
          <w:tab w:val="left" w:pos="709"/>
          <w:tab w:val="left" w:pos="851"/>
          <w:tab w:val="left" w:pos="8566"/>
        </w:tabs>
        <w:ind w:left="567" w:hanging="283"/>
        <w:jc w:val="both"/>
        <w:rPr>
          <w:rFonts w:cs="Times New Roman"/>
          <w:color w:val="auto"/>
        </w:rPr>
      </w:pPr>
      <w:r w:rsidRPr="0066196E">
        <w:rPr>
          <w:rFonts w:cs="Times New Roman"/>
          <w:color w:val="auto"/>
        </w:rPr>
        <w:t>triedna učiteľka 1.C triedy</w:t>
      </w:r>
    </w:p>
    <w:p w:rsidR="0098045B" w:rsidRPr="0066196E" w:rsidRDefault="0098045B" w:rsidP="0098045B">
      <w:pPr>
        <w:pStyle w:val="Normlny3"/>
        <w:tabs>
          <w:tab w:val="left" w:pos="284"/>
          <w:tab w:val="left" w:pos="539"/>
          <w:tab w:val="left" w:pos="851"/>
          <w:tab w:val="left" w:pos="8566"/>
        </w:tabs>
        <w:jc w:val="both"/>
        <w:rPr>
          <w:rFonts w:cs="Times New Roman"/>
          <w:b/>
          <w:color w:val="auto"/>
          <w:u w:val="single"/>
        </w:rPr>
      </w:pPr>
    </w:p>
    <w:p w:rsidR="0098045B" w:rsidRPr="0066196E" w:rsidRDefault="0098045B" w:rsidP="0098045B">
      <w:pPr>
        <w:pStyle w:val="Normlny3"/>
        <w:tabs>
          <w:tab w:val="left" w:pos="284"/>
          <w:tab w:val="left" w:pos="539"/>
          <w:tab w:val="left" w:pos="851"/>
          <w:tab w:val="left" w:pos="8566"/>
        </w:tabs>
        <w:jc w:val="both"/>
        <w:rPr>
          <w:rFonts w:cs="Times New Roman"/>
          <w:color w:val="auto"/>
          <w:u w:val="single"/>
        </w:rPr>
      </w:pPr>
      <w:r w:rsidRPr="0066196E">
        <w:rPr>
          <w:rFonts w:cs="Times New Roman"/>
          <w:color w:val="auto"/>
          <w:u w:val="single"/>
        </w:rPr>
        <w:t xml:space="preserve">Mgr. art. Katarína Orbanová </w:t>
      </w:r>
    </w:p>
    <w:p w:rsidR="0098045B" w:rsidRPr="0066196E" w:rsidRDefault="0098045B" w:rsidP="007730DD">
      <w:pPr>
        <w:pStyle w:val="Normlny3"/>
        <w:numPr>
          <w:ilvl w:val="0"/>
          <w:numId w:val="87"/>
        </w:numPr>
        <w:tabs>
          <w:tab w:val="left" w:pos="284"/>
          <w:tab w:val="left" w:pos="539"/>
          <w:tab w:val="left" w:pos="851"/>
          <w:tab w:val="left" w:pos="8566"/>
        </w:tabs>
        <w:jc w:val="both"/>
        <w:rPr>
          <w:rFonts w:cs="Times New Roman"/>
          <w:color w:val="auto"/>
        </w:rPr>
      </w:pPr>
      <w:r w:rsidRPr="0066196E">
        <w:rPr>
          <w:rFonts w:cs="Times New Roman"/>
          <w:color w:val="auto"/>
        </w:rPr>
        <w:t>umelecká činnosť v dabingových štúdiách</w:t>
      </w:r>
    </w:p>
    <w:p w:rsidR="0098045B" w:rsidRPr="0066196E" w:rsidRDefault="0098045B" w:rsidP="0098045B">
      <w:pPr>
        <w:pStyle w:val="Normlny3"/>
        <w:widowControl w:val="0"/>
        <w:tabs>
          <w:tab w:val="left" w:pos="284"/>
          <w:tab w:val="left" w:pos="539"/>
          <w:tab w:val="left" w:pos="851"/>
          <w:tab w:val="left" w:pos="8566"/>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r w:rsidRPr="0066196E">
        <w:rPr>
          <w:rFonts w:cs="Times New Roman"/>
          <w:color w:val="auto"/>
          <w:u w:val="single"/>
        </w:rPr>
        <w:t>Lenka Paulíková</w:t>
      </w:r>
    </w:p>
    <w:p w:rsidR="00411E96" w:rsidRPr="0066196E" w:rsidRDefault="00411E96" w:rsidP="007730DD">
      <w:pPr>
        <w:pStyle w:val="Normlny3"/>
        <w:widowControl w:val="0"/>
        <w:numPr>
          <w:ilvl w:val="0"/>
          <w:numId w:val="239"/>
        </w:numPr>
        <w:tabs>
          <w:tab w:val="left" w:pos="284"/>
          <w:tab w:val="left" w:pos="539"/>
          <w:tab w:val="left" w:pos="851"/>
          <w:tab w:val="left" w:pos="8566"/>
        </w:tabs>
        <w:ind w:left="567" w:hanging="283"/>
        <w:jc w:val="both"/>
        <w:rPr>
          <w:rFonts w:cs="Times New Roman"/>
          <w:b/>
          <w:color w:val="auto"/>
        </w:rPr>
      </w:pPr>
      <w:r w:rsidRPr="0066196E">
        <w:rPr>
          <w:rFonts w:cs="Times New Roman"/>
          <w:color w:val="auto"/>
        </w:rPr>
        <w:t>pedagóg hlavného odboru štúdia</w:t>
      </w:r>
    </w:p>
    <w:p w:rsidR="00411E96" w:rsidRPr="0066196E" w:rsidRDefault="0098045B" w:rsidP="007730DD">
      <w:pPr>
        <w:pStyle w:val="Normlny3"/>
        <w:widowControl w:val="0"/>
        <w:numPr>
          <w:ilvl w:val="0"/>
          <w:numId w:val="239"/>
        </w:numPr>
        <w:tabs>
          <w:tab w:val="left" w:pos="284"/>
          <w:tab w:val="left" w:pos="539"/>
          <w:tab w:val="left" w:pos="851"/>
          <w:tab w:val="left" w:pos="8566"/>
        </w:tabs>
        <w:ind w:left="567" w:hanging="283"/>
        <w:jc w:val="both"/>
        <w:rPr>
          <w:rFonts w:cs="Times New Roman"/>
          <w:b/>
          <w:color w:val="auto"/>
        </w:rPr>
      </w:pPr>
      <w:r w:rsidRPr="0066196E">
        <w:rPr>
          <w:rFonts w:cs="Times New Roman"/>
          <w:color w:val="auto"/>
        </w:rPr>
        <w:t>pedagóg sp</w:t>
      </w:r>
      <w:r w:rsidR="00411E96" w:rsidRPr="0066196E">
        <w:rPr>
          <w:rFonts w:cs="Times New Roman"/>
          <w:color w:val="auto"/>
        </w:rPr>
        <w:t>evu na Divadelnej fakulte VŠMU</w:t>
      </w:r>
      <w:r w:rsidRPr="0066196E">
        <w:rPr>
          <w:rFonts w:cs="Times New Roman"/>
          <w:color w:val="auto"/>
        </w:rPr>
        <w:t xml:space="preserve"> </w:t>
      </w:r>
    </w:p>
    <w:p w:rsidR="00411E96" w:rsidRPr="0066196E" w:rsidRDefault="0098045B" w:rsidP="007730DD">
      <w:pPr>
        <w:pStyle w:val="Normlny3"/>
        <w:widowControl w:val="0"/>
        <w:numPr>
          <w:ilvl w:val="0"/>
          <w:numId w:val="239"/>
        </w:numPr>
        <w:tabs>
          <w:tab w:val="left" w:pos="284"/>
          <w:tab w:val="left" w:pos="539"/>
          <w:tab w:val="left" w:pos="851"/>
          <w:tab w:val="left" w:pos="8566"/>
        </w:tabs>
        <w:ind w:left="567" w:hanging="283"/>
        <w:jc w:val="both"/>
        <w:rPr>
          <w:rFonts w:cs="Times New Roman"/>
          <w:b/>
          <w:color w:val="auto"/>
        </w:rPr>
      </w:pPr>
      <w:r w:rsidRPr="0066196E">
        <w:rPr>
          <w:rFonts w:cs="Times New Roman"/>
          <w:color w:val="auto"/>
        </w:rPr>
        <w:t xml:space="preserve">odborná spolupráca, hudobná dramaturgia a pomocná réžia Televízna </w:t>
      </w:r>
      <w:r w:rsidR="00411E96" w:rsidRPr="0066196E">
        <w:rPr>
          <w:rFonts w:cs="Times New Roman"/>
          <w:color w:val="auto"/>
        </w:rPr>
        <w:t>show X Factor - Česko-Slovensko</w:t>
      </w:r>
    </w:p>
    <w:p w:rsidR="0098045B" w:rsidRPr="0066196E" w:rsidRDefault="0098045B" w:rsidP="007730DD">
      <w:pPr>
        <w:pStyle w:val="Normlny3"/>
        <w:widowControl w:val="0"/>
        <w:numPr>
          <w:ilvl w:val="0"/>
          <w:numId w:val="239"/>
        </w:numPr>
        <w:tabs>
          <w:tab w:val="left" w:pos="284"/>
          <w:tab w:val="left" w:pos="539"/>
          <w:tab w:val="left" w:pos="851"/>
          <w:tab w:val="left" w:pos="8566"/>
        </w:tabs>
        <w:ind w:left="567" w:hanging="283"/>
        <w:jc w:val="both"/>
        <w:rPr>
          <w:rFonts w:cs="Times New Roman"/>
          <w:b/>
          <w:color w:val="auto"/>
        </w:rPr>
      </w:pPr>
      <w:r w:rsidRPr="0066196E">
        <w:rPr>
          <w:rFonts w:cs="Times New Roman"/>
          <w:color w:val="auto"/>
        </w:rPr>
        <w:t>odborná spolupráca, hudobná dramaturgia Televízna show Česko – Slovensko má talent</w:t>
      </w: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r w:rsidRPr="0066196E">
        <w:rPr>
          <w:rFonts w:cs="Times New Roman"/>
          <w:color w:val="auto"/>
          <w:u w:val="single"/>
        </w:rPr>
        <w:t>Mgr. art. Erik Peťovský, ArtD.</w:t>
      </w:r>
    </w:p>
    <w:p w:rsidR="00156DFC" w:rsidRPr="0066196E" w:rsidRDefault="00156DFC" w:rsidP="007730DD">
      <w:pPr>
        <w:pStyle w:val="Normlny3"/>
        <w:widowControl w:val="0"/>
        <w:numPr>
          <w:ilvl w:val="0"/>
          <w:numId w:val="88"/>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88"/>
        </w:numPr>
        <w:tabs>
          <w:tab w:val="left" w:pos="284"/>
          <w:tab w:val="left" w:pos="539"/>
          <w:tab w:val="left" w:pos="851"/>
          <w:tab w:val="left" w:pos="8566"/>
        </w:tabs>
        <w:jc w:val="both"/>
        <w:rPr>
          <w:rFonts w:cs="Times New Roman"/>
          <w:color w:val="auto"/>
        </w:rPr>
      </w:pPr>
      <w:r w:rsidRPr="0066196E">
        <w:rPr>
          <w:rFonts w:cs="Times New Roman"/>
          <w:color w:val="auto"/>
        </w:rPr>
        <w:t xml:space="preserve">herec Divadla Andreja Bagara v Nitre, Divadla Nová scéna v Bratislave, Divadla Malá scéna STU </w:t>
      </w:r>
    </w:p>
    <w:p w:rsidR="0098045B" w:rsidRPr="0066196E" w:rsidRDefault="0098045B" w:rsidP="007730DD">
      <w:pPr>
        <w:pStyle w:val="Normlny3"/>
        <w:widowControl w:val="0"/>
        <w:numPr>
          <w:ilvl w:val="0"/>
          <w:numId w:val="89"/>
        </w:numPr>
        <w:tabs>
          <w:tab w:val="left" w:pos="284"/>
          <w:tab w:val="left" w:pos="539"/>
          <w:tab w:val="left" w:pos="851"/>
          <w:tab w:val="left" w:pos="8566"/>
        </w:tabs>
        <w:jc w:val="both"/>
        <w:rPr>
          <w:rFonts w:cs="Times New Roman"/>
          <w:color w:val="auto"/>
        </w:rPr>
      </w:pPr>
      <w:r w:rsidRPr="0066196E">
        <w:rPr>
          <w:rFonts w:cs="Times New Roman"/>
          <w:color w:val="auto"/>
        </w:rPr>
        <w:t>umelecké a pedagogické vedenie študentov 2. Ročníka</w:t>
      </w:r>
    </w:p>
    <w:p w:rsidR="0098045B" w:rsidRPr="0066196E" w:rsidRDefault="0098045B" w:rsidP="007730DD">
      <w:pPr>
        <w:pStyle w:val="Normlny3"/>
        <w:widowControl w:val="0"/>
        <w:numPr>
          <w:ilvl w:val="0"/>
          <w:numId w:val="89"/>
        </w:numPr>
        <w:tabs>
          <w:tab w:val="left" w:pos="284"/>
          <w:tab w:val="left" w:pos="539"/>
          <w:tab w:val="left" w:pos="851"/>
          <w:tab w:val="left" w:pos="8566"/>
        </w:tabs>
        <w:ind w:left="142" w:firstLine="142"/>
        <w:jc w:val="both"/>
        <w:rPr>
          <w:rFonts w:eastAsia="Times New Roman Bold" w:cs="Times New Roman"/>
          <w:color w:val="auto"/>
        </w:rPr>
      </w:pPr>
      <w:r w:rsidRPr="0066196E">
        <w:rPr>
          <w:rFonts w:eastAsia="Times New Roman Bold" w:cs="Times New Roman"/>
          <w:color w:val="auto"/>
        </w:rPr>
        <w:t>príprava predstavenia s 2. ročníkom: Bratia Čapkovci - Zo života hmyzu, Beatles</w:t>
      </w:r>
    </w:p>
    <w:p w:rsidR="0098045B" w:rsidRPr="0066196E" w:rsidRDefault="00066E9C" w:rsidP="007730DD">
      <w:pPr>
        <w:pStyle w:val="Normlny3"/>
        <w:widowControl w:val="0"/>
        <w:numPr>
          <w:ilvl w:val="0"/>
          <w:numId w:val="89"/>
        </w:numPr>
        <w:tabs>
          <w:tab w:val="left" w:pos="284"/>
          <w:tab w:val="left" w:pos="539"/>
          <w:tab w:val="left" w:pos="851"/>
          <w:tab w:val="left" w:pos="8566"/>
        </w:tabs>
        <w:jc w:val="both"/>
        <w:rPr>
          <w:rFonts w:cs="Times New Roman"/>
          <w:color w:val="auto"/>
        </w:rPr>
      </w:pPr>
      <w:r>
        <w:rPr>
          <w:rFonts w:cs="Times New Roman"/>
          <w:color w:val="auto"/>
        </w:rPr>
        <w:t>Herecké roly</w:t>
      </w:r>
      <w:r w:rsidR="0098045B" w:rsidRPr="0066196E">
        <w:rPr>
          <w:rFonts w:cs="Times New Roman"/>
          <w:color w:val="auto"/>
        </w:rPr>
        <w:t>:</w:t>
      </w:r>
    </w:p>
    <w:p w:rsidR="0098045B" w:rsidRPr="0066196E" w:rsidRDefault="0098045B" w:rsidP="00023B2F">
      <w:pPr>
        <w:pStyle w:val="Normlny3"/>
        <w:widowControl w:val="0"/>
        <w:tabs>
          <w:tab w:val="left" w:pos="284"/>
          <w:tab w:val="left" w:pos="851"/>
          <w:tab w:val="left" w:pos="8566"/>
        </w:tabs>
        <w:ind w:left="709"/>
        <w:jc w:val="both"/>
        <w:rPr>
          <w:rFonts w:cs="Times New Roman"/>
          <w:color w:val="auto"/>
        </w:rPr>
      </w:pPr>
      <w:r w:rsidRPr="0066196E">
        <w:rPr>
          <w:rFonts w:cs="Times New Roman"/>
          <w:color w:val="auto"/>
        </w:rPr>
        <w:t>Malá Scéna STU</w:t>
      </w:r>
      <w:r w:rsidR="00156DFC" w:rsidRPr="0066196E">
        <w:rPr>
          <w:rFonts w:cs="Times New Roman"/>
          <w:color w:val="auto"/>
        </w:rPr>
        <w:t xml:space="preserve"> </w:t>
      </w:r>
      <w:r w:rsidRPr="0066196E">
        <w:rPr>
          <w:rFonts w:cs="Times New Roman"/>
          <w:color w:val="auto"/>
        </w:rPr>
        <w:t>- M.J.Lermontov: Maškaráda, postava Neznámy</w:t>
      </w:r>
      <w:r w:rsidR="00156DFC" w:rsidRPr="0066196E">
        <w:rPr>
          <w:rFonts w:cs="Times New Roman"/>
          <w:color w:val="auto"/>
        </w:rPr>
        <w:t xml:space="preserve">, </w:t>
      </w:r>
      <w:r w:rsidRPr="0066196E">
        <w:rPr>
          <w:rFonts w:cs="Times New Roman"/>
          <w:color w:val="auto"/>
        </w:rPr>
        <w:t xml:space="preserve">réžia Anton </w:t>
      </w:r>
      <w:r w:rsidRPr="0066196E">
        <w:rPr>
          <w:rFonts w:cs="Times New Roman"/>
          <w:color w:val="auto"/>
        </w:rPr>
        <w:lastRenderedPageBreak/>
        <w:t xml:space="preserve">Korenči </w:t>
      </w:r>
    </w:p>
    <w:p w:rsidR="0098045B" w:rsidRPr="0066196E" w:rsidRDefault="0098045B" w:rsidP="00023B2F">
      <w:pPr>
        <w:pStyle w:val="Normlny3"/>
        <w:widowControl w:val="0"/>
        <w:tabs>
          <w:tab w:val="left" w:pos="284"/>
          <w:tab w:val="left" w:pos="851"/>
          <w:tab w:val="left" w:pos="8566"/>
        </w:tabs>
        <w:ind w:left="709"/>
        <w:jc w:val="both"/>
        <w:rPr>
          <w:rFonts w:cs="Times New Roman"/>
          <w:color w:val="auto"/>
        </w:rPr>
      </w:pPr>
      <w:r w:rsidRPr="0066196E">
        <w:rPr>
          <w:rFonts w:cs="Times New Roman"/>
          <w:color w:val="auto"/>
        </w:rPr>
        <w:t>Malá Scéna STU</w:t>
      </w:r>
      <w:r w:rsidR="00156DFC" w:rsidRPr="0066196E">
        <w:rPr>
          <w:rFonts w:cs="Times New Roman"/>
          <w:color w:val="auto"/>
        </w:rPr>
        <w:t xml:space="preserve"> – </w:t>
      </w:r>
      <w:r w:rsidRPr="0066196E">
        <w:rPr>
          <w:rFonts w:cs="Times New Roman"/>
          <w:color w:val="auto"/>
        </w:rPr>
        <w:t>Jean Genet: Balkón, postava Generál</w:t>
      </w:r>
      <w:r w:rsidR="00156DFC" w:rsidRPr="0066196E">
        <w:rPr>
          <w:rFonts w:cs="Times New Roman"/>
          <w:color w:val="auto"/>
        </w:rPr>
        <w:t xml:space="preserve">, </w:t>
      </w:r>
      <w:r w:rsidRPr="0066196E">
        <w:rPr>
          <w:rFonts w:cs="Times New Roman"/>
          <w:color w:val="auto"/>
        </w:rPr>
        <w:t>réžia Anton Korenči</w:t>
      </w:r>
    </w:p>
    <w:p w:rsidR="0098045B" w:rsidRPr="0066196E" w:rsidRDefault="0098045B" w:rsidP="007730DD">
      <w:pPr>
        <w:pStyle w:val="Normlny3"/>
        <w:widowControl w:val="0"/>
        <w:numPr>
          <w:ilvl w:val="0"/>
          <w:numId w:val="89"/>
        </w:numPr>
        <w:tabs>
          <w:tab w:val="left" w:pos="284"/>
          <w:tab w:val="left" w:pos="851"/>
          <w:tab w:val="left" w:pos="8566"/>
        </w:tabs>
        <w:ind w:left="709"/>
        <w:jc w:val="both"/>
        <w:rPr>
          <w:rFonts w:cs="Times New Roman"/>
          <w:color w:val="auto"/>
        </w:rPr>
      </w:pPr>
      <w:r w:rsidRPr="0066196E">
        <w:rPr>
          <w:rFonts w:cs="Times New Roman"/>
          <w:color w:val="auto"/>
        </w:rPr>
        <w:t>Teatro Wustenrot</w:t>
      </w:r>
      <w:r w:rsidR="00156DFC" w:rsidRPr="0066196E">
        <w:rPr>
          <w:rFonts w:cs="Times New Roman"/>
          <w:color w:val="auto"/>
        </w:rPr>
        <w:t xml:space="preserve"> </w:t>
      </w:r>
      <w:r w:rsidRPr="0066196E">
        <w:rPr>
          <w:rFonts w:cs="Times New Roman"/>
          <w:color w:val="auto"/>
        </w:rPr>
        <w:t>-</w:t>
      </w:r>
      <w:r w:rsidR="00156DFC" w:rsidRPr="0066196E">
        <w:rPr>
          <w:rFonts w:cs="Times New Roman"/>
          <w:color w:val="auto"/>
        </w:rPr>
        <w:t xml:space="preserve"> </w:t>
      </w:r>
      <w:r w:rsidRPr="0066196E">
        <w:rPr>
          <w:rFonts w:cs="Times New Roman"/>
          <w:color w:val="auto"/>
        </w:rPr>
        <w:t>Paul Portner: Šialené nožničky,</w:t>
      </w:r>
      <w:r w:rsidR="00156DFC" w:rsidRPr="0066196E">
        <w:rPr>
          <w:rFonts w:cs="Times New Roman"/>
          <w:color w:val="auto"/>
        </w:rPr>
        <w:t xml:space="preserve"> </w:t>
      </w:r>
      <w:r w:rsidRPr="0066196E">
        <w:rPr>
          <w:rFonts w:cs="Times New Roman"/>
          <w:color w:val="auto"/>
        </w:rPr>
        <w:t>postava Michal Tomčík</w:t>
      </w:r>
      <w:r w:rsidR="00156DFC" w:rsidRPr="0066196E">
        <w:rPr>
          <w:rFonts w:cs="Times New Roman"/>
          <w:color w:val="auto"/>
        </w:rPr>
        <w:t xml:space="preserve">, </w:t>
      </w:r>
      <w:r w:rsidRPr="0066196E">
        <w:rPr>
          <w:rFonts w:cs="Times New Roman"/>
          <w:color w:val="auto"/>
        </w:rPr>
        <w:t>réžia Svetozár Sprušanský</w:t>
      </w:r>
    </w:p>
    <w:p w:rsidR="0098045B" w:rsidRPr="0066196E" w:rsidRDefault="0098045B" w:rsidP="007730DD">
      <w:pPr>
        <w:pStyle w:val="Normlny3"/>
        <w:widowControl w:val="0"/>
        <w:numPr>
          <w:ilvl w:val="0"/>
          <w:numId w:val="89"/>
        </w:numPr>
        <w:tabs>
          <w:tab w:val="left" w:pos="284"/>
          <w:tab w:val="left" w:pos="851"/>
          <w:tab w:val="left" w:pos="8566"/>
        </w:tabs>
        <w:ind w:left="709"/>
        <w:jc w:val="both"/>
        <w:rPr>
          <w:rFonts w:cs="Times New Roman"/>
          <w:color w:val="auto"/>
        </w:rPr>
      </w:pPr>
      <w:r w:rsidRPr="0066196E">
        <w:rPr>
          <w:rFonts w:cs="Times New Roman"/>
          <w:color w:val="auto"/>
        </w:rPr>
        <w:t>Teatro Wustenrot - Dominik W.Rettninger: Top</w:t>
      </w:r>
      <w:r w:rsidR="00891C63" w:rsidRPr="0066196E">
        <w:rPr>
          <w:rFonts w:cs="Times New Roman"/>
          <w:color w:val="auto"/>
        </w:rPr>
        <w:t xml:space="preserve"> </w:t>
      </w:r>
      <w:r w:rsidRPr="0066196E">
        <w:rPr>
          <w:rFonts w:cs="Times New Roman"/>
          <w:color w:val="auto"/>
        </w:rPr>
        <w:t>Secretárka,</w:t>
      </w:r>
      <w:r w:rsidR="00891C63" w:rsidRPr="0066196E">
        <w:rPr>
          <w:rFonts w:cs="Times New Roman"/>
          <w:color w:val="auto"/>
        </w:rPr>
        <w:t xml:space="preserve"> </w:t>
      </w:r>
      <w:r w:rsidRPr="0066196E">
        <w:rPr>
          <w:rFonts w:cs="Times New Roman"/>
          <w:color w:val="auto"/>
        </w:rPr>
        <w:t>postava Adam Marko</w:t>
      </w:r>
      <w:r w:rsidR="00891C63" w:rsidRPr="0066196E">
        <w:rPr>
          <w:rFonts w:cs="Times New Roman"/>
          <w:color w:val="auto"/>
        </w:rPr>
        <w:t>, réžia</w:t>
      </w:r>
      <w:r w:rsidRPr="0066196E">
        <w:rPr>
          <w:rFonts w:cs="Times New Roman"/>
          <w:color w:val="auto"/>
        </w:rPr>
        <w:t xml:space="preserve"> Rudolf Geri</w:t>
      </w:r>
    </w:p>
    <w:p w:rsidR="0098045B" w:rsidRPr="0066196E" w:rsidRDefault="006D6086" w:rsidP="007730DD">
      <w:pPr>
        <w:pStyle w:val="Normlny3"/>
        <w:widowControl w:val="0"/>
        <w:numPr>
          <w:ilvl w:val="0"/>
          <w:numId w:val="89"/>
        </w:numPr>
        <w:tabs>
          <w:tab w:val="left" w:pos="284"/>
          <w:tab w:val="left" w:pos="851"/>
          <w:tab w:val="left" w:pos="8566"/>
        </w:tabs>
        <w:ind w:left="709"/>
        <w:jc w:val="both"/>
        <w:rPr>
          <w:rFonts w:cs="Times New Roman"/>
          <w:color w:val="auto"/>
        </w:rPr>
      </w:pPr>
      <w:r>
        <w:rPr>
          <w:rFonts w:cs="Times New Roman"/>
          <w:color w:val="auto"/>
        </w:rPr>
        <w:t>Činohra Slovenského národného divadla</w:t>
      </w:r>
      <w:r w:rsidR="0098045B" w:rsidRPr="0066196E">
        <w:rPr>
          <w:rFonts w:cs="Times New Roman"/>
          <w:color w:val="auto"/>
        </w:rPr>
        <w:t xml:space="preserve"> -</w:t>
      </w:r>
      <w:r w:rsidR="00891C63" w:rsidRPr="0066196E">
        <w:rPr>
          <w:rFonts w:cs="Times New Roman"/>
          <w:color w:val="auto"/>
        </w:rPr>
        <w:t xml:space="preserve"> </w:t>
      </w:r>
      <w:r w:rsidR="0098045B" w:rsidRPr="0066196E">
        <w:rPr>
          <w:rFonts w:cs="Times New Roman"/>
          <w:color w:val="auto"/>
        </w:rPr>
        <w:t>František Švantner: Nevesta hôľ, postava  Knieža Vasilij</w:t>
      </w:r>
      <w:r w:rsidR="00891C63" w:rsidRPr="0066196E">
        <w:rPr>
          <w:rFonts w:cs="Times New Roman"/>
          <w:color w:val="auto"/>
        </w:rPr>
        <w:t xml:space="preserve">, </w:t>
      </w:r>
      <w:r w:rsidR="0098045B" w:rsidRPr="0066196E">
        <w:rPr>
          <w:rFonts w:cs="Times New Roman"/>
          <w:color w:val="auto"/>
        </w:rPr>
        <w:t>réžia Roman Polák</w:t>
      </w:r>
    </w:p>
    <w:p w:rsidR="0098045B" w:rsidRPr="0066196E" w:rsidRDefault="0098045B" w:rsidP="0098045B">
      <w:pPr>
        <w:pStyle w:val="Normlny3"/>
        <w:widowControl w:val="0"/>
        <w:tabs>
          <w:tab w:val="left" w:pos="284"/>
          <w:tab w:val="left" w:pos="851"/>
          <w:tab w:val="left" w:pos="8566"/>
        </w:tabs>
        <w:jc w:val="both"/>
        <w:rPr>
          <w:rFonts w:cs="Times New Roman"/>
          <w:color w:val="auto"/>
        </w:rPr>
      </w:pPr>
    </w:p>
    <w:p w:rsidR="0098045B" w:rsidRPr="0066196E" w:rsidRDefault="0098045B" w:rsidP="0098045B">
      <w:pPr>
        <w:pStyle w:val="Normlny3"/>
        <w:widowControl w:val="0"/>
        <w:tabs>
          <w:tab w:val="left" w:pos="284"/>
          <w:tab w:val="left" w:pos="539"/>
          <w:tab w:val="left" w:pos="851"/>
          <w:tab w:val="left" w:pos="8566"/>
        </w:tabs>
        <w:jc w:val="both"/>
        <w:rPr>
          <w:rFonts w:cs="Times New Roman"/>
          <w:color w:val="auto"/>
          <w:u w:val="single"/>
        </w:rPr>
      </w:pPr>
      <w:r w:rsidRPr="0066196E">
        <w:rPr>
          <w:rFonts w:cs="Times New Roman"/>
          <w:color w:val="auto"/>
          <w:u w:val="single"/>
        </w:rPr>
        <w:t xml:space="preserve">Mgr. art. Božena Polónyiová </w:t>
      </w:r>
    </w:p>
    <w:p w:rsidR="00891C63" w:rsidRPr="0066196E" w:rsidRDefault="00891C63" w:rsidP="007730DD">
      <w:pPr>
        <w:pStyle w:val="Normlny3"/>
        <w:widowControl w:val="0"/>
        <w:numPr>
          <w:ilvl w:val="0"/>
          <w:numId w:val="90"/>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891C63" w:rsidP="007730DD">
      <w:pPr>
        <w:pStyle w:val="Normlny3"/>
        <w:widowControl w:val="0"/>
        <w:numPr>
          <w:ilvl w:val="0"/>
          <w:numId w:val="90"/>
        </w:numPr>
        <w:tabs>
          <w:tab w:val="left" w:pos="284"/>
          <w:tab w:val="left" w:pos="539"/>
          <w:tab w:val="left" w:pos="851"/>
          <w:tab w:val="left" w:pos="8566"/>
        </w:tabs>
        <w:jc w:val="both"/>
        <w:rPr>
          <w:rFonts w:cs="Times New Roman"/>
          <w:color w:val="auto"/>
        </w:rPr>
      </w:pPr>
      <w:r w:rsidRPr="0066196E">
        <w:rPr>
          <w:rFonts w:cs="Times New Roman"/>
          <w:color w:val="auto"/>
        </w:rPr>
        <w:t>bol jej udelený titul „</w:t>
      </w:r>
      <w:r w:rsidR="0098045B" w:rsidRPr="0066196E">
        <w:rPr>
          <w:rFonts w:cs="Times New Roman"/>
          <w:color w:val="auto"/>
        </w:rPr>
        <w:t>zaslúžilá umelkyňa</w:t>
      </w:r>
      <w:r w:rsidRPr="0066196E">
        <w:rPr>
          <w:rFonts w:cs="Times New Roman"/>
          <w:color w:val="auto"/>
        </w:rPr>
        <w:t>“</w:t>
      </w:r>
    </w:p>
    <w:p w:rsidR="0098045B" w:rsidRPr="0066196E" w:rsidRDefault="0098045B" w:rsidP="007730DD">
      <w:pPr>
        <w:pStyle w:val="Normlny3"/>
        <w:widowControl w:val="0"/>
        <w:numPr>
          <w:ilvl w:val="0"/>
          <w:numId w:val="91"/>
        </w:numPr>
        <w:tabs>
          <w:tab w:val="left" w:pos="284"/>
          <w:tab w:val="left" w:pos="539"/>
          <w:tab w:val="left" w:pos="851"/>
          <w:tab w:val="left" w:pos="8566"/>
        </w:tabs>
        <w:jc w:val="both"/>
        <w:rPr>
          <w:rFonts w:cs="Times New Roman"/>
          <w:color w:val="auto"/>
        </w:rPr>
      </w:pPr>
      <w:r w:rsidRPr="0066196E">
        <w:rPr>
          <w:rFonts w:cs="Times New Roman"/>
          <w:color w:val="auto"/>
        </w:rPr>
        <w:t>v rokoch 1970 - 1996 sólistka Divadla Nová scéna v Bratislave</w:t>
      </w:r>
    </w:p>
    <w:p w:rsidR="0098045B" w:rsidRPr="0066196E" w:rsidRDefault="0098045B" w:rsidP="007730DD">
      <w:pPr>
        <w:pStyle w:val="Normlny3"/>
        <w:widowControl w:val="0"/>
        <w:numPr>
          <w:ilvl w:val="0"/>
          <w:numId w:val="91"/>
        </w:numPr>
        <w:tabs>
          <w:tab w:val="left" w:pos="284"/>
          <w:tab w:val="left" w:pos="539"/>
          <w:tab w:val="left" w:pos="851"/>
          <w:tab w:val="left" w:pos="8566"/>
        </w:tabs>
        <w:jc w:val="both"/>
        <w:rPr>
          <w:rFonts w:cs="Times New Roman"/>
          <w:color w:val="auto"/>
        </w:rPr>
      </w:pPr>
      <w:r w:rsidRPr="0066196E">
        <w:rPr>
          <w:rFonts w:cs="Times New Roman"/>
          <w:color w:val="auto"/>
        </w:rPr>
        <w:t>príprava študentov a účasť na vys</w:t>
      </w:r>
      <w:r w:rsidR="00891C63" w:rsidRPr="0066196E">
        <w:rPr>
          <w:rFonts w:cs="Times New Roman"/>
          <w:color w:val="auto"/>
        </w:rPr>
        <w:t>túpeniach  - SOŠ Na pántoch</w:t>
      </w:r>
      <w:r w:rsidR="006D6086">
        <w:rPr>
          <w:rFonts w:cs="Times New Roman"/>
          <w:color w:val="auto"/>
        </w:rPr>
        <w:t xml:space="preserve"> v Bratislave</w:t>
      </w:r>
      <w:r w:rsidR="00891C63" w:rsidRPr="0066196E">
        <w:rPr>
          <w:rFonts w:cs="Times New Roman"/>
          <w:color w:val="auto"/>
        </w:rPr>
        <w:t>, CC</w:t>
      </w:r>
      <w:r w:rsidRPr="0066196E">
        <w:rPr>
          <w:rFonts w:cs="Times New Roman"/>
          <w:color w:val="auto"/>
        </w:rPr>
        <w:t>Centrum</w:t>
      </w:r>
      <w:r w:rsidR="00891C63" w:rsidRPr="0066196E">
        <w:rPr>
          <w:rFonts w:cs="Times New Roman"/>
          <w:color w:val="auto"/>
        </w:rPr>
        <w:t xml:space="preserve"> kultúrne zariadenia Petržalky, Bratislava (ďalej CCCentrum)</w:t>
      </w:r>
      <w:r w:rsidRPr="0066196E">
        <w:rPr>
          <w:rFonts w:cs="Times New Roman"/>
          <w:color w:val="auto"/>
        </w:rPr>
        <w:t xml:space="preserve"> </w:t>
      </w:r>
    </w:p>
    <w:p w:rsidR="0098045B" w:rsidRPr="0066196E" w:rsidRDefault="0098045B" w:rsidP="0098045B">
      <w:pPr>
        <w:widowControl w:val="0"/>
        <w:tabs>
          <w:tab w:val="left" w:pos="284"/>
          <w:tab w:val="left" w:pos="539"/>
          <w:tab w:val="left" w:pos="851"/>
          <w:tab w:val="left" w:pos="8789"/>
        </w:tabs>
        <w:autoSpaceDE w:val="0"/>
        <w:autoSpaceDN w:val="0"/>
        <w:adjustRightInd w:val="0"/>
        <w:jc w:val="both"/>
        <w:rPr>
          <w:b/>
          <w:bCs/>
          <w:u w:val="single"/>
        </w:rPr>
      </w:pPr>
    </w:p>
    <w:p w:rsidR="0098045B" w:rsidRPr="0066196E" w:rsidRDefault="0098045B" w:rsidP="0098045B">
      <w:pPr>
        <w:widowControl w:val="0"/>
        <w:tabs>
          <w:tab w:val="left" w:pos="284"/>
          <w:tab w:val="left" w:pos="539"/>
          <w:tab w:val="left" w:pos="851"/>
          <w:tab w:val="left" w:pos="8789"/>
        </w:tabs>
        <w:autoSpaceDE w:val="0"/>
        <w:autoSpaceDN w:val="0"/>
        <w:adjustRightInd w:val="0"/>
        <w:jc w:val="both"/>
        <w:rPr>
          <w:bCs/>
        </w:rPr>
      </w:pPr>
      <w:r w:rsidRPr="0066196E">
        <w:rPr>
          <w:bCs/>
          <w:u w:val="single"/>
        </w:rPr>
        <w:t>Mgr. art. Tomáš Roháč, ArtD.</w:t>
      </w:r>
    </w:p>
    <w:p w:rsidR="0098045B" w:rsidRPr="0066196E" w:rsidRDefault="0098045B" w:rsidP="00602747">
      <w:pPr>
        <w:widowControl w:val="0"/>
        <w:numPr>
          <w:ilvl w:val="0"/>
          <w:numId w:val="5"/>
        </w:numPr>
        <w:tabs>
          <w:tab w:val="left" w:pos="284"/>
          <w:tab w:val="left" w:pos="539"/>
          <w:tab w:val="left" w:pos="851"/>
          <w:tab w:val="left" w:pos="8789"/>
        </w:tabs>
        <w:autoSpaceDE w:val="0"/>
        <w:autoSpaceDN w:val="0"/>
        <w:adjustRightInd w:val="0"/>
        <w:jc w:val="both"/>
        <w:rPr>
          <w:bCs/>
        </w:rPr>
      </w:pPr>
      <w:r w:rsidRPr="0066196E">
        <w:rPr>
          <w:bCs/>
        </w:rPr>
        <w:t>riaditeľ Divadla Arteatro</w:t>
      </w:r>
    </w:p>
    <w:p w:rsidR="0098045B" w:rsidRPr="0066196E" w:rsidRDefault="0098045B" w:rsidP="00602747">
      <w:pPr>
        <w:widowControl w:val="0"/>
        <w:numPr>
          <w:ilvl w:val="0"/>
          <w:numId w:val="5"/>
        </w:numPr>
        <w:tabs>
          <w:tab w:val="left" w:pos="284"/>
          <w:tab w:val="left" w:pos="539"/>
          <w:tab w:val="left" w:pos="851"/>
          <w:tab w:val="left" w:pos="8789"/>
        </w:tabs>
        <w:autoSpaceDE w:val="0"/>
        <w:autoSpaceDN w:val="0"/>
        <w:adjustRightInd w:val="0"/>
        <w:ind w:left="567" w:hanging="207"/>
        <w:jc w:val="both"/>
        <w:rPr>
          <w:bCs/>
        </w:rPr>
      </w:pPr>
      <w:r w:rsidRPr="0066196E">
        <w:rPr>
          <w:bCs/>
        </w:rPr>
        <w:t>režisér inscenácie Marivaux Hra lásky a</w:t>
      </w:r>
      <w:r w:rsidR="006D6086">
        <w:rPr>
          <w:bCs/>
        </w:rPr>
        <w:t> </w:t>
      </w:r>
      <w:r w:rsidRPr="0066196E">
        <w:rPr>
          <w:bCs/>
        </w:rPr>
        <w:t>náhody</w:t>
      </w:r>
      <w:r w:rsidR="006D6086">
        <w:rPr>
          <w:bCs/>
        </w:rPr>
        <w:t xml:space="preserve"> </w:t>
      </w:r>
      <w:r w:rsidRPr="0066196E">
        <w:rPr>
          <w:bCs/>
        </w:rPr>
        <w:t>v Divadle Jozefa Gregora-Tajovského vo Zvolene</w:t>
      </w:r>
    </w:p>
    <w:p w:rsidR="0098045B" w:rsidRPr="0066196E" w:rsidRDefault="0098045B" w:rsidP="00602747">
      <w:pPr>
        <w:numPr>
          <w:ilvl w:val="0"/>
          <w:numId w:val="5"/>
        </w:numPr>
        <w:tabs>
          <w:tab w:val="left" w:pos="284"/>
          <w:tab w:val="left" w:pos="539"/>
          <w:tab w:val="left" w:pos="851"/>
          <w:tab w:val="left" w:pos="8789"/>
        </w:tabs>
        <w:ind w:left="567" w:hanging="207"/>
        <w:jc w:val="both"/>
        <w:rPr>
          <w:bCs/>
        </w:rPr>
      </w:pPr>
      <w:r w:rsidRPr="0066196E">
        <w:rPr>
          <w:bCs/>
        </w:rPr>
        <w:t>držiteľ Ceny ruského kritika Alexeja Semionova za réžiu inscenácie Dom Bernardy Alby, Moskva 2012</w:t>
      </w:r>
    </w:p>
    <w:p w:rsidR="0098045B" w:rsidRPr="0066196E" w:rsidRDefault="0098045B" w:rsidP="00602747">
      <w:pPr>
        <w:numPr>
          <w:ilvl w:val="0"/>
          <w:numId w:val="5"/>
        </w:numPr>
        <w:tabs>
          <w:tab w:val="left" w:pos="284"/>
          <w:tab w:val="left" w:pos="539"/>
          <w:tab w:val="left" w:pos="851"/>
          <w:tab w:val="left" w:pos="8789"/>
        </w:tabs>
        <w:ind w:left="567" w:hanging="207"/>
        <w:jc w:val="both"/>
        <w:rPr>
          <w:bCs/>
        </w:rPr>
      </w:pPr>
      <w:r w:rsidRPr="0066196E">
        <w:rPr>
          <w:bCs/>
        </w:rPr>
        <w:t xml:space="preserve"> reprízy školských predstavení N. V. Gogoľa Ženba</w:t>
      </w:r>
      <w:r w:rsidR="00066E9C">
        <w:rPr>
          <w:bCs/>
        </w:rPr>
        <w:t xml:space="preserve">, Carla Goldoniho Čertice </w:t>
      </w:r>
      <w:r w:rsidR="00066E9C" w:rsidRPr="0066196E">
        <w:rPr>
          <w:bCs/>
        </w:rPr>
        <w:t>v</w:t>
      </w:r>
      <w:r w:rsidR="00066E9C">
        <w:rPr>
          <w:bCs/>
        </w:rPr>
        <w:t> </w:t>
      </w:r>
      <w:r w:rsidR="00066E9C" w:rsidRPr="0066196E">
        <w:rPr>
          <w:bCs/>
        </w:rPr>
        <w:t>Arteatre</w:t>
      </w:r>
    </w:p>
    <w:p w:rsidR="0098045B" w:rsidRPr="0066196E" w:rsidRDefault="0098045B" w:rsidP="00602747">
      <w:pPr>
        <w:numPr>
          <w:ilvl w:val="0"/>
          <w:numId w:val="5"/>
        </w:numPr>
        <w:tabs>
          <w:tab w:val="left" w:pos="284"/>
          <w:tab w:val="left" w:pos="539"/>
          <w:tab w:val="left" w:pos="851"/>
          <w:tab w:val="left" w:pos="8789"/>
        </w:tabs>
        <w:ind w:right="-356"/>
        <w:jc w:val="both"/>
        <w:rPr>
          <w:bCs/>
        </w:rPr>
      </w:pPr>
      <w:r w:rsidRPr="0066196E">
        <w:rPr>
          <w:bCs/>
        </w:rPr>
        <w:t>réžia inscenácie A. N. Ostrovskij: Talenty a ctitelia (Divadlo Arteatro, 2015)</w:t>
      </w:r>
    </w:p>
    <w:p w:rsidR="0098045B" w:rsidRPr="0066196E" w:rsidRDefault="0098045B" w:rsidP="00602747">
      <w:pPr>
        <w:widowControl w:val="0"/>
        <w:numPr>
          <w:ilvl w:val="0"/>
          <w:numId w:val="5"/>
        </w:numPr>
        <w:autoSpaceDE w:val="0"/>
        <w:autoSpaceDN w:val="0"/>
        <w:adjustRightInd w:val="0"/>
        <w:ind w:left="567" w:right="-356" w:hanging="207"/>
        <w:rPr>
          <w:bCs/>
        </w:rPr>
      </w:pPr>
      <w:r w:rsidRPr="0066196E">
        <w:rPr>
          <w:bCs/>
        </w:rPr>
        <w:t>zájazd divadelných inscenácií Divadla Arteatro v Spojených štátoch amerických (Los Angeles – november 2014)</w:t>
      </w:r>
    </w:p>
    <w:p w:rsidR="0098045B" w:rsidRPr="0066196E" w:rsidRDefault="0098045B" w:rsidP="0098045B">
      <w:pPr>
        <w:tabs>
          <w:tab w:val="left" w:pos="284"/>
          <w:tab w:val="left" w:pos="539"/>
          <w:tab w:val="left" w:pos="851"/>
          <w:tab w:val="left" w:pos="8789"/>
        </w:tabs>
        <w:ind w:left="720"/>
        <w:jc w:val="both"/>
        <w:rPr>
          <w:bCs/>
        </w:rPr>
      </w:pPr>
    </w:p>
    <w:p w:rsidR="0098045B" w:rsidRPr="0066196E" w:rsidRDefault="0098045B" w:rsidP="0098045B">
      <w:pPr>
        <w:pStyle w:val="Normlny3"/>
        <w:tabs>
          <w:tab w:val="left" w:pos="284"/>
          <w:tab w:val="left" w:pos="539"/>
          <w:tab w:val="left" w:pos="851"/>
          <w:tab w:val="left" w:pos="8566"/>
        </w:tabs>
        <w:jc w:val="both"/>
        <w:rPr>
          <w:rFonts w:cs="Times New Roman"/>
          <w:color w:val="auto"/>
          <w:u w:val="single"/>
        </w:rPr>
      </w:pPr>
      <w:r w:rsidRPr="0066196E">
        <w:rPr>
          <w:rFonts w:cs="Times New Roman"/>
          <w:color w:val="auto"/>
          <w:u w:val="single"/>
        </w:rPr>
        <w:t>Mgr. art. Ivan Romančík</w:t>
      </w:r>
    </w:p>
    <w:p w:rsidR="00450C18" w:rsidRPr="0066196E" w:rsidRDefault="00450C18" w:rsidP="007730DD">
      <w:pPr>
        <w:pStyle w:val="Normlny3"/>
        <w:numPr>
          <w:ilvl w:val="0"/>
          <w:numId w:val="92"/>
        </w:numPr>
        <w:tabs>
          <w:tab w:val="left" w:pos="284"/>
          <w:tab w:val="left" w:pos="539"/>
          <w:tab w:val="left" w:pos="851"/>
          <w:tab w:val="left" w:pos="8566"/>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numPr>
          <w:ilvl w:val="0"/>
          <w:numId w:val="92"/>
        </w:numPr>
        <w:tabs>
          <w:tab w:val="left" w:pos="284"/>
          <w:tab w:val="left" w:pos="539"/>
          <w:tab w:val="left" w:pos="851"/>
          <w:tab w:val="left" w:pos="8566"/>
        </w:tabs>
        <w:jc w:val="both"/>
        <w:rPr>
          <w:rFonts w:cs="Times New Roman"/>
          <w:color w:val="auto"/>
        </w:rPr>
      </w:pPr>
      <w:r w:rsidRPr="0066196E">
        <w:rPr>
          <w:rFonts w:cs="Times New Roman"/>
          <w:color w:val="auto"/>
        </w:rPr>
        <w:t>herec</w:t>
      </w:r>
    </w:p>
    <w:p w:rsidR="0098045B" w:rsidRPr="0066196E" w:rsidRDefault="0098045B" w:rsidP="007730DD">
      <w:pPr>
        <w:pStyle w:val="Normlny3"/>
        <w:numPr>
          <w:ilvl w:val="0"/>
          <w:numId w:val="93"/>
        </w:numPr>
        <w:tabs>
          <w:tab w:val="left" w:pos="284"/>
          <w:tab w:val="left" w:pos="539"/>
          <w:tab w:val="left" w:pos="851"/>
          <w:tab w:val="left" w:pos="8566"/>
        </w:tabs>
        <w:jc w:val="both"/>
        <w:rPr>
          <w:rFonts w:cs="Times New Roman"/>
          <w:color w:val="auto"/>
        </w:rPr>
      </w:pPr>
      <w:r w:rsidRPr="0066196E">
        <w:rPr>
          <w:rFonts w:cs="Times New Roman"/>
          <w:color w:val="auto"/>
        </w:rPr>
        <w:t>postava Alberta vo filme Lietajúci Cyprián</w:t>
      </w:r>
    </w:p>
    <w:p w:rsidR="0098045B" w:rsidRPr="0066196E" w:rsidRDefault="0098045B" w:rsidP="007730DD">
      <w:pPr>
        <w:pStyle w:val="Normlny3"/>
        <w:numPr>
          <w:ilvl w:val="0"/>
          <w:numId w:val="94"/>
        </w:numPr>
        <w:tabs>
          <w:tab w:val="left" w:pos="284"/>
          <w:tab w:val="left" w:pos="539"/>
          <w:tab w:val="left" w:pos="851"/>
          <w:tab w:val="left" w:pos="8566"/>
        </w:tabs>
        <w:jc w:val="both"/>
        <w:rPr>
          <w:rFonts w:cs="Times New Roman"/>
          <w:color w:val="auto"/>
        </w:rPr>
      </w:pPr>
      <w:r w:rsidRPr="0066196E">
        <w:rPr>
          <w:rFonts w:cs="Times New Roman"/>
          <w:color w:val="auto"/>
        </w:rPr>
        <w:t xml:space="preserve">vytvoril postavu Otec Evy v televíznom seriáli Odsúdené </w:t>
      </w:r>
    </w:p>
    <w:p w:rsidR="0098045B" w:rsidRPr="0066196E" w:rsidRDefault="0098045B" w:rsidP="007730DD">
      <w:pPr>
        <w:pStyle w:val="Normlny3"/>
        <w:numPr>
          <w:ilvl w:val="0"/>
          <w:numId w:val="95"/>
        </w:numPr>
        <w:tabs>
          <w:tab w:val="left" w:pos="284"/>
          <w:tab w:val="left" w:pos="539"/>
          <w:tab w:val="left" w:pos="851"/>
          <w:tab w:val="left" w:pos="8566"/>
        </w:tabs>
        <w:ind w:left="567" w:hanging="207"/>
        <w:jc w:val="both"/>
        <w:rPr>
          <w:rFonts w:cs="Times New Roman"/>
          <w:color w:val="auto"/>
        </w:rPr>
      </w:pPr>
      <w:r w:rsidRPr="0066196E">
        <w:rPr>
          <w:rFonts w:cs="Times New Roman"/>
          <w:color w:val="auto"/>
        </w:rPr>
        <w:t>umelecká činnosť v dabingových štúdiách, dabovanie najvýznamnejších svetových hereckých osobností (Anthony Hopkins)</w:t>
      </w:r>
    </w:p>
    <w:p w:rsidR="0098045B" w:rsidRPr="0066196E" w:rsidRDefault="0098045B" w:rsidP="007730DD">
      <w:pPr>
        <w:pStyle w:val="Normlny3"/>
        <w:numPr>
          <w:ilvl w:val="0"/>
          <w:numId w:val="96"/>
        </w:numPr>
        <w:tabs>
          <w:tab w:val="left" w:pos="284"/>
          <w:tab w:val="left" w:pos="539"/>
          <w:tab w:val="left" w:pos="851"/>
          <w:tab w:val="left" w:pos="8566"/>
        </w:tabs>
        <w:jc w:val="both"/>
        <w:rPr>
          <w:rFonts w:cs="Times New Roman"/>
          <w:color w:val="auto"/>
        </w:rPr>
      </w:pPr>
      <w:r w:rsidRPr="0066196E">
        <w:rPr>
          <w:rFonts w:cs="Times New Roman"/>
          <w:color w:val="auto"/>
        </w:rPr>
        <w:t>umelecké a pe</w:t>
      </w:r>
      <w:r w:rsidR="00450C18" w:rsidRPr="0066196E">
        <w:rPr>
          <w:rFonts w:cs="Times New Roman"/>
          <w:color w:val="auto"/>
        </w:rPr>
        <w:t>dagogické vedenie študentov 6. r</w:t>
      </w:r>
      <w:r w:rsidRPr="0066196E">
        <w:rPr>
          <w:rFonts w:cs="Times New Roman"/>
          <w:color w:val="auto"/>
        </w:rPr>
        <w:t>očníka</w:t>
      </w:r>
    </w:p>
    <w:p w:rsidR="0098045B" w:rsidRPr="0066196E" w:rsidRDefault="0098045B" w:rsidP="007730DD">
      <w:pPr>
        <w:pStyle w:val="Normlny3"/>
        <w:numPr>
          <w:ilvl w:val="0"/>
          <w:numId w:val="96"/>
        </w:numPr>
        <w:tabs>
          <w:tab w:val="left" w:pos="284"/>
          <w:tab w:val="left" w:pos="539"/>
          <w:tab w:val="left" w:pos="851"/>
          <w:tab w:val="left" w:pos="8566"/>
        </w:tabs>
        <w:jc w:val="both"/>
        <w:rPr>
          <w:rFonts w:cs="Times New Roman"/>
          <w:color w:val="auto"/>
        </w:rPr>
      </w:pPr>
      <w:r w:rsidRPr="0066196E">
        <w:rPr>
          <w:rFonts w:cs="Times New Roman"/>
          <w:color w:val="auto"/>
        </w:rPr>
        <w:t>naštudoval absolventské predstavenie A. P. Čechov Tri sestry</w:t>
      </w:r>
    </w:p>
    <w:p w:rsidR="0098045B" w:rsidRPr="0066196E" w:rsidRDefault="0098045B" w:rsidP="0098045B">
      <w:pPr>
        <w:pStyle w:val="Normlny3"/>
        <w:tabs>
          <w:tab w:val="left" w:pos="284"/>
          <w:tab w:val="left" w:pos="851"/>
          <w:tab w:val="left" w:pos="8566"/>
        </w:tabs>
        <w:jc w:val="both"/>
        <w:rPr>
          <w:rFonts w:cs="Times New Roman"/>
          <w:color w:val="auto"/>
        </w:rPr>
      </w:pPr>
    </w:p>
    <w:p w:rsidR="0098045B" w:rsidRPr="0066196E" w:rsidRDefault="0098045B" w:rsidP="0098045B">
      <w:pPr>
        <w:widowControl w:val="0"/>
        <w:tabs>
          <w:tab w:val="left" w:pos="284"/>
          <w:tab w:val="left" w:pos="539"/>
          <w:tab w:val="left" w:pos="851"/>
          <w:tab w:val="left" w:pos="8789"/>
        </w:tabs>
        <w:autoSpaceDE w:val="0"/>
        <w:autoSpaceDN w:val="0"/>
        <w:adjustRightInd w:val="0"/>
        <w:jc w:val="both"/>
        <w:rPr>
          <w:bCs/>
        </w:rPr>
      </w:pPr>
      <w:r w:rsidRPr="0066196E">
        <w:rPr>
          <w:bCs/>
          <w:u w:val="single"/>
        </w:rPr>
        <w:t>Mgr. art. Alexandra Sarvašová, ArtD.</w:t>
      </w:r>
    </w:p>
    <w:p w:rsidR="0098045B" w:rsidRPr="0066196E" w:rsidRDefault="0098045B" w:rsidP="00602747">
      <w:pPr>
        <w:widowControl w:val="0"/>
        <w:numPr>
          <w:ilvl w:val="0"/>
          <w:numId w:val="5"/>
        </w:numPr>
        <w:tabs>
          <w:tab w:val="left" w:pos="284"/>
          <w:tab w:val="left" w:pos="539"/>
          <w:tab w:val="left" w:pos="851"/>
          <w:tab w:val="left" w:pos="8789"/>
        </w:tabs>
        <w:autoSpaceDE w:val="0"/>
        <w:autoSpaceDN w:val="0"/>
        <w:adjustRightInd w:val="0"/>
        <w:ind w:right="-356"/>
        <w:jc w:val="both"/>
        <w:rPr>
          <w:bCs/>
        </w:rPr>
      </w:pPr>
      <w:r w:rsidRPr="0066196E">
        <w:rPr>
          <w:bCs/>
        </w:rPr>
        <w:t xml:space="preserve">umelecká riaditeľka  Divadla Arteatro </w:t>
      </w:r>
    </w:p>
    <w:p w:rsidR="0098045B" w:rsidRPr="0066196E" w:rsidRDefault="0098045B" w:rsidP="00602747">
      <w:pPr>
        <w:widowControl w:val="0"/>
        <w:numPr>
          <w:ilvl w:val="0"/>
          <w:numId w:val="5"/>
        </w:numPr>
        <w:tabs>
          <w:tab w:val="left" w:pos="284"/>
          <w:tab w:val="left" w:pos="539"/>
          <w:tab w:val="left" w:pos="851"/>
          <w:tab w:val="left" w:pos="8789"/>
        </w:tabs>
        <w:autoSpaceDE w:val="0"/>
        <w:autoSpaceDN w:val="0"/>
        <w:adjustRightInd w:val="0"/>
        <w:ind w:right="-356"/>
        <w:jc w:val="both"/>
        <w:rPr>
          <w:bCs/>
        </w:rPr>
      </w:pPr>
      <w:r w:rsidRPr="0066196E">
        <w:rPr>
          <w:bCs/>
        </w:rPr>
        <w:t>triedna učiteľka</w:t>
      </w:r>
    </w:p>
    <w:p w:rsidR="0098045B" w:rsidRPr="0066196E" w:rsidRDefault="0098045B" w:rsidP="00602747">
      <w:pPr>
        <w:widowControl w:val="0"/>
        <w:numPr>
          <w:ilvl w:val="0"/>
          <w:numId w:val="5"/>
        </w:numPr>
        <w:tabs>
          <w:tab w:val="left" w:pos="284"/>
          <w:tab w:val="left" w:pos="539"/>
          <w:tab w:val="left" w:pos="851"/>
          <w:tab w:val="left" w:pos="8789"/>
        </w:tabs>
        <w:autoSpaceDE w:val="0"/>
        <w:autoSpaceDN w:val="0"/>
        <w:adjustRightInd w:val="0"/>
        <w:ind w:left="567" w:right="-356" w:hanging="207"/>
        <w:jc w:val="both"/>
        <w:rPr>
          <w:bCs/>
        </w:rPr>
      </w:pPr>
      <w:r w:rsidRPr="0066196E">
        <w:rPr>
          <w:bCs/>
        </w:rPr>
        <w:t>dramaturg  inscenácie Marivaux Hra lásky a náhody v Divadle Jozefa Gregora-Tajovského vo Zvolene</w:t>
      </w:r>
    </w:p>
    <w:p w:rsidR="0098045B" w:rsidRPr="0066196E" w:rsidRDefault="0098045B" w:rsidP="00602747">
      <w:pPr>
        <w:numPr>
          <w:ilvl w:val="0"/>
          <w:numId w:val="5"/>
        </w:numPr>
        <w:tabs>
          <w:tab w:val="left" w:pos="284"/>
          <w:tab w:val="left" w:pos="539"/>
          <w:tab w:val="left" w:pos="851"/>
          <w:tab w:val="left" w:pos="8789"/>
        </w:tabs>
        <w:ind w:left="567" w:right="-356" w:hanging="207"/>
        <w:jc w:val="both"/>
        <w:rPr>
          <w:bCs/>
        </w:rPr>
      </w:pPr>
      <w:r w:rsidRPr="0066196E">
        <w:rPr>
          <w:bCs/>
        </w:rPr>
        <w:t>držiteľka Ceny ruského kritika Alexeja Semionova za herecký výkon v inscenácii Dom Bernardy Alby, Moskva 2012</w:t>
      </w:r>
    </w:p>
    <w:p w:rsidR="0098045B" w:rsidRPr="0066196E" w:rsidRDefault="0098045B" w:rsidP="00602747">
      <w:pPr>
        <w:numPr>
          <w:ilvl w:val="0"/>
          <w:numId w:val="5"/>
        </w:numPr>
        <w:tabs>
          <w:tab w:val="left" w:pos="284"/>
          <w:tab w:val="left" w:pos="539"/>
          <w:tab w:val="left" w:pos="851"/>
          <w:tab w:val="left" w:pos="8789"/>
        </w:tabs>
        <w:ind w:left="567" w:right="-356" w:hanging="207"/>
        <w:jc w:val="both"/>
        <w:rPr>
          <w:bCs/>
        </w:rPr>
      </w:pPr>
      <w:r w:rsidRPr="0066196E">
        <w:rPr>
          <w:bCs/>
        </w:rPr>
        <w:t>dramaturgia školských predstavení „Čertice“ Carlo Goldoni premiéra 2013, N. V. Gogoľa Ženba v Arteatre, reprízy školských predstavení</w:t>
      </w:r>
    </w:p>
    <w:p w:rsidR="0098045B" w:rsidRPr="0066196E" w:rsidRDefault="0098045B" w:rsidP="00602747">
      <w:pPr>
        <w:numPr>
          <w:ilvl w:val="0"/>
          <w:numId w:val="5"/>
        </w:numPr>
        <w:tabs>
          <w:tab w:val="left" w:pos="284"/>
          <w:tab w:val="left" w:pos="539"/>
          <w:tab w:val="left" w:pos="851"/>
          <w:tab w:val="left" w:pos="8789"/>
        </w:tabs>
        <w:ind w:left="567" w:right="-356" w:hanging="207"/>
        <w:jc w:val="both"/>
        <w:rPr>
          <w:bCs/>
        </w:rPr>
      </w:pPr>
      <w:r w:rsidRPr="0066196E">
        <w:rPr>
          <w:bCs/>
        </w:rPr>
        <w:t>Dramaturgia a úprava textu inscenácie A. N. Ostrovskij: Talenty a ctitelia (Divadlo Arteatro, 2015)</w:t>
      </w:r>
    </w:p>
    <w:p w:rsidR="0098045B" w:rsidRPr="0066196E" w:rsidRDefault="0098045B" w:rsidP="00602747">
      <w:pPr>
        <w:numPr>
          <w:ilvl w:val="0"/>
          <w:numId w:val="5"/>
        </w:numPr>
        <w:tabs>
          <w:tab w:val="left" w:pos="284"/>
          <w:tab w:val="left" w:pos="539"/>
          <w:tab w:val="left" w:pos="851"/>
          <w:tab w:val="left" w:pos="8789"/>
        </w:tabs>
        <w:ind w:right="-356"/>
        <w:jc w:val="both"/>
        <w:rPr>
          <w:bCs/>
        </w:rPr>
      </w:pPr>
      <w:r w:rsidRPr="0066196E">
        <w:rPr>
          <w:bCs/>
        </w:rPr>
        <w:t>Účinkovanie v inscenácii Talenty a ctitelia (viď riadok vyššie)</w:t>
      </w:r>
    </w:p>
    <w:p w:rsidR="0098045B" w:rsidRPr="0066196E" w:rsidRDefault="0098045B" w:rsidP="00602747">
      <w:pPr>
        <w:numPr>
          <w:ilvl w:val="0"/>
          <w:numId w:val="5"/>
        </w:numPr>
        <w:tabs>
          <w:tab w:val="left" w:pos="284"/>
          <w:tab w:val="left" w:pos="539"/>
          <w:tab w:val="left" w:pos="851"/>
          <w:tab w:val="left" w:pos="8789"/>
        </w:tabs>
        <w:ind w:right="-356"/>
        <w:jc w:val="both"/>
        <w:rPr>
          <w:bCs/>
        </w:rPr>
      </w:pPr>
      <w:r w:rsidRPr="0066196E">
        <w:rPr>
          <w:bCs/>
        </w:rPr>
        <w:t>pedagóg Divadelnej fakulty VŠMU</w:t>
      </w:r>
    </w:p>
    <w:p w:rsidR="0098045B" w:rsidRPr="0066196E" w:rsidRDefault="0098045B" w:rsidP="00602747">
      <w:pPr>
        <w:widowControl w:val="0"/>
        <w:numPr>
          <w:ilvl w:val="0"/>
          <w:numId w:val="5"/>
        </w:numPr>
        <w:autoSpaceDE w:val="0"/>
        <w:autoSpaceDN w:val="0"/>
        <w:adjustRightInd w:val="0"/>
        <w:ind w:left="567" w:right="-356" w:hanging="207"/>
        <w:rPr>
          <w:bCs/>
        </w:rPr>
      </w:pPr>
      <w:r w:rsidRPr="0066196E">
        <w:rPr>
          <w:bCs/>
        </w:rPr>
        <w:lastRenderedPageBreak/>
        <w:t>Muž je muž / Hotovo, koniec! – absolventská monodráma študenta Karola Rédliho – dramaturgicko – režijná spolupráca, účinkovanie – postava Žena (2015)</w:t>
      </w:r>
    </w:p>
    <w:p w:rsidR="0098045B" w:rsidRPr="0066196E" w:rsidRDefault="0098045B" w:rsidP="00602747">
      <w:pPr>
        <w:widowControl w:val="0"/>
        <w:numPr>
          <w:ilvl w:val="0"/>
          <w:numId w:val="5"/>
        </w:numPr>
        <w:autoSpaceDE w:val="0"/>
        <w:autoSpaceDN w:val="0"/>
        <w:adjustRightInd w:val="0"/>
        <w:ind w:left="567" w:right="-356" w:hanging="207"/>
        <w:rPr>
          <w:bCs/>
        </w:rPr>
      </w:pPr>
      <w:r w:rsidRPr="0066196E">
        <w:rPr>
          <w:bCs/>
        </w:rPr>
        <w:t>asistentka dramaturgie v Divadle Aréna (inscenácie Marek Maďarič: Dáma bez kamélie, David Jařab: Obeť – 2015)</w:t>
      </w:r>
    </w:p>
    <w:p w:rsidR="0098045B" w:rsidRPr="0066196E" w:rsidRDefault="0098045B" w:rsidP="00602747">
      <w:pPr>
        <w:widowControl w:val="0"/>
        <w:numPr>
          <w:ilvl w:val="0"/>
          <w:numId w:val="5"/>
        </w:numPr>
        <w:autoSpaceDE w:val="0"/>
        <w:autoSpaceDN w:val="0"/>
        <w:adjustRightInd w:val="0"/>
        <w:ind w:left="567" w:right="-356" w:hanging="207"/>
        <w:rPr>
          <w:bCs/>
        </w:rPr>
      </w:pPr>
      <w:r w:rsidRPr="0066196E">
        <w:rPr>
          <w:bCs/>
        </w:rPr>
        <w:t>scenár českého televízneho seriálu Stopy života (TV Barrandov)</w:t>
      </w:r>
    </w:p>
    <w:p w:rsidR="0098045B" w:rsidRPr="0066196E" w:rsidRDefault="0098045B" w:rsidP="00602747">
      <w:pPr>
        <w:widowControl w:val="0"/>
        <w:numPr>
          <w:ilvl w:val="0"/>
          <w:numId w:val="5"/>
        </w:numPr>
        <w:autoSpaceDE w:val="0"/>
        <w:autoSpaceDN w:val="0"/>
        <w:adjustRightInd w:val="0"/>
        <w:ind w:left="567" w:right="141" w:hanging="207"/>
        <w:jc w:val="both"/>
        <w:rPr>
          <w:bCs/>
        </w:rPr>
      </w:pPr>
      <w:r w:rsidRPr="0066196E">
        <w:rPr>
          <w:bCs/>
        </w:rPr>
        <w:t>zájazd divadelných inscenácií Divadla Arteatro v Spojených štátoch amerických (Los Angeles – november 2014)</w:t>
      </w:r>
    </w:p>
    <w:p w:rsidR="0098045B" w:rsidRPr="0066196E" w:rsidRDefault="0098045B" w:rsidP="0098045B">
      <w:pPr>
        <w:pStyle w:val="Normlny3"/>
        <w:tabs>
          <w:tab w:val="left" w:pos="284"/>
          <w:tab w:val="left" w:pos="851"/>
          <w:tab w:val="left" w:pos="8566"/>
        </w:tabs>
        <w:jc w:val="both"/>
        <w:rPr>
          <w:rFonts w:cs="Times New Roman"/>
          <w:b/>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r w:rsidRPr="0066196E">
        <w:rPr>
          <w:rFonts w:eastAsia="Times New Roman Bold" w:cs="Times New Roman"/>
          <w:color w:val="auto"/>
          <w:u w:val="single"/>
        </w:rPr>
        <w:t>MgA. Ján Slezák</w:t>
      </w:r>
    </w:p>
    <w:p w:rsidR="0098045B" w:rsidRPr="0066196E" w:rsidRDefault="0098045B" w:rsidP="007730DD">
      <w:pPr>
        <w:pStyle w:val="Normlny3"/>
        <w:widowControl w:val="0"/>
        <w:numPr>
          <w:ilvl w:val="0"/>
          <w:numId w:val="225"/>
        </w:numPr>
        <w:tabs>
          <w:tab w:val="left" w:pos="284"/>
          <w:tab w:val="left" w:pos="539"/>
          <w:tab w:val="left" w:pos="851"/>
          <w:tab w:val="left" w:pos="8789"/>
        </w:tabs>
        <w:jc w:val="both"/>
        <w:rPr>
          <w:rFonts w:eastAsia="Times New Roman Bold" w:cs="Times New Roman"/>
          <w:color w:val="auto"/>
        </w:rPr>
      </w:pPr>
      <w:r w:rsidRPr="0066196E">
        <w:rPr>
          <w:rFonts w:eastAsia="Times New Roman Bold" w:cs="Times New Roman"/>
          <w:color w:val="auto"/>
        </w:rPr>
        <w:t xml:space="preserve">muzikálový herec </w:t>
      </w:r>
    </w:p>
    <w:p w:rsidR="0098045B" w:rsidRPr="0066196E" w:rsidRDefault="0098045B" w:rsidP="007730DD">
      <w:pPr>
        <w:pStyle w:val="Normlny3"/>
        <w:widowControl w:val="0"/>
        <w:numPr>
          <w:ilvl w:val="0"/>
          <w:numId w:val="225"/>
        </w:numPr>
        <w:tabs>
          <w:tab w:val="left" w:pos="284"/>
          <w:tab w:val="left" w:pos="539"/>
          <w:tab w:val="left" w:pos="851"/>
          <w:tab w:val="left" w:pos="8789"/>
        </w:tabs>
        <w:jc w:val="both"/>
        <w:rPr>
          <w:rFonts w:eastAsia="Times New Roman Bold" w:cs="Times New Roman"/>
          <w:color w:val="auto"/>
        </w:rPr>
      </w:pPr>
      <w:r w:rsidRPr="0066196E">
        <w:rPr>
          <w:rFonts w:eastAsia="Times New Roman Bold" w:cs="Times New Roman"/>
          <w:color w:val="auto"/>
        </w:rPr>
        <w:t xml:space="preserve">účinkuje v predstaveniach: </w:t>
      </w:r>
    </w:p>
    <w:p w:rsidR="0098045B" w:rsidRPr="0066196E" w:rsidRDefault="0098045B" w:rsidP="0098045B">
      <w:pPr>
        <w:pStyle w:val="Normlny3"/>
        <w:widowControl w:val="0"/>
        <w:tabs>
          <w:tab w:val="left" w:pos="284"/>
          <w:tab w:val="left" w:pos="539"/>
          <w:tab w:val="left" w:pos="851"/>
          <w:tab w:val="left" w:pos="8789"/>
        </w:tabs>
        <w:ind w:left="993"/>
        <w:jc w:val="both"/>
        <w:rPr>
          <w:rFonts w:eastAsia="Times New Roman Bold" w:cs="Times New Roman"/>
          <w:color w:val="auto"/>
        </w:rPr>
      </w:pPr>
      <w:r w:rsidRPr="0066196E">
        <w:rPr>
          <w:rFonts w:eastAsia="Times New Roman Bold" w:cs="Times New Roman"/>
          <w:color w:val="auto"/>
        </w:rPr>
        <w:t>Divadlo Heineken Tower Stage: Jesus Christ Superstar – postava Judáš</w:t>
      </w:r>
      <w:r w:rsidR="006E6F32">
        <w:rPr>
          <w:rFonts w:eastAsia="Times New Roman Bold" w:cs="Times New Roman"/>
          <w:color w:val="auto"/>
        </w:rPr>
        <w:t>a</w:t>
      </w:r>
      <w:r w:rsidRPr="0066196E">
        <w:rPr>
          <w:rFonts w:eastAsia="Times New Roman Bold" w:cs="Times New Roman"/>
          <w:color w:val="auto"/>
        </w:rPr>
        <w:t>, Na skle maľované – postava Jánošík</w:t>
      </w:r>
      <w:r w:rsidR="006E6F32">
        <w:rPr>
          <w:rFonts w:eastAsia="Times New Roman Bold" w:cs="Times New Roman"/>
          <w:color w:val="auto"/>
        </w:rPr>
        <w:t>a</w:t>
      </w:r>
    </w:p>
    <w:p w:rsidR="0098045B" w:rsidRPr="0066196E" w:rsidRDefault="0098045B" w:rsidP="0098045B">
      <w:pPr>
        <w:pStyle w:val="Normlny3"/>
        <w:widowControl w:val="0"/>
        <w:tabs>
          <w:tab w:val="left" w:pos="284"/>
          <w:tab w:val="left" w:pos="539"/>
          <w:tab w:val="left" w:pos="851"/>
          <w:tab w:val="left" w:pos="8789"/>
        </w:tabs>
        <w:ind w:left="993"/>
        <w:jc w:val="both"/>
        <w:rPr>
          <w:rFonts w:eastAsia="Times New Roman Bold" w:cs="Times New Roman"/>
          <w:color w:val="auto"/>
        </w:rPr>
      </w:pPr>
      <w:r w:rsidRPr="0066196E">
        <w:rPr>
          <w:rFonts w:eastAsia="Times New Roman Bold" w:cs="Times New Roman"/>
          <w:color w:val="auto"/>
        </w:rPr>
        <w:t>Divadlo Nová scéna: Rómeo a Júlia – postava Tybalt</w:t>
      </w:r>
      <w:r w:rsidR="006E6F32">
        <w:rPr>
          <w:rFonts w:eastAsia="Times New Roman Bold" w:cs="Times New Roman"/>
          <w:color w:val="auto"/>
        </w:rPr>
        <w:t>a</w:t>
      </w:r>
      <w:r w:rsidRPr="0066196E">
        <w:rPr>
          <w:rFonts w:eastAsia="Times New Roman Bold" w:cs="Times New Roman"/>
          <w:color w:val="auto"/>
        </w:rPr>
        <w:t>, Ôsmy svetadiel – postava Erik</w:t>
      </w:r>
      <w:r w:rsidR="006E6F32">
        <w:rPr>
          <w:rFonts w:eastAsia="Times New Roman Bold" w:cs="Times New Roman"/>
          <w:color w:val="auto"/>
        </w:rPr>
        <w:t>a</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b/>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 xml:space="preserve">Mgr. art. Oľga Solárová </w:t>
      </w:r>
    </w:p>
    <w:p w:rsidR="001C1CF1" w:rsidRPr="0066196E" w:rsidRDefault="001C1CF1" w:rsidP="007730DD">
      <w:pPr>
        <w:pStyle w:val="Normlny3"/>
        <w:widowControl w:val="0"/>
        <w:numPr>
          <w:ilvl w:val="0"/>
          <w:numId w:val="229"/>
        </w:numPr>
        <w:tabs>
          <w:tab w:val="left" w:pos="284"/>
          <w:tab w:val="left" w:pos="539"/>
          <w:tab w:val="left" w:pos="851"/>
          <w:tab w:val="left" w:pos="8789"/>
        </w:tabs>
        <w:ind w:left="709"/>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229"/>
        </w:numPr>
        <w:tabs>
          <w:tab w:val="left" w:pos="284"/>
          <w:tab w:val="left" w:pos="539"/>
          <w:tab w:val="left" w:pos="851"/>
          <w:tab w:val="left" w:pos="8789"/>
        </w:tabs>
        <w:ind w:left="709"/>
        <w:jc w:val="both"/>
        <w:rPr>
          <w:rFonts w:cs="Times New Roman"/>
          <w:color w:val="auto"/>
        </w:rPr>
      </w:pPr>
      <w:r w:rsidRPr="0066196E">
        <w:rPr>
          <w:rFonts w:cs="Times New Roman"/>
          <w:color w:val="auto"/>
        </w:rPr>
        <w:t>herečka</w:t>
      </w:r>
    </w:p>
    <w:p w:rsidR="0098045B" w:rsidRPr="0066196E" w:rsidRDefault="0098045B" w:rsidP="007730DD">
      <w:pPr>
        <w:pStyle w:val="Normlny3"/>
        <w:widowControl w:val="0"/>
        <w:numPr>
          <w:ilvl w:val="0"/>
          <w:numId w:val="229"/>
        </w:numPr>
        <w:tabs>
          <w:tab w:val="left" w:pos="284"/>
          <w:tab w:val="left" w:pos="539"/>
          <w:tab w:val="left" w:pos="851"/>
          <w:tab w:val="left" w:pos="8789"/>
        </w:tabs>
        <w:ind w:left="709"/>
        <w:jc w:val="both"/>
        <w:rPr>
          <w:rFonts w:cs="Times New Roman"/>
          <w:color w:val="auto"/>
        </w:rPr>
      </w:pPr>
      <w:r w:rsidRPr="0066196E">
        <w:rPr>
          <w:rFonts w:cs="Times New Roman"/>
          <w:color w:val="auto"/>
        </w:rPr>
        <w:t>umelecká činnosť v dabingových štúdiách</w:t>
      </w:r>
    </w:p>
    <w:p w:rsidR="0098045B" w:rsidRPr="0066196E" w:rsidRDefault="0098045B" w:rsidP="007730DD">
      <w:pPr>
        <w:pStyle w:val="Normlny3"/>
        <w:widowControl w:val="0"/>
        <w:numPr>
          <w:ilvl w:val="0"/>
          <w:numId w:val="229"/>
        </w:numPr>
        <w:tabs>
          <w:tab w:val="left" w:pos="284"/>
          <w:tab w:val="left" w:pos="539"/>
          <w:tab w:val="left" w:pos="851"/>
          <w:tab w:val="left" w:pos="8789"/>
        </w:tabs>
        <w:ind w:left="709"/>
        <w:jc w:val="both"/>
        <w:rPr>
          <w:rFonts w:cs="Times New Roman"/>
          <w:color w:val="auto"/>
        </w:rPr>
      </w:pPr>
      <w:r w:rsidRPr="0066196E">
        <w:rPr>
          <w:rFonts w:cs="Times New Roman"/>
          <w:color w:val="auto"/>
        </w:rPr>
        <w:t>umelecké a pedagogické vedenie študentov 6.ročníka</w:t>
      </w:r>
    </w:p>
    <w:p w:rsidR="0098045B" w:rsidRPr="0066196E" w:rsidRDefault="0098045B" w:rsidP="007730DD">
      <w:pPr>
        <w:pStyle w:val="Normlny3"/>
        <w:numPr>
          <w:ilvl w:val="0"/>
          <w:numId w:val="229"/>
        </w:numPr>
        <w:tabs>
          <w:tab w:val="left" w:pos="284"/>
          <w:tab w:val="left" w:pos="567"/>
          <w:tab w:val="left" w:pos="851"/>
          <w:tab w:val="left" w:pos="8566"/>
        </w:tabs>
        <w:ind w:left="709"/>
        <w:jc w:val="both"/>
        <w:rPr>
          <w:rFonts w:cs="Times New Roman"/>
          <w:color w:val="auto"/>
        </w:rPr>
      </w:pPr>
      <w:r w:rsidRPr="0066196E">
        <w:rPr>
          <w:rFonts w:cs="Times New Roman"/>
          <w:color w:val="auto"/>
        </w:rPr>
        <w:t>naštudovala absolventské predstavenie A. P. Čechov Tri sestry</w:t>
      </w:r>
    </w:p>
    <w:p w:rsidR="0098045B" w:rsidRPr="0066196E" w:rsidRDefault="0098045B" w:rsidP="007730DD">
      <w:pPr>
        <w:pStyle w:val="Normlny3"/>
        <w:widowControl w:val="0"/>
        <w:numPr>
          <w:ilvl w:val="0"/>
          <w:numId w:val="229"/>
        </w:numPr>
        <w:tabs>
          <w:tab w:val="left" w:pos="284"/>
          <w:tab w:val="left" w:pos="539"/>
          <w:tab w:val="left" w:pos="851"/>
          <w:tab w:val="left" w:pos="8789"/>
        </w:tabs>
        <w:ind w:left="567" w:hanging="218"/>
        <w:jc w:val="both"/>
        <w:rPr>
          <w:rFonts w:cs="Times New Roman"/>
          <w:color w:val="auto"/>
        </w:rPr>
      </w:pPr>
      <w:r w:rsidRPr="0066196E">
        <w:rPr>
          <w:rFonts w:cs="Times New Roman"/>
          <w:color w:val="auto"/>
        </w:rPr>
        <w:t>lektorka vzdelávacieho programu „Hviezdy umeleckého neba“ Nadácie Konzervatória v Bratislave</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Karol Strážnický</w:t>
      </w:r>
    </w:p>
    <w:p w:rsidR="001C1CF1" w:rsidRPr="0066196E" w:rsidRDefault="001C1CF1" w:rsidP="007730DD">
      <w:pPr>
        <w:pStyle w:val="Normlny3"/>
        <w:widowControl w:val="0"/>
        <w:numPr>
          <w:ilvl w:val="0"/>
          <w:numId w:val="97"/>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97"/>
        </w:numPr>
        <w:tabs>
          <w:tab w:val="left" w:pos="284"/>
          <w:tab w:val="left" w:pos="539"/>
          <w:tab w:val="left" w:pos="851"/>
          <w:tab w:val="left" w:pos="8789"/>
        </w:tabs>
        <w:jc w:val="both"/>
        <w:rPr>
          <w:rFonts w:cs="Times New Roman"/>
          <w:color w:val="auto"/>
        </w:rPr>
      </w:pPr>
      <w:r w:rsidRPr="0066196E">
        <w:rPr>
          <w:rFonts w:cs="Times New Roman"/>
          <w:color w:val="auto"/>
        </w:rPr>
        <w:t>dlhoročný režisér Rozhlasu a televízie Slovenska</w:t>
      </w:r>
    </w:p>
    <w:p w:rsidR="0098045B" w:rsidRPr="0066196E" w:rsidRDefault="0098045B" w:rsidP="007730DD">
      <w:pPr>
        <w:pStyle w:val="Normlny3"/>
        <w:widowControl w:val="0"/>
        <w:numPr>
          <w:ilvl w:val="0"/>
          <w:numId w:val="98"/>
        </w:numPr>
        <w:tabs>
          <w:tab w:val="left" w:pos="284"/>
          <w:tab w:val="left" w:pos="539"/>
          <w:tab w:val="left" w:pos="851"/>
          <w:tab w:val="left" w:pos="8789"/>
        </w:tabs>
        <w:jc w:val="both"/>
        <w:rPr>
          <w:rFonts w:cs="Times New Roman"/>
          <w:color w:val="auto"/>
        </w:rPr>
      </w:pPr>
      <w:r w:rsidRPr="0066196E">
        <w:rPr>
          <w:rFonts w:cs="Times New Roman"/>
          <w:color w:val="auto"/>
        </w:rPr>
        <w:t>umelecké a pedagogické vedenie študentov 3. ročníka</w:t>
      </w:r>
    </w:p>
    <w:p w:rsidR="0098045B" w:rsidRPr="0066196E" w:rsidRDefault="0098045B" w:rsidP="0098045B">
      <w:pPr>
        <w:pStyle w:val="Normlny3"/>
        <w:widowControl w:val="0"/>
        <w:tabs>
          <w:tab w:val="left" w:pos="284"/>
          <w:tab w:val="left" w:pos="539"/>
          <w:tab w:val="left" w:pos="709"/>
          <w:tab w:val="left" w:pos="851"/>
          <w:tab w:val="left" w:pos="8789"/>
        </w:tabs>
        <w:jc w:val="both"/>
        <w:rPr>
          <w:rFonts w:eastAsia="Times New Roman Bold" w:cs="Times New Roman"/>
          <w:color w:val="auto"/>
          <w:u w:val="single"/>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Mgr. art. Jana Strnisková</w:t>
      </w:r>
    </w:p>
    <w:p w:rsidR="001C1CF1" w:rsidRPr="0066196E" w:rsidRDefault="001C1CF1"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účinkuje v predstaveniach Divadla Malá scéna STU</w:t>
      </w:r>
    </w:p>
    <w:p w:rsidR="0098045B" w:rsidRPr="0066196E" w:rsidRDefault="0098045B"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účinkuje v rozhlasových inscenáciách</w:t>
      </w:r>
    </w:p>
    <w:p w:rsidR="0098045B" w:rsidRPr="0066196E" w:rsidRDefault="0098045B"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umelecké a pedagogické vedenie študentov 4.ročníka</w:t>
      </w:r>
    </w:p>
    <w:p w:rsidR="0098045B" w:rsidRPr="0066196E" w:rsidRDefault="0098045B"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Modré štúdio - príprava projektu</w:t>
      </w:r>
      <w:r w:rsidR="001C1CF1" w:rsidRPr="0066196E">
        <w:rPr>
          <w:rFonts w:cs="Times New Roman"/>
          <w:color w:val="auto"/>
        </w:rPr>
        <w:t xml:space="preserve"> a realizácia</w:t>
      </w:r>
      <w:r w:rsidRPr="0066196E">
        <w:rPr>
          <w:rFonts w:cs="Times New Roman"/>
          <w:color w:val="auto"/>
        </w:rPr>
        <w:t xml:space="preserve"> prestavby</w:t>
      </w:r>
    </w:p>
    <w:p w:rsidR="0098045B" w:rsidRPr="0066196E" w:rsidRDefault="0098045B"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 xml:space="preserve">Príprava a realizácia predstavení Alica v krajine zázrakov, Antigona so 4. ročníkom  </w:t>
      </w:r>
    </w:p>
    <w:p w:rsidR="0098045B" w:rsidRPr="0066196E" w:rsidRDefault="0098045B" w:rsidP="007730DD">
      <w:pPr>
        <w:pStyle w:val="Normlny3"/>
        <w:widowControl w:val="0"/>
        <w:numPr>
          <w:ilvl w:val="0"/>
          <w:numId w:val="230"/>
        </w:numPr>
        <w:tabs>
          <w:tab w:val="left" w:pos="284"/>
          <w:tab w:val="left" w:pos="539"/>
          <w:tab w:val="left" w:pos="709"/>
          <w:tab w:val="left" w:pos="851"/>
          <w:tab w:val="left" w:pos="8789"/>
        </w:tabs>
        <w:jc w:val="both"/>
        <w:rPr>
          <w:rFonts w:cs="Times New Roman"/>
          <w:color w:val="auto"/>
        </w:rPr>
      </w:pPr>
      <w:r w:rsidRPr="0066196E">
        <w:rPr>
          <w:rFonts w:cs="Times New Roman"/>
          <w:color w:val="auto"/>
        </w:rPr>
        <w:t xml:space="preserve">Organizácia predstavení študentov 4. ročníka na školách a v kultúrnych strediskách </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Mgr art. Andrea Šebestová</w:t>
      </w:r>
    </w:p>
    <w:p w:rsidR="001C1CF1" w:rsidRPr="0066196E" w:rsidRDefault="001C1CF1" w:rsidP="007730DD">
      <w:pPr>
        <w:pStyle w:val="Normlny3"/>
        <w:widowControl w:val="0"/>
        <w:numPr>
          <w:ilvl w:val="0"/>
          <w:numId w:val="99"/>
        </w:numPr>
        <w:tabs>
          <w:tab w:val="left" w:pos="284"/>
          <w:tab w:val="left" w:pos="539"/>
          <w:tab w:val="left" w:pos="70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99"/>
        </w:numPr>
        <w:tabs>
          <w:tab w:val="left" w:pos="284"/>
          <w:tab w:val="left" w:pos="539"/>
          <w:tab w:val="left" w:pos="709"/>
          <w:tab w:val="left" w:pos="851"/>
          <w:tab w:val="left" w:pos="8789"/>
        </w:tabs>
        <w:jc w:val="both"/>
        <w:rPr>
          <w:rFonts w:cs="Times New Roman"/>
          <w:color w:val="auto"/>
        </w:rPr>
      </w:pPr>
      <w:r w:rsidRPr="0066196E">
        <w:rPr>
          <w:rFonts w:cs="Times New Roman"/>
          <w:color w:val="auto"/>
        </w:rPr>
        <w:t>dlhoro</w:t>
      </w:r>
      <w:r w:rsidRPr="0066196E">
        <w:rPr>
          <w:rFonts w:cs="Times New Roman"/>
          <w:color w:val="auto"/>
          <w:sz w:val="22"/>
        </w:rPr>
        <w:t>č</w:t>
      </w:r>
      <w:r w:rsidRPr="0066196E">
        <w:rPr>
          <w:rFonts w:cs="Times New Roman"/>
          <w:color w:val="auto"/>
        </w:rPr>
        <w:t>n</w:t>
      </w:r>
      <w:r w:rsidRPr="0066196E">
        <w:rPr>
          <w:rFonts w:cs="Times New Roman"/>
          <w:color w:val="auto"/>
          <w:sz w:val="22"/>
        </w:rPr>
        <w:t>á</w:t>
      </w:r>
      <w:r w:rsidRPr="0066196E">
        <w:rPr>
          <w:rFonts w:cs="Times New Roman"/>
          <w:color w:val="auto"/>
        </w:rPr>
        <w:t xml:space="preserve"> sólistka Opery Slovenského národného divadla v Bratislave</w:t>
      </w:r>
    </w:p>
    <w:p w:rsidR="0098045B" w:rsidRPr="0066196E" w:rsidRDefault="0098045B" w:rsidP="007730DD">
      <w:pPr>
        <w:pStyle w:val="Normlny3"/>
        <w:widowControl w:val="0"/>
        <w:numPr>
          <w:ilvl w:val="0"/>
          <w:numId w:val="100"/>
        </w:numPr>
        <w:tabs>
          <w:tab w:val="left" w:pos="284"/>
          <w:tab w:val="left" w:pos="539"/>
          <w:tab w:val="left" w:pos="709"/>
          <w:tab w:val="left" w:pos="851"/>
          <w:tab w:val="left" w:pos="8789"/>
        </w:tabs>
        <w:jc w:val="both"/>
        <w:rPr>
          <w:rFonts w:cs="Times New Roman"/>
          <w:color w:val="auto"/>
        </w:rPr>
      </w:pPr>
      <w:r w:rsidRPr="0066196E">
        <w:rPr>
          <w:rFonts w:cs="Times New Roman"/>
          <w:color w:val="auto"/>
        </w:rPr>
        <w:t xml:space="preserve">pedagóg Akadémie umení v Banskej Bystrici </w:t>
      </w:r>
    </w:p>
    <w:p w:rsidR="0098045B" w:rsidRPr="0066196E" w:rsidRDefault="0098045B" w:rsidP="007730DD">
      <w:pPr>
        <w:pStyle w:val="Normlny3"/>
        <w:widowControl w:val="0"/>
        <w:numPr>
          <w:ilvl w:val="0"/>
          <w:numId w:val="101"/>
        </w:numPr>
        <w:tabs>
          <w:tab w:val="left" w:pos="284"/>
          <w:tab w:val="left" w:pos="539"/>
          <w:tab w:val="left" w:pos="709"/>
          <w:tab w:val="left" w:pos="851"/>
          <w:tab w:val="left" w:pos="8789"/>
        </w:tabs>
        <w:jc w:val="both"/>
        <w:rPr>
          <w:rFonts w:cs="Times New Roman"/>
          <w:color w:val="auto"/>
        </w:rPr>
      </w:pPr>
      <w:r w:rsidRPr="0066196E">
        <w:rPr>
          <w:rFonts w:cs="Times New Roman"/>
          <w:color w:val="auto"/>
        </w:rPr>
        <w:t>pripravuje vystúpenia študentov pre BSK a  inštitúcie v Bratislave</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b/>
          <w:i/>
          <w:color w:val="auto"/>
          <w:u w:val="single"/>
        </w:rPr>
      </w:pPr>
    </w:p>
    <w:p w:rsidR="0098045B" w:rsidRPr="0066196E" w:rsidRDefault="0098045B" w:rsidP="0098045B">
      <w:pPr>
        <w:pStyle w:val="Normlny3"/>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Mgr. art. Jana Valocká</w:t>
      </w:r>
    </w:p>
    <w:p w:rsidR="001C1CF1" w:rsidRPr="0066196E" w:rsidRDefault="001C1CF1" w:rsidP="007730DD">
      <w:pPr>
        <w:pStyle w:val="Normlny3"/>
        <w:widowControl w:val="0"/>
        <w:numPr>
          <w:ilvl w:val="0"/>
          <w:numId w:val="102"/>
        </w:numPr>
        <w:tabs>
          <w:tab w:val="left" w:pos="284"/>
          <w:tab w:val="left" w:pos="539"/>
          <w:tab w:val="left" w:pos="851"/>
          <w:tab w:val="left" w:pos="8789"/>
        </w:tabs>
        <w:jc w:val="both"/>
        <w:rPr>
          <w:rFonts w:cs="Times New Roman"/>
          <w:color w:val="auto"/>
        </w:rPr>
      </w:pPr>
      <w:r w:rsidRPr="0066196E">
        <w:rPr>
          <w:rFonts w:cs="Times New Roman"/>
          <w:color w:val="auto"/>
        </w:rPr>
        <w:t>pedagóg hlavného odboru štúdia</w:t>
      </w:r>
    </w:p>
    <w:p w:rsidR="0098045B" w:rsidRPr="0066196E" w:rsidRDefault="0098045B" w:rsidP="007730DD">
      <w:pPr>
        <w:pStyle w:val="Normlny3"/>
        <w:widowControl w:val="0"/>
        <w:numPr>
          <w:ilvl w:val="0"/>
          <w:numId w:val="102"/>
        </w:numPr>
        <w:tabs>
          <w:tab w:val="left" w:pos="284"/>
          <w:tab w:val="left" w:pos="539"/>
          <w:tab w:val="left" w:pos="851"/>
          <w:tab w:val="left" w:pos="8789"/>
        </w:tabs>
        <w:jc w:val="both"/>
        <w:rPr>
          <w:rFonts w:cs="Times New Roman"/>
          <w:color w:val="auto"/>
        </w:rPr>
      </w:pPr>
      <w:r w:rsidRPr="0066196E">
        <w:rPr>
          <w:rFonts w:cs="Times New Roman"/>
          <w:color w:val="auto"/>
        </w:rPr>
        <w:t xml:space="preserve">herečka </w:t>
      </w:r>
    </w:p>
    <w:p w:rsidR="0098045B" w:rsidRPr="0066196E" w:rsidRDefault="0098045B" w:rsidP="007730DD">
      <w:pPr>
        <w:pStyle w:val="Normlny3"/>
        <w:widowControl w:val="0"/>
        <w:numPr>
          <w:ilvl w:val="0"/>
          <w:numId w:val="102"/>
        </w:numPr>
        <w:tabs>
          <w:tab w:val="left" w:pos="284"/>
          <w:tab w:val="left" w:pos="539"/>
          <w:tab w:val="left" w:pos="851"/>
          <w:tab w:val="left" w:pos="8789"/>
        </w:tabs>
        <w:jc w:val="both"/>
        <w:rPr>
          <w:rFonts w:cs="Times New Roman"/>
          <w:color w:val="auto"/>
        </w:rPr>
      </w:pPr>
      <w:r w:rsidRPr="0066196E">
        <w:rPr>
          <w:rFonts w:cs="Times New Roman"/>
          <w:color w:val="auto"/>
          <w:sz w:val="22"/>
        </w:rPr>
        <w:t>úč</w:t>
      </w:r>
      <w:r w:rsidRPr="0066196E">
        <w:rPr>
          <w:rFonts w:cs="Times New Roman"/>
          <w:color w:val="auto"/>
        </w:rPr>
        <w:t>inkuje v predstaveniach:</w:t>
      </w:r>
    </w:p>
    <w:p w:rsidR="0098045B" w:rsidRPr="0066196E" w:rsidRDefault="0098045B" w:rsidP="007730DD">
      <w:pPr>
        <w:pStyle w:val="Normlny3"/>
        <w:widowControl w:val="0"/>
        <w:numPr>
          <w:ilvl w:val="0"/>
          <w:numId w:val="102"/>
        </w:numPr>
        <w:tabs>
          <w:tab w:val="left" w:pos="284"/>
          <w:tab w:val="left" w:pos="539"/>
          <w:tab w:val="left" w:pos="851"/>
          <w:tab w:val="left" w:pos="8789"/>
        </w:tabs>
        <w:jc w:val="both"/>
        <w:rPr>
          <w:rFonts w:cs="Times New Roman"/>
          <w:color w:val="auto"/>
        </w:rPr>
      </w:pPr>
      <w:r w:rsidRPr="0066196E">
        <w:rPr>
          <w:rFonts w:cs="Times New Roman"/>
          <w:color w:val="auto"/>
        </w:rPr>
        <w:t>Divadlo Andreja Bagara  Nitra: Gazdiná roba</w:t>
      </w:r>
    </w:p>
    <w:p w:rsidR="0098045B" w:rsidRPr="0066196E" w:rsidRDefault="0098045B" w:rsidP="007730DD">
      <w:pPr>
        <w:pStyle w:val="Normlny3"/>
        <w:widowControl w:val="0"/>
        <w:numPr>
          <w:ilvl w:val="0"/>
          <w:numId w:val="102"/>
        </w:numPr>
        <w:tabs>
          <w:tab w:val="left" w:pos="284"/>
          <w:tab w:val="left" w:pos="539"/>
          <w:tab w:val="left" w:pos="851"/>
          <w:tab w:val="left" w:pos="8789"/>
        </w:tabs>
        <w:ind w:left="567" w:hanging="207"/>
        <w:jc w:val="both"/>
        <w:rPr>
          <w:rFonts w:cs="Times New Roman"/>
          <w:color w:val="auto"/>
        </w:rPr>
      </w:pPr>
      <w:r w:rsidRPr="0066196E">
        <w:rPr>
          <w:rFonts w:cs="Times New Roman"/>
          <w:color w:val="auto"/>
        </w:rPr>
        <w:lastRenderedPageBreak/>
        <w:t>Arteatro: Karol Vojtyla – Lúče otcovstva (repríza v Ríme pred medzinárodným publikom)</w:t>
      </w:r>
    </w:p>
    <w:p w:rsidR="0098045B" w:rsidRPr="0066196E" w:rsidRDefault="0098045B" w:rsidP="007730DD">
      <w:pPr>
        <w:pStyle w:val="Normlny3"/>
        <w:widowControl w:val="0"/>
        <w:numPr>
          <w:ilvl w:val="0"/>
          <w:numId w:val="102"/>
        </w:numPr>
        <w:tabs>
          <w:tab w:val="left" w:pos="284"/>
          <w:tab w:val="left" w:pos="539"/>
          <w:tab w:val="left" w:pos="851"/>
          <w:tab w:val="left" w:pos="8789"/>
        </w:tabs>
        <w:jc w:val="both"/>
        <w:rPr>
          <w:rFonts w:cs="Times New Roman"/>
          <w:color w:val="auto"/>
        </w:rPr>
      </w:pPr>
      <w:r w:rsidRPr="0066196E">
        <w:rPr>
          <w:rFonts w:cs="Times New Roman"/>
          <w:color w:val="auto"/>
        </w:rPr>
        <w:t>Teatro Wüstenrot: Šialené nožničky, Top SECRETárka</w:t>
      </w:r>
    </w:p>
    <w:p w:rsidR="0098045B" w:rsidRPr="0066196E" w:rsidRDefault="0098045B" w:rsidP="007730DD">
      <w:pPr>
        <w:pStyle w:val="Normlny3"/>
        <w:widowControl w:val="0"/>
        <w:numPr>
          <w:ilvl w:val="0"/>
          <w:numId w:val="103"/>
        </w:numPr>
        <w:tabs>
          <w:tab w:val="left" w:pos="284"/>
          <w:tab w:val="left" w:pos="539"/>
          <w:tab w:val="left" w:pos="851"/>
          <w:tab w:val="left" w:pos="8789"/>
        </w:tabs>
        <w:jc w:val="both"/>
        <w:rPr>
          <w:rFonts w:cs="Times New Roman"/>
          <w:color w:val="auto"/>
        </w:rPr>
      </w:pPr>
      <w:r w:rsidRPr="0066196E">
        <w:rPr>
          <w:rFonts w:cs="Times New Roman"/>
          <w:color w:val="auto"/>
        </w:rPr>
        <w:t>umelecká činnosť v dabingových štúdiách (Mentalista, ...)</w:t>
      </w:r>
    </w:p>
    <w:p w:rsidR="0098045B" w:rsidRPr="0066196E" w:rsidRDefault="006E6F32" w:rsidP="007730DD">
      <w:pPr>
        <w:pStyle w:val="Normlny3"/>
        <w:widowControl w:val="0"/>
        <w:numPr>
          <w:ilvl w:val="0"/>
          <w:numId w:val="104"/>
        </w:numPr>
        <w:tabs>
          <w:tab w:val="left" w:pos="284"/>
          <w:tab w:val="left" w:pos="539"/>
          <w:tab w:val="left" w:pos="851"/>
          <w:tab w:val="left" w:pos="8789"/>
        </w:tabs>
        <w:jc w:val="both"/>
        <w:rPr>
          <w:rFonts w:cs="Times New Roman"/>
          <w:color w:val="auto"/>
        </w:rPr>
      </w:pPr>
      <w:r>
        <w:rPr>
          <w:rFonts w:cs="Times New Roman"/>
          <w:color w:val="auto"/>
        </w:rPr>
        <w:t>spolupráca so študent</w:t>
      </w:r>
      <w:r w:rsidR="0098045B" w:rsidRPr="0066196E">
        <w:rPr>
          <w:rFonts w:cs="Times New Roman"/>
          <w:color w:val="auto"/>
        </w:rPr>
        <w:t>mi réžie VŠMU</w:t>
      </w:r>
    </w:p>
    <w:p w:rsidR="0098045B" w:rsidRPr="0066196E" w:rsidRDefault="0098045B" w:rsidP="007730DD">
      <w:pPr>
        <w:pStyle w:val="Normlny3"/>
        <w:widowControl w:val="0"/>
        <w:numPr>
          <w:ilvl w:val="0"/>
          <w:numId w:val="105"/>
        </w:numPr>
        <w:tabs>
          <w:tab w:val="left" w:pos="284"/>
          <w:tab w:val="left" w:pos="539"/>
          <w:tab w:val="left" w:pos="851"/>
          <w:tab w:val="left" w:pos="8789"/>
        </w:tabs>
        <w:jc w:val="both"/>
        <w:rPr>
          <w:rFonts w:cs="Times New Roman"/>
          <w:color w:val="auto"/>
        </w:rPr>
      </w:pPr>
      <w:r w:rsidRPr="0066196E">
        <w:rPr>
          <w:rFonts w:cs="Times New Roman"/>
          <w:color w:val="auto"/>
        </w:rPr>
        <w:t xml:space="preserve">umelecké a pedagogické vedenie študentov </w:t>
      </w:r>
      <w:r w:rsidRPr="006E6F32">
        <w:rPr>
          <w:rFonts w:cs="Times New Roman"/>
          <w:color w:val="auto"/>
        </w:rPr>
        <w:t>5.</w:t>
      </w:r>
      <w:r w:rsidRPr="0066196E">
        <w:rPr>
          <w:rFonts w:cs="Times New Roman"/>
          <w:color w:val="auto"/>
        </w:rPr>
        <w:t xml:space="preserve"> ročníka</w:t>
      </w:r>
    </w:p>
    <w:p w:rsidR="0098045B" w:rsidRPr="0066196E" w:rsidRDefault="0098045B" w:rsidP="007730DD">
      <w:pPr>
        <w:pStyle w:val="Normlny3"/>
        <w:widowControl w:val="0"/>
        <w:numPr>
          <w:ilvl w:val="0"/>
          <w:numId w:val="106"/>
        </w:numPr>
        <w:tabs>
          <w:tab w:val="left" w:pos="284"/>
          <w:tab w:val="left" w:pos="539"/>
          <w:tab w:val="left" w:pos="851"/>
          <w:tab w:val="left" w:pos="8789"/>
        </w:tabs>
        <w:jc w:val="both"/>
        <w:rPr>
          <w:rFonts w:cs="Times New Roman"/>
          <w:color w:val="auto"/>
        </w:rPr>
      </w:pPr>
      <w:r w:rsidRPr="0066196E">
        <w:rPr>
          <w:rFonts w:cs="Times New Roman"/>
          <w:color w:val="auto"/>
        </w:rPr>
        <w:t>účinkovanie na benefičnom koncerte pre sociálne znevýhodnené rodiny</w:t>
      </w:r>
    </w:p>
    <w:p w:rsidR="0098045B" w:rsidRPr="0066196E" w:rsidRDefault="0098045B" w:rsidP="0098045B">
      <w:pPr>
        <w:pStyle w:val="Normlny3"/>
        <w:widowControl w:val="0"/>
        <w:tabs>
          <w:tab w:val="left" w:pos="284"/>
          <w:tab w:val="left" w:pos="539"/>
          <w:tab w:val="left" w:pos="709"/>
          <w:tab w:val="left" w:pos="851"/>
          <w:tab w:val="left" w:pos="1701"/>
          <w:tab w:val="left" w:pos="8789"/>
        </w:tabs>
        <w:jc w:val="both"/>
        <w:rPr>
          <w:rFonts w:cs="Times New Roman"/>
          <w:color w:val="auto"/>
        </w:rPr>
      </w:pPr>
    </w:p>
    <w:p w:rsidR="0098045B" w:rsidRPr="0066196E" w:rsidRDefault="0098045B" w:rsidP="0098045B">
      <w:pPr>
        <w:pStyle w:val="Normlny3"/>
        <w:widowControl w:val="0"/>
        <w:tabs>
          <w:tab w:val="left" w:pos="284"/>
          <w:tab w:val="left" w:pos="539"/>
          <w:tab w:val="left" w:pos="709"/>
          <w:tab w:val="left" w:pos="851"/>
          <w:tab w:val="left" w:pos="1701"/>
          <w:tab w:val="left" w:pos="8789"/>
        </w:tabs>
        <w:jc w:val="both"/>
        <w:rPr>
          <w:rFonts w:cs="Times New Roman"/>
          <w:i/>
          <w:iCs/>
          <w:color w:val="auto"/>
        </w:rPr>
      </w:pPr>
      <w:r w:rsidRPr="0066196E">
        <w:rPr>
          <w:rFonts w:cs="Times New Roman"/>
          <w:i/>
          <w:iCs/>
          <w:color w:val="auto"/>
        </w:rPr>
        <w:t>Odbor hry na klavíri</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Vedúca odboru Mgr. art. Katarína Dibáková</w:t>
      </w:r>
    </w:p>
    <w:p w:rsidR="0098045B" w:rsidRPr="0066196E" w:rsidRDefault="0098045B" w:rsidP="0098045B">
      <w:pPr>
        <w:widowControl w:val="0"/>
        <w:tabs>
          <w:tab w:val="left" w:pos="284"/>
          <w:tab w:val="left" w:pos="539"/>
          <w:tab w:val="left" w:pos="709"/>
          <w:tab w:val="left" w:pos="851"/>
          <w:tab w:val="left" w:pos="8789"/>
        </w:tabs>
        <w:jc w:val="both"/>
        <w:rPr>
          <w:b/>
          <w:bCs/>
          <w:i/>
          <w:iCs/>
          <w:caps/>
          <w:lang w:val="de-DE"/>
        </w:rPr>
      </w:pPr>
    </w:p>
    <w:p w:rsidR="0098045B" w:rsidRPr="0066196E" w:rsidRDefault="0098045B" w:rsidP="0098045B">
      <w:pPr>
        <w:widowControl w:val="0"/>
        <w:tabs>
          <w:tab w:val="left" w:pos="284"/>
          <w:tab w:val="left" w:pos="539"/>
          <w:tab w:val="left" w:pos="709"/>
          <w:tab w:val="left" w:pos="851"/>
          <w:tab w:val="left" w:pos="8789"/>
        </w:tabs>
        <w:rPr>
          <w:u w:val="single"/>
          <w:lang w:val="de-DE"/>
        </w:rPr>
      </w:pPr>
      <w:r w:rsidRPr="0066196E">
        <w:rPr>
          <w:u w:val="single"/>
          <w:lang w:val="de-DE"/>
        </w:rPr>
        <w:t>Mgr. art. Peter Čerman</w:t>
      </w:r>
    </w:p>
    <w:p w:rsidR="001C1CF1" w:rsidRPr="0066196E" w:rsidRDefault="001C1CF1" w:rsidP="007730DD">
      <w:pPr>
        <w:widowControl w:val="0"/>
        <w:numPr>
          <w:ilvl w:val="0"/>
          <w:numId w:val="107"/>
        </w:numPr>
        <w:pBdr>
          <w:top w:val="nil"/>
          <w:left w:val="nil"/>
          <w:bottom w:val="nil"/>
          <w:right w:val="nil"/>
        </w:pBdr>
        <w:tabs>
          <w:tab w:val="left" w:pos="851"/>
          <w:tab w:val="left" w:pos="8789"/>
        </w:tabs>
        <w:suppressAutoHyphens/>
        <w:ind w:left="567" w:hanging="283"/>
        <w:rPr>
          <w:lang w:val="de-DE"/>
        </w:rPr>
      </w:pPr>
      <w:r w:rsidRPr="0066196E">
        <w:t>pedagóg hlavného odboru štúdia</w:t>
      </w:r>
    </w:p>
    <w:p w:rsidR="0098045B" w:rsidRPr="0066196E" w:rsidRDefault="0098045B" w:rsidP="007730DD">
      <w:pPr>
        <w:widowControl w:val="0"/>
        <w:numPr>
          <w:ilvl w:val="0"/>
          <w:numId w:val="107"/>
        </w:numPr>
        <w:pBdr>
          <w:top w:val="nil"/>
          <w:left w:val="nil"/>
          <w:bottom w:val="nil"/>
          <w:right w:val="nil"/>
        </w:pBdr>
        <w:tabs>
          <w:tab w:val="left" w:pos="851"/>
          <w:tab w:val="left" w:pos="8789"/>
        </w:tabs>
        <w:suppressAutoHyphens/>
        <w:ind w:left="567" w:hanging="283"/>
        <w:rPr>
          <w:lang w:val="de-DE"/>
        </w:rPr>
      </w:pPr>
      <w:r w:rsidRPr="0066196E">
        <w:rPr>
          <w:lang w:val="de-DE"/>
        </w:rPr>
        <w:t>člen poroty na Súťaži študentov konzervatórií SR v hre na klavíri</w:t>
      </w:r>
    </w:p>
    <w:p w:rsidR="0098045B" w:rsidRPr="0066196E" w:rsidRDefault="0098045B" w:rsidP="007730DD">
      <w:pPr>
        <w:widowControl w:val="0"/>
        <w:numPr>
          <w:ilvl w:val="0"/>
          <w:numId w:val="108"/>
        </w:numPr>
        <w:pBdr>
          <w:top w:val="nil"/>
          <w:left w:val="nil"/>
          <w:bottom w:val="nil"/>
          <w:right w:val="nil"/>
        </w:pBdr>
        <w:tabs>
          <w:tab w:val="left" w:pos="851"/>
          <w:tab w:val="left" w:pos="8789"/>
        </w:tabs>
        <w:suppressAutoHyphens/>
        <w:ind w:left="567" w:hanging="283"/>
        <w:rPr>
          <w:caps/>
          <w:lang w:val="de-DE"/>
        </w:rPr>
      </w:pPr>
      <w:r w:rsidRPr="0066196E">
        <w:rPr>
          <w:lang w:val="de-DE"/>
        </w:rPr>
        <w:t>oponent doktorandského štúdia</w:t>
      </w:r>
      <w:r w:rsidR="00426031" w:rsidRPr="0066196E">
        <w:rPr>
          <w:lang w:val="de-DE"/>
        </w:rPr>
        <w:t xml:space="preserve"> </w:t>
      </w:r>
      <w:r w:rsidRPr="0066196E">
        <w:rPr>
          <w:lang w:val="de-DE"/>
        </w:rPr>
        <w:t>katedry klávesových nástrojov</w:t>
      </w:r>
      <w:r w:rsidR="00426031" w:rsidRPr="0066196E">
        <w:rPr>
          <w:lang w:val="de-DE"/>
        </w:rPr>
        <w:t xml:space="preserve"> </w:t>
      </w:r>
      <w:r w:rsidRPr="0066196E">
        <w:rPr>
          <w:lang w:val="de-DE"/>
        </w:rPr>
        <w:t>H</w:t>
      </w:r>
      <w:r w:rsidRPr="0066196E">
        <w:rPr>
          <w:caps/>
          <w:lang w:val="de-DE"/>
        </w:rPr>
        <w:t>TF VŠMU</w:t>
      </w:r>
    </w:p>
    <w:p w:rsidR="0098045B" w:rsidRPr="0066196E" w:rsidRDefault="0098045B" w:rsidP="007730DD">
      <w:pPr>
        <w:widowControl w:val="0"/>
        <w:numPr>
          <w:ilvl w:val="0"/>
          <w:numId w:val="109"/>
        </w:numPr>
        <w:pBdr>
          <w:top w:val="nil"/>
          <w:left w:val="nil"/>
          <w:bottom w:val="nil"/>
          <w:right w:val="nil"/>
        </w:pBdr>
        <w:tabs>
          <w:tab w:val="left" w:pos="851"/>
          <w:tab w:val="left" w:pos="8789"/>
        </w:tabs>
        <w:suppressAutoHyphens/>
        <w:ind w:left="567" w:hanging="283"/>
        <w:rPr>
          <w:caps/>
          <w:lang w:val="de-DE"/>
        </w:rPr>
      </w:pPr>
      <w:r w:rsidRPr="0066196E">
        <w:rPr>
          <w:lang w:val="de-DE"/>
        </w:rPr>
        <w:t>člen inauguračnej komisie na vymenovanie profesorov na  H</w:t>
      </w:r>
      <w:r w:rsidRPr="0066196E">
        <w:rPr>
          <w:caps/>
          <w:lang w:val="de-DE"/>
        </w:rPr>
        <w:t>TF VŠMU</w:t>
      </w:r>
    </w:p>
    <w:p w:rsidR="0098045B" w:rsidRPr="0066196E" w:rsidRDefault="0098045B" w:rsidP="007730DD">
      <w:pPr>
        <w:widowControl w:val="0"/>
        <w:numPr>
          <w:ilvl w:val="0"/>
          <w:numId w:val="110"/>
        </w:numPr>
        <w:pBdr>
          <w:top w:val="nil"/>
          <w:left w:val="nil"/>
          <w:bottom w:val="nil"/>
          <w:right w:val="nil"/>
        </w:pBdr>
        <w:tabs>
          <w:tab w:val="left" w:pos="851"/>
          <w:tab w:val="left" w:pos="8789"/>
        </w:tabs>
        <w:suppressAutoHyphens/>
        <w:ind w:left="567" w:hanging="283"/>
        <w:rPr>
          <w:lang w:val="de-DE"/>
        </w:rPr>
      </w:pPr>
      <w:r w:rsidRPr="0066196E">
        <w:rPr>
          <w:lang w:val="de-DE"/>
        </w:rPr>
        <w:t>externý pedagóg vyučovacej praxe VŠMU v Bratislave</w:t>
      </w:r>
    </w:p>
    <w:p w:rsidR="0098045B" w:rsidRPr="0066196E" w:rsidRDefault="0098045B" w:rsidP="007730DD">
      <w:pPr>
        <w:widowControl w:val="0"/>
        <w:numPr>
          <w:ilvl w:val="0"/>
          <w:numId w:val="111"/>
        </w:numPr>
        <w:pBdr>
          <w:top w:val="nil"/>
          <w:left w:val="nil"/>
          <w:bottom w:val="nil"/>
          <w:right w:val="nil"/>
        </w:pBdr>
        <w:tabs>
          <w:tab w:val="left" w:pos="851"/>
          <w:tab w:val="left" w:pos="8789"/>
        </w:tabs>
        <w:suppressAutoHyphens/>
        <w:ind w:left="567" w:hanging="283"/>
      </w:pPr>
      <w:r w:rsidRPr="0066196E">
        <w:rPr>
          <w:lang w:val="de-DE"/>
        </w:rPr>
        <w:t xml:space="preserve">člen poroty 15. ročníka klavírnej súťaže Schneidrova Trnava 26. </w:t>
      </w:r>
      <w:r w:rsidRPr="0066196E">
        <w:t>4. 2015</w:t>
      </w:r>
    </w:p>
    <w:p w:rsidR="0098045B" w:rsidRPr="0066196E" w:rsidRDefault="0098045B" w:rsidP="0098045B">
      <w:pPr>
        <w:widowControl w:val="0"/>
        <w:tabs>
          <w:tab w:val="left" w:pos="284"/>
          <w:tab w:val="left" w:pos="426"/>
          <w:tab w:val="left" w:pos="539"/>
          <w:tab w:val="left" w:pos="851"/>
          <w:tab w:val="center" w:pos="4560"/>
          <w:tab w:val="left" w:pos="8789"/>
        </w:tabs>
        <w:ind w:firstLine="66"/>
        <w:rPr>
          <w:u w:val="single"/>
        </w:rPr>
      </w:pPr>
    </w:p>
    <w:p w:rsidR="0098045B" w:rsidRPr="0066196E" w:rsidRDefault="0098045B" w:rsidP="0098045B">
      <w:pPr>
        <w:widowControl w:val="0"/>
        <w:tabs>
          <w:tab w:val="left" w:pos="284"/>
          <w:tab w:val="left" w:pos="539"/>
          <w:tab w:val="left" w:pos="851"/>
          <w:tab w:val="center" w:pos="4560"/>
          <w:tab w:val="left" w:pos="8789"/>
        </w:tabs>
        <w:rPr>
          <w:caps/>
        </w:rPr>
      </w:pPr>
      <w:r w:rsidRPr="0066196E">
        <w:rPr>
          <w:u w:val="single"/>
        </w:rPr>
        <w:t>Mgr. art. Katarína Dibáková</w:t>
      </w:r>
      <w:r w:rsidRPr="0066196E">
        <w:rPr>
          <w:caps/>
        </w:rPr>
        <w:tab/>
      </w:r>
    </w:p>
    <w:p w:rsidR="00426031" w:rsidRPr="0066196E" w:rsidRDefault="00426031" w:rsidP="007730DD">
      <w:pPr>
        <w:widowControl w:val="0"/>
        <w:numPr>
          <w:ilvl w:val="0"/>
          <w:numId w:val="112"/>
        </w:numPr>
        <w:pBdr>
          <w:top w:val="nil"/>
          <w:left w:val="nil"/>
          <w:bottom w:val="nil"/>
          <w:right w:val="nil"/>
        </w:pBdr>
        <w:tabs>
          <w:tab w:val="left" w:pos="851"/>
          <w:tab w:val="left" w:pos="8789"/>
        </w:tabs>
        <w:suppressAutoHyphens/>
        <w:ind w:left="567" w:hanging="283"/>
      </w:pPr>
      <w:r w:rsidRPr="0066196E">
        <w:t>pedagóg hlavného odboru štúdia</w:t>
      </w:r>
    </w:p>
    <w:p w:rsidR="0098045B" w:rsidRPr="0066196E" w:rsidRDefault="0098045B" w:rsidP="007730DD">
      <w:pPr>
        <w:widowControl w:val="0"/>
        <w:numPr>
          <w:ilvl w:val="0"/>
          <w:numId w:val="112"/>
        </w:numPr>
        <w:pBdr>
          <w:top w:val="nil"/>
          <w:left w:val="nil"/>
          <w:bottom w:val="nil"/>
          <w:right w:val="nil"/>
        </w:pBdr>
        <w:tabs>
          <w:tab w:val="left" w:pos="851"/>
          <w:tab w:val="left" w:pos="8789"/>
        </w:tabs>
        <w:suppressAutoHyphens/>
        <w:ind w:left="567" w:hanging="283"/>
      </w:pPr>
      <w:r w:rsidRPr="0066196E">
        <w:t>aktivity v rámci Nadácie Konzervatória ( Hviezdy umeleckého neba)</w:t>
      </w:r>
    </w:p>
    <w:p w:rsidR="0098045B" w:rsidRPr="0066196E" w:rsidRDefault="0098045B" w:rsidP="007730DD">
      <w:pPr>
        <w:widowControl w:val="0"/>
        <w:numPr>
          <w:ilvl w:val="0"/>
          <w:numId w:val="113"/>
        </w:numPr>
        <w:pBdr>
          <w:top w:val="nil"/>
          <w:left w:val="nil"/>
          <w:bottom w:val="nil"/>
          <w:right w:val="nil"/>
        </w:pBdr>
        <w:tabs>
          <w:tab w:val="left" w:pos="851"/>
          <w:tab w:val="left" w:pos="8789"/>
        </w:tabs>
        <w:suppressAutoHyphens/>
        <w:ind w:left="567" w:hanging="283"/>
      </w:pPr>
      <w:r w:rsidRPr="0066196E">
        <w:t>externý pedagóg vyučovacej praxe VŠMU v Bratislave</w:t>
      </w:r>
    </w:p>
    <w:p w:rsidR="0098045B" w:rsidRPr="0066196E" w:rsidRDefault="0098045B" w:rsidP="007730DD">
      <w:pPr>
        <w:widowControl w:val="0"/>
        <w:numPr>
          <w:ilvl w:val="0"/>
          <w:numId w:val="113"/>
        </w:numPr>
        <w:pBdr>
          <w:top w:val="nil"/>
          <w:left w:val="nil"/>
          <w:bottom w:val="nil"/>
          <w:right w:val="nil"/>
        </w:pBdr>
        <w:tabs>
          <w:tab w:val="left" w:pos="851"/>
          <w:tab w:val="left" w:pos="8789"/>
        </w:tabs>
        <w:suppressAutoHyphens/>
        <w:ind w:left="567" w:hanging="283"/>
      </w:pPr>
      <w:r w:rsidRPr="0066196E">
        <w:t>členka poroty celoslovenskej s</w:t>
      </w:r>
      <w:r w:rsidR="00292C0D">
        <w:t>úťaže Mladí klaviristi na ZUŠ E.</w:t>
      </w:r>
      <w:r w:rsidRPr="0066196E">
        <w:t xml:space="preserve"> Suchoňa v Bratislave, </w:t>
      </w:r>
      <w:r w:rsidR="00292C0D">
        <w:t xml:space="preserve">v </w:t>
      </w:r>
      <w:r w:rsidRPr="0066196E">
        <w:t>Dúbravke, november 2014</w:t>
      </w:r>
    </w:p>
    <w:p w:rsidR="0098045B" w:rsidRPr="0066196E" w:rsidRDefault="0098045B" w:rsidP="0098045B">
      <w:pPr>
        <w:widowControl w:val="0"/>
        <w:tabs>
          <w:tab w:val="left" w:pos="284"/>
          <w:tab w:val="left" w:pos="539"/>
          <w:tab w:val="left" w:pos="851"/>
          <w:tab w:val="left" w:pos="8789"/>
        </w:tabs>
        <w:rPr>
          <w:caps/>
        </w:rPr>
      </w:pPr>
    </w:p>
    <w:p w:rsidR="0098045B" w:rsidRPr="0066196E" w:rsidRDefault="0098045B" w:rsidP="0098045B">
      <w:pPr>
        <w:widowControl w:val="0"/>
        <w:tabs>
          <w:tab w:val="left" w:pos="284"/>
          <w:tab w:val="left" w:pos="539"/>
          <w:tab w:val="left" w:pos="709"/>
          <w:tab w:val="left" w:pos="851"/>
          <w:tab w:val="left" w:pos="8789"/>
        </w:tabs>
        <w:jc w:val="both"/>
        <w:rPr>
          <w:u w:val="single"/>
        </w:rPr>
      </w:pPr>
      <w:r w:rsidRPr="0066196E">
        <w:rPr>
          <w:u w:val="single"/>
        </w:rPr>
        <w:t>Mgr. art. Tibor Ghillány</w:t>
      </w:r>
    </w:p>
    <w:p w:rsidR="0098045B" w:rsidRPr="0066196E" w:rsidRDefault="0098045B" w:rsidP="007730DD">
      <w:pPr>
        <w:widowControl w:val="0"/>
        <w:numPr>
          <w:ilvl w:val="0"/>
          <w:numId w:val="114"/>
        </w:numPr>
        <w:pBdr>
          <w:top w:val="nil"/>
          <w:left w:val="nil"/>
          <w:bottom w:val="nil"/>
          <w:right w:val="nil"/>
        </w:pBdr>
        <w:suppressAutoHyphens/>
        <w:ind w:left="567" w:hanging="283"/>
        <w:jc w:val="both"/>
      </w:pPr>
      <w:r w:rsidRPr="0066196E">
        <w:t>člen Rady pre odborné vzdelávanie v projekte „Tvorba národnej sústavy kvalifikácií</w:t>
      </w:r>
      <w:r w:rsidR="0006510D">
        <w:t>“</w:t>
      </w:r>
      <w:r w:rsidRPr="0066196E">
        <w:t>, ktorého výsledkom bude vytvorenie Národného kvalifikačného rámca  a Národnej sústavy kvalifikácií</w:t>
      </w:r>
    </w:p>
    <w:p w:rsidR="00426031" w:rsidRPr="0066196E" w:rsidRDefault="00426031" w:rsidP="007730DD">
      <w:pPr>
        <w:widowControl w:val="0"/>
        <w:numPr>
          <w:ilvl w:val="0"/>
          <w:numId w:val="114"/>
        </w:numPr>
        <w:pBdr>
          <w:top w:val="nil"/>
          <w:left w:val="nil"/>
          <w:bottom w:val="nil"/>
          <w:right w:val="nil"/>
        </w:pBdr>
        <w:tabs>
          <w:tab w:val="left" w:pos="851"/>
          <w:tab w:val="left" w:pos="8789"/>
        </w:tabs>
        <w:suppressAutoHyphens/>
      </w:pPr>
      <w:r w:rsidRPr="0066196E">
        <w:t>pedagóg hlavného odboru štúdia</w:t>
      </w:r>
    </w:p>
    <w:p w:rsidR="0098045B" w:rsidRPr="0066196E" w:rsidRDefault="0098045B" w:rsidP="007730DD">
      <w:pPr>
        <w:widowControl w:val="0"/>
        <w:numPr>
          <w:ilvl w:val="0"/>
          <w:numId w:val="115"/>
        </w:numPr>
        <w:pBdr>
          <w:top w:val="nil"/>
          <w:left w:val="nil"/>
          <w:bottom w:val="nil"/>
          <w:right w:val="nil"/>
        </w:pBdr>
        <w:suppressAutoHyphens/>
        <w:ind w:left="567" w:hanging="283"/>
        <w:jc w:val="both"/>
      </w:pPr>
      <w:r w:rsidRPr="0066196E">
        <w:t>predseda poroty na súťaži „Piano v modernom rytme“ v máji 2015 v Bojniciach</w:t>
      </w:r>
    </w:p>
    <w:p w:rsidR="0098045B" w:rsidRPr="0066196E" w:rsidRDefault="0098045B" w:rsidP="007730DD">
      <w:pPr>
        <w:widowControl w:val="0"/>
        <w:numPr>
          <w:ilvl w:val="0"/>
          <w:numId w:val="116"/>
        </w:numPr>
        <w:pBdr>
          <w:top w:val="nil"/>
          <w:left w:val="nil"/>
          <w:bottom w:val="nil"/>
          <w:right w:val="nil"/>
        </w:pBdr>
        <w:suppressAutoHyphens/>
        <w:ind w:left="567" w:hanging="283"/>
        <w:jc w:val="both"/>
      </w:pPr>
      <w:r w:rsidRPr="0066196E">
        <w:t>podpredseda absolventskej skúšobnej komisie 6. A, 6.</w:t>
      </w:r>
      <w:r w:rsidR="00292C0D">
        <w:t xml:space="preserve"> </w:t>
      </w:r>
      <w:r w:rsidRPr="0066196E">
        <w:t>B, 6.</w:t>
      </w:r>
      <w:r w:rsidR="00292C0D">
        <w:t xml:space="preserve"> </w:t>
      </w:r>
      <w:r w:rsidRPr="0066196E">
        <w:t>C</w:t>
      </w:r>
      <w:r w:rsidR="0006510D">
        <w:t>, 6.D</w:t>
      </w:r>
      <w:r w:rsidRPr="0066196E">
        <w:t xml:space="preserve"> triedy</w:t>
      </w:r>
    </w:p>
    <w:p w:rsidR="0098045B" w:rsidRPr="0066196E" w:rsidRDefault="0098045B" w:rsidP="0098045B">
      <w:pPr>
        <w:widowControl w:val="0"/>
        <w:tabs>
          <w:tab w:val="left" w:pos="284"/>
          <w:tab w:val="left" w:pos="539"/>
          <w:tab w:val="left" w:pos="709"/>
          <w:tab w:val="left" w:pos="851"/>
          <w:tab w:val="left" w:pos="8789"/>
        </w:tabs>
        <w:jc w:val="both"/>
        <w:rPr>
          <w:u w:val="single"/>
        </w:rPr>
      </w:pPr>
    </w:p>
    <w:p w:rsidR="0098045B" w:rsidRPr="0066196E" w:rsidRDefault="0098045B" w:rsidP="0066196E">
      <w:pPr>
        <w:widowControl w:val="0"/>
        <w:tabs>
          <w:tab w:val="left" w:pos="284"/>
          <w:tab w:val="left" w:pos="539"/>
          <w:tab w:val="left" w:pos="709"/>
          <w:tab w:val="left" w:pos="851"/>
          <w:tab w:val="left" w:pos="8789"/>
        </w:tabs>
        <w:jc w:val="both"/>
        <w:rPr>
          <w:u w:val="single"/>
        </w:rPr>
      </w:pPr>
      <w:r w:rsidRPr="0066196E">
        <w:rPr>
          <w:u w:val="single"/>
        </w:rPr>
        <w:t>Mgr. art. Tatiana Lenková – Hurová</w:t>
      </w:r>
    </w:p>
    <w:p w:rsidR="0066196E" w:rsidRPr="006B5ECC" w:rsidRDefault="0066196E" w:rsidP="007730DD">
      <w:pPr>
        <w:widowControl w:val="0"/>
        <w:numPr>
          <w:ilvl w:val="0"/>
          <w:numId w:val="117"/>
        </w:numPr>
        <w:pBdr>
          <w:top w:val="nil"/>
          <w:left w:val="nil"/>
          <w:bottom w:val="nil"/>
          <w:right w:val="nil"/>
        </w:pBdr>
        <w:tabs>
          <w:tab w:val="left" w:pos="851"/>
          <w:tab w:val="left" w:pos="8789"/>
        </w:tabs>
        <w:suppressAutoHyphens/>
      </w:pPr>
      <w:r w:rsidRPr="006B5ECC">
        <w:t>pedagóg hlavného odboru štúdia</w:t>
      </w:r>
    </w:p>
    <w:p w:rsidR="0098045B" w:rsidRPr="006B5ECC" w:rsidRDefault="0098045B" w:rsidP="007730DD">
      <w:pPr>
        <w:pStyle w:val="Odsekzoznamu"/>
        <w:numPr>
          <w:ilvl w:val="0"/>
          <w:numId w:val="233"/>
        </w:numPr>
        <w:pBdr>
          <w:top w:val="nil"/>
          <w:left w:val="nil"/>
          <w:bottom w:val="nil"/>
          <w:right w:val="nil"/>
        </w:pBdr>
        <w:suppressAutoHyphens/>
        <w:spacing w:after="270" w:line="240" w:lineRule="auto"/>
        <w:ind w:left="567" w:hanging="283"/>
        <w:rPr>
          <w:rFonts w:ascii="Times New Roman" w:hAnsi="Times New Roman"/>
          <w:sz w:val="24"/>
          <w:szCs w:val="24"/>
          <w:lang w:val="de-DE"/>
        </w:rPr>
      </w:pPr>
      <w:r w:rsidRPr="006B5ECC">
        <w:rPr>
          <w:rFonts w:ascii="Times New Roman" w:hAnsi="Times New Roman"/>
          <w:sz w:val="24"/>
          <w:szCs w:val="24"/>
          <w:lang w:val="de-DE"/>
        </w:rPr>
        <w:t>účinkovanie v hudobno - literárnom programe k 70. výr. SNP 29.sept. 2014 v Zichyho paláci v Bratislave, (Rachmaninov, Beethoven, Brahms, Iršai, Suchoň)</w:t>
      </w:r>
    </w:p>
    <w:p w:rsidR="006B5ECC" w:rsidRDefault="0098045B" w:rsidP="007730DD">
      <w:pPr>
        <w:pStyle w:val="Odsekzoznamu"/>
        <w:numPr>
          <w:ilvl w:val="0"/>
          <w:numId w:val="233"/>
        </w:numPr>
        <w:pBdr>
          <w:top w:val="nil"/>
          <w:left w:val="nil"/>
          <w:bottom w:val="nil"/>
          <w:right w:val="nil"/>
        </w:pBdr>
        <w:suppressAutoHyphens/>
        <w:spacing w:after="270" w:line="240" w:lineRule="auto"/>
        <w:ind w:left="567" w:hanging="283"/>
        <w:rPr>
          <w:rFonts w:ascii="Times New Roman" w:hAnsi="Times New Roman"/>
          <w:sz w:val="24"/>
          <w:szCs w:val="24"/>
          <w:lang w:val="de-DE"/>
        </w:rPr>
      </w:pPr>
      <w:r w:rsidRPr="006B5ECC">
        <w:rPr>
          <w:rFonts w:ascii="Times New Roman" w:hAnsi="Times New Roman"/>
          <w:sz w:val="24"/>
          <w:szCs w:val="24"/>
          <w:lang w:val="de-DE"/>
        </w:rPr>
        <w:t>koncertné vystúpenie v programe  k stému výročiu narodenia básnika a prekladateľa Júliusa Lenka 25. nov. 2014 (Chopin)</w:t>
      </w:r>
    </w:p>
    <w:p w:rsidR="0098045B" w:rsidRPr="006B5ECC" w:rsidRDefault="0098045B" w:rsidP="007730DD">
      <w:pPr>
        <w:pStyle w:val="Odsekzoznamu"/>
        <w:numPr>
          <w:ilvl w:val="0"/>
          <w:numId w:val="233"/>
        </w:numPr>
        <w:pBdr>
          <w:top w:val="nil"/>
          <w:left w:val="nil"/>
          <w:bottom w:val="nil"/>
          <w:right w:val="nil"/>
        </w:pBdr>
        <w:suppressAutoHyphens/>
        <w:spacing w:after="270" w:line="240" w:lineRule="auto"/>
        <w:ind w:left="567" w:hanging="283"/>
        <w:rPr>
          <w:rFonts w:ascii="Times New Roman" w:hAnsi="Times New Roman"/>
          <w:sz w:val="24"/>
          <w:szCs w:val="24"/>
          <w:lang w:val="de-DE"/>
        </w:rPr>
      </w:pPr>
      <w:r w:rsidRPr="006B5ECC">
        <w:rPr>
          <w:rFonts w:ascii="Times New Roman" w:hAnsi="Times New Roman"/>
          <w:sz w:val="24"/>
          <w:szCs w:val="24"/>
          <w:lang w:val="de-DE"/>
        </w:rPr>
        <w:t>príprava žiaka</w:t>
      </w:r>
      <w:r w:rsidRPr="006B5ECC">
        <w:rPr>
          <w:rStyle w:val="apple-converted-space"/>
          <w:rFonts w:ascii="Times New Roman" w:hAnsi="Times New Roman"/>
          <w:sz w:val="24"/>
          <w:szCs w:val="24"/>
          <w:lang w:val="de-DE"/>
        </w:rPr>
        <w:t> </w:t>
      </w:r>
      <w:hyperlink r:id="rId10">
        <w:r w:rsidRPr="006B5ECC">
          <w:rPr>
            <w:rStyle w:val="Internetovodkaz"/>
            <w:rFonts w:ascii="Times New Roman" w:hAnsi="Times New Roman"/>
            <w:color w:val="auto"/>
            <w:sz w:val="24"/>
            <w:szCs w:val="24"/>
            <w:u w:val="none"/>
          </w:rPr>
          <w:t>6.</w:t>
        </w:r>
        <w:r w:rsidR="00292C0D" w:rsidRPr="006B5ECC">
          <w:rPr>
            <w:rStyle w:val="Internetovodkaz"/>
            <w:rFonts w:ascii="Times New Roman" w:hAnsi="Times New Roman"/>
            <w:color w:val="auto"/>
            <w:sz w:val="24"/>
            <w:szCs w:val="24"/>
            <w:u w:val="none"/>
          </w:rPr>
          <w:t xml:space="preserve"> </w:t>
        </w:r>
        <w:r w:rsidRPr="006B5ECC">
          <w:rPr>
            <w:rStyle w:val="Internetovodkaz"/>
            <w:rFonts w:ascii="Times New Roman" w:hAnsi="Times New Roman"/>
            <w:color w:val="auto"/>
            <w:sz w:val="24"/>
            <w:szCs w:val="24"/>
            <w:u w:val="none"/>
          </w:rPr>
          <w:t>ro</w:t>
        </w:r>
      </w:hyperlink>
      <w:r w:rsidRPr="006B5ECC">
        <w:rPr>
          <w:rFonts w:ascii="Times New Roman" w:hAnsi="Times New Roman"/>
          <w:sz w:val="24"/>
          <w:szCs w:val="24"/>
          <w:lang w:val="de-DE"/>
        </w:rPr>
        <w:t>č. Drahoša Banga na talentové skúšky na VŠMU v Bratislave a JAMU v Brne a na absolventský koncert v Konc</w:t>
      </w:r>
      <w:r w:rsidR="0006510D">
        <w:rPr>
          <w:rFonts w:ascii="Times New Roman" w:hAnsi="Times New Roman"/>
          <w:sz w:val="24"/>
          <w:szCs w:val="24"/>
          <w:lang w:val="de-DE"/>
        </w:rPr>
        <w:t>ertnej sieni Eugena Suchoňa</w:t>
      </w:r>
      <w:r w:rsidRPr="006B5ECC">
        <w:rPr>
          <w:rFonts w:ascii="Times New Roman" w:hAnsi="Times New Roman"/>
          <w:sz w:val="24"/>
          <w:szCs w:val="24"/>
          <w:lang w:val="de-DE"/>
        </w:rPr>
        <w:t xml:space="preserve"> Konzervatória v Bratislave</w:t>
      </w:r>
      <w:r w:rsidR="0006510D">
        <w:rPr>
          <w:rFonts w:ascii="Times New Roman" w:hAnsi="Times New Roman"/>
          <w:sz w:val="24"/>
          <w:szCs w:val="24"/>
          <w:lang w:val="de-DE"/>
        </w:rPr>
        <w:t xml:space="preserve"> </w:t>
      </w:r>
      <w:r w:rsidRPr="006B5ECC">
        <w:rPr>
          <w:rFonts w:ascii="Times New Roman" w:hAnsi="Times New Roman"/>
          <w:sz w:val="24"/>
          <w:szCs w:val="24"/>
          <w:lang w:val="de-DE"/>
        </w:rPr>
        <w:t>(Chopin, Liszt, Prokofjev)</w:t>
      </w:r>
    </w:p>
    <w:p w:rsidR="0098045B" w:rsidRPr="006B5ECC" w:rsidRDefault="0098045B" w:rsidP="007730DD">
      <w:pPr>
        <w:pStyle w:val="Odsekzoznamu"/>
        <w:numPr>
          <w:ilvl w:val="0"/>
          <w:numId w:val="233"/>
        </w:numPr>
        <w:pBdr>
          <w:top w:val="nil"/>
          <w:left w:val="nil"/>
          <w:bottom w:val="nil"/>
          <w:right w:val="nil"/>
        </w:pBdr>
        <w:suppressAutoHyphens/>
        <w:spacing w:after="270" w:line="240" w:lineRule="auto"/>
        <w:ind w:left="567" w:hanging="283"/>
        <w:rPr>
          <w:rFonts w:ascii="Times New Roman" w:hAnsi="Times New Roman"/>
          <w:sz w:val="24"/>
          <w:szCs w:val="24"/>
          <w:lang w:val="de-DE"/>
        </w:rPr>
      </w:pPr>
      <w:r w:rsidRPr="006B5ECC">
        <w:rPr>
          <w:rFonts w:ascii="Times New Roman" w:hAnsi="Times New Roman"/>
          <w:sz w:val="24"/>
          <w:szCs w:val="24"/>
          <w:lang w:val="de-DE"/>
        </w:rPr>
        <w:t>účasť v odbornej porote na súťaži Schneiderova Trnava 16.apríla 2015 .</w:t>
      </w:r>
    </w:p>
    <w:p w:rsidR="0098045B" w:rsidRPr="006B5ECC" w:rsidRDefault="0098045B" w:rsidP="007730DD">
      <w:pPr>
        <w:pStyle w:val="Odsekzoznamu"/>
        <w:numPr>
          <w:ilvl w:val="0"/>
          <w:numId w:val="233"/>
        </w:numPr>
        <w:pBdr>
          <w:top w:val="nil"/>
          <w:left w:val="nil"/>
          <w:bottom w:val="nil"/>
          <w:right w:val="nil"/>
        </w:pBdr>
        <w:suppressAutoHyphens/>
        <w:spacing w:after="270" w:line="240" w:lineRule="auto"/>
        <w:ind w:left="567" w:hanging="283"/>
        <w:rPr>
          <w:rFonts w:ascii="Times New Roman" w:hAnsi="Times New Roman"/>
          <w:sz w:val="24"/>
          <w:szCs w:val="24"/>
        </w:rPr>
      </w:pPr>
      <w:r w:rsidRPr="006B5ECC">
        <w:rPr>
          <w:rFonts w:ascii="Times New Roman" w:hAnsi="Times New Roman"/>
          <w:sz w:val="24"/>
          <w:szCs w:val="24"/>
          <w:lang w:val="de-DE"/>
        </w:rPr>
        <w:t xml:space="preserve">účinkovanie na nedeľnom matiné v Mirbachovom paláci v Bratislave 10. mája 2015 (Suchoň: Kontemplácie). </w:t>
      </w:r>
      <w:r w:rsidRPr="006B5ECC">
        <w:rPr>
          <w:rFonts w:ascii="Times New Roman" w:hAnsi="Times New Roman"/>
          <w:sz w:val="24"/>
          <w:szCs w:val="24"/>
        </w:rPr>
        <w:t>Koncert bol venovaný  70. výročiu ukončenia 2. svetovej vojny a Dňu matiek</w:t>
      </w:r>
    </w:p>
    <w:p w:rsidR="0098045B" w:rsidRPr="006B5ECC" w:rsidRDefault="0098045B" w:rsidP="007730DD">
      <w:pPr>
        <w:pStyle w:val="Odsekzoznamu"/>
        <w:numPr>
          <w:ilvl w:val="0"/>
          <w:numId w:val="233"/>
        </w:numPr>
        <w:pBdr>
          <w:top w:val="nil"/>
          <w:left w:val="nil"/>
          <w:bottom w:val="nil"/>
          <w:right w:val="nil"/>
        </w:pBdr>
        <w:suppressAutoHyphens/>
        <w:spacing w:after="270" w:line="240" w:lineRule="auto"/>
        <w:ind w:left="567" w:hanging="283"/>
        <w:rPr>
          <w:rFonts w:ascii="Times New Roman" w:hAnsi="Times New Roman"/>
          <w:sz w:val="24"/>
          <w:szCs w:val="24"/>
        </w:rPr>
      </w:pPr>
      <w:r w:rsidRPr="006B5ECC">
        <w:rPr>
          <w:rFonts w:ascii="Times New Roman" w:hAnsi="Times New Roman"/>
          <w:sz w:val="24"/>
          <w:szCs w:val="24"/>
        </w:rPr>
        <w:t>externý pedagóg vyučovacej praxe VŠMU v Bratislave</w:t>
      </w:r>
    </w:p>
    <w:p w:rsidR="0098045B" w:rsidRPr="0066196E" w:rsidRDefault="0098045B" w:rsidP="0098045B">
      <w:pPr>
        <w:pStyle w:val="Nzov2"/>
        <w:tabs>
          <w:tab w:val="left" w:pos="284"/>
          <w:tab w:val="left" w:pos="539"/>
          <w:tab w:val="left" w:pos="709"/>
          <w:tab w:val="left" w:pos="851"/>
          <w:tab w:val="left" w:pos="8789"/>
        </w:tabs>
        <w:jc w:val="left"/>
        <w:rPr>
          <w:rFonts w:ascii="Times New Roman" w:hAnsi="Times New Roman" w:cs="Times New Roman"/>
          <w:color w:val="auto"/>
          <w:sz w:val="24"/>
          <w:szCs w:val="24"/>
          <w:u w:val="single"/>
        </w:rPr>
      </w:pPr>
    </w:p>
    <w:p w:rsidR="0098045B" w:rsidRPr="0066196E" w:rsidRDefault="0098045B" w:rsidP="0098045B">
      <w:pPr>
        <w:pStyle w:val="Nzov2"/>
        <w:tabs>
          <w:tab w:val="left" w:pos="284"/>
          <w:tab w:val="left" w:pos="539"/>
          <w:tab w:val="left" w:pos="709"/>
          <w:tab w:val="left" w:pos="851"/>
          <w:tab w:val="left" w:pos="8789"/>
        </w:tabs>
        <w:jc w:val="both"/>
        <w:rPr>
          <w:rFonts w:ascii="Times New Roman" w:hAnsi="Times New Roman" w:cs="Times New Roman"/>
          <w:color w:val="auto"/>
          <w:sz w:val="24"/>
          <w:szCs w:val="24"/>
          <w:u w:val="single"/>
        </w:rPr>
      </w:pPr>
      <w:r w:rsidRPr="0066196E">
        <w:rPr>
          <w:rFonts w:ascii="Times New Roman" w:hAnsi="Times New Roman" w:cs="Times New Roman"/>
          <w:color w:val="auto"/>
          <w:sz w:val="24"/>
          <w:szCs w:val="24"/>
          <w:u w:val="single"/>
        </w:rPr>
        <w:t xml:space="preserve">Mgr. art. Peter Pažický, ArtD. </w:t>
      </w:r>
    </w:p>
    <w:p w:rsidR="0066196E" w:rsidRPr="0066196E" w:rsidRDefault="0066196E" w:rsidP="007730DD">
      <w:pPr>
        <w:widowControl w:val="0"/>
        <w:numPr>
          <w:ilvl w:val="0"/>
          <w:numId w:val="240"/>
        </w:numPr>
        <w:pBdr>
          <w:top w:val="nil"/>
          <w:left w:val="nil"/>
          <w:bottom w:val="nil"/>
          <w:right w:val="nil"/>
        </w:pBdr>
        <w:tabs>
          <w:tab w:val="left" w:pos="851"/>
          <w:tab w:val="left" w:pos="8789"/>
        </w:tabs>
        <w:suppressAutoHyphens/>
        <w:ind w:left="426" w:firstLine="0"/>
      </w:pPr>
      <w:r w:rsidRPr="0066196E">
        <w:lastRenderedPageBreak/>
        <w:t>pedagóg hlavného odboru štúdia</w:t>
      </w:r>
    </w:p>
    <w:p w:rsidR="0098045B" w:rsidRPr="0066196E" w:rsidRDefault="0098045B" w:rsidP="007730DD">
      <w:pPr>
        <w:pStyle w:val="Nzov2"/>
        <w:numPr>
          <w:ilvl w:val="0"/>
          <w:numId w:val="240"/>
        </w:numPr>
        <w:tabs>
          <w:tab w:val="left" w:pos="179"/>
          <w:tab w:val="left" w:pos="284"/>
          <w:tab w:val="left" w:pos="658"/>
          <w:tab w:val="left" w:pos="709"/>
          <w:tab w:val="left" w:pos="851"/>
          <w:tab w:val="left" w:pos="8789"/>
        </w:tabs>
        <w:ind w:left="567" w:hanging="283"/>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koncertný umelec</w:t>
      </w:r>
    </w:p>
    <w:p w:rsidR="0098045B" w:rsidRPr="0066196E" w:rsidRDefault="0098045B" w:rsidP="007730DD">
      <w:pPr>
        <w:pStyle w:val="Odsekzoznamu"/>
        <w:numPr>
          <w:ilvl w:val="0"/>
          <w:numId w:val="240"/>
        </w:numPr>
        <w:ind w:left="567" w:hanging="283"/>
        <w:rPr>
          <w:rFonts w:ascii="Times New Roman" w:hAnsi="Times New Roman"/>
        </w:rPr>
      </w:pPr>
      <w:r w:rsidRPr="0066196E">
        <w:rPr>
          <w:rFonts w:ascii="Times New Roman" w:hAnsi="Times New Roman"/>
        </w:rPr>
        <w:t>pedagóg VŠMU v Bratislave</w:t>
      </w:r>
    </w:p>
    <w:p w:rsidR="0098045B" w:rsidRPr="0066196E" w:rsidRDefault="0098045B" w:rsidP="0098045B">
      <w:pPr>
        <w:jc w:val="both"/>
      </w:pPr>
      <w:r w:rsidRPr="0066196E">
        <w:t>Odborná pedagogická činnosť</w:t>
      </w:r>
    </w:p>
    <w:p w:rsidR="0098045B" w:rsidRPr="0066196E" w:rsidRDefault="0098045B" w:rsidP="007730DD">
      <w:pPr>
        <w:pStyle w:val="Telotextu"/>
        <w:numPr>
          <w:ilvl w:val="0"/>
          <w:numId w:val="231"/>
        </w:numPr>
        <w:spacing w:line="276" w:lineRule="auto"/>
        <w:rPr>
          <w:sz w:val="24"/>
        </w:rPr>
      </w:pPr>
      <w:r w:rsidRPr="0066196E">
        <w:rPr>
          <w:sz w:val="24"/>
        </w:rPr>
        <w:t>20. 11. 2014,</w:t>
      </w:r>
      <w:r w:rsidRPr="0066196E">
        <w:rPr>
          <w:sz w:val="24"/>
        </w:rPr>
        <w:tab/>
        <w:t>Bratislava, ZUŠ Miloša Ruppeldta, Workshop – Ako cvičiť na klavíri,</w:t>
      </w:r>
    </w:p>
    <w:p w:rsidR="0098045B" w:rsidRPr="0066196E" w:rsidRDefault="0098045B" w:rsidP="007730DD">
      <w:pPr>
        <w:pStyle w:val="Telotextu"/>
        <w:numPr>
          <w:ilvl w:val="0"/>
          <w:numId w:val="231"/>
        </w:numPr>
        <w:spacing w:line="276" w:lineRule="auto"/>
        <w:rPr>
          <w:sz w:val="24"/>
        </w:rPr>
      </w:pPr>
      <w:r w:rsidRPr="0066196E">
        <w:rPr>
          <w:sz w:val="24"/>
        </w:rPr>
        <w:t>7. – 15. 7. 2015, Piešťany, Kongresová sála, Medzinárodné kurzy Petra Dvorského, lektor</w:t>
      </w:r>
    </w:p>
    <w:p w:rsidR="0098045B" w:rsidRPr="0066196E" w:rsidRDefault="0098045B" w:rsidP="007730DD">
      <w:pPr>
        <w:pStyle w:val="Telotextu"/>
        <w:numPr>
          <w:ilvl w:val="0"/>
          <w:numId w:val="231"/>
        </w:numPr>
        <w:spacing w:line="276" w:lineRule="auto"/>
        <w:rPr>
          <w:sz w:val="24"/>
        </w:rPr>
      </w:pPr>
      <w:r w:rsidRPr="0066196E">
        <w:rPr>
          <w:sz w:val="24"/>
        </w:rPr>
        <w:t>Členstvo v odborných národných/medzinárodných porotách</w:t>
      </w:r>
    </w:p>
    <w:p w:rsidR="0098045B" w:rsidRPr="0066196E" w:rsidRDefault="0098045B" w:rsidP="007730DD">
      <w:pPr>
        <w:pStyle w:val="Odsekzoznamu"/>
        <w:numPr>
          <w:ilvl w:val="0"/>
          <w:numId w:val="231"/>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15.- 18. 4. 2015, Jeseník, Česká republika, Členstvo v porote na XVIII</w:t>
      </w:r>
      <w:r w:rsidR="0085283E">
        <w:rPr>
          <w:rFonts w:ascii="Times New Roman" w:hAnsi="Times New Roman"/>
        </w:rPr>
        <w:t>.</w:t>
      </w:r>
      <w:r w:rsidRPr="0066196E">
        <w:rPr>
          <w:rFonts w:ascii="Times New Roman" w:hAnsi="Times New Roman"/>
        </w:rPr>
        <w:t xml:space="preserve"> Medzinárodnej Schubertovej súťaži pre klavírne duá</w:t>
      </w:r>
    </w:p>
    <w:p w:rsidR="0098045B" w:rsidRPr="0066196E" w:rsidRDefault="0098045B" w:rsidP="0098045B">
      <w:pPr>
        <w:pStyle w:val="Odsekzoznamu"/>
        <w:ind w:left="0"/>
        <w:jc w:val="both"/>
        <w:rPr>
          <w:rFonts w:ascii="Times New Roman" w:hAnsi="Times New Roman"/>
        </w:rPr>
      </w:pPr>
      <w:r w:rsidRPr="0066196E">
        <w:rPr>
          <w:rFonts w:ascii="Times New Roman" w:hAnsi="Times New Roman"/>
        </w:rPr>
        <w:t>Umelecká činnosť nad  rámec pracovnej zmluvy</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8. 9. 2014, Bratislava, Pálffyho palác,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(Eva Šušková, Stanislava Maggioni-Dubanová, Davide Maggioni) Albrechtina – cyklus (Ne)známa hudba, Piesne Ladislava Stančeka</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25. 9. 2014, Bratislava, Pálffyho palác,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(Eva Šušková)</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27. 9. 2014, Bratislava, Malá sála SF, komorný (piesňový) recitál</w:t>
      </w:r>
    </w:p>
    <w:p w:rsidR="0098045B" w:rsidRPr="0066196E" w:rsidRDefault="0098045B" w:rsidP="0098045B">
      <w:pPr>
        <w:pStyle w:val="Odsekzoznamu"/>
        <w:jc w:val="both"/>
        <w:rPr>
          <w:rFonts w:ascii="Times New Roman" w:hAnsi="Times New Roman"/>
        </w:rPr>
      </w:pPr>
      <w:r w:rsidRPr="0066196E">
        <w:rPr>
          <w:rFonts w:ascii="Times New Roman" w:hAnsi="Times New Roman"/>
        </w:rPr>
        <w:t>(Helena Becse-Szabó), Bratislavské hudobné slávnosti 2014, Maďarská poézia v piesňach slovenských autorov</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28. 9. 2014, Pezinok, Grinava, kostol sv. Žigmunda,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(Peter Mikuláš, Eva Šušková), Benefičný koncert na podporu detskej kliniky v Ugande</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8. 10. 2014, Piešťany, Kongresová sála,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12. 11. 2014, Bratislava, Malé koncertné štúdio Slovenského rozhlasu, koncert s orchestrom</w:t>
      </w:r>
    </w:p>
    <w:p w:rsidR="0098045B" w:rsidRPr="0066196E" w:rsidRDefault="0098045B" w:rsidP="0098045B">
      <w:pPr>
        <w:pStyle w:val="Odsekzoznamu"/>
        <w:jc w:val="both"/>
        <w:rPr>
          <w:rFonts w:ascii="Times New Roman" w:hAnsi="Times New Roman"/>
        </w:rPr>
      </w:pPr>
      <w:r w:rsidRPr="0066196E">
        <w:rPr>
          <w:rFonts w:ascii="Times New Roman" w:hAnsi="Times New Roman"/>
        </w:rPr>
        <w:t>(ŠKO Žilina, dir. Leoš Svárovský), Nová slovenská hudba 2014, Pavol Krška: Koncert pre klavír a orchester - premiéra</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 12. 2014, Prievidza, ZUŠ L. Stančeka,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(Eva Šušková, Stanislava Maggioni-Dubanová, Davide Maggioni), Piesne Ladislava Stančeka</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31. 1. 2015, Jeseník, Kaple (Česká republika), komorný recitál – klavírne duo</w:t>
      </w:r>
    </w:p>
    <w:p w:rsidR="0098045B" w:rsidRPr="0066196E" w:rsidRDefault="0098045B" w:rsidP="0098045B">
      <w:pPr>
        <w:pStyle w:val="Odsekzoznamu"/>
        <w:jc w:val="both"/>
        <w:rPr>
          <w:rFonts w:ascii="Times New Roman" w:hAnsi="Times New Roman"/>
        </w:rPr>
      </w:pPr>
      <w:r w:rsidRPr="0066196E">
        <w:rPr>
          <w:rFonts w:ascii="Times New Roman" w:hAnsi="Times New Roman"/>
        </w:rPr>
        <w:t>(Matej Arendárik)</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 3. 2015, Bratislava, Pálffyho palác, komorný koncert – vokálny recitál</w:t>
      </w:r>
    </w:p>
    <w:p w:rsidR="0098045B" w:rsidRPr="0066196E" w:rsidRDefault="0098045B" w:rsidP="0098045B">
      <w:pPr>
        <w:pStyle w:val="Odsekzoznamu"/>
        <w:jc w:val="both"/>
        <w:rPr>
          <w:rFonts w:ascii="Times New Roman" w:hAnsi="Times New Roman"/>
        </w:rPr>
      </w:pPr>
      <w:r w:rsidRPr="0066196E">
        <w:rPr>
          <w:rFonts w:ascii="Times New Roman" w:hAnsi="Times New Roman"/>
        </w:rPr>
        <w:t>(Peter Mikuláš, Eva Šušková)</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5. 3. 2015, Rím, Slovenský inštitút (Taliansko), komorný koncert</w:t>
      </w:r>
    </w:p>
    <w:p w:rsidR="0098045B" w:rsidRPr="00167EE4" w:rsidRDefault="0098045B" w:rsidP="00167EE4">
      <w:pPr>
        <w:pStyle w:val="Odsekzoznamu"/>
        <w:jc w:val="both"/>
        <w:rPr>
          <w:rFonts w:ascii="Times New Roman" w:hAnsi="Times New Roman"/>
        </w:rPr>
      </w:pPr>
      <w:r w:rsidRPr="0066196E">
        <w:rPr>
          <w:rFonts w:ascii="Times New Roman" w:hAnsi="Times New Roman"/>
        </w:rPr>
        <w:t>(Alena Kropáčková)</w:t>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25. 3. 2015, Piešťany, Kongresová sála,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11. 5. 2015, Košice, Dom umenia, komorný koncert - literárno-hudobný večer (František Kovár, Rami Shaafi)</w:t>
      </w:r>
      <w:r w:rsidRPr="0066196E">
        <w:rPr>
          <w:rFonts w:ascii="Times New Roman" w:hAnsi="Times New Roman"/>
        </w:rPr>
        <w:tab/>
      </w:r>
      <w:r w:rsidRPr="0066196E">
        <w:rPr>
          <w:rFonts w:ascii="Times New Roman" w:hAnsi="Times New Roman"/>
        </w:rPr>
        <w:tab/>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27. 5. 2015, Piešťany, Kongresová sála, komorný koncert</w:t>
      </w:r>
    </w:p>
    <w:p w:rsidR="0098045B" w:rsidRPr="0066196E" w:rsidRDefault="0098045B" w:rsidP="0098045B">
      <w:pPr>
        <w:pStyle w:val="Odsekzoznamu"/>
        <w:jc w:val="both"/>
        <w:rPr>
          <w:rFonts w:ascii="Times New Roman" w:hAnsi="Times New Roman"/>
          <w:lang w:val="de-DE"/>
        </w:rPr>
      </w:pPr>
      <w:r w:rsidRPr="0066196E">
        <w:rPr>
          <w:rFonts w:ascii="Times New Roman" w:hAnsi="Times New Roman"/>
          <w:lang w:val="de-DE"/>
        </w:rPr>
        <w:t>(Klaudia Dernerová, Janka Bernáthová, Günther Strahlegger, Ján Babjak)</w:t>
      </w:r>
      <w:r w:rsidRPr="0066196E">
        <w:rPr>
          <w:rFonts w:ascii="Times New Roman" w:hAnsi="Times New Roman"/>
          <w:lang w:val="de-DE"/>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31. 5. 2015, Bratislava, Mirbachov palác, komorný koncert – vokálny recitál</w:t>
      </w:r>
    </w:p>
    <w:p w:rsidR="0098045B" w:rsidRPr="0066196E" w:rsidRDefault="0098045B" w:rsidP="0098045B">
      <w:pPr>
        <w:pStyle w:val="Odsekzoznamu"/>
        <w:jc w:val="both"/>
        <w:rPr>
          <w:rFonts w:ascii="Times New Roman" w:hAnsi="Times New Roman"/>
        </w:rPr>
      </w:pPr>
      <w:r w:rsidRPr="0066196E">
        <w:rPr>
          <w:rFonts w:ascii="Times New Roman" w:hAnsi="Times New Roman"/>
        </w:rPr>
        <w:t>(Gustáv Beláček)</w:t>
      </w:r>
      <w:r w:rsidRPr="0066196E">
        <w:rPr>
          <w:rFonts w:ascii="Times New Roman" w:hAnsi="Times New Roman"/>
        </w:rPr>
        <w:tab/>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 xml:space="preserve">12. </w:t>
      </w:r>
      <w:r w:rsidR="00167EE4">
        <w:rPr>
          <w:rFonts w:ascii="Times New Roman" w:hAnsi="Times New Roman"/>
        </w:rPr>
        <w:t>7. 2015, Bojnice, Huňadyho sála</w:t>
      </w:r>
      <w:r w:rsidRPr="0066196E">
        <w:rPr>
          <w:rFonts w:ascii="Times New Roman" w:hAnsi="Times New Roman"/>
        </w:rPr>
        <w:t>,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(Eva Melichaříková, Boris Prýgl, Veronika Mihalková)</w:t>
      </w:r>
      <w:r w:rsidRPr="0066196E">
        <w:rPr>
          <w:rFonts w:ascii="Times New Roman" w:hAnsi="Times New Roman"/>
        </w:rPr>
        <w:tab/>
      </w:r>
      <w:r w:rsidRPr="0066196E">
        <w:rPr>
          <w:rFonts w:ascii="Times New Roman" w:hAnsi="Times New Roman"/>
        </w:rPr>
        <w:tab/>
      </w:r>
    </w:p>
    <w:p w:rsidR="0098045B" w:rsidRPr="0066196E" w:rsidRDefault="00167EE4"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Pr>
          <w:rFonts w:ascii="Times New Roman" w:hAnsi="Times New Roman"/>
        </w:rPr>
        <w:t>16. 7. 2015Piešťany, Kongresová sála, Z</w:t>
      </w:r>
      <w:r w:rsidR="0098045B" w:rsidRPr="0066196E">
        <w:rPr>
          <w:rFonts w:ascii="Times New Roman" w:hAnsi="Times New Roman"/>
        </w:rPr>
        <w:t>áverečný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(IX. medzinárodné kurzy Petra Dvorského)</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21. 7. 2015, Otaru City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24. 7. 2015, Fukushima Terusa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lastRenderedPageBreak/>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25. 7. 2015, Fukushima Terusa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167EE4"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Pr>
          <w:rFonts w:ascii="Times New Roman" w:hAnsi="Times New Roman"/>
        </w:rPr>
        <w:t xml:space="preserve">29. 7. </w:t>
      </w:r>
      <w:r w:rsidR="0098045B" w:rsidRPr="0066196E">
        <w:rPr>
          <w:rFonts w:ascii="Times New Roman" w:hAnsi="Times New Roman"/>
        </w:rPr>
        <w:t>2015 Yokohama City Salvia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30. 7. 2015, Yokohama City Forum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1. 8. 2015, Ebina City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2. 8. 2015, Yokosuka Art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5. 8. 2015, Kumamoto City Harmony Hall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8. 8. 2015, Usuki City Hall,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32"/>
        </w:numPr>
        <w:pBdr>
          <w:top w:val="nil"/>
          <w:left w:val="nil"/>
          <w:bottom w:val="nil"/>
          <w:right w:val="nil"/>
        </w:pBdr>
        <w:suppressAutoHyphens/>
        <w:spacing w:after="0"/>
        <w:jc w:val="both"/>
        <w:rPr>
          <w:rFonts w:ascii="Times New Roman" w:hAnsi="Times New Roman"/>
        </w:rPr>
      </w:pPr>
      <w:r w:rsidRPr="0066196E">
        <w:rPr>
          <w:rFonts w:ascii="Times New Roman" w:hAnsi="Times New Roman"/>
        </w:rPr>
        <w:t>9. 8. 2015, Oita City Nou Theatre (Japonsko) komorný koncert</w:t>
      </w:r>
    </w:p>
    <w:p w:rsidR="0098045B" w:rsidRPr="0066196E" w:rsidRDefault="0098045B" w:rsidP="0098045B">
      <w:pPr>
        <w:pStyle w:val="Odsekzoznamu"/>
        <w:jc w:val="both"/>
        <w:rPr>
          <w:rFonts w:ascii="Times New Roman" w:hAnsi="Times New Roman"/>
        </w:rPr>
      </w:pPr>
      <w:r w:rsidRPr="0066196E">
        <w:rPr>
          <w:rFonts w:ascii="Times New Roman" w:hAnsi="Times New Roman"/>
        </w:rPr>
        <w:t>(Klaudia Dernerová, Ľubica Grácová, Günther Strahlegger, Ján Babjak)</w:t>
      </w:r>
      <w:r w:rsidRPr="0066196E">
        <w:rPr>
          <w:rFonts w:ascii="Times New Roman" w:hAnsi="Times New Roman"/>
        </w:rPr>
        <w:tab/>
      </w:r>
      <w:r w:rsidRPr="0066196E">
        <w:rPr>
          <w:rFonts w:ascii="Times New Roman" w:hAnsi="Times New Roman"/>
        </w:rPr>
        <w:tab/>
      </w:r>
    </w:p>
    <w:p w:rsidR="0098045B" w:rsidRPr="0066196E" w:rsidRDefault="0098045B" w:rsidP="0098045B">
      <w:pPr>
        <w:widowControl w:val="0"/>
        <w:tabs>
          <w:tab w:val="left" w:pos="284"/>
          <w:tab w:val="left" w:pos="709"/>
        </w:tabs>
        <w:jc w:val="both"/>
        <w:rPr>
          <w:u w:val="single"/>
        </w:rPr>
      </w:pPr>
    </w:p>
    <w:p w:rsidR="0098045B" w:rsidRPr="0066196E" w:rsidRDefault="0098045B" w:rsidP="0098045B">
      <w:pPr>
        <w:widowControl w:val="0"/>
        <w:tabs>
          <w:tab w:val="left" w:pos="284"/>
          <w:tab w:val="left" w:pos="539"/>
          <w:tab w:val="left" w:pos="709"/>
          <w:tab w:val="left" w:pos="851"/>
          <w:tab w:val="left" w:pos="8789"/>
        </w:tabs>
        <w:jc w:val="both"/>
        <w:rPr>
          <w:u w:val="single"/>
        </w:rPr>
      </w:pPr>
      <w:r w:rsidRPr="0066196E">
        <w:rPr>
          <w:u w:val="single"/>
        </w:rPr>
        <w:t>Mgr. art. Brigita Starostová</w:t>
      </w:r>
    </w:p>
    <w:p w:rsidR="0098045B" w:rsidRPr="0066196E" w:rsidRDefault="0098045B" w:rsidP="007730DD">
      <w:pPr>
        <w:widowControl w:val="0"/>
        <w:numPr>
          <w:ilvl w:val="0"/>
          <w:numId w:val="117"/>
        </w:numPr>
        <w:pBdr>
          <w:top w:val="nil"/>
          <w:left w:val="nil"/>
          <w:bottom w:val="nil"/>
          <w:right w:val="nil"/>
        </w:pBdr>
        <w:tabs>
          <w:tab w:val="left" w:pos="284"/>
          <w:tab w:val="left" w:pos="539"/>
          <w:tab w:val="left" w:pos="709"/>
          <w:tab w:val="left" w:pos="851"/>
          <w:tab w:val="left" w:pos="8789"/>
        </w:tabs>
        <w:suppressAutoHyphens/>
        <w:jc w:val="both"/>
      </w:pPr>
      <w:r w:rsidRPr="0066196E">
        <w:t>pedagóg hlavného odboru štúdia hra na klavíri</w:t>
      </w:r>
    </w:p>
    <w:p w:rsidR="0098045B" w:rsidRPr="0066196E" w:rsidRDefault="0098045B" w:rsidP="007730DD">
      <w:pPr>
        <w:widowControl w:val="0"/>
        <w:numPr>
          <w:ilvl w:val="0"/>
          <w:numId w:val="117"/>
        </w:numPr>
        <w:pBdr>
          <w:top w:val="nil"/>
          <w:left w:val="nil"/>
          <w:bottom w:val="nil"/>
          <w:right w:val="nil"/>
        </w:pBdr>
        <w:tabs>
          <w:tab w:val="left" w:pos="284"/>
          <w:tab w:val="left" w:pos="539"/>
          <w:tab w:val="left" w:pos="709"/>
          <w:tab w:val="left" w:pos="851"/>
          <w:tab w:val="left" w:pos="8789"/>
        </w:tabs>
        <w:suppressAutoHyphens/>
        <w:jc w:val="both"/>
      </w:pPr>
      <w:r w:rsidRPr="0066196E">
        <w:t xml:space="preserve">aktivity </w:t>
      </w:r>
      <w:r w:rsidR="00167EE4">
        <w:t>v rámci Nadácie Konzervatória (</w:t>
      </w:r>
      <w:r w:rsidRPr="0066196E">
        <w:t>Hviezdy umeleckého neba)</w:t>
      </w:r>
    </w:p>
    <w:p w:rsidR="0098045B" w:rsidRPr="0066196E" w:rsidRDefault="0098045B" w:rsidP="0098045B">
      <w:pPr>
        <w:widowControl w:val="0"/>
        <w:tabs>
          <w:tab w:val="left" w:pos="284"/>
          <w:tab w:val="left" w:pos="539"/>
          <w:tab w:val="left" w:pos="709"/>
          <w:tab w:val="left" w:pos="851"/>
          <w:tab w:val="left" w:pos="8789"/>
        </w:tabs>
        <w:jc w:val="both"/>
        <w:rPr>
          <w:u w:val="single"/>
        </w:rPr>
      </w:pPr>
    </w:p>
    <w:p w:rsidR="0098045B" w:rsidRPr="0066196E" w:rsidRDefault="0098045B" w:rsidP="0098045B">
      <w:pPr>
        <w:widowControl w:val="0"/>
        <w:tabs>
          <w:tab w:val="left" w:pos="284"/>
          <w:tab w:val="left" w:pos="539"/>
          <w:tab w:val="left" w:pos="709"/>
          <w:tab w:val="left" w:pos="851"/>
          <w:tab w:val="left" w:pos="8789"/>
        </w:tabs>
        <w:jc w:val="both"/>
        <w:rPr>
          <w:u w:val="single"/>
        </w:rPr>
      </w:pPr>
      <w:r w:rsidRPr="0066196E">
        <w:rPr>
          <w:u w:val="single"/>
        </w:rPr>
        <w:t>Mgr. art. Elena Hlinková</w:t>
      </w:r>
    </w:p>
    <w:p w:rsidR="0098045B" w:rsidRPr="0066196E" w:rsidRDefault="0098045B" w:rsidP="007730DD">
      <w:pPr>
        <w:pStyle w:val="Odsekzoznamu"/>
        <w:widowControl w:val="0"/>
        <w:numPr>
          <w:ilvl w:val="0"/>
          <w:numId w:val="242"/>
        </w:numPr>
        <w:pBdr>
          <w:top w:val="nil"/>
          <w:left w:val="nil"/>
          <w:bottom w:val="nil"/>
          <w:right w:val="nil"/>
        </w:pBdr>
        <w:tabs>
          <w:tab w:val="left" w:pos="284"/>
          <w:tab w:val="left" w:pos="709"/>
          <w:tab w:val="left" w:pos="851"/>
          <w:tab w:val="left" w:pos="8789"/>
        </w:tabs>
        <w:suppressAutoHyphens/>
        <w:spacing w:after="0" w:line="240" w:lineRule="auto"/>
        <w:ind w:left="567" w:hanging="283"/>
        <w:jc w:val="both"/>
        <w:rPr>
          <w:rFonts w:ascii="Times New Roman" w:hAnsi="Times New Roman"/>
        </w:rPr>
      </w:pPr>
      <w:r w:rsidRPr="0066196E">
        <w:rPr>
          <w:rFonts w:ascii="Times New Roman" w:hAnsi="Times New Roman"/>
        </w:rPr>
        <w:t>pedagóg hlavného odboru štúdia hra na klavíri</w:t>
      </w:r>
    </w:p>
    <w:p w:rsidR="0098045B" w:rsidRPr="0066196E" w:rsidRDefault="0098045B" w:rsidP="007730DD">
      <w:pPr>
        <w:pStyle w:val="Odsekzoznamu"/>
        <w:widowControl w:val="0"/>
        <w:numPr>
          <w:ilvl w:val="0"/>
          <w:numId w:val="241"/>
        </w:numPr>
        <w:pBdr>
          <w:top w:val="nil"/>
          <w:left w:val="nil"/>
          <w:bottom w:val="nil"/>
          <w:right w:val="nil"/>
        </w:pBdr>
        <w:tabs>
          <w:tab w:val="left" w:pos="284"/>
          <w:tab w:val="left" w:pos="539"/>
          <w:tab w:val="left" w:pos="709"/>
          <w:tab w:val="left" w:pos="851"/>
          <w:tab w:val="left" w:pos="8789"/>
        </w:tabs>
        <w:suppressAutoHyphens/>
        <w:spacing w:after="0" w:line="240" w:lineRule="auto"/>
        <w:ind w:left="567" w:hanging="283"/>
        <w:jc w:val="both"/>
        <w:rPr>
          <w:rFonts w:ascii="Times New Roman" w:hAnsi="Times New Roman"/>
        </w:rPr>
      </w:pPr>
      <w:r w:rsidRPr="0066196E">
        <w:rPr>
          <w:rFonts w:ascii="Times New Roman" w:hAnsi="Times New Roman"/>
        </w:rPr>
        <w:t xml:space="preserve">aktivity </w:t>
      </w:r>
      <w:r w:rsidR="00167EE4">
        <w:rPr>
          <w:rFonts w:ascii="Times New Roman" w:hAnsi="Times New Roman"/>
        </w:rPr>
        <w:t>v rámci Nadácie Konzervatória (</w:t>
      </w:r>
      <w:r w:rsidRPr="0066196E">
        <w:rPr>
          <w:rFonts w:ascii="Times New Roman" w:hAnsi="Times New Roman"/>
        </w:rPr>
        <w:t>Hviezdy umeleckého neba)</w:t>
      </w:r>
    </w:p>
    <w:p w:rsidR="0098045B" w:rsidRPr="0066196E" w:rsidRDefault="0098045B" w:rsidP="007730DD">
      <w:pPr>
        <w:pStyle w:val="Odsekzoznamu"/>
        <w:widowControl w:val="0"/>
        <w:numPr>
          <w:ilvl w:val="0"/>
          <w:numId w:val="241"/>
        </w:numPr>
        <w:pBdr>
          <w:top w:val="nil"/>
          <w:left w:val="nil"/>
          <w:bottom w:val="nil"/>
          <w:right w:val="nil"/>
        </w:pBdr>
        <w:tabs>
          <w:tab w:val="left" w:pos="284"/>
          <w:tab w:val="left" w:pos="539"/>
          <w:tab w:val="left" w:pos="709"/>
          <w:tab w:val="left" w:pos="851"/>
          <w:tab w:val="left" w:pos="8789"/>
        </w:tabs>
        <w:suppressAutoHyphens/>
        <w:spacing w:after="0" w:line="240" w:lineRule="auto"/>
        <w:ind w:left="567" w:hanging="283"/>
        <w:jc w:val="both"/>
        <w:rPr>
          <w:rFonts w:ascii="Times New Roman" w:hAnsi="Times New Roman"/>
        </w:rPr>
      </w:pPr>
      <w:r w:rsidRPr="0066196E">
        <w:rPr>
          <w:rFonts w:ascii="Times New Roman" w:hAnsi="Times New Roman"/>
        </w:rPr>
        <w:t>preklady odbornej literatúry z nemeckého jazyka pre Národné hudobné centrum v Bratislave</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color w:val="auto"/>
        </w:rPr>
      </w:pPr>
    </w:p>
    <w:p w:rsidR="0098045B" w:rsidRPr="0066196E" w:rsidRDefault="0098045B" w:rsidP="009526ED">
      <w:pPr>
        <w:rPr>
          <w:i/>
        </w:rPr>
      </w:pPr>
      <w:r w:rsidRPr="0066196E">
        <w:rPr>
          <w:i/>
        </w:rPr>
        <w:t>Odbor klavírnej spolupráce</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Vedúca odboru Mgr. art. Iveta Sabová, ArtD.</w:t>
      </w:r>
    </w:p>
    <w:p w:rsidR="0098045B" w:rsidRPr="0066196E" w:rsidRDefault="0098045B" w:rsidP="0098045B">
      <w:pPr>
        <w:pStyle w:val="Normlny3"/>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Zuzana Biščáková, ArtD.</w:t>
      </w:r>
    </w:p>
    <w:p w:rsidR="00734B03" w:rsidRDefault="0098045B" w:rsidP="007730DD">
      <w:pPr>
        <w:pStyle w:val="Normlny1"/>
        <w:widowControl w:val="0"/>
        <w:numPr>
          <w:ilvl w:val="0"/>
          <w:numId w:val="243"/>
        </w:numPr>
        <w:tabs>
          <w:tab w:val="left" w:pos="284"/>
          <w:tab w:val="left" w:pos="851"/>
          <w:tab w:val="left" w:pos="8789"/>
        </w:tabs>
        <w:ind w:left="851"/>
        <w:jc w:val="both"/>
        <w:rPr>
          <w:rFonts w:cs="Times New Roman"/>
          <w:color w:val="auto"/>
        </w:rPr>
      </w:pPr>
      <w:r w:rsidRPr="0066196E">
        <w:rPr>
          <w:rFonts w:cs="Times New Roman"/>
          <w:color w:val="auto"/>
        </w:rPr>
        <w:t>koncertná umelkyňa</w:t>
      </w:r>
    </w:p>
    <w:p w:rsidR="00734B03" w:rsidRPr="0066196E" w:rsidRDefault="00734B03" w:rsidP="007730DD">
      <w:pPr>
        <w:pStyle w:val="Normlny1"/>
        <w:widowControl w:val="0"/>
        <w:numPr>
          <w:ilvl w:val="0"/>
          <w:numId w:val="243"/>
        </w:numPr>
        <w:tabs>
          <w:tab w:val="left" w:pos="284"/>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98045B" w:rsidRPr="0066196E" w:rsidRDefault="00734B03" w:rsidP="007730DD">
      <w:pPr>
        <w:pStyle w:val="Normlny1"/>
        <w:widowControl w:val="0"/>
        <w:numPr>
          <w:ilvl w:val="0"/>
          <w:numId w:val="243"/>
        </w:numPr>
        <w:tabs>
          <w:tab w:val="left" w:pos="284"/>
          <w:tab w:val="left" w:pos="851"/>
          <w:tab w:val="left" w:pos="8789"/>
        </w:tabs>
        <w:ind w:left="851"/>
        <w:jc w:val="both"/>
        <w:rPr>
          <w:rFonts w:cs="Times New Roman"/>
          <w:color w:val="auto"/>
        </w:rPr>
      </w:pPr>
      <w:r>
        <w:rPr>
          <w:rFonts w:cs="Times New Roman"/>
          <w:color w:val="auto"/>
        </w:rPr>
        <w:t>triedna učiteľka</w:t>
      </w:r>
      <w:r w:rsidR="0098045B" w:rsidRPr="0066196E">
        <w:rPr>
          <w:rFonts w:cs="Times New Roman"/>
          <w:color w:val="auto"/>
        </w:rPr>
        <w:t xml:space="preserve"> </w:t>
      </w:r>
    </w:p>
    <w:p w:rsidR="0098045B" w:rsidRPr="0066196E" w:rsidRDefault="0098045B" w:rsidP="007730DD">
      <w:pPr>
        <w:pStyle w:val="Normlny1"/>
        <w:widowControl w:val="0"/>
        <w:numPr>
          <w:ilvl w:val="0"/>
          <w:numId w:val="243"/>
        </w:numPr>
        <w:tabs>
          <w:tab w:val="left" w:pos="284"/>
          <w:tab w:val="left" w:pos="851"/>
          <w:tab w:val="left" w:pos="8789"/>
        </w:tabs>
        <w:ind w:left="851"/>
        <w:jc w:val="both"/>
        <w:rPr>
          <w:rFonts w:cs="Times New Roman"/>
          <w:color w:val="auto"/>
        </w:rPr>
      </w:pPr>
      <w:r w:rsidRPr="0066196E">
        <w:rPr>
          <w:rFonts w:cs="Times New Roman"/>
          <w:color w:val="auto"/>
        </w:rPr>
        <w:t>členka Cluster ensemble</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9/23/2014 klavírny recitál Nové Zámky</w:t>
      </w:r>
    </w:p>
    <w:p w:rsidR="0098045B" w:rsidRPr="0066196E" w:rsidRDefault="0040039B" w:rsidP="007730DD">
      <w:pPr>
        <w:pStyle w:val="Normlny1"/>
        <w:widowControl w:val="0"/>
        <w:numPr>
          <w:ilvl w:val="0"/>
          <w:numId w:val="118"/>
        </w:numPr>
        <w:tabs>
          <w:tab w:val="left" w:pos="284"/>
        </w:tabs>
        <w:ind w:left="851"/>
        <w:jc w:val="both"/>
        <w:rPr>
          <w:rFonts w:cs="Times New Roman"/>
          <w:color w:val="auto"/>
        </w:rPr>
      </w:pPr>
      <w:r>
        <w:rPr>
          <w:rFonts w:cs="Times New Roman"/>
          <w:color w:val="auto"/>
        </w:rPr>
        <w:t>9/24-26/</w:t>
      </w:r>
      <w:r w:rsidR="0098045B" w:rsidRPr="0066196E">
        <w:rPr>
          <w:rFonts w:cs="Times New Roman"/>
          <w:color w:val="auto"/>
        </w:rPr>
        <w:t>2014 medzinárodná súťaž Carlino, Taliansko</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10/15/2014 klavírny recitál Žilina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 xml:space="preserve">11/18/2014 koncert k </w:t>
      </w:r>
      <w:r w:rsidR="00FE14CC">
        <w:rPr>
          <w:rFonts w:cs="Times New Roman"/>
          <w:color w:val="auto"/>
        </w:rPr>
        <w:t>95.výročiu Konzervatória Viedeň</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 xml:space="preserve">11/27/2014 kompozičný koncert k 95.výročiu </w:t>
      </w:r>
      <w:r w:rsidR="0040039B">
        <w:rPr>
          <w:rFonts w:cs="Times New Roman"/>
          <w:color w:val="auto"/>
        </w:rPr>
        <w:t xml:space="preserve">Konzervatória </w:t>
      </w:r>
      <w:r w:rsidRPr="0066196E">
        <w:rPr>
          <w:rFonts w:cs="Times New Roman"/>
          <w:color w:val="auto"/>
        </w:rPr>
        <w:t>Bratislava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12/4/2014 koncert k 95.výročiu Konzervatória Bratislava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12/9/2014 koncert triedy ba</w:t>
      </w:r>
      <w:r w:rsidR="0040039B">
        <w:rPr>
          <w:rFonts w:cs="Times New Roman"/>
          <w:color w:val="auto"/>
        </w:rPr>
        <w:t>rokových fláut Konzervatórium Bratislava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12/13/2014 koncert orchestra Technik VŠMU, Bratislava</w:t>
      </w:r>
      <w:r w:rsidR="00B70F95">
        <w:rPr>
          <w:rFonts w:cs="Times New Roman"/>
          <w:color w:val="auto"/>
        </w:rPr>
        <w:t xml:space="preserve"> (ďalej 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12/17/2014 koncert orchestra Technik Evanjelický kostol, 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12/20/2014 komorný recitál s Nao Higano kostol sv.Magdalény,Velhartice</w:t>
      </w:r>
      <w:r w:rsidR="00B70F95">
        <w:rPr>
          <w:rFonts w:cs="Times New Roman"/>
          <w:color w:val="auto"/>
        </w:rPr>
        <w:t>, Česká republika (ďalej ČR)</w:t>
      </w:r>
      <w:r w:rsidRPr="0066196E">
        <w:rPr>
          <w:rFonts w:cs="Times New Roman"/>
          <w:color w:val="auto"/>
        </w:rPr>
        <w:t xml:space="preserve"> </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1/14/2015 koncert klarinetovej triedy Konzervatórium,BA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 xml:space="preserve">1/22/2015 výmenný </w:t>
      </w:r>
      <w:r w:rsidR="00B70F95">
        <w:rPr>
          <w:rFonts w:cs="Times New Roman"/>
          <w:color w:val="auto"/>
        </w:rPr>
        <w:t>koncert klarinetistov Gyor, Maď</w:t>
      </w:r>
      <w:r w:rsidRPr="0066196E">
        <w:rPr>
          <w:rFonts w:cs="Times New Roman"/>
          <w:color w:val="auto"/>
        </w:rPr>
        <w:t>arsko</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1/28/2015 koncert klarinetovej triedy Konzervatórium,BA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lastRenderedPageBreak/>
        <w:t>2/13/2015 komorný recitál s Nao Higano Slovenský dom, Praha, ČR</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3/19/2015 komorný recitál s M.Adámekom Sro, Bratislava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3/27/2015 prednáška a klavírny recitál katolícka Univerzita, Ružombero</w:t>
      </w:r>
      <w:r w:rsidR="00D0435C">
        <w:rPr>
          <w:rFonts w:cs="Times New Roman"/>
          <w:color w:val="auto"/>
        </w:rPr>
        <w:t>k</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4/21/2015 absolventský koncert M.Adámek Konzervatórium,BA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4/26/2015 nedeľné matiné Mirbachov palác, 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4/30/2015 absolventský koncert J.Zeman Konzervatórium,BA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4/30/2015 výmenný koncert študentov z Kodane Konzervatórium,BA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6/10/2015 seminár a koncert s Hoang Thi Kieu ZUŠ E.Suchoňa, BA</w:t>
      </w:r>
    </w:p>
    <w:p w:rsidR="0098045B" w:rsidRPr="0066196E"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5/26/2015 výmenný koncert tr barokových fláut Konzervatórium,BA</w:t>
      </w:r>
    </w:p>
    <w:p w:rsidR="00B70F95" w:rsidRDefault="0098045B" w:rsidP="007730DD">
      <w:pPr>
        <w:pStyle w:val="Normlny1"/>
        <w:widowControl w:val="0"/>
        <w:numPr>
          <w:ilvl w:val="0"/>
          <w:numId w:val="118"/>
        </w:numPr>
        <w:tabs>
          <w:tab w:val="left" w:pos="284"/>
        </w:tabs>
        <w:ind w:left="851"/>
        <w:jc w:val="both"/>
        <w:rPr>
          <w:rFonts w:cs="Times New Roman"/>
          <w:color w:val="auto"/>
        </w:rPr>
      </w:pPr>
      <w:r w:rsidRPr="0066196E">
        <w:rPr>
          <w:rFonts w:cs="Times New Roman"/>
          <w:color w:val="auto"/>
        </w:rPr>
        <w:t>6/25/2015 komorný recitál s Nao Higano K</w:t>
      </w:r>
      <w:r w:rsidR="00FE14CC">
        <w:rPr>
          <w:rFonts w:cs="Times New Roman"/>
          <w:color w:val="auto"/>
        </w:rPr>
        <w:t>latovy, Č</w:t>
      </w:r>
      <w:r w:rsidR="00B70F95">
        <w:rPr>
          <w:rFonts w:cs="Times New Roman"/>
          <w:color w:val="auto"/>
        </w:rPr>
        <w:t>eská republika</w:t>
      </w:r>
    </w:p>
    <w:p w:rsidR="00FE14CC" w:rsidRPr="00D0435C" w:rsidRDefault="00B70F95" w:rsidP="007730DD">
      <w:pPr>
        <w:pStyle w:val="Normlny1"/>
        <w:widowControl w:val="0"/>
        <w:numPr>
          <w:ilvl w:val="0"/>
          <w:numId w:val="118"/>
        </w:numPr>
        <w:tabs>
          <w:tab w:val="left" w:pos="284"/>
        </w:tabs>
        <w:ind w:left="851"/>
        <w:jc w:val="both"/>
        <w:rPr>
          <w:rFonts w:cs="Times New Roman"/>
          <w:color w:val="auto"/>
        </w:rPr>
      </w:pPr>
      <w:r>
        <w:rPr>
          <w:rFonts w:cs="Times New Roman"/>
          <w:color w:val="auto"/>
        </w:rPr>
        <w:t>28/6</w:t>
      </w:r>
      <w:r w:rsidR="00D0435C">
        <w:rPr>
          <w:rFonts w:cs="Times New Roman"/>
          <w:color w:val="auto"/>
        </w:rPr>
        <w:t>-30/6., 4/7/</w:t>
      </w:r>
      <w:r w:rsidR="00FE14CC">
        <w:rPr>
          <w:rFonts w:cs="Times New Roman"/>
          <w:color w:val="auto"/>
        </w:rPr>
        <w:t>2015</w:t>
      </w:r>
      <w:r w:rsidR="00D0435C">
        <w:rPr>
          <w:rFonts w:cs="Times New Roman"/>
          <w:color w:val="auto"/>
        </w:rPr>
        <w:t xml:space="preserve"> </w:t>
      </w:r>
      <w:r w:rsidR="00FE14CC" w:rsidRPr="00D0435C">
        <w:rPr>
          <w:rFonts w:cs="Times New Roman"/>
          <w:color w:val="auto"/>
        </w:rPr>
        <w:t>nahrávanie CD</w:t>
      </w:r>
      <w:r w:rsidR="0098045B" w:rsidRPr="00D0435C">
        <w:rPr>
          <w:rFonts w:cs="Times New Roman"/>
          <w:color w:val="auto"/>
        </w:rPr>
        <w:t xml:space="preserve"> a koncert Cluster ens</w:t>
      </w:r>
      <w:r w:rsidR="00FE14CC" w:rsidRPr="00D0435C">
        <w:rPr>
          <w:rFonts w:cs="Times New Roman"/>
          <w:color w:val="auto"/>
        </w:rPr>
        <w:t>emble,</w:t>
      </w:r>
      <w:r w:rsidR="0098045B" w:rsidRPr="00D0435C">
        <w:rPr>
          <w:rFonts w:cs="Times New Roman"/>
          <w:color w:val="auto"/>
        </w:rPr>
        <w:t xml:space="preserve"> Košice</w:t>
      </w:r>
    </w:p>
    <w:p w:rsidR="0098045B" w:rsidRPr="0066196E" w:rsidRDefault="002E3EA9" w:rsidP="007730DD">
      <w:pPr>
        <w:pStyle w:val="Normlny1"/>
        <w:widowControl w:val="0"/>
        <w:numPr>
          <w:ilvl w:val="0"/>
          <w:numId w:val="118"/>
        </w:numPr>
        <w:tabs>
          <w:tab w:val="left" w:pos="284"/>
        </w:tabs>
        <w:ind w:left="851"/>
        <w:jc w:val="both"/>
        <w:rPr>
          <w:rFonts w:cs="Times New Roman"/>
          <w:color w:val="auto"/>
        </w:rPr>
      </w:pPr>
      <w:r>
        <w:rPr>
          <w:rFonts w:cs="Times New Roman"/>
          <w:color w:val="auto"/>
        </w:rPr>
        <w:t>komorné koncerty</w:t>
      </w:r>
      <w:r w:rsidR="0098045B" w:rsidRPr="0066196E">
        <w:rPr>
          <w:rFonts w:cs="Times New Roman"/>
          <w:color w:val="auto"/>
        </w:rPr>
        <w:t xml:space="preserve"> triedy prof. P. Drličku</w:t>
      </w:r>
    </w:p>
    <w:p w:rsidR="0098045B" w:rsidRDefault="0098045B" w:rsidP="0098045B">
      <w:pPr>
        <w:pStyle w:val="Normlny1"/>
        <w:widowControl w:val="0"/>
        <w:tabs>
          <w:tab w:val="left" w:pos="284"/>
          <w:tab w:val="left" w:pos="539"/>
          <w:tab w:val="left" w:pos="851"/>
          <w:tab w:val="left" w:pos="8789"/>
        </w:tabs>
        <w:jc w:val="both"/>
        <w:rPr>
          <w:rFonts w:cs="Times New Roman"/>
          <w:color w:val="auto"/>
        </w:rPr>
      </w:pPr>
    </w:p>
    <w:p w:rsidR="002E3EA9" w:rsidRPr="002E3EA9" w:rsidRDefault="002E3EA9" w:rsidP="0098045B">
      <w:pPr>
        <w:pStyle w:val="Normlny1"/>
        <w:widowControl w:val="0"/>
        <w:tabs>
          <w:tab w:val="left" w:pos="284"/>
          <w:tab w:val="left" w:pos="539"/>
          <w:tab w:val="left" w:pos="851"/>
          <w:tab w:val="left" w:pos="8789"/>
        </w:tabs>
        <w:jc w:val="both"/>
        <w:rPr>
          <w:rFonts w:cs="Times New Roman"/>
          <w:color w:val="auto"/>
          <w:u w:val="single"/>
        </w:rPr>
      </w:pPr>
      <w:r w:rsidRPr="002E3EA9">
        <w:rPr>
          <w:rFonts w:cs="Times New Roman"/>
          <w:color w:val="auto"/>
          <w:u w:val="single"/>
        </w:rPr>
        <w:t>Mgr. art. Ľubomír Dolný</w:t>
      </w:r>
    </w:p>
    <w:p w:rsidR="002E3EA9" w:rsidRDefault="002E3EA9" w:rsidP="007730DD">
      <w:pPr>
        <w:pStyle w:val="Normlny1"/>
        <w:widowControl w:val="0"/>
        <w:numPr>
          <w:ilvl w:val="0"/>
          <w:numId w:val="120"/>
        </w:numPr>
        <w:tabs>
          <w:tab w:val="left" w:pos="284"/>
          <w:tab w:val="left" w:pos="539"/>
          <w:tab w:val="left" w:pos="851"/>
          <w:tab w:val="left" w:pos="8789"/>
        </w:tabs>
        <w:ind w:left="851" w:hanging="284"/>
        <w:jc w:val="both"/>
        <w:rPr>
          <w:rFonts w:cs="Times New Roman"/>
          <w:color w:val="auto"/>
        </w:rPr>
      </w:pPr>
      <w:r w:rsidRPr="0066196E">
        <w:rPr>
          <w:rFonts w:cs="Times New Roman"/>
          <w:color w:val="auto"/>
        </w:rPr>
        <w:t>hudobný skladateľ</w:t>
      </w:r>
      <w:r>
        <w:rPr>
          <w:rFonts w:cs="Times New Roman"/>
          <w:color w:val="auto"/>
        </w:rPr>
        <w:t>, klavírista a</w:t>
      </w:r>
      <w:r w:rsidR="00734B03">
        <w:rPr>
          <w:rFonts w:cs="Times New Roman"/>
          <w:color w:val="auto"/>
        </w:rPr>
        <w:t> </w:t>
      </w:r>
      <w:r>
        <w:rPr>
          <w:rFonts w:cs="Times New Roman"/>
          <w:color w:val="auto"/>
        </w:rPr>
        <w:t>aranžér</w:t>
      </w:r>
    </w:p>
    <w:p w:rsidR="00734B03" w:rsidRPr="00734B03" w:rsidRDefault="00734B03" w:rsidP="007730DD">
      <w:pPr>
        <w:pStyle w:val="Normlny1"/>
        <w:widowControl w:val="0"/>
        <w:numPr>
          <w:ilvl w:val="0"/>
          <w:numId w:val="120"/>
        </w:numPr>
        <w:tabs>
          <w:tab w:val="left" w:pos="284"/>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4B7632" w:rsidRDefault="002E3EA9" w:rsidP="007730DD">
      <w:pPr>
        <w:pStyle w:val="Normlny1"/>
        <w:widowControl w:val="0"/>
        <w:numPr>
          <w:ilvl w:val="0"/>
          <w:numId w:val="122"/>
        </w:numPr>
        <w:tabs>
          <w:tab w:val="left" w:pos="284"/>
          <w:tab w:val="left" w:pos="539"/>
          <w:tab w:val="left" w:pos="851"/>
          <w:tab w:val="left" w:pos="8789"/>
        </w:tabs>
        <w:ind w:left="851" w:hanging="284"/>
        <w:jc w:val="both"/>
        <w:rPr>
          <w:rFonts w:cs="Times New Roman"/>
          <w:color w:val="auto"/>
        </w:rPr>
      </w:pPr>
      <w:r w:rsidRPr="004B7632">
        <w:rPr>
          <w:rFonts w:cs="Times New Roman"/>
          <w:color w:val="auto"/>
        </w:rPr>
        <w:t>člen poroty pri výbere do obsadenia muzikálov Divadla Nová scéna, Divadl</w:t>
      </w:r>
      <w:r w:rsidR="004B7632">
        <w:rPr>
          <w:rFonts w:cs="Times New Roman"/>
          <w:color w:val="auto"/>
        </w:rPr>
        <w:t>a</w:t>
      </w:r>
      <w:r w:rsidRPr="004B7632">
        <w:rPr>
          <w:rFonts w:cs="Times New Roman"/>
          <w:color w:val="auto"/>
        </w:rPr>
        <w:t xml:space="preserve"> Hei</w:t>
      </w:r>
      <w:r w:rsidR="004B7632">
        <w:rPr>
          <w:rFonts w:cs="Times New Roman"/>
          <w:color w:val="auto"/>
        </w:rPr>
        <w:t>nneken Tower</w:t>
      </w:r>
      <w:r w:rsidRPr="004B7632">
        <w:rPr>
          <w:rFonts w:cs="Times New Roman"/>
          <w:color w:val="auto"/>
        </w:rPr>
        <w:t xml:space="preserve"> Jána Ďurovčíka</w:t>
      </w:r>
    </w:p>
    <w:p w:rsidR="004B7632" w:rsidRDefault="004B7632" w:rsidP="007730DD">
      <w:pPr>
        <w:pStyle w:val="Normlny1"/>
        <w:widowControl w:val="0"/>
        <w:numPr>
          <w:ilvl w:val="0"/>
          <w:numId w:val="122"/>
        </w:numPr>
        <w:tabs>
          <w:tab w:val="left" w:pos="284"/>
          <w:tab w:val="left" w:pos="539"/>
          <w:tab w:val="left" w:pos="851"/>
          <w:tab w:val="left" w:pos="8789"/>
        </w:tabs>
        <w:ind w:left="851" w:hanging="284"/>
        <w:jc w:val="both"/>
        <w:rPr>
          <w:rFonts w:cs="Times New Roman"/>
          <w:color w:val="auto"/>
        </w:rPr>
      </w:pPr>
      <w:r>
        <w:rPr>
          <w:rFonts w:cs="Times New Roman"/>
          <w:color w:val="auto"/>
        </w:rPr>
        <w:t xml:space="preserve">hudobne naštudoval všetky muzikálové produkcie </w:t>
      </w:r>
      <w:r w:rsidRPr="004B7632">
        <w:rPr>
          <w:rFonts w:cs="Times New Roman"/>
          <w:color w:val="auto"/>
        </w:rPr>
        <w:t>Divadla Nová scéna, Divadl</w:t>
      </w:r>
      <w:r>
        <w:rPr>
          <w:rFonts w:cs="Times New Roman"/>
          <w:color w:val="auto"/>
        </w:rPr>
        <w:t>a Heineken Tower</w:t>
      </w:r>
      <w:r w:rsidRPr="004B7632">
        <w:rPr>
          <w:rFonts w:cs="Times New Roman"/>
          <w:color w:val="auto"/>
        </w:rPr>
        <w:t xml:space="preserve"> Jána Ďurovčíka</w:t>
      </w:r>
    </w:p>
    <w:p w:rsidR="002E3EA9" w:rsidRPr="004B7632" w:rsidRDefault="002E3EA9" w:rsidP="004B7632">
      <w:pPr>
        <w:pStyle w:val="Normlny1"/>
        <w:widowControl w:val="0"/>
        <w:tabs>
          <w:tab w:val="left" w:pos="284"/>
          <w:tab w:val="left" w:pos="539"/>
          <w:tab w:val="left" w:pos="851"/>
          <w:tab w:val="left" w:pos="8789"/>
        </w:tabs>
        <w:ind w:left="851"/>
        <w:jc w:val="both"/>
        <w:rPr>
          <w:rFonts w:cs="Times New Roman"/>
          <w:color w:val="auto"/>
        </w:rPr>
      </w:pPr>
    </w:p>
    <w:p w:rsidR="002E3EA9" w:rsidRPr="0066196E" w:rsidRDefault="002E3EA9" w:rsidP="002E3EA9">
      <w:pPr>
        <w:pStyle w:val="Normlny1"/>
        <w:widowControl w:val="0"/>
        <w:tabs>
          <w:tab w:val="left" w:pos="284"/>
          <w:tab w:val="left" w:pos="539"/>
          <w:tab w:val="left" w:pos="851"/>
          <w:tab w:val="left" w:pos="8789"/>
        </w:tabs>
        <w:jc w:val="both"/>
        <w:rPr>
          <w:rFonts w:eastAsia="Times New Roman Bold" w:cs="Times New Roman"/>
          <w:color w:val="auto"/>
          <w:u w:val="single"/>
        </w:rPr>
      </w:pPr>
    </w:p>
    <w:p w:rsidR="002E3EA9" w:rsidRPr="0066196E" w:rsidRDefault="002E3EA9" w:rsidP="0098045B">
      <w:pPr>
        <w:pStyle w:val="Normlny1"/>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rPr>
      </w:pPr>
      <w:r w:rsidRPr="0066196E">
        <w:rPr>
          <w:rFonts w:cs="Times New Roman"/>
          <w:color w:val="auto"/>
          <w:u w:val="single"/>
        </w:rPr>
        <w:t>Mgr. art. Milan Dubovský</w:t>
      </w:r>
    </w:p>
    <w:p w:rsidR="0098045B" w:rsidRDefault="0098045B" w:rsidP="007730DD">
      <w:pPr>
        <w:pStyle w:val="Normlny1"/>
        <w:widowControl w:val="0"/>
        <w:numPr>
          <w:ilvl w:val="0"/>
          <w:numId w:val="120"/>
        </w:numPr>
        <w:tabs>
          <w:tab w:val="left" w:pos="284"/>
          <w:tab w:val="left" w:pos="539"/>
          <w:tab w:val="left" w:pos="851"/>
          <w:tab w:val="left" w:pos="8789"/>
        </w:tabs>
        <w:ind w:left="851" w:hanging="284"/>
        <w:jc w:val="both"/>
        <w:rPr>
          <w:rFonts w:cs="Times New Roman"/>
          <w:color w:val="auto"/>
        </w:rPr>
      </w:pPr>
      <w:r w:rsidRPr="0066196E">
        <w:rPr>
          <w:rFonts w:cs="Times New Roman"/>
          <w:color w:val="auto"/>
        </w:rPr>
        <w:t>hudobný skladateľ</w:t>
      </w:r>
    </w:p>
    <w:p w:rsidR="00734B03" w:rsidRPr="00734B03" w:rsidRDefault="00734B03" w:rsidP="007730DD">
      <w:pPr>
        <w:pStyle w:val="Normlny1"/>
        <w:widowControl w:val="0"/>
        <w:numPr>
          <w:ilvl w:val="0"/>
          <w:numId w:val="120"/>
        </w:numPr>
        <w:tabs>
          <w:tab w:val="left" w:pos="284"/>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98045B" w:rsidRPr="0066196E" w:rsidRDefault="0098045B" w:rsidP="007730DD">
      <w:pPr>
        <w:pStyle w:val="Normlny1"/>
        <w:widowControl w:val="0"/>
        <w:numPr>
          <w:ilvl w:val="0"/>
          <w:numId w:val="121"/>
        </w:numPr>
        <w:tabs>
          <w:tab w:val="left" w:pos="284"/>
          <w:tab w:val="left" w:pos="539"/>
          <w:tab w:val="left" w:pos="851"/>
          <w:tab w:val="left" w:pos="8789"/>
        </w:tabs>
        <w:ind w:left="851" w:hanging="284"/>
        <w:jc w:val="both"/>
        <w:rPr>
          <w:rFonts w:cs="Times New Roman"/>
          <w:color w:val="auto"/>
        </w:rPr>
      </w:pPr>
      <w:r w:rsidRPr="0066196E">
        <w:rPr>
          <w:rFonts w:cs="Times New Roman"/>
          <w:color w:val="auto"/>
        </w:rPr>
        <w:t>člen poroty speváckej súťaže Slávik Slovenska, ZUŠ Eugena Suchoňa, Bratislava – Dúbravka</w:t>
      </w:r>
    </w:p>
    <w:p w:rsidR="0098045B" w:rsidRPr="0066196E" w:rsidRDefault="0098045B" w:rsidP="007730DD">
      <w:pPr>
        <w:pStyle w:val="Normlny1"/>
        <w:widowControl w:val="0"/>
        <w:numPr>
          <w:ilvl w:val="0"/>
          <w:numId w:val="122"/>
        </w:numPr>
        <w:tabs>
          <w:tab w:val="left" w:pos="284"/>
          <w:tab w:val="left" w:pos="539"/>
          <w:tab w:val="left" w:pos="851"/>
          <w:tab w:val="left" w:pos="8789"/>
        </w:tabs>
        <w:ind w:left="851" w:hanging="284"/>
        <w:jc w:val="both"/>
        <w:rPr>
          <w:rFonts w:cs="Times New Roman"/>
          <w:color w:val="auto"/>
        </w:rPr>
      </w:pPr>
      <w:r w:rsidRPr="0066196E">
        <w:rPr>
          <w:rFonts w:cs="Times New Roman"/>
          <w:color w:val="auto"/>
        </w:rPr>
        <w:t>autor detských opier na programe Opery SND</w:t>
      </w:r>
    </w:p>
    <w:p w:rsidR="0098045B" w:rsidRPr="0066196E" w:rsidRDefault="0098045B" w:rsidP="0098045B">
      <w:pPr>
        <w:pStyle w:val="Normlny1"/>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Ladislav Fančovič, ArtD.</w:t>
      </w:r>
    </w:p>
    <w:p w:rsidR="0098045B" w:rsidRPr="0066196E" w:rsidRDefault="0098045B" w:rsidP="007730DD">
      <w:pPr>
        <w:pStyle w:val="Normlny1"/>
        <w:widowControl w:val="0"/>
        <w:numPr>
          <w:ilvl w:val="0"/>
          <w:numId w:val="123"/>
        </w:numPr>
        <w:tabs>
          <w:tab w:val="left" w:pos="539"/>
          <w:tab w:val="left" w:pos="851"/>
          <w:tab w:val="left" w:pos="928"/>
          <w:tab w:val="left" w:pos="8789"/>
        </w:tabs>
        <w:ind w:left="928"/>
        <w:jc w:val="both"/>
        <w:rPr>
          <w:rFonts w:cs="Times New Roman"/>
          <w:color w:val="auto"/>
        </w:rPr>
      </w:pPr>
      <w:r w:rsidRPr="0066196E">
        <w:rPr>
          <w:rFonts w:cs="Times New Roman"/>
          <w:color w:val="auto"/>
        </w:rPr>
        <w:t>koncertný umelec</w:t>
      </w:r>
    </w:p>
    <w:p w:rsidR="0098045B" w:rsidRPr="0066196E" w:rsidRDefault="0098045B" w:rsidP="007730DD">
      <w:pPr>
        <w:pStyle w:val="Normlny1"/>
        <w:widowControl w:val="0"/>
        <w:numPr>
          <w:ilvl w:val="0"/>
          <w:numId w:val="124"/>
        </w:numPr>
        <w:tabs>
          <w:tab w:val="left" w:pos="539"/>
          <w:tab w:val="left" w:pos="851"/>
          <w:tab w:val="left" w:pos="928"/>
          <w:tab w:val="left" w:pos="8789"/>
        </w:tabs>
        <w:ind w:left="928"/>
        <w:jc w:val="both"/>
        <w:rPr>
          <w:rFonts w:cs="Times New Roman"/>
          <w:color w:val="auto"/>
        </w:rPr>
      </w:pPr>
      <w:r w:rsidRPr="0066196E">
        <w:rPr>
          <w:rFonts w:cs="Times New Roman"/>
          <w:color w:val="auto"/>
        </w:rPr>
        <w:t>člen klavírneho tria (program: Faces Piano Trio Beethoven, Čajkovský, Lejava)</w:t>
      </w:r>
    </w:p>
    <w:p w:rsidR="0098045B" w:rsidRPr="0066196E" w:rsidRDefault="0098045B" w:rsidP="007730DD">
      <w:pPr>
        <w:pStyle w:val="Normlny1"/>
        <w:widowControl w:val="0"/>
        <w:numPr>
          <w:ilvl w:val="0"/>
          <w:numId w:val="125"/>
        </w:numPr>
        <w:tabs>
          <w:tab w:val="left" w:pos="539"/>
          <w:tab w:val="left" w:pos="851"/>
          <w:tab w:val="left" w:pos="928"/>
          <w:tab w:val="left" w:pos="8789"/>
        </w:tabs>
        <w:ind w:left="928"/>
        <w:jc w:val="both"/>
        <w:rPr>
          <w:rFonts w:cs="Times New Roman"/>
          <w:color w:val="auto"/>
        </w:rPr>
      </w:pPr>
      <w:r w:rsidRPr="0066196E">
        <w:rPr>
          <w:rFonts w:cs="Times New Roman"/>
          <w:color w:val="auto"/>
        </w:rPr>
        <w:t>účinkuje v programe: Porque Tango Tango argentino</w:t>
      </w: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 xml:space="preserve">Mgr. art. Dana Hajóssy </w:t>
      </w:r>
    </w:p>
    <w:p w:rsidR="0098045B" w:rsidRPr="0066196E" w:rsidRDefault="0098045B" w:rsidP="007730DD">
      <w:pPr>
        <w:pStyle w:val="Normlny1"/>
        <w:widowControl w:val="0"/>
        <w:numPr>
          <w:ilvl w:val="0"/>
          <w:numId w:val="126"/>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koncertná umelkyňa</w:t>
      </w:r>
    </w:p>
    <w:p w:rsidR="00890EEA" w:rsidRPr="0066196E" w:rsidRDefault="00890EEA" w:rsidP="007730DD">
      <w:pPr>
        <w:pStyle w:val="Normlny1"/>
        <w:widowControl w:val="0"/>
        <w:numPr>
          <w:ilvl w:val="0"/>
          <w:numId w:val="127"/>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pedagóg hlavného odboru štúdia</w:t>
      </w:r>
    </w:p>
    <w:p w:rsidR="00734B03" w:rsidRPr="00734B03" w:rsidRDefault="00734B03" w:rsidP="007730DD">
      <w:pPr>
        <w:pStyle w:val="Normlny1"/>
        <w:widowControl w:val="0"/>
        <w:numPr>
          <w:ilvl w:val="0"/>
          <w:numId w:val="127"/>
        </w:numPr>
        <w:tabs>
          <w:tab w:val="left" w:pos="284"/>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890EEA" w:rsidRPr="0066196E" w:rsidRDefault="00890EEA" w:rsidP="007730DD">
      <w:pPr>
        <w:pStyle w:val="Normlny1"/>
        <w:widowControl w:val="0"/>
        <w:numPr>
          <w:ilvl w:val="0"/>
          <w:numId w:val="127"/>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triedny učiteľ 6.B trieda</w:t>
      </w:r>
    </w:p>
    <w:p w:rsidR="0098045B" w:rsidRPr="0066196E" w:rsidRDefault="0098045B" w:rsidP="007730DD">
      <w:pPr>
        <w:pStyle w:val="Normlny1"/>
        <w:widowControl w:val="0"/>
        <w:numPr>
          <w:ilvl w:val="0"/>
          <w:numId w:val="127"/>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klavírna spolupráca s Bratislavským chlapčenským zborom</w:t>
      </w:r>
    </w:p>
    <w:p w:rsidR="0098045B" w:rsidRPr="0066196E" w:rsidRDefault="0098045B" w:rsidP="007730DD">
      <w:pPr>
        <w:pStyle w:val="Normlny1"/>
        <w:widowControl w:val="0"/>
        <w:numPr>
          <w:ilvl w:val="0"/>
          <w:numId w:val="128"/>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klavírna spolupráca na BHS</w:t>
      </w:r>
    </w:p>
    <w:p w:rsidR="0098045B" w:rsidRPr="0066196E" w:rsidRDefault="0098045B"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koncertné vystúpenia pre BSK</w:t>
      </w:r>
    </w:p>
    <w:p w:rsidR="00890EEA" w:rsidRPr="0066196E" w:rsidRDefault="00890EEA"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koncerty v CCCentre kultúrne zariadenie Petržalky, Bratislava</w:t>
      </w:r>
    </w:p>
    <w:p w:rsidR="00C53E60" w:rsidRPr="0066196E" w:rsidRDefault="00C53E60"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klavírna spolupráca na koncerte organizovanom Slovenským inštitútom vi Viedni, 18. 11. 2014</w:t>
      </w:r>
    </w:p>
    <w:p w:rsidR="00890EEA" w:rsidRPr="0066196E" w:rsidRDefault="00890EEA"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koncerty v Spoločenskom centre Slovenských liečebných kúpeľoch, Pišťany, pre zahraničných hostí</w:t>
      </w:r>
    </w:p>
    <w:p w:rsidR="00890EEA" w:rsidRPr="0066196E" w:rsidRDefault="00890EEA"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Klavírna spolupráca na Koncerte k roku českej hudby 9. 12. 2014</w:t>
      </w:r>
    </w:p>
    <w:p w:rsidR="00890EEA" w:rsidRPr="0066196E" w:rsidRDefault="00890EEA"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Kl</w:t>
      </w:r>
      <w:r w:rsidR="00C53E60" w:rsidRPr="0066196E">
        <w:rPr>
          <w:rFonts w:cs="Times New Roman"/>
          <w:color w:val="auto"/>
        </w:rPr>
        <w:t>avírna spolupráca na</w:t>
      </w:r>
      <w:r w:rsidRPr="0066196E">
        <w:rPr>
          <w:rFonts w:cs="Times New Roman"/>
          <w:color w:val="auto"/>
        </w:rPr>
        <w:t xml:space="preserve"> </w:t>
      </w:r>
      <w:r w:rsidR="00C53E60" w:rsidRPr="0066196E">
        <w:rPr>
          <w:rFonts w:cs="Times New Roman"/>
          <w:color w:val="auto"/>
        </w:rPr>
        <w:t xml:space="preserve">Koncerte k 95. výročiu založenia školy  z tvorby pedagógov </w:t>
      </w:r>
      <w:r w:rsidR="00C53E60" w:rsidRPr="0066196E">
        <w:rPr>
          <w:rFonts w:cs="Times New Roman"/>
          <w:color w:val="auto"/>
        </w:rPr>
        <w:lastRenderedPageBreak/>
        <w:t>27. 11. 2014</w:t>
      </w:r>
    </w:p>
    <w:p w:rsidR="00C53E60" w:rsidRPr="0066196E" w:rsidRDefault="00C53E60"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Recitál s Tomášom Šelcom, absolventom Konzervatória v rámci cyklu „Albrechtina“ Hudba známa- neznáma</w:t>
      </w:r>
    </w:p>
    <w:p w:rsidR="00C53E60" w:rsidRPr="0066196E" w:rsidRDefault="00C53E60" w:rsidP="007730DD">
      <w:pPr>
        <w:pStyle w:val="Normlny1"/>
        <w:widowControl w:val="0"/>
        <w:numPr>
          <w:ilvl w:val="0"/>
          <w:numId w:val="129"/>
        </w:numPr>
        <w:tabs>
          <w:tab w:val="left" w:pos="284"/>
          <w:tab w:val="left" w:pos="539"/>
          <w:tab w:val="left" w:pos="851"/>
          <w:tab w:val="left" w:pos="8789"/>
        </w:tabs>
        <w:ind w:left="1070" w:hanging="503"/>
        <w:jc w:val="both"/>
        <w:rPr>
          <w:rFonts w:cs="Times New Roman"/>
          <w:color w:val="auto"/>
        </w:rPr>
      </w:pPr>
      <w:r w:rsidRPr="0066196E">
        <w:rPr>
          <w:rFonts w:cs="Times New Roman"/>
          <w:color w:val="auto"/>
        </w:rPr>
        <w:t>Klavírna spolupráca na Medzinárodnej speváckej súťaži konzervatoristov Konzervatória v Ostrave, 9. 4. 2015: Viliam Németh z triedy prof. Roberta Szücsa</w:t>
      </w:r>
    </w:p>
    <w:p w:rsidR="00C53E60" w:rsidRPr="0066196E" w:rsidRDefault="00C53E60" w:rsidP="00C53E60">
      <w:pPr>
        <w:pStyle w:val="Normlny1"/>
        <w:widowControl w:val="0"/>
        <w:tabs>
          <w:tab w:val="left" w:pos="284"/>
          <w:tab w:val="left" w:pos="539"/>
          <w:tab w:val="left" w:pos="851"/>
          <w:tab w:val="left" w:pos="8789"/>
        </w:tabs>
        <w:ind w:left="1070"/>
        <w:jc w:val="both"/>
        <w:rPr>
          <w:rFonts w:cs="Times New Roman"/>
          <w:color w:val="auto"/>
        </w:rPr>
      </w:pPr>
      <w:r w:rsidRPr="0066196E">
        <w:rPr>
          <w:rFonts w:cs="Times New Roman"/>
          <w:color w:val="auto"/>
        </w:rPr>
        <w:t>získal čestné uznanie</w:t>
      </w:r>
    </w:p>
    <w:p w:rsidR="006E533E" w:rsidRPr="0066196E" w:rsidRDefault="00A06573" w:rsidP="00C53E60">
      <w:pPr>
        <w:pStyle w:val="Normlny1"/>
        <w:widowControl w:val="0"/>
        <w:tabs>
          <w:tab w:val="left" w:pos="284"/>
          <w:tab w:val="left" w:pos="539"/>
          <w:tab w:val="left" w:pos="851"/>
          <w:tab w:val="left" w:pos="8789"/>
        </w:tabs>
        <w:ind w:left="1070"/>
        <w:jc w:val="both"/>
        <w:rPr>
          <w:rFonts w:cs="Times New Roman"/>
          <w:color w:val="auto"/>
        </w:rPr>
      </w:pPr>
      <w:r w:rsidRPr="0066196E">
        <w:rPr>
          <w:rFonts w:cs="Times New Roman"/>
          <w:color w:val="auto"/>
        </w:rPr>
        <w:t>Účasť študenta</w:t>
      </w:r>
      <w:r w:rsidR="006E533E" w:rsidRPr="0066196E">
        <w:rPr>
          <w:rFonts w:cs="Times New Roman"/>
          <w:color w:val="auto"/>
        </w:rPr>
        <w:t xml:space="preserve"> z triedy hlavného odboru štúdia na Súťaži študentov konzervatórií Slovenskej republiky, Košice</w:t>
      </w:r>
      <w:r w:rsidRPr="0066196E">
        <w:rPr>
          <w:rFonts w:cs="Times New Roman"/>
          <w:color w:val="auto"/>
        </w:rPr>
        <w:t>, 29.-31.3.2015</w:t>
      </w:r>
    </w:p>
    <w:p w:rsidR="0098045B" w:rsidRPr="0066196E" w:rsidRDefault="0098045B" w:rsidP="0098045B">
      <w:pPr>
        <w:pStyle w:val="Normlny1"/>
        <w:widowControl w:val="0"/>
        <w:tabs>
          <w:tab w:val="left" w:pos="284"/>
          <w:tab w:val="left" w:pos="709"/>
          <w:tab w:val="left" w:pos="851"/>
          <w:tab w:val="left" w:pos="8789"/>
        </w:tabs>
        <w:ind w:left="1070"/>
        <w:jc w:val="both"/>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jc w:val="both"/>
        <w:rPr>
          <w:rFonts w:eastAsia="Times New Roman Bold" w:cs="Times New Roman"/>
          <w:color w:val="auto"/>
          <w:u w:val="single"/>
        </w:rPr>
      </w:pPr>
      <w:r w:rsidRPr="0066196E">
        <w:rPr>
          <w:rFonts w:eastAsia="Times New Roman Bold" w:cs="Times New Roman"/>
          <w:color w:val="auto"/>
          <w:u w:val="single"/>
        </w:rPr>
        <w:t>Prof. MgA. Blanka Juhaňáková, ArtD.</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pedagóg klavírnej spolupráce</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klavírna spolu</w:t>
      </w:r>
      <w:r w:rsidR="00D0435C">
        <w:rPr>
          <w:rFonts w:eastAsia="Times New Roman Bold" w:cs="Times New Roman"/>
          <w:color w:val="auto"/>
        </w:rPr>
        <w:t xml:space="preserve">práca na koncertoch speváckeho odboru v </w:t>
      </w:r>
      <w:r w:rsidRPr="0066196E">
        <w:rPr>
          <w:rFonts w:eastAsia="Times New Roman Bold" w:cs="Times New Roman"/>
          <w:color w:val="auto"/>
        </w:rPr>
        <w:t xml:space="preserve"> šk.r. 2014/2015</w:t>
      </w:r>
    </w:p>
    <w:p w:rsidR="0098045B" w:rsidRPr="0066196E" w:rsidRDefault="0098045B" w:rsidP="007730DD">
      <w:pPr>
        <w:pStyle w:val="Normlny1"/>
        <w:widowControl w:val="0"/>
        <w:numPr>
          <w:ilvl w:val="1"/>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Bratislava, Koncertná sieň Eugena Suchoňa - Vokálny koncert Rok českej hudby v piesňach a áriách, klavírna spolupráca, december 2014</w:t>
      </w:r>
    </w:p>
    <w:p w:rsidR="0098045B" w:rsidRPr="0066196E" w:rsidRDefault="0098045B" w:rsidP="007730DD">
      <w:pPr>
        <w:pStyle w:val="Normlny1"/>
        <w:widowControl w:val="0"/>
        <w:numPr>
          <w:ilvl w:val="1"/>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Bratislava, Zichyho palác, vokálny koncert Rok českej hudby v piesňach a áriách</w:t>
      </w:r>
    </w:p>
    <w:p w:rsidR="0098045B" w:rsidRPr="0066196E" w:rsidRDefault="0098045B" w:rsidP="007730DD">
      <w:pPr>
        <w:pStyle w:val="Normlny1"/>
        <w:widowControl w:val="0"/>
        <w:numPr>
          <w:ilvl w:val="1"/>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Bratislava, Primaciálny palác - IX. Medzinárodný festival adventnej a vianočnej hudby,predsedníčka medzinárodnej odbornej poroty</w:t>
      </w:r>
    </w:p>
    <w:p w:rsidR="0098045B" w:rsidRPr="0066196E" w:rsidRDefault="0098045B" w:rsidP="007730DD">
      <w:pPr>
        <w:pStyle w:val="Normlny1"/>
        <w:widowControl w:val="0"/>
        <w:numPr>
          <w:ilvl w:val="1"/>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 xml:space="preserve">Bratislava, Univerzitná knižnica, vokálny koncert Rok českej hudby v piesňach a áriách </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 xml:space="preserve">klavírna spolupráca v 2. polroku šk.r. 2014/2015: </w:t>
      </w:r>
    </w:p>
    <w:p w:rsidR="0098045B" w:rsidRPr="0066196E" w:rsidRDefault="0098045B" w:rsidP="0098045B">
      <w:pPr>
        <w:pStyle w:val="Normlny1"/>
        <w:widowControl w:val="0"/>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Vokálny koncert k 95. výročiu založenia Konzervatória,  Moyzesova sieň, marec 2015</w:t>
      </w:r>
    </w:p>
    <w:p w:rsidR="0098045B" w:rsidRPr="0066196E" w:rsidRDefault="0098045B" w:rsidP="007730DD">
      <w:pPr>
        <w:pStyle w:val="Normlny1"/>
        <w:widowControl w:val="0"/>
        <w:numPr>
          <w:ilvl w:val="1"/>
          <w:numId w:val="24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Koncerty v Koncertnej sieni Eugena Suchoňa</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predsedníčka odbornej poroty a lektorka hodnotiaceho seminára: 46. ročník celoštátnej postupovej súťaže a prehliadky detských speváckych zborov Mládež spieva 2015, Prievidza</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členka medzinárodnej poroty: Mezinárodní festival pěveckých sborů Svátky písní Olomouc, marec 2015</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2015-06-10 Bratislava,</w:t>
      </w:r>
      <w:r w:rsidR="00C5447B">
        <w:rPr>
          <w:rFonts w:eastAsia="Times New Roman Bold" w:cs="Times New Roman"/>
          <w:color w:val="auto"/>
        </w:rPr>
        <w:t xml:space="preserve"> </w:t>
      </w:r>
      <w:r w:rsidRPr="0066196E">
        <w:rPr>
          <w:rFonts w:eastAsia="Times New Roman Bold" w:cs="Times New Roman"/>
          <w:color w:val="auto"/>
        </w:rPr>
        <w:t xml:space="preserve">Koncertná sieň Eugena Suchoňa, Vokálny koncert,  klavírna spolupráca </w:t>
      </w:r>
    </w:p>
    <w:p w:rsidR="0098045B" w:rsidRPr="0066196E" w:rsidRDefault="00C5447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Pr>
          <w:rFonts w:eastAsia="Times New Roman Bold" w:cs="Times New Roman"/>
          <w:color w:val="auto"/>
        </w:rPr>
        <w:t>členka medzinárodnej poroty</w:t>
      </w:r>
      <w:r w:rsidR="0098045B" w:rsidRPr="0066196E">
        <w:rPr>
          <w:rFonts w:eastAsia="Times New Roman Bold" w:cs="Times New Roman"/>
          <w:color w:val="auto"/>
        </w:rPr>
        <w:t xml:space="preserve"> 10. medzinárodný zborový festival Musica Sacra, jún 2015</w:t>
      </w:r>
    </w:p>
    <w:p w:rsidR="0098045B" w:rsidRPr="0066196E" w:rsidRDefault="0098045B" w:rsidP="007730DD">
      <w:pPr>
        <w:pStyle w:val="Normlny1"/>
        <w:widowControl w:val="0"/>
        <w:numPr>
          <w:ilvl w:val="0"/>
          <w:numId w:val="234"/>
        </w:numPr>
        <w:tabs>
          <w:tab w:val="left" w:pos="284"/>
          <w:tab w:val="left" w:pos="539"/>
          <w:tab w:val="left" w:pos="851"/>
          <w:tab w:val="left" w:pos="8789"/>
        </w:tabs>
        <w:ind w:left="851"/>
        <w:rPr>
          <w:rFonts w:eastAsia="Times New Roman Bold" w:cs="Times New Roman"/>
          <w:color w:val="auto"/>
        </w:rPr>
      </w:pPr>
      <w:r w:rsidRPr="0066196E">
        <w:rPr>
          <w:rFonts w:eastAsia="Times New Roman Bold" w:cs="Times New Roman"/>
          <w:color w:val="auto"/>
        </w:rPr>
        <w:t>predsedníčka odbornej poroty Cyrilo-metodské dni</w:t>
      </w:r>
      <w:r w:rsidR="00C5447B">
        <w:rPr>
          <w:rFonts w:eastAsia="Times New Roman Bold" w:cs="Times New Roman"/>
          <w:color w:val="auto"/>
        </w:rPr>
        <w:t xml:space="preserve"> </w:t>
      </w:r>
      <w:r w:rsidRPr="0066196E">
        <w:rPr>
          <w:rFonts w:eastAsia="Times New Roman Bold" w:cs="Times New Roman"/>
          <w:color w:val="auto"/>
        </w:rPr>
        <w:t>(prehl</w:t>
      </w:r>
      <w:r w:rsidR="00C5447B">
        <w:rPr>
          <w:rFonts w:eastAsia="Times New Roman Bold" w:cs="Times New Roman"/>
          <w:color w:val="auto"/>
        </w:rPr>
        <w:t>iadka speváckych zborov – súťaž</w:t>
      </w:r>
      <w:r w:rsidRPr="0066196E">
        <w:rPr>
          <w:rFonts w:eastAsia="Times New Roman Bold" w:cs="Times New Roman"/>
          <w:color w:val="auto"/>
        </w:rPr>
        <w:t>), Modra, júl 2015</w:t>
      </w:r>
    </w:p>
    <w:p w:rsidR="0098045B" w:rsidRPr="0066196E" w:rsidRDefault="0098045B" w:rsidP="0098045B">
      <w:pPr>
        <w:pStyle w:val="Normlny1"/>
        <w:widowControl w:val="0"/>
        <w:tabs>
          <w:tab w:val="left" w:pos="284"/>
          <w:tab w:val="left" w:pos="539"/>
          <w:tab w:val="left" w:pos="851"/>
          <w:tab w:val="left" w:pos="8789"/>
        </w:tabs>
        <w:jc w:val="both"/>
        <w:rPr>
          <w:rFonts w:eastAsia="Times New Roman Bold" w:cs="Times New Roman"/>
          <w:color w:val="auto"/>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Jana Martinčeková</w:t>
      </w:r>
    </w:p>
    <w:p w:rsidR="00734B03" w:rsidRPr="0066196E" w:rsidRDefault="00734B03" w:rsidP="007730DD">
      <w:pPr>
        <w:pStyle w:val="Normlny1"/>
        <w:widowControl w:val="0"/>
        <w:numPr>
          <w:ilvl w:val="0"/>
          <w:numId w:val="245"/>
        </w:numPr>
        <w:tabs>
          <w:tab w:val="left" w:pos="284"/>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98045B" w:rsidRPr="0066196E" w:rsidRDefault="009F147D" w:rsidP="007730DD">
      <w:pPr>
        <w:pStyle w:val="Normlny1"/>
        <w:widowControl w:val="0"/>
        <w:numPr>
          <w:ilvl w:val="0"/>
          <w:numId w:val="245"/>
        </w:numPr>
        <w:tabs>
          <w:tab w:val="left" w:pos="284"/>
          <w:tab w:val="left" w:pos="539"/>
          <w:tab w:val="left" w:pos="1070"/>
          <w:tab w:val="left" w:pos="8789"/>
        </w:tabs>
        <w:ind w:left="851" w:hanging="284"/>
        <w:jc w:val="both"/>
        <w:rPr>
          <w:rFonts w:eastAsia="Times New Roman Bold" w:cs="Times New Roman"/>
          <w:color w:val="auto"/>
        </w:rPr>
      </w:pPr>
      <w:r>
        <w:rPr>
          <w:rFonts w:eastAsia="Times New Roman Bold" w:cs="Times New Roman"/>
          <w:color w:val="auto"/>
        </w:rPr>
        <w:t>k</w:t>
      </w:r>
      <w:r w:rsidR="0098045B" w:rsidRPr="0066196E">
        <w:rPr>
          <w:rFonts w:eastAsia="Times New Roman Bold" w:cs="Times New Roman"/>
          <w:color w:val="auto"/>
        </w:rPr>
        <w:t xml:space="preserve">lavírna spolupráca Medzinárodná spevácka súťaž </w:t>
      </w:r>
      <w:r w:rsidR="00C5447B">
        <w:rPr>
          <w:rFonts w:eastAsia="Times New Roman Bold" w:cs="Times New Roman"/>
          <w:color w:val="auto"/>
        </w:rPr>
        <w:t xml:space="preserve">Rudolfa </w:t>
      </w:r>
      <w:r w:rsidR="0098045B" w:rsidRPr="0066196E">
        <w:rPr>
          <w:rFonts w:eastAsia="Times New Roman Bold" w:cs="Times New Roman"/>
          <w:color w:val="auto"/>
        </w:rPr>
        <w:t>P</w:t>
      </w:r>
      <w:r>
        <w:rPr>
          <w:rFonts w:eastAsia="Times New Roman Bold" w:cs="Times New Roman"/>
          <w:color w:val="auto"/>
        </w:rPr>
        <w:t>etráka, Žilina</w:t>
      </w:r>
    </w:p>
    <w:p w:rsidR="0098045B" w:rsidRDefault="009F147D" w:rsidP="007730DD">
      <w:pPr>
        <w:pStyle w:val="Normlny1"/>
        <w:widowControl w:val="0"/>
        <w:numPr>
          <w:ilvl w:val="0"/>
          <w:numId w:val="245"/>
        </w:numPr>
        <w:tabs>
          <w:tab w:val="left" w:pos="284"/>
          <w:tab w:val="left" w:pos="539"/>
          <w:tab w:val="left" w:pos="1070"/>
          <w:tab w:val="left" w:pos="8789"/>
        </w:tabs>
        <w:ind w:left="851" w:hanging="284"/>
        <w:jc w:val="both"/>
        <w:rPr>
          <w:rFonts w:eastAsia="Times New Roman Bold" w:cs="Times New Roman"/>
          <w:color w:val="auto"/>
        </w:rPr>
      </w:pPr>
      <w:r>
        <w:rPr>
          <w:rFonts w:eastAsia="Times New Roman Bold" w:cs="Times New Roman"/>
          <w:color w:val="auto"/>
        </w:rPr>
        <w:t>k</w:t>
      </w:r>
      <w:r w:rsidR="0098045B" w:rsidRPr="0066196E">
        <w:rPr>
          <w:rFonts w:eastAsia="Times New Roman Bold" w:cs="Times New Roman"/>
          <w:color w:val="auto"/>
        </w:rPr>
        <w:t>lavírna spolupráca Medzinárodná spevácka súťaž</w:t>
      </w:r>
      <w:r>
        <w:rPr>
          <w:rFonts w:eastAsia="Times New Roman Bold" w:cs="Times New Roman"/>
          <w:color w:val="auto"/>
        </w:rPr>
        <w:t xml:space="preserve"> </w:t>
      </w:r>
      <w:r w:rsidR="00C5447B">
        <w:rPr>
          <w:rFonts w:eastAsia="Times New Roman Bold" w:cs="Times New Roman"/>
          <w:color w:val="auto"/>
        </w:rPr>
        <w:t xml:space="preserve">Imricha Godina </w:t>
      </w:r>
      <w:r>
        <w:rPr>
          <w:rFonts w:eastAsia="Times New Roman Bold" w:cs="Times New Roman"/>
          <w:color w:val="auto"/>
        </w:rPr>
        <w:t>Iuventus Canti</w:t>
      </w:r>
      <w:r w:rsidR="0098045B" w:rsidRPr="0066196E">
        <w:rPr>
          <w:rFonts w:eastAsia="Times New Roman Bold" w:cs="Times New Roman"/>
          <w:color w:val="auto"/>
        </w:rPr>
        <w:t>, Vráble</w:t>
      </w:r>
    </w:p>
    <w:p w:rsidR="009F147D" w:rsidRPr="0066196E" w:rsidRDefault="009F147D" w:rsidP="007730DD">
      <w:pPr>
        <w:pStyle w:val="Normlny1"/>
        <w:widowControl w:val="0"/>
        <w:numPr>
          <w:ilvl w:val="0"/>
          <w:numId w:val="245"/>
        </w:numPr>
        <w:tabs>
          <w:tab w:val="left" w:pos="284"/>
          <w:tab w:val="left" w:pos="539"/>
          <w:tab w:val="left" w:pos="1070"/>
          <w:tab w:val="left" w:pos="8789"/>
        </w:tabs>
        <w:ind w:left="851" w:hanging="284"/>
        <w:jc w:val="both"/>
        <w:rPr>
          <w:rFonts w:eastAsia="Times New Roman Bold" w:cs="Times New Roman"/>
          <w:color w:val="auto"/>
        </w:rPr>
      </w:pPr>
      <w:r>
        <w:rPr>
          <w:rFonts w:eastAsia="Times New Roman Bold" w:cs="Times New Roman"/>
          <w:color w:val="auto"/>
        </w:rPr>
        <w:t>triedna učiteľka</w:t>
      </w:r>
    </w:p>
    <w:p w:rsidR="0098045B" w:rsidRPr="0066196E" w:rsidRDefault="0098045B" w:rsidP="0098045B">
      <w:pPr>
        <w:pStyle w:val="Normlny1"/>
        <w:widowControl w:val="0"/>
        <w:tabs>
          <w:tab w:val="left" w:pos="284"/>
          <w:tab w:val="left" w:pos="539"/>
          <w:tab w:val="left" w:pos="1070"/>
          <w:tab w:val="left" w:pos="8789"/>
        </w:tabs>
        <w:jc w:val="both"/>
        <w:rPr>
          <w:rFonts w:eastAsia="Times New Roman Bold" w:cs="Times New Roman"/>
          <w:color w:val="auto"/>
        </w:rPr>
      </w:pPr>
    </w:p>
    <w:p w:rsidR="0098045B" w:rsidRDefault="0098045B" w:rsidP="0098045B">
      <w:pPr>
        <w:pStyle w:val="Normlny1"/>
        <w:widowControl w:val="0"/>
        <w:tabs>
          <w:tab w:val="left" w:pos="284"/>
          <w:tab w:val="left" w:pos="539"/>
          <w:tab w:val="left" w:pos="1070"/>
          <w:tab w:val="left" w:pos="8789"/>
        </w:tabs>
        <w:jc w:val="both"/>
        <w:rPr>
          <w:rFonts w:eastAsia="Times New Roman Bold" w:cs="Times New Roman"/>
          <w:color w:val="auto"/>
          <w:u w:val="single"/>
        </w:rPr>
      </w:pPr>
      <w:r w:rsidRPr="0066196E">
        <w:rPr>
          <w:rFonts w:eastAsia="Times New Roman Bold" w:cs="Times New Roman"/>
          <w:color w:val="auto"/>
          <w:u w:val="single"/>
        </w:rPr>
        <w:t>Mgr.art. Xenia Maskalíková</w:t>
      </w:r>
    </w:p>
    <w:p w:rsidR="00806C55" w:rsidRPr="00806C55" w:rsidRDefault="00806C55" w:rsidP="007730DD">
      <w:pPr>
        <w:pStyle w:val="Normlny1"/>
        <w:widowControl w:val="0"/>
        <w:numPr>
          <w:ilvl w:val="0"/>
          <w:numId w:val="261"/>
        </w:numPr>
        <w:tabs>
          <w:tab w:val="left" w:pos="284"/>
          <w:tab w:val="left" w:pos="539"/>
          <w:tab w:val="left" w:pos="1070"/>
          <w:tab w:val="left" w:pos="8789"/>
        </w:tabs>
        <w:jc w:val="both"/>
        <w:rPr>
          <w:rFonts w:eastAsia="Times New Roman Bold" w:cs="Times New Roman"/>
          <w:color w:val="auto"/>
        </w:rPr>
      </w:pPr>
      <w:r>
        <w:rPr>
          <w:rFonts w:eastAsia="Times New Roman Bold" w:cs="Times New Roman"/>
          <w:color w:val="auto"/>
        </w:rPr>
        <w:t>k</w:t>
      </w:r>
      <w:r w:rsidRPr="00806C55">
        <w:rPr>
          <w:rFonts w:eastAsia="Times New Roman Bold" w:cs="Times New Roman"/>
          <w:color w:val="auto"/>
        </w:rPr>
        <w:t>oncertná klavíristka</w:t>
      </w:r>
    </w:p>
    <w:p w:rsidR="00806C55" w:rsidRPr="00806C55" w:rsidRDefault="00806C55" w:rsidP="007730DD">
      <w:pPr>
        <w:pStyle w:val="Normlny1"/>
        <w:widowControl w:val="0"/>
        <w:numPr>
          <w:ilvl w:val="0"/>
          <w:numId w:val="261"/>
        </w:numPr>
        <w:tabs>
          <w:tab w:val="left" w:pos="284"/>
          <w:tab w:val="left" w:pos="539"/>
          <w:tab w:val="left" w:pos="1070"/>
          <w:tab w:val="left" w:pos="8789"/>
        </w:tabs>
        <w:jc w:val="both"/>
        <w:rPr>
          <w:rFonts w:eastAsia="Times New Roman Bold" w:cs="Times New Roman"/>
          <w:color w:val="auto"/>
        </w:rPr>
      </w:pPr>
      <w:r>
        <w:rPr>
          <w:rFonts w:eastAsia="Times New Roman Bold" w:cs="Times New Roman"/>
          <w:color w:val="auto"/>
        </w:rPr>
        <w:t>p</w:t>
      </w:r>
      <w:r w:rsidRPr="00806C55">
        <w:rPr>
          <w:rFonts w:eastAsia="Times New Roman Bold" w:cs="Times New Roman"/>
          <w:color w:val="auto"/>
        </w:rPr>
        <w:t>edagóg klavírnej spolupráce</w:t>
      </w:r>
    </w:p>
    <w:p w:rsidR="0098045B" w:rsidRPr="0066196E" w:rsidRDefault="0098045B" w:rsidP="007730DD">
      <w:pPr>
        <w:pStyle w:val="Normlny1"/>
        <w:widowControl w:val="0"/>
        <w:numPr>
          <w:ilvl w:val="0"/>
          <w:numId w:val="246"/>
        </w:numPr>
        <w:tabs>
          <w:tab w:val="left" w:pos="284"/>
          <w:tab w:val="left" w:pos="539"/>
          <w:tab w:val="left" w:pos="1070"/>
          <w:tab w:val="left" w:pos="8789"/>
        </w:tabs>
        <w:ind w:left="851" w:hanging="284"/>
        <w:jc w:val="both"/>
        <w:rPr>
          <w:rFonts w:eastAsia="Times New Roman Bold" w:cs="Times New Roman"/>
          <w:color w:val="auto"/>
        </w:rPr>
      </w:pPr>
      <w:r w:rsidRPr="0066196E">
        <w:rPr>
          <w:rFonts w:eastAsia="Times New Roman Bold" w:cs="Times New Roman"/>
          <w:color w:val="auto"/>
        </w:rPr>
        <w:t>koncerty:</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 xml:space="preserve">November </w:t>
      </w:r>
      <w:r w:rsidR="00C5447B">
        <w:rPr>
          <w:rFonts w:eastAsia="Times New Roman Bold" w:cs="Times New Roman"/>
          <w:color w:val="auto"/>
        </w:rPr>
        <w:t xml:space="preserve">2014 </w:t>
      </w:r>
      <w:r w:rsidRPr="0066196E">
        <w:rPr>
          <w:rFonts w:eastAsia="Times New Roman Bold" w:cs="Times New Roman"/>
          <w:color w:val="auto"/>
        </w:rPr>
        <w:t>– Vokálny koncert Rok českej hudby v piesňach a áriách, klavírna spolupráca, Koncertná sieň Eugena Suchoňa</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4.</w:t>
      </w:r>
      <w:r w:rsidR="008F2724">
        <w:rPr>
          <w:rFonts w:eastAsia="Times New Roman Bold" w:cs="Times New Roman"/>
          <w:color w:val="auto"/>
        </w:rPr>
        <w:t xml:space="preserve"> </w:t>
      </w:r>
      <w:r w:rsidRPr="0066196E">
        <w:rPr>
          <w:rFonts w:eastAsia="Times New Roman Bold" w:cs="Times New Roman"/>
          <w:color w:val="auto"/>
        </w:rPr>
        <w:t xml:space="preserve">12. </w:t>
      </w:r>
      <w:r w:rsidR="008F2724">
        <w:rPr>
          <w:rFonts w:eastAsia="Times New Roman Bold" w:cs="Times New Roman"/>
          <w:color w:val="auto"/>
        </w:rPr>
        <w:t xml:space="preserve">2014 </w:t>
      </w:r>
      <w:r w:rsidRPr="0066196E">
        <w:rPr>
          <w:rFonts w:eastAsia="Times New Roman Bold" w:cs="Times New Roman"/>
          <w:color w:val="auto"/>
        </w:rPr>
        <w:t>Vokálny koncert Rok českej hudby v piesňach a áriách, Zichyho palác</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16.</w:t>
      </w:r>
      <w:r w:rsidR="008F2724">
        <w:rPr>
          <w:rFonts w:eastAsia="Times New Roman Bold" w:cs="Times New Roman"/>
          <w:color w:val="auto"/>
        </w:rPr>
        <w:t xml:space="preserve"> </w:t>
      </w:r>
      <w:r w:rsidRPr="0066196E">
        <w:rPr>
          <w:rFonts w:eastAsia="Times New Roman Bold" w:cs="Times New Roman"/>
          <w:color w:val="auto"/>
        </w:rPr>
        <w:t xml:space="preserve">2. </w:t>
      </w:r>
      <w:r w:rsidR="008F2724">
        <w:rPr>
          <w:rFonts w:eastAsia="Times New Roman Bold" w:cs="Times New Roman"/>
          <w:color w:val="auto"/>
        </w:rPr>
        <w:t xml:space="preserve">2014 </w:t>
      </w:r>
      <w:r w:rsidRPr="0066196E">
        <w:rPr>
          <w:rFonts w:eastAsia="Times New Roman Bold" w:cs="Times New Roman"/>
          <w:color w:val="auto"/>
        </w:rPr>
        <w:t>Vokálny koncert, Viedeň, Slovenský inštitút</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lastRenderedPageBreak/>
        <w:t>24.</w:t>
      </w:r>
      <w:r w:rsidR="008F2724">
        <w:rPr>
          <w:rFonts w:eastAsia="Times New Roman Bold" w:cs="Times New Roman"/>
          <w:color w:val="auto"/>
        </w:rPr>
        <w:t xml:space="preserve"> </w:t>
      </w:r>
      <w:r w:rsidRPr="0066196E">
        <w:rPr>
          <w:rFonts w:eastAsia="Times New Roman Bold" w:cs="Times New Roman"/>
          <w:color w:val="auto"/>
        </w:rPr>
        <w:t xml:space="preserve">3. </w:t>
      </w:r>
      <w:r w:rsidR="008F2724">
        <w:rPr>
          <w:rFonts w:eastAsia="Times New Roman Bold" w:cs="Times New Roman"/>
          <w:color w:val="auto"/>
        </w:rPr>
        <w:t xml:space="preserve">2015 </w:t>
      </w:r>
      <w:r w:rsidRPr="0066196E">
        <w:rPr>
          <w:rFonts w:eastAsia="Times New Roman Bold" w:cs="Times New Roman"/>
          <w:color w:val="auto"/>
        </w:rPr>
        <w:t>Vokálny koncert, Mirbachov palác (Jombíková, Pappová, Michalcovská)</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8. - 10.</w:t>
      </w:r>
      <w:r w:rsidR="008F2724">
        <w:rPr>
          <w:rFonts w:eastAsia="Times New Roman Bold" w:cs="Times New Roman"/>
          <w:color w:val="auto"/>
        </w:rPr>
        <w:t xml:space="preserve"> </w:t>
      </w:r>
      <w:r w:rsidRPr="0066196E">
        <w:rPr>
          <w:rFonts w:eastAsia="Times New Roman Bold" w:cs="Times New Roman"/>
          <w:color w:val="auto"/>
        </w:rPr>
        <w:t xml:space="preserve">4. </w:t>
      </w:r>
      <w:r w:rsidR="008F2724">
        <w:rPr>
          <w:rFonts w:eastAsia="Times New Roman Bold" w:cs="Times New Roman"/>
          <w:color w:val="auto"/>
        </w:rPr>
        <w:t xml:space="preserve">2015 </w:t>
      </w:r>
      <w:r w:rsidRPr="0066196E">
        <w:rPr>
          <w:rFonts w:eastAsia="Times New Roman Bold" w:cs="Times New Roman"/>
          <w:color w:val="auto"/>
        </w:rPr>
        <w:t>Sú</w:t>
      </w:r>
      <w:r w:rsidR="008035C2">
        <w:rPr>
          <w:rFonts w:eastAsia="Times New Roman Bold" w:cs="Times New Roman"/>
          <w:color w:val="auto"/>
        </w:rPr>
        <w:t>ťaž slovenských konzervatórií (</w:t>
      </w:r>
      <w:r w:rsidRPr="0066196E">
        <w:rPr>
          <w:rFonts w:eastAsia="Times New Roman Bold" w:cs="Times New Roman"/>
          <w:color w:val="auto"/>
        </w:rPr>
        <w:t>1.cena, 1. kategória – Korekáčová,1. cena – Jombíková, Pappová)</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 xml:space="preserve">25. 5. </w:t>
      </w:r>
      <w:r w:rsidR="008F2724">
        <w:rPr>
          <w:rFonts w:eastAsia="Times New Roman Bold" w:cs="Times New Roman"/>
          <w:color w:val="auto"/>
        </w:rPr>
        <w:t xml:space="preserve">2015 </w:t>
      </w:r>
      <w:r w:rsidRPr="0066196E">
        <w:rPr>
          <w:rFonts w:eastAsia="Times New Roman Bold" w:cs="Times New Roman"/>
          <w:color w:val="auto"/>
        </w:rPr>
        <w:t>Vokálny recitál, Hlohovec, Silvia Lejava – Adamíková – spev</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1.</w:t>
      </w:r>
      <w:r w:rsidR="008F2724">
        <w:rPr>
          <w:rFonts w:eastAsia="Times New Roman Bold" w:cs="Times New Roman"/>
          <w:color w:val="auto"/>
        </w:rPr>
        <w:t xml:space="preserve"> </w:t>
      </w:r>
      <w:r w:rsidRPr="0066196E">
        <w:rPr>
          <w:rFonts w:eastAsia="Times New Roman Bold" w:cs="Times New Roman"/>
          <w:color w:val="auto"/>
        </w:rPr>
        <w:t xml:space="preserve">6. </w:t>
      </w:r>
      <w:r w:rsidR="008F2724">
        <w:rPr>
          <w:rFonts w:eastAsia="Times New Roman Bold" w:cs="Times New Roman"/>
          <w:color w:val="auto"/>
        </w:rPr>
        <w:t xml:space="preserve">2015 </w:t>
      </w:r>
      <w:r w:rsidRPr="0066196E">
        <w:rPr>
          <w:rFonts w:eastAsia="Times New Roman Bold" w:cs="Times New Roman"/>
          <w:color w:val="auto"/>
        </w:rPr>
        <w:t>Doktorandský vokálny recitál, HTF VŠMU Bratislava, Silvia Lejava-Adamíková – spev</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19.</w:t>
      </w:r>
      <w:r w:rsidR="008F2724">
        <w:rPr>
          <w:rFonts w:eastAsia="Times New Roman Bold" w:cs="Times New Roman"/>
          <w:color w:val="auto"/>
        </w:rPr>
        <w:t xml:space="preserve"> </w:t>
      </w:r>
      <w:r w:rsidRPr="0066196E">
        <w:rPr>
          <w:rFonts w:eastAsia="Times New Roman Bold" w:cs="Times New Roman"/>
          <w:color w:val="auto"/>
        </w:rPr>
        <w:t>6.</w:t>
      </w:r>
      <w:r w:rsidR="008F2724">
        <w:rPr>
          <w:rFonts w:eastAsia="Times New Roman Bold" w:cs="Times New Roman"/>
          <w:color w:val="auto"/>
        </w:rPr>
        <w:t xml:space="preserve"> 2015</w:t>
      </w:r>
      <w:r w:rsidRPr="0066196E">
        <w:rPr>
          <w:rFonts w:eastAsia="Times New Roman Bold" w:cs="Times New Roman"/>
          <w:color w:val="auto"/>
        </w:rPr>
        <w:t xml:space="preserve"> Koncert ku dňu otcov, Primaciálny palác, B. Ferancová – spev</w:t>
      </w:r>
    </w:p>
    <w:p w:rsidR="0098045B" w:rsidRPr="0066196E" w:rsidRDefault="0098045B" w:rsidP="0098045B">
      <w:pPr>
        <w:pStyle w:val="Normlny1"/>
        <w:widowControl w:val="0"/>
        <w:tabs>
          <w:tab w:val="left" w:pos="284"/>
          <w:tab w:val="left" w:pos="539"/>
          <w:tab w:val="left" w:pos="851"/>
          <w:tab w:val="left" w:pos="8789"/>
        </w:tabs>
        <w:ind w:left="1276"/>
        <w:jc w:val="both"/>
        <w:rPr>
          <w:rFonts w:eastAsia="Times New Roman Bold" w:cs="Times New Roman"/>
          <w:color w:val="auto"/>
        </w:rPr>
      </w:pPr>
      <w:r w:rsidRPr="0066196E">
        <w:rPr>
          <w:rFonts w:eastAsia="Times New Roman Bold" w:cs="Times New Roman"/>
          <w:color w:val="auto"/>
        </w:rPr>
        <w:t xml:space="preserve">24. 6. </w:t>
      </w:r>
      <w:r w:rsidR="008035C2">
        <w:rPr>
          <w:rFonts w:eastAsia="Times New Roman Bold" w:cs="Times New Roman"/>
          <w:color w:val="auto"/>
        </w:rPr>
        <w:t xml:space="preserve">2015 </w:t>
      </w:r>
      <w:r w:rsidRPr="0066196E">
        <w:rPr>
          <w:rFonts w:eastAsia="Times New Roman Bold" w:cs="Times New Roman"/>
          <w:color w:val="auto"/>
        </w:rPr>
        <w:t>Vokálny koncert na hrade Beckov: Medzinárodní vokálni interpreti z triedy prof. Blahove</w:t>
      </w:r>
      <w:r w:rsidRPr="0066196E">
        <w:rPr>
          <w:rFonts w:eastAsia="Times New Roman Bold" w:cs="Times New Roman"/>
          <w:color w:val="auto"/>
          <w:sz w:val="18"/>
        </w:rPr>
        <w:t>j</w:t>
      </w:r>
    </w:p>
    <w:p w:rsidR="0098045B" w:rsidRPr="0066196E" w:rsidRDefault="0098045B" w:rsidP="0098045B">
      <w:pPr>
        <w:pStyle w:val="Normlny1"/>
        <w:widowControl w:val="0"/>
        <w:tabs>
          <w:tab w:val="left" w:pos="284"/>
          <w:tab w:val="left" w:pos="539"/>
          <w:tab w:val="left" w:pos="851"/>
          <w:tab w:val="left" w:pos="8789"/>
        </w:tabs>
        <w:jc w:val="both"/>
        <w:rPr>
          <w:rFonts w:eastAsia="Times New Roman Bold" w:cs="Times New Roman"/>
          <w:color w:val="auto"/>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Veronika Lacková, ArtD.</w:t>
      </w:r>
    </w:p>
    <w:p w:rsidR="0098045B" w:rsidRPr="0066196E" w:rsidRDefault="0098045B" w:rsidP="007730DD">
      <w:pPr>
        <w:pStyle w:val="Normlny1"/>
        <w:widowControl w:val="0"/>
        <w:numPr>
          <w:ilvl w:val="0"/>
          <w:numId w:val="130"/>
        </w:numPr>
        <w:tabs>
          <w:tab w:val="left" w:pos="284"/>
          <w:tab w:val="left" w:pos="539"/>
          <w:tab w:val="left" w:pos="851"/>
          <w:tab w:val="left" w:pos="8789"/>
        </w:tabs>
        <w:ind w:left="851"/>
        <w:jc w:val="both"/>
        <w:rPr>
          <w:rFonts w:cs="Times New Roman"/>
          <w:color w:val="auto"/>
        </w:rPr>
      </w:pPr>
      <w:r w:rsidRPr="0066196E">
        <w:rPr>
          <w:rFonts w:cs="Times New Roman"/>
          <w:color w:val="auto"/>
        </w:rPr>
        <w:t>koncertná umelkyňa</w:t>
      </w:r>
    </w:p>
    <w:p w:rsidR="00806C55" w:rsidRPr="00806C55" w:rsidRDefault="00806C55" w:rsidP="007730DD">
      <w:pPr>
        <w:pStyle w:val="Normlny1"/>
        <w:widowControl w:val="0"/>
        <w:numPr>
          <w:ilvl w:val="0"/>
          <w:numId w:val="130"/>
        </w:numPr>
        <w:tabs>
          <w:tab w:val="left" w:pos="284"/>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Pr>
          <w:rFonts w:cs="Times New Roman"/>
          <w:color w:val="auto"/>
        </w:rPr>
        <w:t>ce</w:t>
      </w:r>
    </w:p>
    <w:p w:rsidR="0098045B" w:rsidRPr="0066196E" w:rsidRDefault="0098045B" w:rsidP="007730DD">
      <w:pPr>
        <w:pStyle w:val="Normlny1"/>
        <w:widowControl w:val="0"/>
        <w:numPr>
          <w:ilvl w:val="0"/>
          <w:numId w:val="131"/>
        </w:numPr>
        <w:tabs>
          <w:tab w:val="left" w:pos="284"/>
          <w:tab w:val="left" w:pos="539"/>
          <w:tab w:val="left" w:pos="851"/>
          <w:tab w:val="left" w:pos="8789"/>
        </w:tabs>
        <w:ind w:left="851"/>
        <w:jc w:val="both"/>
        <w:rPr>
          <w:rFonts w:cs="Times New Roman"/>
          <w:color w:val="auto"/>
        </w:rPr>
      </w:pPr>
      <w:r w:rsidRPr="0066196E">
        <w:rPr>
          <w:rFonts w:cs="Times New Roman"/>
          <w:color w:val="auto"/>
        </w:rPr>
        <w:t>recitál, sólový klavír, Mirbachov palác, február 2015</w:t>
      </w:r>
    </w:p>
    <w:p w:rsidR="0098045B" w:rsidRPr="0066196E" w:rsidRDefault="0098045B" w:rsidP="0098045B">
      <w:pPr>
        <w:pStyle w:val="Normlny1"/>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709"/>
        </w:tabs>
        <w:jc w:val="both"/>
        <w:rPr>
          <w:rFonts w:cs="Times New Roman"/>
          <w:color w:val="auto"/>
          <w:u w:val="single"/>
        </w:rPr>
      </w:pPr>
      <w:r w:rsidRPr="0066196E">
        <w:rPr>
          <w:rFonts w:cs="Times New Roman"/>
          <w:color w:val="auto"/>
          <w:u w:val="single"/>
        </w:rPr>
        <w:t>Mgr. art. Iveta Sabová, ArtD.</w:t>
      </w:r>
    </w:p>
    <w:p w:rsidR="00462860" w:rsidRDefault="0098045B" w:rsidP="007730DD">
      <w:pPr>
        <w:pStyle w:val="Normlny1"/>
        <w:widowControl w:val="0"/>
        <w:numPr>
          <w:ilvl w:val="2"/>
          <w:numId w:val="132"/>
        </w:numPr>
        <w:tabs>
          <w:tab w:val="left" w:pos="284"/>
          <w:tab w:val="left" w:pos="1070"/>
        </w:tabs>
        <w:ind w:left="1134"/>
        <w:jc w:val="both"/>
        <w:rPr>
          <w:rFonts w:cs="Times New Roman"/>
          <w:color w:val="auto"/>
        </w:rPr>
      </w:pPr>
      <w:r w:rsidRPr="0066196E">
        <w:rPr>
          <w:rFonts w:cs="Times New Roman"/>
          <w:color w:val="auto"/>
        </w:rPr>
        <w:t>koncertná umelkyňa</w:t>
      </w:r>
    </w:p>
    <w:p w:rsidR="0098045B" w:rsidRPr="00462860" w:rsidRDefault="0098045B" w:rsidP="007730DD">
      <w:pPr>
        <w:pStyle w:val="Normlny1"/>
        <w:widowControl w:val="0"/>
        <w:numPr>
          <w:ilvl w:val="2"/>
          <w:numId w:val="132"/>
        </w:numPr>
        <w:tabs>
          <w:tab w:val="left" w:pos="284"/>
          <w:tab w:val="left" w:pos="1070"/>
        </w:tabs>
        <w:ind w:left="1134"/>
        <w:jc w:val="both"/>
        <w:rPr>
          <w:rFonts w:cs="Times New Roman"/>
          <w:color w:val="auto"/>
        </w:rPr>
      </w:pPr>
      <w:r w:rsidRPr="0066196E">
        <w:t>pedag</w:t>
      </w:r>
      <w:r w:rsidRPr="00462860">
        <w:rPr>
          <w:sz w:val="20"/>
        </w:rPr>
        <w:t>ó</w:t>
      </w:r>
      <w:r w:rsidRPr="0066196E">
        <w:t>g klav</w:t>
      </w:r>
      <w:r w:rsidRPr="00462860">
        <w:rPr>
          <w:sz w:val="22"/>
        </w:rPr>
        <w:t>í</w:t>
      </w:r>
      <w:r w:rsidRPr="0066196E">
        <w:t>rnej spolupr</w:t>
      </w:r>
      <w:r w:rsidRPr="00462860">
        <w:rPr>
          <w:sz w:val="22"/>
        </w:rPr>
        <w:t>á</w:t>
      </w:r>
      <w:r w:rsidRPr="0066196E">
        <w:t>ce</w:t>
      </w:r>
    </w:p>
    <w:p w:rsidR="0098045B" w:rsidRPr="0066196E" w:rsidRDefault="0098045B" w:rsidP="007730DD">
      <w:pPr>
        <w:pStyle w:val="Normlny1"/>
        <w:widowControl w:val="0"/>
        <w:numPr>
          <w:ilvl w:val="3"/>
          <w:numId w:val="132"/>
        </w:numPr>
        <w:tabs>
          <w:tab w:val="left" w:pos="284"/>
          <w:tab w:val="left" w:pos="851"/>
          <w:tab w:val="left" w:pos="1070"/>
          <w:tab w:val="left" w:pos="8789"/>
        </w:tabs>
        <w:ind w:left="1134"/>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hlavného odboru štúdia hra na klav</w:t>
      </w:r>
      <w:r w:rsidRPr="0066196E">
        <w:rPr>
          <w:rFonts w:cs="Times New Roman"/>
          <w:color w:val="auto"/>
          <w:sz w:val="22"/>
        </w:rPr>
        <w:t>í</w:t>
      </w:r>
      <w:r w:rsidRPr="0066196E">
        <w:rPr>
          <w:rFonts w:cs="Times New Roman"/>
          <w:color w:val="auto"/>
        </w:rPr>
        <w:t>ri</w:t>
      </w:r>
    </w:p>
    <w:p w:rsidR="0098045B" w:rsidRPr="0066196E" w:rsidRDefault="0098045B" w:rsidP="007730DD">
      <w:pPr>
        <w:pStyle w:val="Normlny1"/>
        <w:widowControl w:val="0"/>
        <w:numPr>
          <w:ilvl w:val="0"/>
          <w:numId w:val="133"/>
        </w:numPr>
        <w:tabs>
          <w:tab w:val="left" w:pos="284"/>
          <w:tab w:val="left" w:pos="1070"/>
        </w:tabs>
        <w:ind w:left="1070" w:hanging="361"/>
        <w:jc w:val="both"/>
        <w:rPr>
          <w:rFonts w:cs="Times New Roman"/>
          <w:color w:val="auto"/>
        </w:rPr>
      </w:pPr>
      <w:r w:rsidRPr="0066196E">
        <w:rPr>
          <w:rFonts w:cs="Times New Roman"/>
          <w:color w:val="auto"/>
        </w:rPr>
        <w:t>vedúca Odboru klavírnej spolupráce na VŠMU v Bratislave</w:t>
      </w:r>
    </w:p>
    <w:p w:rsidR="0098045B" w:rsidRPr="0066196E" w:rsidRDefault="0098045B" w:rsidP="007730DD">
      <w:pPr>
        <w:pStyle w:val="Normlny1"/>
        <w:widowControl w:val="0"/>
        <w:numPr>
          <w:ilvl w:val="0"/>
          <w:numId w:val="134"/>
        </w:numPr>
        <w:tabs>
          <w:tab w:val="left" w:pos="284"/>
          <w:tab w:val="left" w:pos="1070"/>
        </w:tabs>
        <w:ind w:left="1070" w:hanging="361"/>
        <w:jc w:val="both"/>
        <w:rPr>
          <w:rFonts w:cs="Times New Roman"/>
          <w:color w:val="auto"/>
        </w:rPr>
      </w:pPr>
      <w:r w:rsidRPr="0066196E">
        <w:rPr>
          <w:rFonts w:cs="Times New Roman"/>
          <w:color w:val="auto"/>
        </w:rPr>
        <w:t>lektorka Medzinárodných majstrovských kurzov Musica Arvenzis, Bratislava, v triede V. Derevianka a M. Chavinera 6. – 14. 7. 2015</w:t>
      </w:r>
    </w:p>
    <w:p w:rsidR="0098045B" w:rsidRPr="0066196E" w:rsidRDefault="008035C2" w:rsidP="007730DD">
      <w:pPr>
        <w:pStyle w:val="Normlny1"/>
        <w:widowControl w:val="0"/>
        <w:numPr>
          <w:ilvl w:val="0"/>
          <w:numId w:val="135"/>
        </w:numPr>
        <w:tabs>
          <w:tab w:val="left" w:pos="284"/>
          <w:tab w:val="left" w:pos="1070"/>
        </w:tabs>
        <w:ind w:left="1070" w:hanging="361"/>
        <w:jc w:val="both"/>
        <w:rPr>
          <w:rFonts w:cs="Times New Roman"/>
          <w:color w:val="auto"/>
        </w:rPr>
      </w:pPr>
      <w:r>
        <w:rPr>
          <w:rFonts w:cs="Times New Roman"/>
          <w:color w:val="auto"/>
        </w:rPr>
        <w:t>predsedníčka</w:t>
      </w:r>
      <w:r w:rsidR="0098045B" w:rsidRPr="0066196E">
        <w:rPr>
          <w:rFonts w:cs="Times New Roman"/>
          <w:color w:val="auto"/>
        </w:rPr>
        <w:t xml:space="preserve"> poroty Regionálnej klavírnej súťaže ZUŠ, Senica, 5. 5. 2015</w:t>
      </w:r>
    </w:p>
    <w:p w:rsidR="0098045B" w:rsidRPr="0066196E" w:rsidRDefault="0098045B" w:rsidP="007730DD">
      <w:pPr>
        <w:pStyle w:val="Normlny1"/>
        <w:widowControl w:val="0"/>
        <w:numPr>
          <w:ilvl w:val="0"/>
          <w:numId w:val="136"/>
        </w:numPr>
        <w:tabs>
          <w:tab w:val="left" w:pos="284"/>
          <w:tab w:val="left" w:pos="1070"/>
        </w:tabs>
        <w:ind w:left="1070" w:hanging="361"/>
        <w:jc w:val="both"/>
        <w:rPr>
          <w:rFonts w:cs="Times New Roman"/>
          <w:color w:val="auto"/>
        </w:rPr>
      </w:pPr>
      <w:r w:rsidRPr="0066196E">
        <w:rPr>
          <w:rFonts w:cs="Times New Roman"/>
          <w:color w:val="auto"/>
        </w:rPr>
        <w:t>recitál s Evou Rabčevskou, Nedeľné matiné v Mirbachovom paláci, 11.1.2015</w:t>
      </w:r>
    </w:p>
    <w:p w:rsidR="0098045B" w:rsidRPr="0066196E" w:rsidRDefault="0098045B" w:rsidP="007730DD">
      <w:pPr>
        <w:pStyle w:val="Normlny1"/>
        <w:widowControl w:val="0"/>
        <w:numPr>
          <w:ilvl w:val="0"/>
          <w:numId w:val="136"/>
        </w:numPr>
        <w:tabs>
          <w:tab w:val="left" w:pos="284"/>
          <w:tab w:val="left" w:pos="1070"/>
        </w:tabs>
        <w:ind w:left="1070" w:hanging="361"/>
        <w:jc w:val="both"/>
        <w:rPr>
          <w:rFonts w:cs="Times New Roman"/>
          <w:color w:val="auto"/>
        </w:rPr>
      </w:pPr>
      <w:r w:rsidRPr="0066196E">
        <w:rPr>
          <w:rFonts w:cs="Times New Roman"/>
          <w:color w:val="auto"/>
        </w:rPr>
        <w:t>účinkovanie študentov hlavného odboru štúdia na verejných koncertoch v šk.r. 2014/2015</w:t>
      </w:r>
      <w:r w:rsidR="005961FD">
        <w:rPr>
          <w:rFonts w:cs="Times New Roman"/>
          <w:color w:val="auto"/>
        </w:rPr>
        <w:t>:</w:t>
      </w:r>
    </w:p>
    <w:p w:rsidR="0098045B" w:rsidRPr="0066196E" w:rsidRDefault="0098045B" w:rsidP="005961FD">
      <w:pPr>
        <w:pStyle w:val="Odsekzoznamu"/>
        <w:pBdr>
          <w:top w:val="nil"/>
          <w:left w:val="nil"/>
          <w:bottom w:val="nil"/>
          <w:right w:val="nil"/>
        </w:pBdr>
        <w:tabs>
          <w:tab w:val="left" w:pos="1070"/>
        </w:tabs>
        <w:suppressAutoHyphens/>
        <w:spacing w:after="0" w:line="240" w:lineRule="auto"/>
        <w:ind w:left="1134"/>
        <w:rPr>
          <w:rFonts w:ascii="Times New Roman" w:hAnsi="Times New Roman"/>
        </w:rPr>
      </w:pPr>
      <w:r w:rsidRPr="0066196E">
        <w:rPr>
          <w:rFonts w:ascii="Times New Roman" w:hAnsi="Times New Roman"/>
        </w:rPr>
        <w:t xml:space="preserve">27. 11. </w:t>
      </w:r>
      <w:r w:rsidR="005961FD">
        <w:rPr>
          <w:rFonts w:ascii="Times New Roman" w:hAnsi="Times New Roman"/>
        </w:rPr>
        <w:t>2014</w:t>
      </w:r>
      <w:r w:rsidR="00530D3D">
        <w:rPr>
          <w:rFonts w:ascii="Times New Roman" w:hAnsi="Times New Roman"/>
        </w:rPr>
        <w:t xml:space="preserve"> </w:t>
      </w:r>
      <w:r w:rsidRPr="0066196E">
        <w:rPr>
          <w:rFonts w:ascii="Times New Roman" w:hAnsi="Times New Roman"/>
        </w:rPr>
        <w:t>Kompozičný koncert – L. Píš</w:t>
      </w:r>
    </w:p>
    <w:p w:rsidR="0098045B" w:rsidRPr="0066196E" w:rsidRDefault="0098045B" w:rsidP="00530D3D">
      <w:pPr>
        <w:pStyle w:val="Odsekzoznamu"/>
        <w:pBdr>
          <w:top w:val="nil"/>
          <w:left w:val="nil"/>
          <w:bottom w:val="nil"/>
          <w:right w:val="nil"/>
        </w:pBdr>
        <w:tabs>
          <w:tab w:val="left" w:pos="1070"/>
        </w:tabs>
        <w:suppressAutoHyphens/>
        <w:spacing w:after="0" w:line="240" w:lineRule="auto"/>
        <w:ind w:left="1134"/>
        <w:rPr>
          <w:rFonts w:ascii="Times New Roman" w:hAnsi="Times New Roman"/>
        </w:rPr>
      </w:pPr>
      <w:r w:rsidRPr="0066196E">
        <w:rPr>
          <w:rFonts w:ascii="Times New Roman" w:hAnsi="Times New Roman"/>
        </w:rPr>
        <w:t>12.</w:t>
      </w:r>
      <w:r w:rsidR="005961FD">
        <w:rPr>
          <w:rFonts w:ascii="Times New Roman" w:hAnsi="Times New Roman"/>
        </w:rPr>
        <w:t xml:space="preserve"> 2014</w:t>
      </w:r>
      <w:r w:rsidRPr="0066196E">
        <w:rPr>
          <w:rFonts w:ascii="Times New Roman" w:hAnsi="Times New Roman"/>
        </w:rPr>
        <w:t xml:space="preserve"> Koncert v CC centre – A. Horňáková, I. Horňák, A. Miklášová, O. Kadlečík</w:t>
      </w:r>
    </w:p>
    <w:p w:rsidR="0098045B" w:rsidRPr="0066196E" w:rsidRDefault="0098045B" w:rsidP="005961FD">
      <w:pPr>
        <w:pStyle w:val="Odsekzoznamu"/>
        <w:pBdr>
          <w:top w:val="nil"/>
          <w:left w:val="nil"/>
          <w:bottom w:val="nil"/>
          <w:right w:val="nil"/>
        </w:pBdr>
        <w:tabs>
          <w:tab w:val="left" w:pos="1070"/>
        </w:tabs>
        <w:suppressAutoHyphens/>
        <w:spacing w:after="0" w:line="240" w:lineRule="auto"/>
        <w:ind w:left="1134"/>
        <w:rPr>
          <w:rFonts w:ascii="Times New Roman" w:hAnsi="Times New Roman"/>
        </w:rPr>
      </w:pPr>
      <w:r w:rsidRPr="0066196E">
        <w:rPr>
          <w:rFonts w:ascii="Times New Roman" w:hAnsi="Times New Roman"/>
        </w:rPr>
        <w:t>15. 12.</w:t>
      </w:r>
      <w:r w:rsidR="005961FD">
        <w:rPr>
          <w:rFonts w:ascii="Times New Roman" w:hAnsi="Times New Roman"/>
        </w:rPr>
        <w:t xml:space="preserve"> 2014</w:t>
      </w:r>
      <w:r w:rsidRPr="0066196E">
        <w:rPr>
          <w:rFonts w:ascii="Times New Roman" w:hAnsi="Times New Roman"/>
        </w:rPr>
        <w:t xml:space="preserve"> Master class prof. P. Langera – A. Horňáková, I. Horňák</w:t>
      </w:r>
    </w:p>
    <w:p w:rsidR="0098045B" w:rsidRPr="0066196E" w:rsidRDefault="0098045B" w:rsidP="005961FD">
      <w:pPr>
        <w:pStyle w:val="Odsekzoznamu"/>
        <w:pBdr>
          <w:top w:val="nil"/>
          <w:left w:val="nil"/>
          <w:bottom w:val="nil"/>
          <w:right w:val="nil"/>
        </w:pBdr>
        <w:tabs>
          <w:tab w:val="left" w:pos="1070"/>
        </w:tabs>
        <w:suppressAutoHyphens/>
        <w:spacing w:after="0" w:line="240" w:lineRule="auto"/>
        <w:ind w:left="1134"/>
        <w:rPr>
          <w:rFonts w:ascii="Times New Roman" w:hAnsi="Times New Roman"/>
        </w:rPr>
      </w:pPr>
      <w:r w:rsidRPr="0066196E">
        <w:rPr>
          <w:rFonts w:ascii="Times New Roman" w:hAnsi="Times New Roman"/>
        </w:rPr>
        <w:t>20.</w:t>
      </w:r>
      <w:r w:rsidR="005961FD">
        <w:rPr>
          <w:rFonts w:ascii="Times New Roman" w:hAnsi="Times New Roman"/>
        </w:rPr>
        <w:t xml:space="preserve"> </w:t>
      </w:r>
      <w:r w:rsidRPr="0066196E">
        <w:rPr>
          <w:rFonts w:ascii="Times New Roman" w:hAnsi="Times New Roman"/>
        </w:rPr>
        <w:t>2.</w:t>
      </w:r>
      <w:r w:rsidR="005961FD">
        <w:rPr>
          <w:rFonts w:ascii="Times New Roman" w:hAnsi="Times New Roman"/>
        </w:rPr>
        <w:t xml:space="preserve"> </w:t>
      </w:r>
      <w:r w:rsidR="005961FD">
        <w:rPr>
          <w:rFonts w:eastAsia="Times New Roman Bold"/>
        </w:rPr>
        <w:t>2015</w:t>
      </w:r>
      <w:r w:rsidRPr="0066196E">
        <w:rPr>
          <w:rFonts w:ascii="Times New Roman" w:hAnsi="Times New Roman"/>
        </w:rPr>
        <w:t xml:space="preserve"> Komorný koncert, ZUŠ Senica - A. Horňáková</w:t>
      </w:r>
    </w:p>
    <w:p w:rsidR="0098045B" w:rsidRPr="0066196E" w:rsidRDefault="0098045B" w:rsidP="005961FD">
      <w:pPr>
        <w:pStyle w:val="Odsekzoznamu"/>
        <w:pBdr>
          <w:top w:val="nil"/>
          <w:left w:val="nil"/>
          <w:bottom w:val="nil"/>
          <w:right w:val="nil"/>
        </w:pBdr>
        <w:tabs>
          <w:tab w:val="left" w:pos="1070"/>
        </w:tabs>
        <w:suppressAutoHyphens/>
        <w:spacing w:after="0" w:line="240" w:lineRule="auto"/>
        <w:ind w:left="1134"/>
        <w:rPr>
          <w:rFonts w:ascii="Times New Roman" w:hAnsi="Times New Roman"/>
        </w:rPr>
      </w:pPr>
      <w:r w:rsidRPr="0066196E">
        <w:rPr>
          <w:rFonts w:ascii="Times New Roman" w:hAnsi="Times New Roman"/>
        </w:rPr>
        <w:t>20.</w:t>
      </w:r>
      <w:r w:rsidR="005961FD">
        <w:rPr>
          <w:rFonts w:ascii="Times New Roman" w:hAnsi="Times New Roman"/>
        </w:rPr>
        <w:t xml:space="preserve"> </w:t>
      </w:r>
      <w:r w:rsidRPr="0066196E">
        <w:rPr>
          <w:rFonts w:ascii="Times New Roman" w:hAnsi="Times New Roman"/>
        </w:rPr>
        <w:t>3.</w:t>
      </w:r>
      <w:r w:rsidR="005961FD">
        <w:rPr>
          <w:rFonts w:ascii="Times New Roman" w:hAnsi="Times New Roman"/>
        </w:rPr>
        <w:t xml:space="preserve"> </w:t>
      </w:r>
      <w:r w:rsidR="005961FD">
        <w:rPr>
          <w:rFonts w:eastAsia="Times New Roman Bold"/>
        </w:rPr>
        <w:t>2015</w:t>
      </w:r>
      <w:r w:rsidRPr="0066196E">
        <w:rPr>
          <w:rFonts w:ascii="Times New Roman" w:hAnsi="Times New Roman"/>
        </w:rPr>
        <w:t xml:space="preserve"> Komorný koncert, ZUŠ Prievidza – S. Michalec</w:t>
      </w:r>
    </w:p>
    <w:p w:rsidR="00530D3D" w:rsidRDefault="0098045B" w:rsidP="00530D3D">
      <w:pPr>
        <w:pStyle w:val="Odsekzoznamu"/>
        <w:pBdr>
          <w:top w:val="nil"/>
          <w:left w:val="nil"/>
          <w:bottom w:val="nil"/>
          <w:right w:val="nil"/>
        </w:pBdr>
        <w:tabs>
          <w:tab w:val="left" w:pos="1070"/>
        </w:tabs>
        <w:suppressAutoHyphens/>
        <w:spacing w:after="0" w:line="240" w:lineRule="auto"/>
        <w:ind w:left="1134"/>
        <w:rPr>
          <w:rFonts w:ascii="Times New Roman" w:hAnsi="Times New Roman"/>
        </w:rPr>
      </w:pPr>
      <w:r w:rsidRPr="0066196E">
        <w:rPr>
          <w:rFonts w:ascii="Times New Roman" w:hAnsi="Times New Roman"/>
        </w:rPr>
        <w:t>28.</w:t>
      </w:r>
      <w:r w:rsidR="005961FD">
        <w:rPr>
          <w:rFonts w:ascii="Times New Roman" w:hAnsi="Times New Roman"/>
        </w:rPr>
        <w:t xml:space="preserve"> </w:t>
      </w:r>
      <w:r w:rsidRPr="0066196E">
        <w:rPr>
          <w:rFonts w:ascii="Times New Roman" w:hAnsi="Times New Roman"/>
        </w:rPr>
        <w:t xml:space="preserve">3. </w:t>
      </w:r>
      <w:r w:rsidR="005961FD">
        <w:rPr>
          <w:rFonts w:eastAsia="Times New Roman Bold"/>
        </w:rPr>
        <w:t xml:space="preserve">2015 </w:t>
      </w:r>
      <w:r w:rsidRPr="0066196E">
        <w:rPr>
          <w:rFonts w:ascii="Times New Roman" w:hAnsi="Times New Roman"/>
        </w:rPr>
        <w:t>Komorný koncert, Nitra, Ponitranské múzeum, A. Miklášová</w:t>
      </w:r>
    </w:p>
    <w:p w:rsidR="00395B86" w:rsidRPr="00395B86" w:rsidRDefault="0098045B" w:rsidP="007730DD">
      <w:pPr>
        <w:pStyle w:val="Odsekzoznamu"/>
        <w:numPr>
          <w:ilvl w:val="0"/>
          <w:numId w:val="260"/>
        </w:numPr>
        <w:pBdr>
          <w:top w:val="nil"/>
          <w:left w:val="nil"/>
          <w:bottom w:val="nil"/>
          <w:right w:val="nil"/>
        </w:pBdr>
        <w:tabs>
          <w:tab w:val="left" w:pos="1070"/>
        </w:tabs>
        <w:suppressAutoHyphens/>
        <w:ind w:hanging="11"/>
        <w:rPr>
          <w:sz w:val="28"/>
          <w:szCs w:val="28"/>
        </w:rPr>
      </w:pPr>
      <w:r w:rsidRPr="00530D3D">
        <w:t>30.</w:t>
      </w:r>
      <w:r w:rsidR="005961FD" w:rsidRPr="00530D3D">
        <w:t xml:space="preserve"> </w:t>
      </w:r>
      <w:r w:rsidRPr="00530D3D">
        <w:t>3. – 1.</w:t>
      </w:r>
      <w:r w:rsidR="005961FD" w:rsidRPr="00530D3D">
        <w:t xml:space="preserve"> </w:t>
      </w:r>
      <w:r w:rsidRPr="00530D3D">
        <w:t xml:space="preserve">4. </w:t>
      </w:r>
      <w:r w:rsidR="005961FD" w:rsidRPr="00530D3D">
        <w:rPr>
          <w:rFonts w:eastAsia="Times New Roman Bold"/>
        </w:rPr>
        <w:t xml:space="preserve">2015  </w:t>
      </w:r>
      <w:r w:rsidR="00395B86">
        <w:rPr>
          <w:rFonts w:eastAsia="Times New Roman Bold"/>
        </w:rPr>
        <w:t xml:space="preserve">na </w:t>
      </w:r>
      <w:r w:rsidRPr="00530D3D">
        <w:t>Súťaž</w:t>
      </w:r>
      <w:r w:rsidR="00395B86">
        <w:t>i</w:t>
      </w:r>
      <w:r w:rsidRPr="00530D3D">
        <w:t xml:space="preserve"> </w:t>
      </w:r>
      <w:r w:rsidR="00395B86">
        <w:t>študentov</w:t>
      </w:r>
      <w:r w:rsidRPr="00530D3D">
        <w:t xml:space="preserve"> konzervatórií</w:t>
      </w:r>
      <w:r w:rsidR="00395B86">
        <w:t xml:space="preserve"> Slovenskej republiky v hre na kl</w:t>
      </w:r>
      <w:r w:rsidR="00806C55">
        <w:t xml:space="preserve">avíri, </w:t>
      </w:r>
    </w:p>
    <w:p w:rsidR="0098045B" w:rsidRPr="0066196E" w:rsidRDefault="00395B86" w:rsidP="00395B86">
      <w:pPr>
        <w:pStyle w:val="Odsekzoznamu"/>
        <w:pBdr>
          <w:top w:val="nil"/>
          <w:left w:val="nil"/>
          <w:bottom w:val="nil"/>
          <w:right w:val="nil"/>
        </w:pBdr>
        <w:tabs>
          <w:tab w:val="left" w:pos="1070"/>
        </w:tabs>
        <w:suppressAutoHyphens/>
        <w:rPr>
          <w:sz w:val="28"/>
          <w:szCs w:val="28"/>
        </w:rPr>
      </w:pPr>
      <w:r>
        <w:t>získala jej študentka Aneta Horňáková, čestné uznanie</w:t>
      </w:r>
    </w:p>
    <w:p w:rsidR="0098045B" w:rsidRPr="0066196E" w:rsidRDefault="0098045B" w:rsidP="0098045B">
      <w:pPr>
        <w:pStyle w:val="Normlny1"/>
        <w:widowControl w:val="0"/>
        <w:tabs>
          <w:tab w:val="left" w:pos="284"/>
        </w:tabs>
        <w:jc w:val="both"/>
        <w:rPr>
          <w:rFonts w:cs="Times New Roman"/>
          <w:color w:val="auto"/>
          <w:u w:val="single"/>
        </w:rPr>
      </w:pPr>
      <w:r w:rsidRPr="0066196E">
        <w:rPr>
          <w:rFonts w:cs="Times New Roman"/>
          <w:color w:val="auto"/>
          <w:u w:val="single"/>
        </w:rPr>
        <w:t>Anikó Patkoló</w:t>
      </w:r>
    </w:p>
    <w:p w:rsidR="0098045B" w:rsidRPr="0066196E" w:rsidRDefault="0098045B" w:rsidP="007730DD">
      <w:pPr>
        <w:pStyle w:val="Normlny1"/>
        <w:widowControl w:val="0"/>
        <w:numPr>
          <w:ilvl w:val="0"/>
          <w:numId w:val="137"/>
        </w:numPr>
        <w:tabs>
          <w:tab w:val="left" w:pos="539"/>
          <w:tab w:val="left" w:pos="709"/>
          <w:tab w:val="left" w:pos="851"/>
          <w:tab w:val="left" w:pos="8789"/>
        </w:tabs>
        <w:ind w:left="1070" w:hanging="219"/>
        <w:jc w:val="both"/>
        <w:rPr>
          <w:rFonts w:cs="Times New Roman"/>
          <w:color w:val="auto"/>
        </w:rPr>
      </w:pPr>
      <w:r w:rsidRPr="0066196E">
        <w:rPr>
          <w:rFonts w:cs="Times New Roman"/>
          <w:color w:val="auto"/>
        </w:rPr>
        <w:t>koncertná umelkyňa</w:t>
      </w:r>
    </w:p>
    <w:p w:rsidR="0098045B" w:rsidRPr="0066196E" w:rsidRDefault="0098045B" w:rsidP="007730DD">
      <w:pPr>
        <w:pStyle w:val="Normlny1"/>
        <w:widowControl w:val="0"/>
        <w:numPr>
          <w:ilvl w:val="0"/>
          <w:numId w:val="137"/>
        </w:numPr>
        <w:tabs>
          <w:tab w:val="left" w:pos="709"/>
          <w:tab w:val="left" w:pos="851"/>
          <w:tab w:val="left" w:pos="1134"/>
        </w:tabs>
        <w:ind w:left="567" w:firstLine="284"/>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98045B" w:rsidRPr="0066196E" w:rsidRDefault="0098045B" w:rsidP="007730DD">
      <w:pPr>
        <w:pStyle w:val="Normlny1"/>
        <w:widowControl w:val="0"/>
        <w:numPr>
          <w:ilvl w:val="0"/>
          <w:numId w:val="138"/>
        </w:numPr>
        <w:tabs>
          <w:tab w:val="left" w:pos="539"/>
          <w:tab w:val="left" w:pos="709"/>
          <w:tab w:val="left" w:pos="851"/>
          <w:tab w:val="left" w:pos="8789"/>
        </w:tabs>
        <w:ind w:left="1070" w:hanging="219"/>
        <w:jc w:val="both"/>
        <w:rPr>
          <w:rFonts w:cs="Times New Roman"/>
          <w:color w:val="auto"/>
        </w:rPr>
      </w:pPr>
      <w:r w:rsidRPr="0066196E">
        <w:rPr>
          <w:rFonts w:cs="Times New Roman"/>
          <w:color w:val="auto"/>
        </w:rPr>
        <w:t>lektorka Medzinárodných speváckych kurzov, Brno, Baden</w:t>
      </w:r>
    </w:p>
    <w:p w:rsidR="0098045B" w:rsidRPr="0066196E" w:rsidRDefault="0098045B" w:rsidP="0098045B">
      <w:pPr>
        <w:pStyle w:val="Normlny1"/>
        <w:widowControl w:val="0"/>
        <w:tabs>
          <w:tab w:val="left" w:pos="284"/>
          <w:tab w:val="left" w:pos="360"/>
          <w:tab w:val="left" w:pos="539"/>
          <w:tab w:val="left" w:pos="851"/>
          <w:tab w:val="left" w:pos="8789"/>
        </w:tabs>
        <w:rPr>
          <w:rFonts w:eastAsia="Times New Roman Bold" w:cs="Times New Roman"/>
          <w:color w:val="auto"/>
          <w:u w:val="single"/>
        </w:rPr>
      </w:pPr>
    </w:p>
    <w:p w:rsidR="0098045B" w:rsidRPr="0066196E" w:rsidRDefault="0098045B" w:rsidP="0098045B">
      <w:pPr>
        <w:pStyle w:val="Normlny1"/>
        <w:widowControl w:val="0"/>
        <w:tabs>
          <w:tab w:val="left" w:pos="284"/>
          <w:tab w:val="left" w:pos="360"/>
          <w:tab w:val="left" w:pos="539"/>
          <w:tab w:val="left" w:pos="851"/>
          <w:tab w:val="left" w:pos="8789"/>
        </w:tabs>
        <w:rPr>
          <w:rFonts w:cs="Times New Roman"/>
          <w:color w:val="auto"/>
          <w:u w:val="single"/>
        </w:rPr>
      </w:pPr>
      <w:r w:rsidRPr="0066196E">
        <w:rPr>
          <w:rFonts w:cs="Times New Roman"/>
          <w:color w:val="auto"/>
          <w:u w:val="single"/>
        </w:rPr>
        <w:t>Mgr. art. Karin Remencová, ArtD.</w:t>
      </w:r>
    </w:p>
    <w:p w:rsidR="0098045B" w:rsidRPr="0066196E" w:rsidRDefault="00C81CC9" w:rsidP="007730DD">
      <w:pPr>
        <w:pStyle w:val="Normlny1"/>
        <w:widowControl w:val="0"/>
        <w:numPr>
          <w:ilvl w:val="0"/>
          <w:numId w:val="262"/>
        </w:numPr>
        <w:tabs>
          <w:tab w:val="left" w:pos="142"/>
          <w:tab w:val="left" w:pos="539"/>
          <w:tab w:val="left" w:pos="851"/>
          <w:tab w:val="left" w:pos="8789"/>
        </w:tabs>
        <w:jc w:val="both"/>
        <w:rPr>
          <w:rFonts w:cs="Times New Roman"/>
          <w:color w:val="auto"/>
        </w:rPr>
      </w:pPr>
      <w:r>
        <w:rPr>
          <w:rFonts w:cs="Times New Roman"/>
          <w:color w:val="auto"/>
        </w:rPr>
        <w:t>koncertná umelkyňa, klavi</w:t>
      </w:r>
      <w:r w:rsidR="0098045B" w:rsidRPr="0066196E">
        <w:rPr>
          <w:rFonts w:cs="Times New Roman"/>
          <w:color w:val="auto"/>
        </w:rPr>
        <w:t>ristka</w:t>
      </w:r>
    </w:p>
    <w:p w:rsidR="0098045B" w:rsidRPr="0066196E" w:rsidRDefault="0098045B" w:rsidP="007730DD">
      <w:pPr>
        <w:pStyle w:val="Normlny1"/>
        <w:widowControl w:val="0"/>
        <w:numPr>
          <w:ilvl w:val="0"/>
          <w:numId w:val="262"/>
        </w:numPr>
        <w:tabs>
          <w:tab w:val="left" w:pos="142"/>
          <w:tab w:val="left" w:pos="851"/>
          <w:tab w:val="left" w:pos="8789"/>
        </w:tabs>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98045B" w:rsidRPr="0066196E" w:rsidRDefault="0098045B" w:rsidP="007730DD">
      <w:pPr>
        <w:pStyle w:val="Normlny1"/>
        <w:widowControl w:val="0"/>
        <w:numPr>
          <w:ilvl w:val="0"/>
          <w:numId w:val="262"/>
        </w:numPr>
        <w:tabs>
          <w:tab w:val="left" w:pos="142"/>
          <w:tab w:val="left" w:pos="539"/>
          <w:tab w:val="left" w:pos="851"/>
          <w:tab w:val="left" w:pos="8789"/>
        </w:tabs>
        <w:jc w:val="both"/>
        <w:rPr>
          <w:rFonts w:cs="Times New Roman"/>
          <w:color w:val="auto"/>
        </w:rPr>
      </w:pPr>
      <w:r w:rsidRPr="0066196E">
        <w:rPr>
          <w:rFonts w:cs="Times New Roman"/>
          <w:color w:val="auto"/>
        </w:rPr>
        <w:t>9.</w:t>
      </w:r>
      <w:r w:rsidR="00C81CC9">
        <w:rPr>
          <w:rFonts w:cs="Times New Roman"/>
          <w:color w:val="auto"/>
        </w:rPr>
        <w:t xml:space="preserve"> </w:t>
      </w:r>
      <w:r w:rsidRPr="0066196E">
        <w:rPr>
          <w:rFonts w:cs="Times New Roman"/>
          <w:color w:val="auto"/>
        </w:rPr>
        <w:t>12.</w:t>
      </w:r>
      <w:r w:rsidR="00C81CC9">
        <w:rPr>
          <w:rFonts w:cs="Times New Roman"/>
          <w:color w:val="auto"/>
        </w:rPr>
        <w:t xml:space="preserve"> 2014</w:t>
      </w:r>
      <w:r w:rsidRPr="0066196E">
        <w:rPr>
          <w:rFonts w:cs="Times New Roman"/>
          <w:color w:val="auto"/>
        </w:rPr>
        <w:t xml:space="preserve"> Seminárna sála Univerzitnej knižnice – vokálny koncert</w:t>
      </w:r>
    </w:p>
    <w:p w:rsidR="0098045B" w:rsidRPr="0066196E" w:rsidRDefault="0098045B" w:rsidP="007730DD">
      <w:pPr>
        <w:pStyle w:val="Normlny1"/>
        <w:widowControl w:val="0"/>
        <w:numPr>
          <w:ilvl w:val="0"/>
          <w:numId w:val="262"/>
        </w:numPr>
        <w:tabs>
          <w:tab w:val="left" w:pos="142"/>
          <w:tab w:val="left" w:pos="539"/>
          <w:tab w:val="left" w:pos="851"/>
          <w:tab w:val="left" w:pos="8789"/>
        </w:tabs>
        <w:jc w:val="both"/>
        <w:rPr>
          <w:rFonts w:cs="Times New Roman"/>
          <w:color w:val="auto"/>
        </w:rPr>
      </w:pPr>
      <w:r w:rsidRPr="0066196E">
        <w:rPr>
          <w:rFonts w:cs="Times New Roman"/>
          <w:color w:val="auto"/>
        </w:rPr>
        <w:t>23.</w:t>
      </w:r>
      <w:r w:rsidR="00C81CC9">
        <w:rPr>
          <w:rFonts w:cs="Times New Roman"/>
          <w:color w:val="auto"/>
        </w:rPr>
        <w:t xml:space="preserve"> </w:t>
      </w:r>
      <w:r w:rsidRPr="0066196E">
        <w:rPr>
          <w:rFonts w:cs="Times New Roman"/>
          <w:color w:val="auto"/>
        </w:rPr>
        <w:t xml:space="preserve">3. </w:t>
      </w:r>
      <w:r w:rsidR="00C81CC9">
        <w:rPr>
          <w:rFonts w:cs="Times New Roman"/>
          <w:color w:val="auto"/>
        </w:rPr>
        <w:t xml:space="preserve">2014 </w:t>
      </w:r>
      <w:r w:rsidRPr="0066196E">
        <w:rPr>
          <w:rFonts w:cs="Times New Roman"/>
          <w:color w:val="auto"/>
        </w:rPr>
        <w:t>Moyzesova sieň, Komorný koncert s A. Nádlerom</w:t>
      </w:r>
    </w:p>
    <w:p w:rsidR="0098045B" w:rsidRPr="00C81CC9" w:rsidRDefault="0098045B" w:rsidP="007730DD">
      <w:pPr>
        <w:pStyle w:val="Normlny1"/>
        <w:widowControl w:val="0"/>
        <w:numPr>
          <w:ilvl w:val="0"/>
          <w:numId w:val="262"/>
        </w:numPr>
        <w:tabs>
          <w:tab w:val="left" w:pos="142"/>
          <w:tab w:val="left" w:pos="539"/>
          <w:tab w:val="left" w:pos="851"/>
          <w:tab w:val="left" w:pos="8789"/>
        </w:tabs>
        <w:jc w:val="both"/>
        <w:rPr>
          <w:rFonts w:cs="Times New Roman"/>
          <w:color w:val="auto"/>
        </w:rPr>
      </w:pPr>
      <w:r w:rsidRPr="0066196E">
        <w:rPr>
          <w:rFonts w:cs="Times New Roman"/>
          <w:color w:val="auto"/>
        </w:rPr>
        <w:t>15.</w:t>
      </w:r>
      <w:r w:rsidR="00C81CC9">
        <w:rPr>
          <w:rFonts w:cs="Times New Roman"/>
          <w:color w:val="auto"/>
        </w:rPr>
        <w:t xml:space="preserve"> </w:t>
      </w:r>
      <w:r w:rsidRPr="0066196E">
        <w:rPr>
          <w:rFonts w:cs="Times New Roman"/>
          <w:color w:val="auto"/>
        </w:rPr>
        <w:t xml:space="preserve">2. </w:t>
      </w:r>
      <w:r w:rsidR="00C81CC9">
        <w:rPr>
          <w:rFonts w:cs="Times New Roman"/>
          <w:color w:val="auto"/>
        </w:rPr>
        <w:t xml:space="preserve">2015 </w:t>
      </w:r>
      <w:r w:rsidRPr="0066196E">
        <w:rPr>
          <w:rFonts w:cs="Times New Roman"/>
          <w:color w:val="auto"/>
        </w:rPr>
        <w:t xml:space="preserve">Kostol Palisády, komorný recitál s B. Gálovou v rámci cyklu Hudobné večery </w:t>
      </w:r>
      <w:r w:rsidRPr="00C81CC9">
        <w:rPr>
          <w:rFonts w:cs="Times New Roman"/>
          <w:color w:val="auto"/>
        </w:rPr>
        <w:t>na Palisádach</w:t>
      </w:r>
    </w:p>
    <w:p w:rsidR="0098045B" w:rsidRPr="0066196E" w:rsidRDefault="0098045B" w:rsidP="007730DD">
      <w:pPr>
        <w:pStyle w:val="Normlny1"/>
        <w:widowControl w:val="0"/>
        <w:numPr>
          <w:ilvl w:val="0"/>
          <w:numId w:val="262"/>
        </w:numPr>
        <w:tabs>
          <w:tab w:val="left" w:pos="142"/>
          <w:tab w:val="left" w:pos="851"/>
          <w:tab w:val="left" w:pos="8789"/>
        </w:tabs>
        <w:jc w:val="both"/>
        <w:rPr>
          <w:rFonts w:cs="Times New Roman"/>
          <w:color w:val="auto"/>
        </w:rPr>
      </w:pPr>
      <w:r w:rsidRPr="0066196E">
        <w:rPr>
          <w:rFonts w:cs="Times New Roman"/>
          <w:color w:val="auto"/>
        </w:rPr>
        <w:t>3.</w:t>
      </w:r>
      <w:r w:rsidR="003D0E2D">
        <w:rPr>
          <w:rFonts w:cs="Times New Roman"/>
          <w:color w:val="auto"/>
        </w:rPr>
        <w:t xml:space="preserve"> </w:t>
      </w:r>
      <w:r w:rsidRPr="0066196E">
        <w:rPr>
          <w:rFonts w:cs="Times New Roman"/>
          <w:color w:val="auto"/>
        </w:rPr>
        <w:t xml:space="preserve">6. </w:t>
      </w:r>
      <w:r w:rsidR="003D0E2D">
        <w:rPr>
          <w:rFonts w:cs="Times New Roman"/>
          <w:color w:val="auto"/>
        </w:rPr>
        <w:t xml:space="preserve">2015 </w:t>
      </w:r>
      <w:r w:rsidRPr="0066196E">
        <w:rPr>
          <w:rFonts w:cs="Times New Roman"/>
          <w:color w:val="auto"/>
        </w:rPr>
        <w:t>Rakúske kultúrne centrum, Komorný koncert s Ľ. Gabčom</w:t>
      </w:r>
    </w:p>
    <w:p w:rsidR="0098045B" w:rsidRPr="0066196E" w:rsidRDefault="0098045B" w:rsidP="007730DD">
      <w:pPr>
        <w:pStyle w:val="Normlny1"/>
        <w:widowControl w:val="0"/>
        <w:numPr>
          <w:ilvl w:val="0"/>
          <w:numId w:val="262"/>
        </w:numPr>
        <w:tabs>
          <w:tab w:val="left" w:pos="142"/>
          <w:tab w:val="left" w:pos="851"/>
          <w:tab w:val="left" w:pos="8789"/>
        </w:tabs>
        <w:jc w:val="both"/>
        <w:rPr>
          <w:rFonts w:cs="Times New Roman"/>
          <w:color w:val="auto"/>
        </w:rPr>
      </w:pPr>
      <w:r w:rsidRPr="0066196E">
        <w:rPr>
          <w:rFonts w:cs="Times New Roman"/>
          <w:color w:val="auto"/>
        </w:rPr>
        <w:t>14.</w:t>
      </w:r>
      <w:r w:rsidR="003D0E2D">
        <w:rPr>
          <w:rFonts w:cs="Times New Roman"/>
          <w:color w:val="auto"/>
        </w:rPr>
        <w:t xml:space="preserve"> </w:t>
      </w:r>
      <w:r w:rsidRPr="0066196E">
        <w:rPr>
          <w:rFonts w:cs="Times New Roman"/>
          <w:color w:val="auto"/>
        </w:rPr>
        <w:t xml:space="preserve">6. </w:t>
      </w:r>
      <w:r w:rsidR="003D0E2D">
        <w:rPr>
          <w:rFonts w:cs="Times New Roman"/>
          <w:color w:val="auto"/>
        </w:rPr>
        <w:t xml:space="preserve">2015 </w:t>
      </w:r>
      <w:r w:rsidRPr="0066196E">
        <w:rPr>
          <w:rFonts w:cs="Times New Roman"/>
          <w:color w:val="auto"/>
        </w:rPr>
        <w:t>Nitra, synag</w:t>
      </w:r>
      <w:r w:rsidR="00C81CC9">
        <w:rPr>
          <w:rFonts w:cs="Times New Roman"/>
          <w:color w:val="auto"/>
        </w:rPr>
        <w:t>óga, komorný vokálny recitál  (</w:t>
      </w:r>
      <w:r w:rsidRPr="0066196E">
        <w:rPr>
          <w:rFonts w:cs="Times New Roman"/>
          <w:color w:val="auto"/>
        </w:rPr>
        <w:t>Benda, Purdeš)</w:t>
      </w:r>
    </w:p>
    <w:p w:rsidR="0098045B" w:rsidRPr="0066196E" w:rsidRDefault="0098045B" w:rsidP="003D0E2D">
      <w:pPr>
        <w:pStyle w:val="Normlny1"/>
        <w:widowControl w:val="0"/>
        <w:tabs>
          <w:tab w:val="left" w:pos="142"/>
          <w:tab w:val="left" w:pos="539"/>
          <w:tab w:val="left" w:pos="851"/>
          <w:tab w:val="left" w:pos="8789"/>
        </w:tabs>
        <w:ind w:hanging="207"/>
        <w:jc w:val="both"/>
        <w:rPr>
          <w:rFonts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lastRenderedPageBreak/>
        <w:t>Mgr. art. Ján Remenec</w:t>
      </w:r>
    </w:p>
    <w:p w:rsidR="0098045B" w:rsidRPr="0066196E" w:rsidRDefault="0098045B" w:rsidP="007730DD">
      <w:pPr>
        <w:pStyle w:val="Normlny1"/>
        <w:widowControl w:val="0"/>
        <w:numPr>
          <w:ilvl w:val="0"/>
          <w:numId w:val="139"/>
        </w:numPr>
        <w:tabs>
          <w:tab w:val="left" w:pos="284"/>
          <w:tab w:val="left" w:pos="539"/>
          <w:tab w:val="left" w:pos="851"/>
          <w:tab w:val="left" w:pos="8789"/>
        </w:tabs>
        <w:ind w:left="567"/>
        <w:jc w:val="both"/>
        <w:rPr>
          <w:rFonts w:cs="Times New Roman"/>
          <w:color w:val="auto"/>
        </w:rPr>
      </w:pPr>
      <w:r w:rsidRPr="0066196E">
        <w:rPr>
          <w:rFonts w:cs="Times New Roman"/>
          <w:color w:val="auto"/>
        </w:rPr>
        <w:t>koncertný umelec, klavirista</w:t>
      </w:r>
    </w:p>
    <w:p w:rsidR="0098045B" w:rsidRPr="0066196E" w:rsidRDefault="0098045B" w:rsidP="007730DD">
      <w:pPr>
        <w:pStyle w:val="Normlny1"/>
        <w:widowControl w:val="0"/>
        <w:numPr>
          <w:ilvl w:val="0"/>
          <w:numId w:val="139"/>
        </w:numPr>
        <w:tabs>
          <w:tab w:val="left" w:pos="284"/>
          <w:tab w:val="left" w:pos="539"/>
          <w:tab w:val="left" w:pos="851"/>
          <w:tab w:val="left" w:pos="8789"/>
        </w:tabs>
        <w:ind w:left="567"/>
        <w:jc w:val="both"/>
        <w:rPr>
          <w:rFonts w:cs="Times New Roman"/>
          <w:color w:val="auto"/>
        </w:rPr>
      </w:pPr>
      <w:r w:rsidRPr="0066196E">
        <w:rPr>
          <w:rFonts w:cs="Times New Roman"/>
          <w:color w:val="auto"/>
        </w:rPr>
        <w:t>pedag</w:t>
      </w:r>
      <w:r w:rsidRPr="0066196E">
        <w:rPr>
          <w:rFonts w:cs="Times New Roman"/>
          <w:color w:val="auto"/>
          <w:sz w:val="20"/>
        </w:rPr>
        <w:t>ó</w:t>
      </w:r>
      <w:r w:rsidRPr="0066196E">
        <w:rPr>
          <w:rFonts w:cs="Times New Roman"/>
          <w:color w:val="auto"/>
        </w:rPr>
        <w:t>g klavírnej spolupr</w:t>
      </w:r>
      <w:r w:rsidRPr="0066196E">
        <w:rPr>
          <w:rFonts w:cs="Times New Roman"/>
          <w:color w:val="auto"/>
          <w:sz w:val="22"/>
        </w:rPr>
        <w:t>á</w:t>
      </w:r>
      <w:r w:rsidRPr="0066196E">
        <w:rPr>
          <w:rFonts w:cs="Times New Roman"/>
          <w:color w:val="auto"/>
        </w:rPr>
        <w:t>ce</w:t>
      </w:r>
    </w:p>
    <w:p w:rsidR="0098045B" w:rsidRPr="0066196E" w:rsidRDefault="0098045B" w:rsidP="007730DD">
      <w:pPr>
        <w:pStyle w:val="Normlny1"/>
        <w:widowControl w:val="0"/>
        <w:numPr>
          <w:ilvl w:val="0"/>
          <w:numId w:val="140"/>
        </w:numPr>
        <w:tabs>
          <w:tab w:val="left" w:pos="284"/>
          <w:tab w:val="left" w:pos="539"/>
          <w:tab w:val="left" w:pos="851"/>
          <w:tab w:val="left" w:pos="8789"/>
        </w:tabs>
        <w:ind w:left="567"/>
        <w:jc w:val="both"/>
        <w:rPr>
          <w:rFonts w:cs="Times New Roman"/>
          <w:color w:val="auto"/>
        </w:rPr>
      </w:pPr>
      <w:r w:rsidRPr="0066196E">
        <w:rPr>
          <w:rFonts w:cs="Times New Roman"/>
          <w:color w:val="auto"/>
        </w:rPr>
        <w:t>Súťaž študentov konzervatórií SR v hre na husliach, Žilina, 30.3. – 1. 4. 2015</w:t>
      </w:r>
    </w:p>
    <w:p w:rsidR="0098045B" w:rsidRPr="0066196E" w:rsidRDefault="0098045B" w:rsidP="007730DD">
      <w:pPr>
        <w:pStyle w:val="Normlny1"/>
        <w:widowControl w:val="0"/>
        <w:numPr>
          <w:ilvl w:val="0"/>
          <w:numId w:val="140"/>
        </w:numPr>
        <w:tabs>
          <w:tab w:val="left" w:pos="284"/>
          <w:tab w:val="left" w:pos="539"/>
          <w:tab w:val="left" w:pos="851"/>
          <w:tab w:val="left" w:pos="8789"/>
        </w:tabs>
        <w:ind w:left="567"/>
        <w:jc w:val="both"/>
        <w:rPr>
          <w:rFonts w:cs="Times New Roman"/>
          <w:color w:val="auto"/>
        </w:rPr>
      </w:pPr>
      <w:r w:rsidRPr="0066196E">
        <w:rPr>
          <w:rFonts w:cs="Times New Roman"/>
          <w:color w:val="auto"/>
        </w:rPr>
        <w:t>lektor Letných interpretačných kurzov komornej hudby, Komárno, august 2015</w:t>
      </w:r>
    </w:p>
    <w:p w:rsidR="0098045B" w:rsidRPr="0066196E" w:rsidRDefault="0098045B" w:rsidP="0098045B">
      <w:pPr>
        <w:pStyle w:val="Normlny1"/>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Zuzana Suchanová, ArtD.</w:t>
      </w:r>
    </w:p>
    <w:p w:rsidR="0098045B" w:rsidRPr="0066196E" w:rsidRDefault="0098045B" w:rsidP="007730DD">
      <w:pPr>
        <w:pStyle w:val="Normlny1"/>
        <w:widowControl w:val="0"/>
        <w:numPr>
          <w:ilvl w:val="0"/>
          <w:numId w:val="141"/>
        </w:numPr>
        <w:tabs>
          <w:tab w:val="left" w:pos="284"/>
          <w:tab w:val="left" w:pos="539"/>
          <w:tab w:val="left" w:pos="709"/>
          <w:tab w:val="left" w:pos="851"/>
          <w:tab w:val="left" w:pos="8789"/>
        </w:tabs>
        <w:ind w:left="709"/>
        <w:jc w:val="both"/>
        <w:rPr>
          <w:rFonts w:cs="Times New Roman"/>
          <w:color w:val="auto"/>
        </w:rPr>
      </w:pPr>
      <w:r w:rsidRPr="0066196E">
        <w:rPr>
          <w:rFonts w:cs="Times New Roman"/>
          <w:color w:val="auto"/>
        </w:rPr>
        <w:t>koncertná umelkyňa</w:t>
      </w:r>
    </w:p>
    <w:p w:rsidR="0098045B" w:rsidRPr="0066196E" w:rsidRDefault="0098045B" w:rsidP="007730DD">
      <w:pPr>
        <w:pStyle w:val="Normlny1"/>
        <w:widowControl w:val="0"/>
        <w:numPr>
          <w:ilvl w:val="0"/>
          <w:numId w:val="142"/>
        </w:numPr>
        <w:tabs>
          <w:tab w:val="left" w:pos="284"/>
          <w:tab w:val="left" w:pos="539"/>
          <w:tab w:val="left" w:pos="709"/>
          <w:tab w:val="left" w:pos="851"/>
          <w:tab w:val="left" w:pos="8789"/>
        </w:tabs>
        <w:ind w:left="709"/>
        <w:jc w:val="both"/>
        <w:rPr>
          <w:rFonts w:cs="Times New Roman"/>
          <w:color w:val="auto"/>
        </w:rPr>
      </w:pPr>
      <w:r w:rsidRPr="0066196E">
        <w:rPr>
          <w:rFonts w:cs="Times New Roman"/>
          <w:color w:val="auto"/>
        </w:rPr>
        <w:t xml:space="preserve">klavírna spolupráca s huslistkou Jelou Špitkovou, huslistom V. Harvanom, čelistkou K. Kleinovou, violistom Dmitrijom Kopčákom </w:t>
      </w:r>
    </w:p>
    <w:p w:rsidR="0098045B" w:rsidRPr="0066196E" w:rsidRDefault="0098045B" w:rsidP="0098045B">
      <w:pPr>
        <w:pStyle w:val="Normlny3"/>
        <w:rPr>
          <w:rFonts w:cs="Times New Roman"/>
          <w:color w:val="auto"/>
        </w:rPr>
      </w:pPr>
    </w:p>
    <w:p w:rsidR="0098045B" w:rsidRPr="0066196E" w:rsidRDefault="0098045B" w:rsidP="0098045B">
      <w:pPr>
        <w:widowControl w:val="0"/>
        <w:autoSpaceDE w:val="0"/>
        <w:autoSpaceDN w:val="0"/>
        <w:adjustRightInd w:val="0"/>
        <w:rPr>
          <w:u w:val="single"/>
        </w:rPr>
      </w:pPr>
      <w:r w:rsidRPr="0066196E">
        <w:rPr>
          <w:u w:val="single"/>
        </w:rPr>
        <w:t>Mgr. art. Pavol Šuška, ArtD.</w:t>
      </w:r>
    </w:p>
    <w:p w:rsidR="0098045B" w:rsidRPr="0066196E" w:rsidRDefault="0098045B" w:rsidP="007730DD">
      <w:pPr>
        <w:pStyle w:val="Odsekzoznamu"/>
        <w:widowControl w:val="0"/>
        <w:numPr>
          <w:ilvl w:val="0"/>
          <w:numId w:val="235"/>
        </w:numPr>
        <w:autoSpaceDE w:val="0"/>
        <w:autoSpaceDN w:val="0"/>
        <w:adjustRightInd w:val="0"/>
        <w:spacing w:after="0" w:line="240" w:lineRule="auto"/>
        <w:rPr>
          <w:rFonts w:ascii="Times New Roman" w:hAnsi="Times New Roman"/>
        </w:rPr>
      </w:pPr>
      <w:r w:rsidRPr="0066196E">
        <w:rPr>
          <w:rFonts w:ascii="Times New Roman" w:hAnsi="Times New Roman"/>
        </w:rPr>
        <w:t>pedagóg klavírnej spolupráce hudobno-dramatického odboru</w:t>
      </w:r>
    </w:p>
    <w:p w:rsidR="0098045B" w:rsidRPr="0066196E" w:rsidRDefault="0098045B" w:rsidP="007730DD">
      <w:pPr>
        <w:pStyle w:val="Odsekzoznamu"/>
        <w:widowControl w:val="0"/>
        <w:numPr>
          <w:ilvl w:val="0"/>
          <w:numId w:val="235"/>
        </w:numPr>
        <w:autoSpaceDE w:val="0"/>
        <w:autoSpaceDN w:val="0"/>
        <w:adjustRightInd w:val="0"/>
        <w:spacing w:after="0" w:line="240" w:lineRule="auto"/>
        <w:rPr>
          <w:rFonts w:ascii="Times New Roman" w:hAnsi="Times New Roman"/>
        </w:rPr>
      </w:pPr>
      <w:r w:rsidRPr="0066196E">
        <w:rPr>
          <w:rFonts w:ascii="Times New Roman" w:hAnsi="Times New Roman"/>
        </w:rPr>
        <w:t xml:space="preserve">redaktor publikácie: GRÁFOVÁ, Božena - HOCHEL, Peter: </w:t>
      </w:r>
      <w:r w:rsidRPr="0066196E">
        <w:rPr>
          <w:rFonts w:ascii="Times New Roman" w:hAnsi="Times New Roman"/>
          <w:i/>
          <w:iCs/>
        </w:rPr>
        <w:t>Začíname od Adama. Dvadsaťpäť malých vokalíz</w:t>
      </w:r>
      <w:r w:rsidRPr="0066196E">
        <w:rPr>
          <w:rFonts w:ascii="Times New Roman" w:hAnsi="Times New Roman"/>
        </w:rPr>
        <w:t xml:space="preserve">. Bratislava: Hudobné centrum 2013. </w:t>
      </w:r>
    </w:p>
    <w:p w:rsidR="0098045B" w:rsidRPr="0066196E" w:rsidRDefault="0098045B" w:rsidP="0098045B">
      <w:pPr>
        <w:pStyle w:val="Normlny3"/>
        <w:ind w:left="720"/>
        <w:rPr>
          <w:rFonts w:cs="Times New Roman"/>
          <w:color w:val="auto"/>
        </w:rPr>
      </w:pPr>
      <w:r w:rsidRPr="0066196E">
        <w:rPr>
          <w:rFonts w:cs="Times New Roman"/>
          <w:color w:val="auto"/>
        </w:rPr>
        <w:t xml:space="preserve">anotácia: Vokalízy pre študentov spevu HDO. Koncertná prezentácia a krst publikácie v spolupráci Hudobného centra a Konzervatória v Bratislave. Zostrih z prezentácie: </w:t>
      </w:r>
      <w:hyperlink r:id="rId11" w:history="1">
        <w:r w:rsidRPr="0066196E">
          <w:rPr>
            <w:rFonts w:cs="Times New Roman"/>
            <w:color w:val="auto"/>
            <w:u w:val="single" w:color="386EFF"/>
          </w:rPr>
          <w:t>https://www.youtube.com/user/musiccentre1000</w:t>
        </w:r>
      </w:hyperlink>
    </w:p>
    <w:p w:rsidR="0098045B" w:rsidRPr="0066196E" w:rsidRDefault="0098045B" w:rsidP="0098045B">
      <w:pPr>
        <w:pStyle w:val="Normlny3"/>
        <w:rPr>
          <w:rFonts w:cs="Times New Roman"/>
          <w:color w:val="auto"/>
        </w:rPr>
      </w:pPr>
    </w:p>
    <w:p w:rsidR="0098045B" w:rsidRPr="0066196E" w:rsidRDefault="0098045B" w:rsidP="0098045B">
      <w:pPr>
        <w:pStyle w:val="Normlny1"/>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Kompozično-dirigentský a hudobno-teoretický odbor</w:t>
      </w:r>
    </w:p>
    <w:p w:rsidR="0098045B" w:rsidRPr="0066196E" w:rsidRDefault="0098045B" w:rsidP="0098045B">
      <w:pPr>
        <w:pStyle w:val="Normlny1"/>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Vedúca odboru Mgr. Yveta Mierna</w:t>
      </w:r>
    </w:p>
    <w:p w:rsidR="0098045B" w:rsidRPr="0066196E" w:rsidRDefault="0098045B" w:rsidP="0098045B">
      <w:pPr>
        <w:pStyle w:val="Normlny1"/>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1"/>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Mgr. art. Ľuboš Bernáth, ArtD.</w:t>
      </w:r>
    </w:p>
    <w:p w:rsidR="0098045B" w:rsidRPr="0066196E" w:rsidRDefault="0098045B" w:rsidP="007730DD">
      <w:pPr>
        <w:pStyle w:val="Normlny1"/>
        <w:numPr>
          <w:ilvl w:val="0"/>
          <w:numId w:val="252"/>
        </w:numPr>
        <w:rPr>
          <w:rFonts w:cs="Times New Roman"/>
          <w:color w:val="auto"/>
        </w:rPr>
      </w:pPr>
      <w:r w:rsidRPr="0066196E">
        <w:rPr>
          <w:rFonts w:cs="Times New Roman"/>
          <w:color w:val="auto"/>
        </w:rPr>
        <w:t>hudobný skladateľ a teoretik</w:t>
      </w:r>
    </w:p>
    <w:p w:rsidR="0098045B" w:rsidRPr="0066196E" w:rsidRDefault="0098045B" w:rsidP="007730DD">
      <w:pPr>
        <w:pStyle w:val="Normlny1"/>
        <w:numPr>
          <w:ilvl w:val="0"/>
          <w:numId w:val="252"/>
        </w:numPr>
        <w:tabs>
          <w:tab w:val="left" w:pos="567"/>
        </w:tabs>
        <w:rPr>
          <w:rFonts w:cs="Times New Roman"/>
          <w:color w:val="auto"/>
        </w:rPr>
      </w:pPr>
      <w:r w:rsidRPr="0066196E">
        <w:rPr>
          <w:rFonts w:cs="Times New Roman"/>
          <w:color w:val="auto"/>
        </w:rPr>
        <w:t>pedagóg Vysokej školy múzických umení v Bratislave</w:t>
      </w:r>
    </w:p>
    <w:p w:rsidR="0098045B" w:rsidRPr="0066196E" w:rsidRDefault="0098045B" w:rsidP="007730DD">
      <w:pPr>
        <w:pStyle w:val="Normlny1"/>
        <w:numPr>
          <w:ilvl w:val="0"/>
          <w:numId w:val="252"/>
        </w:numPr>
        <w:tabs>
          <w:tab w:val="left" w:pos="567"/>
        </w:tabs>
        <w:rPr>
          <w:rFonts w:cs="Times New Roman"/>
          <w:color w:val="auto"/>
        </w:rPr>
      </w:pPr>
      <w:r w:rsidRPr="0066196E">
        <w:rPr>
          <w:rFonts w:cs="Times New Roman"/>
          <w:color w:val="auto"/>
        </w:rPr>
        <w:t>aktívny člen a riešiteľ grantového projektu „Accentus musicalis“ – 2011 -</w:t>
      </w:r>
      <w:r w:rsidR="00C81CC9">
        <w:rPr>
          <w:rFonts w:cs="Times New Roman"/>
          <w:color w:val="auto"/>
        </w:rPr>
        <w:t xml:space="preserve"> </w:t>
      </w:r>
      <w:r w:rsidRPr="0066196E">
        <w:rPr>
          <w:rFonts w:cs="Times New Roman"/>
          <w:color w:val="auto"/>
        </w:rPr>
        <w:t>2013</w:t>
      </w:r>
    </w:p>
    <w:p w:rsidR="0098045B" w:rsidRPr="0066196E" w:rsidRDefault="0098045B" w:rsidP="007730DD">
      <w:pPr>
        <w:pStyle w:val="Normlny1"/>
        <w:numPr>
          <w:ilvl w:val="0"/>
          <w:numId w:val="252"/>
        </w:numPr>
        <w:tabs>
          <w:tab w:val="left" w:pos="567"/>
        </w:tabs>
        <w:rPr>
          <w:rFonts w:cs="Times New Roman"/>
          <w:color w:val="auto"/>
        </w:rPr>
      </w:pPr>
      <w:r w:rsidRPr="0066196E">
        <w:rPr>
          <w:rFonts w:cs="Times New Roman"/>
          <w:color w:val="auto"/>
        </w:rPr>
        <w:t>člen organizačného tímu medzinárodnej muzikologickej konferencie „Prezentácie – konfrontácie“ VŠMU v Bratislave</w:t>
      </w:r>
    </w:p>
    <w:p w:rsidR="0098045B" w:rsidRPr="0066196E" w:rsidRDefault="0098045B" w:rsidP="007730DD">
      <w:pPr>
        <w:pStyle w:val="Normlny1"/>
        <w:numPr>
          <w:ilvl w:val="0"/>
          <w:numId w:val="252"/>
        </w:numPr>
        <w:tabs>
          <w:tab w:val="left" w:pos="567"/>
        </w:tabs>
        <w:rPr>
          <w:rFonts w:cs="Times New Roman"/>
          <w:color w:val="auto"/>
        </w:rPr>
      </w:pPr>
      <w:r w:rsidRPr="0066196E">
        <w:rPr>
          <w:rFonts w:cs="Times New Roman"/>
          <w:color w:val="auto"/>
        </w:rPr>
        <w:t>riešiteľ grantového projektu SAV v Bratislave „Hudba, štýl a umenie“ 2011 – 2013</w:t>
      </w:r>
    </w:p>
    <w:p w:rsidR="0098045B" w:rsidRPr="0066196E" w:rsidRDefault="0098045B" w:rsidP="007730DD">
      <w:pPr>
        <w:pStyle w:val="Normlny1"/>
        <w:numPr>
          <w:ilvl w:val="0"/>
          <w:numId w:val="252"/>
        </w:numPr>
        <w:tabs>
          <w:tab w:val="left" w:pos="567"/>
        </w:tabs>
        <w:rPr>
          <w:rFonts w:cs="Times New Roman"/>
          <w:color w:val="auto"/>
        </w:rPr>
      </w:pPr>
      <w:r w:rsidRPr="0066196E">
        <w:rPr>
          <w:rFonts w:cs="Times New Roman"/>
          <w:color w:val="auto"/>
        </w:rPr>
        <w:t>Cena Jána Levoslava Bellu za rok 2013 za kompozíciu „O mitissima Virgo Mária“ udelená Hudobným fondom</w:t>
      </w:r>
    </w:p>
    <w:p w:rsidR="0098045B" w:rsidRPr="0066196E" w:rsidRDefault="0098045B" w:rsidP="007730DD">
      <w:pPr>
        <w:pStyle w:val="Normlny1"/>
        <w:numPr>
          <w:ilvl w:val="0"/>
          <w:numId w:val="252"/>
        </w:numPr>
        <w:tabs>
          <w:tab w:val="left" w:pos="567"/>
        </w:tabs>
        <w:rPr>
          <w:rFonts w:cs="Times New Roman"/>
          <w:color w:val="auto"/>
        </w:rPr>
      </w:pPr>
      <w:r w:rsidRPr="0066196E">
        <w:rPr>
          <w:rFonts w:cs="Times New Roman"/>
          <w:color w:val="auto"/>
        </w:rPr>
        <w:t>Publikačná činnosť – 2 vedecké monografie:</w:t>
      </w:r>
    </w:p>
    <w:p w:rsidR="0098045B" w:rsidRPr="003D0E2D" w:rsidRDefault="0098045B" w:rsidP="00C245DE">
      <w:pPr>
        <w:pStyle w:val="Normlny1"/>
        <w:ind w:left="1080"/>
        <w:rPr>
          <w:rFonts w:cs="Times New Roman"/>
          <w:color w:val="auto"/>
        </w:rPr>
      </w:pPr>
      <w:r w:rsidRPr="0066196E">
        <w:rPr>
          <w:rFonts w:cs="Times New Roman"/>
          <w:color w:val="auto"/>
        </w:rPr>
        <w:t>Zur Geschichte und Aufführungspraxis der Musik des 16. – 18. Jahrhunderts in Mittel</w:t>
      </w:r>
      <w:r w:rsidR="003D0E2D">
        <w:rPr>
          <w:rFonts w:cs="Times New Roman"/>
          <w:color w:val="auto"/>
        </w:rPr>
        <w:t xml:space="preserve"> </w:t>
      </w:r>
      <w:r w:rsidRPr="003D0E2D">
        <w:rPr>
          <w:rFonts w:cs="Times New Roman"/>
          <w:color w:val="auto"/>
        </w:rPr>
        <w:t>und Osteuropa ISBN: 9788088737407;</w:t>
      </w:r>
    </w:p>
    <w:p w:rsidR="0098045B" w:rsidRPr="0066196E" w:rsidRDefault="0098045B" w:rsidP="00C245DE">
      <w:pPr>
        <w:pStyle w:val="Normlny1"/>
        <w:ind w:left="1080"/>
        <w:rPr>
          <w:rFonts w:cs="Times New Roman"/>
          <w:color w:val="auto"/>
        </w:rPr>
      </w:pPr>
      <w:r w:rsidRPr="0066196E">
        <w:rPr>
          <w:rFonts w:cs="Times New Roman"/>
          <w:color w:val="auto"/>
        </w:rPr>
        <w:t xml:space="preserve">Prieniky slovenskej hudby v Európe a európskej hudby na Slovensku v 15. - 18. </w:t>
      </w:r>
      <w:r w:rsidR="00C245DE">
        <w:rPr>
          <w:rFonts w:cs="Times New Roman"/>
          <w:color w:val="auto"/>
        </w:rPr>
        <w:t>s</w:t>
      </w:r>
      <w:r w:rsidRPr="0066196E">
        <w:rPr>
          <w:rFonts w:cs="Times New Roman"/>
          <w:color w:val="auto"/>
        </w:rPr>
        <w:t>toročí</w:t>
      </w:r>
      <w:r w:rsidR="00C245DE">
        <w:rPr>
          <w:rFonts w:cs="Times New Roman"/>
          <w:color w:val="auto"/>
        </w:rPr>
        <w:t xml:space="preserve"> </w:t>
      </w:r>
      <w:r w:rsidRPr="0066196E">
        <w:rPr>
          <w:rFonts w:cs="Times New Roman"/>
          <w:color w:val="auto"/>
        </w:rPr>
        <w:t>ISBN: 978-80-89439-26-3</w:t>
      </w:r>
    </w:p>
    <w:p w:rsidR="0098045B" w:rsidRPr="0066196E" w:rsidRDefault="0098045B" w:rsidP="00C245DE">
      <w:pPr>
        <w:pStyle w:val="Normlny1"/>
        <w:tabs>
          <w:tab w:val="left" w:pos="851"/>
        </w:tabs>
        <w:ind w:left="1080"/>
        <w:rPr>
          <w:rFonts w:cs="Times New Roman"/>
          <w:color w:val="auto"/>
        </w:rPr>
      </w:pPr>
      <w:r w:rsidRPr="0066196E">
        <w:rPr>
          <w:rFonts w:cs="Times New Roman"/>
          <w:color w:val="auto"/>
        </w:rPr>
        <w:t>Tempo – časopis HTF – VŠMU v Bratislave – Stručný náčrt vývoja konsonančnej</w:t>
      </w:r>
      <w:r w:rsidR="00C245DE">
        <w:rPr>
          <w:rFonts w:cs="Times New Roman"/>
          <w:color w:val="auto"/>
        </w:rPr>
        <w:t xml:space="preserve"> </w:t>
      </w:r>
      <w:r w:rsidRPr="0066196E">
        <w:rPr>
          <w:rFonts w:cs="Times New Roman"/>
          <w:color w:val="auto"/>
        </w:rPr>
        <w:t xml:space="preserve">teórie v európskej hudbe od stredoveku do konca 19. storočia ISSN 1336-5983 </w:t>
      </w:r>
    </w:p>
    <w:p w:rsidR="0098045B" w:rsidRPr="0066196E" w:rsidRDefault="0098045B" w:rsidP="00462860">
      <w:pPr>
        <w:pStyle w:val="Normlny1"/>
        <w:widowControl w:val="0"/>
        <w:tabs>
          <w:tab w:val="left" w:pos="284"/>
          <w:tab w:val="left" w:pos="539"/>
          <w:tab w:val="left" w:pos="709"/>
          <w:tab w:val="left" w:pos="851"/>
          <w:tab w:val="left" w:pos="8789"/>
        </w:tabs>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Mgr. art. Gabriela Bernáthová</w:t>
      </w:r>
    </w:p>
    <w:p w:rsidR="0098045B" w:rsidRDefault="0098045B" w:rsidP="007730DD">
      <w:pPr>
        <w:pStyle w:val="Normlny1"/>
        <w:widowControl w:val="0"/>
        <w:numPr>
          <w:ilvl w:val="0"/>
          <w:numId w:val="143"/>
        </w:numPr>
        <w:tabs>
          <w:tab w:val="left" w:pos="284"/>
          <w:tab w:val="left" w:pos="539"/>
          <w:tab w:val="left" w:pos="720"/>
          <w:tab w:val="left" w:pos="851"/>
          <w:tab w:val="left" w:pos="8789"/>
        </w:tabs>
        <w:rPr>
          <w:rFonts w:cs="Times New Roman"/>
          <w:color w:val="auto"/>
        </w:rPr>
      </w:pPr>
      <w:r w:rsidRPr="0066196E">
        <w:rPr>
          <w:rFonts w:cs="Times New Roman"/>
          <w:color w:val="auto"/>
        </w:rPr>
        <w:t>hudobná skladateľka a</w:t>
      </w:r>
      <w:r w:rsidR="002329D6">
        <w:rPr>
          <w:rFonts w:cs="Times New Roman"/>
          <w:color w:val="auto"/>
        </w:rPr>
        <w:t> </w:t>
      </w:r>
      <w:r w:rsidRPr="0066196E">
        <w:rPr>
          <w:rFonts w:cs="Times New Roman"/>
          <w:color w:val="auto"/>
        </w:rPr>
        <w:t>dirigentka</w:t>
      </w:r>
    </w:p>
    <w:p w:rsidR="002329D6" w:rsidRPr="0066196E" w:rsidRDefault="002329D6" w:rsidP="007730DD">
      <w:pPr>
        <w:pStyle w:val="Normlny1"/>
        <w:widowControl w:val="0"/>
        <w:numPr>
          <w:ilvl w:val="0"/>
          <w:numId w:val="143"/>
        </w:numPr>
        <w:tabs>
          <w:tab w:val="left" w:pos="284"/>
          <w:tab w:val="left" w:pos="539"/>
          <w:tab w:val="left" w:pos="720"/>
          <w:tab w:val="left" w:pos="851"/>
          <w:tab w:val="left" w:pos="8789"/>
        </w:tabs>
        <w:rPr>
          <w:rFonts w:cs="Times New Roman"/>
          <w:color w:val="auto"/>
        </w:rPr>
      </w:pPr>
      <w:r>
        <w:rPr>
          <w:rFonts w:cs="Times New Roman"/>
          <w:color w:val="auto"/>
        </w:rPr>
        <w:t>triedna učiteľka 3.C triedy</w:t>
      </w:r>
    </w:p>
    <w:p w:rsidR="0098045B" w:rsidRPr="0066196E" w:rsidRDefault="0098045B" w:rsidP="0098045B">
      <w:pPr>
        <w:pStyle w:val="Normlny1"/>
        <w:jc w:val="both"/>
        <w:rPr>
          <w:rFonts w:eastAsia="Times New Roman Bold" w:cs="Times New Roman"/>
          <w:color w:val="auto"/>
          <w:u w:val="single"/>
        </w:rPr>
      </w:pPr>
    </w:p>
    <w:p w:rsidR="0098045B" w:rsidRPr="0066196E" w:rsidRDefault="0098045B" w:rsidP="0098045B">
      <w:pPr>
        <w:pStyle w:val="Normlny1"/>
        <w:jc w:val="both"/>
        <w:rPr>
          <w:rFonts w:eastAsia="Times New Roman Bold" w:cs="Times New Roman"/>
          <w:color w:val="auto"/>
          <w:u w:val="single"/>
        </w:rPr>
      </w:pPr>
      <w:r w:rsidRPr="0066196E">
        <w:rPr>
          <w:rFonts w:eastAsia="Times New Roman Bold" w:cs="Times New Roman"/>
          <w:color w:val="auto"/>
          <w:u w:val="single"/>
        </w:rPr>
        <w:t>Prof. Vladimír Bokes</w:t>
      </w:r>
    </w:p>
    <w:p w:rsidR="00B71BD0" w:rsidRDefault="00B71BD0"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Pr>
          <w:rFonts w:ascii="Times New Roman" w:hAnsi="Times New Roman"/>
        </w:rPr>
        <w:t>pedagóg hlavného odboru štúdia</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september – Musica per Ligeti, op. 90, pre Ensemble Ricercata – nová skladba, premiéra plánovaná na september 2015</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október – prednáška v rámci študentského festivalu Orfeus (HTF VŠMU) Storočnica Dezidera Kardoša</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november – Fragmenty pre komorný súbor (1962/2014), premiéra, festival Nová slovenská hudba, Bratislava, Quasars Ensemble, dir. Ivan Buffa</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lastRenderedPageBreak/>
        <w:t>CD Zuzana Bandúrová (Zavarský, Bokes, Papanetzová, Pelikán, Kukal) – Capriccio pre flautu a cembalo, op. 64, AMU Praha 2014</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január-apríl – príprava nahrávok a textov na CD V. Bokes: Symfónie č. 2 (1978) a 3 (1981) – vyjde v HF, november 2015</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apríl – príspevok v rámci vedeckej konferencie Katedry HT (HTF VŠMU) “Bol Beneš pytagorejcom?”</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apríl – oponentský posudok k habilitačnému pokračovaniu Mgr. Ivana Buffu (skladba, HTF VŠMU)</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máj-august – korektúry partitúry, orchestrálnych a speváckych partov, klavírny výťah pre HF – Missa posoniensis, op. 55 (1989-90), pred pripravovanou premiérou v Slovenskej filharmónii, január 2016</w:t>
      </w:r>
    </w:p>
    <w:p w:rsidR="0098045B" w:rsidRPr="0066196E" w:rsidRDefault="0098045B" w:rsidP="007730DD">
      <w:pPr>
        <w:pStyle w:val="Odsekzoznamu"/>
        <w:numPr>
          <w:ilvl w:val="0"/>
          <w:numId w:val="200"/>
        </w:numPr>
        <w:pBdr>
          <w:top w:val="nil"/>
          <w:left w:val="nil"/>
          <w:bottom w:val="nil"/>
          <w:right w:val="nil"/>
        </w:pBdr>
        <w:suppressAutoHyphens/>
        <w:spacing w:after="0" w:line="240" w:lineRule="auto"/>
        <w:ind w:left="709"/>
        <w:rPr>
          <w:rFonts w:ascii="Times New Roman" w:hAnsi="Times New Roman"/>
        </w:rPr>
      </w:pPr>
      <w:r w:rsidRPr="0066196E">
        <w:rPr>
          <w:rFonts w:ascii="Times New Roman" w:hAnsi="Times New Roman"/>
        </w:rPr>
        <w:t>august – oponentský posudok k dizertačnej práci Mgr. Juraja Bubnáša “Slovenská komorná tvorba 1945-2015”</w:t>
      </w:r>
    </w:p>
    <w:p w:rsidR="0098045B" w:rsidRPr="0066196E" w:rsidRDefault="0098045B" w:rsidP="0098045B">
      <w:pPr>
        <w:pStyle w:val="Odsekzoznamu"/>
        <w:ind w:left="709"/>
        <w:rPr>
          <w:rFonts w:ascii="Times New Roman" w:hAnsi="Times New Roman"/>
        </w:rPr>
      </w:pPr>
    </w:p>
    <w:p w:rsidR="0098045B" w:rsidRPr="0066196E" w:rsidRDefault="0098045B" w:rsidP="0098045B">
      <w:pPr>
        <w:pStyle w:val="Normlny1"/>
        <w:jc w:val="both"/>
        <w:rPr>
          <w:rFonts w:eastAsia="Times New Roman Bold" w:cs="Times New Roman"/>
          <w:color w:val="auto"/>
          <w:u w:val="single"/>
        </w:rPr>
      </w:pPr>
    </w:p>
    <w:p w:rsidR="0098045B" w:rsidRPr="0066196E" w:rsidRDefault="0098045B" w:rsidP="0098045B">
      <w:pPr>
        <w:pStyle w:val="Normlny1"/>
        <w:jc w:val="both"/>
        <w:rPr>
          <w:rFonts w:cs="Times New Roman"/>
          <w:color w:val="auto"/>
        </w:rPr>
      </w:pPr>
      <w:r w:rsidRPr="0066196E">
        <w:rPr>
          <w:rFonts w:cs="Times New Roman"/>
          <w:color w:val="auto"/>
          <w:u w:val="single"/>
        </w:rPr>
        <w:t>MgA. Stanislav Hochel</w:t>
      </w:r>
    </w:p>
    <w:p w:rsidR="00B71BD0" w:rsidRPr="00B71BD0" w:rsidRDefault="00B71BD0" w:rsidP="007730DD">
      <w:pPr>
        <w:pStyle w:val="Odsekzoznamu"/>
        <w:numPr>
          <w:ilvl w:val="0"/>
          <w:numId w:val="249"/>
        </w:numPr>
        <w:pBdr>
          <w:top w:val="nil"/>
          <w:left w:val="nil"/>
          <w:bottom w:val="nil"/>
          <w:right w:val="nil"/>
        </w:pBdr>
        <w:suppressAutoHyphens/>
        <w:spacing w:after="0" w:line="240" w:lineRule="auto"/>
        <w:rPr>
          <w:rFonts w:ascii="Times New Roman" w:hAnsi="Times New Roman"/>
        </w:rPr>
      </w:pPr>
      <w:r>
        <w:rPr>
          <w:rFonts w:ascii="Times New Roman" w:hAnsi="Times New Roman"/>
        </w:rPr>
        <w:t>pedagóg hlavného odboru štúdia</w:t>
      </w:r>
    </w:p>
    <w:p w:rsidR="0098045B" w:rsidRPr="0066196E" w:rsidRDefault="0098045B" w:rsidP="007730DD">
      <w:pPr>
        <w:pStyle w:val="Normlny1"/>
        <w:numPr>
          <w:ilvl w:val="0"/>
          <w:numId w:val="249"/>
        </w:numPr>
        <w:tabs>
          <w:tab w:val="left" w:pos="284"/>
          <w:tab w:val="left" w:pos="539"/>
          <w:tab w:val="left" w:pos="720"/>
          <w:tab w:val="left" w:pos="851"/>
          <w:tab w:val="left" w:pos="8789"/>
        </w:tabs>
        <w:jc w:val="both"/>
        <w:rPr>
          <w:rFonts w:cs="Times New Roman"/>
          <w:color w:val="auto"/>
        </w:rPr>
      </w:pPr>
      <w:r w:rsidRPr="0066196E">
        <w:rPr>
          <w:rFonts w:cs="Times New Roman"/>
          <w:color w:val="auto"/>
        </w:rPr>
        <w:t>hudobný skladateľ</w:t>
      </w:r>
    </w:p>
    <w:p w:rsidR="0098045B" w:rsidRPr="0066196E" w:rsidRDefault="0098045B" w:rsidP="007730DD">
      <w:pPr>
        <w:pStyle w:val="Normlny1"/>
        <w:numPr>
          <w:ilvl w:val="0"/>
          <w:numId w:val="249"/>
        </w:numPr>
        <w:tabs>
          <w:tab w:val="left" w:pos="284"/>
          <w:tab w:val="left" w:pos="539"/>
          <w:tab w:val="left" w:pos="720"/>
          <w:tab w:val="left" w:pos="851"/>
          <w:tab w:val="left" w:pos="8789"/>
        </w:tabs>
        <w:jc w:val="both"/>
        <w:rPr>
          <w:rFonts w:cs="Times New Roman"/>
          <w:color w:val="auto"/>
        </w:rPr>
      </w:pPr>
      <w:r w:rsidRPr="0066196E">
        <w:rPr>
          <w:rFonts w:cs="Times New Roman"/>
          <w:color w:val="auto"/>
        </w:rPr>
        <w:t>umelecký garant celoslovenskej interpretačnej súťaže pre žiakov ZUŠ „Schneid</w:t>
      </w:r>
      <w:r w:rsidR="00C245DE">
        <w:rPr>
          <w:rFonts w:cs="Times New Roman"/>
          <w:color w:val="auto"/>
        </w:rPr>
        <w:t>e</w:t>
      </w:r>
      <w:r w:rsidRPr="0066196E">
        <w:rPr>
          <w:rFonts w:cs="Times New Roman"/>
          <w:color w:val="auto"/>
        </w:rPr>
        <w:t>rova Trnava“</w:t>
      </w:r>
    </w:p>
    <w:p w:rsidR="0098045B" w:rsidRPr="0066196E" w:rsidRDefault="0098045B" w:rsidP="007730DD">
      <w:pPr>
        <w:pStyle w:val="Normlny1"/>
        <w:numPr>
          <w:ilvl w:val="0"/>
          <w:numId w:val="249"/>
        </w:numPr>
        <w:tabs>
          <w:tab w:val="left" w:pos="284"/>
          <w:tab w:val="left" w:pos="539"/>
          <w:tab w:val="left" w:pos="720"/>
          <w:tab w:val="left" w:pos="851"/>
          <w:tab w:val="left" w:pos="8789"/>
        </w:tabs>
        <w:jc w:val="both"/>
        <w:rPr>
          <w:rFonts w:cs="Times New Roman"/>
          <w:color w:val="auto"/>
        </w:rPr>
      </w:pPr>
      <w:r w:rsidRPr="0066196E">
        <w:rPr>
          <w:rFonts w:cs="Times New Roman"/>
          <w:color w:val="auto"/>
        </w:rPr>
        <w:t>podpredseda Výboru Spolku slovenských skladateľov</w:t>
      </w:r>
    </w:p>
    <w:p w:rsidR="0098045B" w:rsidRPr="0066196E" w:rsidRDefault="0098045B" w:rsidP="007730DD">
      <w:pPr>
        <w:pStyle w:val="Normlny1"/>
        <w:numPr>
          <w:ilvl w:val="0"/>
          <w:numId w:val="249"/>
        </w:numPr>
        <w:tabs>
          <w:tab w:val="left" w:pos="284"/>
          <w:tab w:val="left" w:pos="539"/>
          <w:tab w:val="left" w:pos="720"/>
          <w:tab w:val="left" w:pos="851"/>
          <w:tab w:val="left" w:pos="8789"/>
        </w:tabs>
        <w:jc w:val="both"/>
        <w:rPr>
          <w:rFonts w:cs="Times New Roman"/>
          <w:color w:val="auto"/>
        </w:rPr>
      </w:pPr>
      <w:r w:rsidRPr="0066196E">
        <w:rPr>
          <w:rFonts w:cs="Times New Roman"/>
          <w:color w:val="auto"/>
        </w:rPr>
        <w:t>člen Skladateľskej komisie Hudobného fondu</w:t>
      </w:r>
    </w:p>
    <w:p w:rsidR="0098045B" w:rsidRPr="0066196E" w:rsidRDefault="0098045B" w:rsidP="007730DD">
      <w:pPr>
        <w:pStyle w:val="Normlny1"/>
        <w:numPr>
          <w:ilvl w:val="0"/>
          <w:numId w:val="249"/>
        </w:numPr>
        <w:tabs>
          <w:tab w:val="left" w:pos="284"/>
          <w:tab w:val="left" w:pos="539"/>
          <w:tab w:val="left" w:pos="720"/>
          <w:tab w:val="left" w:pos="851"/>
          <w:tab w:val="left" w:pos="8789"/>
        </w:tabs>
        <w:jc w:val="both"/>
        <w:rPr>
          <w:rFonts w:cs="Times New Roman"/>
          <w:color w:val="auto"/>
        </w:rPr>
      </w:pPr>
      <w:r w:rsidRPr="0066196E">
        <w:rPr>
          <w:rFonts w:cs="Times New Roman"/>
          <w:color w:val="auto"/>
        </w:rPr>
        <w:t>člen Kontrolnej komisie S</w:t>
      </w:r>
      <w:r w:rsidR="00B71BD0">
        <w:rPr>
          <w:rFonts w:cs="Times New Roman"/>
          <w:color w:val="auto"/>
        </w:rPr>
        <w:t>lovenského ochranného zväzu autorského (ďalej SOZA)</w:t>
      </w:r>
    </w:p>
    <w:p w:rsidR="0098045B" w:rsidRPr="0066196E" w:rsidRDefault="0098045B" w:rsidP="007730DD">
      <w:pPr>
        <w:pStyle w:val="Normlny1"/>
        <w:numPr>
          <w:ilvl w:val="0"/>
          <w:numId w:val="249"/>
        </w:numPr>
        <w:tabs>
          <w:tab w:val="left" w:pos="284"/>
          <w:tab w:val="left" w:pos="539"/>
          <w:tab w:val="left" w:pos="720"/>
          <w:tab w:val="left" w:pos="851"/>
          <w:tab w:val="left" w:pos="8789"/>
        </w:tabs>
        <w:jc w:val="both"/>
        <w:rPr>
          <w:rFonts w:cs="Times New Roman"/>
          <w:color w:val="auto"/>
        </w:rPr>
      </w:pPr>
      <w:r w:rsidRPr="0066196E">
        <w:rPr>
          <w:rFonts w:cs="Times New Roman"/>
          <w:color w:val="auto"/>
        </w:rPr>
        <w:t>správca Nadácie Konzervatória Bratislava</w:t>
      </w:r>
    </w:p>
    <w:p w:rsidR="0098045B" w:rsidRPr="0066196E" w:rsidRDefault="0098045B" w:rsidP="0098045B">
      <w:pPr>
        <w:pStyle w:val="Normlny1"/>
        <w:tabs>
          <w:tab w:val="left" w:pos="284"/>
          <w:tab w:val="left" w:pos="539"/>
          <w:tab w:val="left" w:pos="851"/>
          <w:tab w:val="left" w:pos="8789"/>
        </w:tabs>
        <w:ind w:left="720"/>
        <w:jc w:val="both"/>
        <w:rPr>
          <w:rFonts w:cs="Times New Roman"/>
          <w:color w:val="auto"/>
        </w:rPr>
      </w:pPr>
    </w:p>
    <w:p w:rsidR="0098045B" w:rsidRPr="0066196E" w:rsidRDefault="0098045B" w:rsidP="0098045B">
      <w:pPr>
        <w:tabs>
          <w:tab w:val="left" w:pos="0"/>
          <w:tab w:val="left" w:pos="284"/>
          <w:tab w:val="left" w:pos="539"/>
          <w:tab w:val="left" w:pos="851"/>
          <w:tab w:val="left" w:pos="8789"/>
        </w:tabs>
        <w:ind w:right="-356"/>
        <w:jc w:val="both"/>
        <w:rPr>
          <w:rFonts w:eastAsia="Cambria"/>
          <w:bCs/>
          <w:u w:val="single"/>
          <w:lang w:val="de-DE"/>
        </w:rPr>
      </w:pPr>
      <w:r w:rsidRPr="0066196E">
        <w:rPr>
          <w:rFonts w:eastAsia="Cambria"/>
          <w:bCs/>
          <w:u w:val="single"/>
          <w:lang w:val="de-DE"/>
        </w:rPr>
        <w:t>PaedDr. Mgr. art. Peter Hochel, PhD.</w:t>
      </w:r>
    </w:p>
    <w:p w:rsidR="00B71BD0" w:rsidRDefault="00B71BD0" w:rsidP="007730DD">
      <w:pPr>
        <w:pStyle w:val="Odsekzoznamu"/>
        <w:numPr>
          <w:ilvl w:val="0"/>
          <w:numId w:val="250"/>
        </w:numPr>
        <w:pBdr>
          <w:top w:val="nil"/>
          <w:left w:val="nil"/>
          <w:bottom w:val="nil"/>
          <w:right w:val="nil"/>
        </w:pBdr>
        <w:suppressAutoHyphens/>
        <w:spacing w:after="0" w:line="240" w:lineRule="auto"/>
        <w:rPr>
          <w:rFonts w:ascii="Times New Roman" w:hAnsi="Times New Roman"/>
        </w:rPr>
      </w:pPr>
      <w:r>
        <w:rPr>
          <w:rFonts w:ascii="Times New Roman" w:hAnsi="Times New Roman"/>
        </w:rPr>
        <w:t>pedagóg hlavného odboru štúdia</w:t>
      </w:r>
    </w:p>
    <w:p w:rsidR="0098045B" w:rsidRPr="0066196E" w:rsidRDefault="0098045B" w:rsidP="007730DD">
      <w:pPr>
        <w:numPr>
          <w:ilvl w:val="0"/>
          <w:numId w:val="250"/>
        </w:numPr>
        <w:pBdr>
          <w:top w:val="nil"/>
          <w:left w:val="nil"/>
          <w:bottom w:val="nil"/>
          <w:right w:val="nil"/>
        </w:pBdr>
        <w:tabs>
          <w:tab w:val="left" w:pos="0"/>
          <w:tab w:val="left" w:pos="284"/>
          <w:tab w:val="left" w:pos="539"/>
          <w:tab w:val="left" w:pos="720"/>
          <w:tab w:val="left" w:pos="851"/>
          <w:tab w:val="left" w:pos="8789"/>
        </w:tabs>
        <w:suppressAutoHyphens/>
        <w:ind w:right="-356"/>
        <w:jc w:val="both"/>
      </w:pPr>
      <w:r w:rsidRPr="0066196E">
        <w:t>hudobný skladateľ a publicista</w:t>
      </w:r>
    </w:p>
    <w:p w:rsidR="0098045B" w:rsidRPr="0066196E" w:rsidRDefault="0098045B" w:rsidP="007730DD">
      <w:pPr>
        <w:numPr>
          <w:ilvl w:val="0"/>
          <w:numId w:val="250"/>
        </w:numPr>
        <w:pBdr>
          <w:top w:val="nil"/>
          <w:left w:val="nil"/>
          <w:bottom w:val="nil"/>
          <w:right w:val="nil"/>
        </w:pBdr>
        <w:tabs>
          <w:tab w:val="left" w:pos="284"/>
          <w:tab w:val="left" w:pos="539"/>
          <w:tab w:val="left" w:pos="709"/>
          <w:tab w:val="left" w:pos="851"/>
          <w:tab w:val="left" w:pos="8789"/>
        </w:tabs>
        <w:suppressAutoHyphens/>
        <w:ind w:right="-356"/>
        <w:jc w:val="both"/>
        <w:rPr>
          <w:rFonts w:eastAsia="Cambria"/>
        </w:rPr>
      </w:pPr>
      <w:r w:rsidRPr="0066196E">
        <w:rPr>
          <w:rFonts w:eastAsia="Cambria"/>
        </w:rPr>
        <w:t xml:space="preserve">odborný asistent na Katedre hudobnej výchovy PF KU v Ružomberku </w:t>
      </w:r>
    </w:p>
    <w:p w:rsidR="0098045B" w:rsidRPr="0066196E" w:rsidRDefault="0098045B" w:rsidP="007730DD">
      <w:pPr>
        <w:numPr>
          <w:ilvl w:val="0"/>
          <w:numId w:val="250"/>
        </w:numPr>
        <w:pBdr>
          <w:top w:val="nil"/>
          <w:left w:val="nil"/>
          <w:bottom w:val="nil"/>
          <w:right w:val="nil"/>
        </w:pBdr>
        <w:tabs>
          <w:tab w:val="left" w:pos="539"/>
        </w:tabs>
        <w:suppressAutoHyphens/>
        <w:ind w:right="-356"/>
        <w:jc w:val="both"/>
      </w:pPr>
      <w:r w:rsidRPr="0066196E">
        <w:t xml:space="preserve">spoluriešiteľ grantového projektu </w:t>
      </w:r>
      <w:r w:rsidRPr="0066196E">
        <w:rPr>
          <w:i/>
        </w:rPr>
        <w:t>Musica nova spiritualis</w:t>
      </w:r>
      <w:r w:rsidRPr="0066196E">
        <w:t xml:space="preserve"> (KEGA 027KU-4/2012)</w:t>
      </w:r>
    </w:p>
    <w:p w:rsidR="0098045B" w:rsidRPr="0066196E" w:rsidRDefault="0098045B" w:rsidP="007730DD">
      <w:pPr>
        <w:numPr>
          <w:ilvl w:val="0"/>
          <w:numId w:val="250"/>
        </w:numPr>
        <w:pBdr>
          <w:top w:val="nil"/>
          <w:left w:val="nil"/>
          <w:bottom w:val="nil"/>
          <w:right w:val="nil"/>
        </w:pBdr>
        <w:tabs>
          <w:tab w:val="left" w:pos="539"/>
        </w:tabs>
        <w:suppressAutoHyphens/>
        <w:ind w:right="-356"/>
        <w:jc w:val="both"/>
      </w:pPr>
      <w:r w:rsidRPr="0066196E">
        <w:t xml:space="preserve">spoluautor cyklu </w:t>
      </w:r>
      <w:r w:rsidRPr="0066196E">
        <w:rPr>
          <w:i/>
        </w:rPr>
        <w:t>Začíname od Adama</w:t>
      </w:r>
      <w:r w:rsidRPr="0066196E">
        <w:t>.</w:t>
      </w:r>
      <w:r w:rsidRPr="0066196E">
        <w:rPr>
          <w:i/>
        </w:rPr>
        <w:t xml:space="preserve"> Dvadsaťpäť malých vokalíz</w:t>
      </w:r>
      <w:r w:rsidRPr="0066196E">
        <w:t xml:space="preserve"> (Spev a klavír); vyd. Hudobné centrum, Bratislava, 2014. ISMN 979-0-68503-011-9</w:t>
      </w:r>
    </w:p>
    <w:p w:rsidR="0098045B" w:rsidRPr="0066196E" w:rsidRDefault="0098045B" w:rsidP="007730DD">
      <w:pPr>
        <w:numPr>
          <w:ilvl w:val="0"/>
          <w:numId w:val="250"/>
        </w:numPr>
        <w:pBdr>
          <w:top w:val="nil"/>
          <w:left w:val="nil"/>
          <w:bottom w:val="nil"/>
          <w:right w:val="nil"/>
        </w:pBdr>
        <w:tabs>
          <w:tab w:val="left" w:pos="539"/>
        </w:tabs>
        <w:suppressAutoHyphens/>
        <w:ind w:right="-356"/>
        <w:jc w:val="both"/>
        <w:rPr>
          <w:bCs/>
          <w:iCs/>
        </w:rPr>
      </w:pPr>
      <w:r w:rsidRPr="0066196E">
        <w:t xml:space="preserve">dramaturg CD-projektu </w:t>
      </w:r>
      <w:r w:rsidRPr="0066196E">
        <w:rPr>
          <w:i/>
        </w:rPr>
        <w:t>Musica nova spiritualis</w:t>
      </w:r>
      <w:r w:rsidRPr="0066196E">
        <w:rPr>
          <w:rFonts w:eastAsia="Cambria"/>
        </w:rPr>
        <w:t xml:space="preserve">, Katedra hudby PF KU v Ružomberku, 2014 </w:t>
      </w:r>
      <w:r w:rsidRPr="0066196E">
        <w:t>(</w:t>
      </w:r>
      <w:r w:rsidRPr="0066196E">
        <w:rPr>
          <w:bCs/>
          <w:iCs/>
        </w:rPr>
        <w:t>SOZA 1939-002-3)</w:t>
      </w:r>
    </w:p>
    <w:p w:rsidR="0098045B" w:rsidRPr="0066196E" w:rsidRDefault="0098045B" w:rsidP="007730DD">
      <w:pPr>
        <w:numPr>
          <w:ilvl w:val="0"/>
          <w:numId w:val="250"/>
        </w:numPr>
        <w:pBdr>
          <w:top w:val="nil"/>
          <w:left w:val="nil"/>
          <w:bottom w:val="nil"/>
          <w:right w:val="nil"/>
        </w:pBdr>
        <w:tabs>
          <w:tab w:val="left" w:pos="539"/>
        </w:tabs>
        <w:suppressAutoHyphens/>
        <w:ind w:right="-356"/>
        <w:jc w:val="both"/>
        <w:rPr>
          <w:rFonts w:eastAsia="Cambria"/>
        </w:rPr>
      </w:pPr>
      <w:r w:rsidRPr="0066196E">
        <w:rPr>
          <w:bCs/>
          <w:iCs/>
        </w:rPr>
        <w:t xml:space="preserve">dramaturg a korepetítor koncertného projektu </w:t>
      </w:r>
      <w:r w:rsidRPr="0066196E">
        <w:rPr>
          <w:bCs/>
          <w:i/>
          <w:iCs/>
        </w:rPr>
        <w:t>Slovenské (a) svetové skladateľky</w:t>
      </w:r>
      <w:r w:rsidRPr="0066196E">
        <w:rPr>
          <w:rFonts w:eastAsia="Cambria"/>
        </w:rPr>
        <w:t xml:space="preserve"> k 145. výročiu založeniu Spolku slovenských žien Živena (Liptovský Mikuláš – Piešťany – Bratislava; 20. – 22. 9. 2014)</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rPr>
          <w:bCs/>
          <w:iCs/>
        </w:rPr>
      </w:pPr>
      <w:r w:rsidRPr="0066196E">
        <w:rPr>
          <w:bCs/>
          <w:iCs/>
        </w:rPr>
        <w:t xml:space="preserve">dramaturg a sólista projektu </w:t>
      </w:r>
      <w:r w:rsidRPr="0066196E">
        <w:rPr>
          <w:bCs/>
          <w:i/>
          <w:iCs/>
        </w:rPr>
        <w:t>Cyrilo-Metodské muzicírovanie</w:t>
      </w:r>
      <w:r w:rsidRPr="0066196E">
        <w:rPr>
          <w:bCs/>
          <w:iCs/>
        </w:rPr>
        <w:t xml:space="preserve"> (v rámci 60. ročníka </w:t>
      </w:r>
      <w:r w:rsidRPr="0066196E">
        <w:rPr>
          <w:bCs/>
          <w:i/>
          <w:iCs/>
        </w:rPr>
        <w:t>Piešťanského festivalu</w:t>
      </w:r>
      <w:r w:rsidRPr="0066196E">
        <w:rPr>
          <w:bCs/>
          <w:iCs/>
        </w:rPr>
        <w:t>); Piešťany, Kostol sv. Cyrila a Metoda, 5. 7. 2015</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pPr>
      <w:r w:rsidRPr="0066196E">
        <w:t xml:space="preserve">dramaturgická spolupráca so Slovenským komorným orchestrom Bohdana Warchala (koncept a sprievodný text ku koncertu </w:t>
      </w:r>
      <w:r w:rsidRPr="0066196E">
        <w:rPr>
          <w:i/>
        </w:rPr>
        <w:t>Bach / Aschner</w:t>
      </w:r>
      <w:r w:rsidRPr="0066196E">
        <w:t>; Bratislava, Kostol Najsvätejšieho Spasiteľa, 25. 4. 2015)</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pPr>
      <w:r w:rsidRPr="0066196E">
        <w:t xml:space="preserve">aranžérska a koncertná spolupráca s orchestrom Sinfonietta Bratislava (projekt </w:t>
      </w:r>
      <w:r w:rsidRPr="0066196E">
        <w:rPr>
          <w:i/>
        </w:rPr>
        <w:t>Slávna filmová hudba / Filmové melódie Petra Hapku</w:t>
      </w:r>
      <w:r w:rsidRPr="0066196E">
        <w:t>); Novoročný koncert v Dome umenia v Liptovskom Mikuláši, 4. 1. 2015</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pPr>
      <w:r w:rsidRPr="0066196E">
        <w:t xml:space="preserve">externý dramaturg (autor programových bulletinov) opery Štátneho divadla Košice (Emmerich Kálmán: </w:t>
      </w:r>
      <w:r w:rsidRPr="0066196E">
        <w:rPr>
          <w:i/>
        </w:rPr>
        <w:t>Grófka Marica</w:t>
      </w:r>
      <w:r w:rsidRPr="0066196E">
        <w:t xml:space="preserve">; premiéra: október 2014; Giacomo Puccini: </w:t>
      </w:r>
      <w:r w:rsidRPr="0066196E">
        <w:rPr>
          <w:i/>
        </w:rPr>
        <w:t>Manon Lescaut</w:t>
      </w:r>
      <w:r w:rsidRPr="0066196E">
        <w:t>; premiéra: marec 2015)</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pPr>
      <w:r w:rsidRPr="0066196E">
        <w:t>hosťujúci prednášateľ na Letní škole Ústavu historických věd Filozoficko-přírodovědecké fakulty Slezské univerzity (téma „</w:t>
      </w:r>
      <w:r w:rsidRPr="0066196E">
        <w:rPr>
          <w:i/>
        </w:rPr>
        <w:t>Když život náš je v půli se svou poutí aneb Člověk mezi tradicí a modernitou</w:t>
      </w:r>
      <w:r w:rsidRPr="0066196E">
        <w:t>“);  Opava, 24. 9. 2014</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pPr>
      <w:r w:rsidRPr="0066196E">
        <w:lastRenderedPageBreak/>
        <w:t xml:space="preserve">účasť (prednáška) na konferencii hudobných knihovníkov a archivárov </w:t>
      </w:r>
      <w:r w:rsidRPr="0066196E">
        <w:rPr>
          <w:i/>
        </w:rPr>
        <w:t>Pramene slovenskej hudby IV</w:t>
      </w:r>
      <w:r w:rsidRPr="0066196E">
        <w:t xml:space="preserve"> (</w:t>
      </w:r>
      <w:r w:rsidRPr="0066196E">
        <w:rPr>
          <w:i/>
        </w:rPr>
        <w:t>Písomné hudobné pramene 19. storočia na Slovensku</w:t>
      </w:r>
      <w:r w:rsidRPr="0066196E">
        <w:t>); Katedra hudby Fakulty humanitných vied Žilinskej univerzity, 25. 9. 2014</w:t>
      </w:r>
    </w:p>
    <w:p w:rsidR="0098045B" w:rsidRPr="0066196E" w:rsidRDefault="0098045B" w:rsidP="007730DD">
      <w:pPr>
        <w:numPr>
          <w:ilvl w:val="0"/>
          <w:numId w:val="251"/>
        </w:numPr>
        <w:pBdr>
          <w:top w:val="nil"/>
          <w:left w:val="nil"/>
          <w:bottom w:val="nil"/>
          <w:right w:val="nil"/>
        </w:pBdr>
        <w:tabs>
          <w:tab w:val="left" w:pos="539"/>
        </w:tabs>
        <w:suppressAutoHyphens/>
        <w:ind w:right="-356"/>
        <w:jc w:val="both"/>
        <w:rPr>
          <w:i/>
        </w:rPr>
      </w:pPr>
      <w:r w:rsidRPr="0066196E">
        <w:t xml:space="preserve">oficiálny (usporiadateľmi pridelený) korepetítor účastníkov </w:t>
      </w:r>
      <w:r w:rsidRPr="0066196E">
        <w:rPr>
          <w:i/>
        </w:rPr>
        <w:t>Medzinárodnej speváckej súťaže Imricha Godina Iuventus Canti 2015</w:t>
      </w:r>
    </w:p>
    <w:p w:rsidR="0098045B" w:rsidRPr="0066196E" w:rsidRDefault="0098045B" w:rsidP="0098045B">
      <w:pPr>
        <w:pStyle w:val="Normlny1"/>
        <w:tabs>
          <w:tab w:val="left" w:pos="284"/>
          <w:tab w:val="left" w:pos="539"/>
          <w:tab w:val="left" w:pos="851"/>
          <w:tab w:val="left" w:pos="8789"/>
        </w:tabs>
        <w:spacing w:line="100" w:lineRule="atLeast"/>
        <w:ind w:left="720"/>
        <w:rPr>
          <w:rFonts w:eastAsia="Cambria" w:cs="Times New Roman"/>
          <w:color w:val="auto"/>
        </w:rPr>
      </w:pPr>
    </w:p>
    <w:p w:rsidR="0098045B" w:rsidRPr="0066196E" w:rsidRDefault="0098045B" w:rsidP="0098045B">
      <w:pPr>
        <w:pStyle w:val="Normlny1"/>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Mgr. art. Jevgenij Iršai</w:t>
      </w:r>
    </w:p>
    <w:p w:rsidR="00B71BD0" w:rsidRPr="00B71BD0" w:rsidRDefault="00B71BD0" w:rsidP="007730DD">
      <w:pPr>
        <w:pStyle w:val="Odsekzoznamu"/>
        <w:numPr>
          <w:ilvl w:val="0"/>
          <w:numId w:val="247"/>
        </w:numPr>
        <w:pBdr>
          <w:top w:val="nil"/>
          <w:left w:val="nil"/>
          <w:bottom w:val="nil"/>
          <w:right w:val="nil"/>
        </w:pBdr>
        <w:suppressAutoHyphens/>
        <w:spacing w:after="0" w:line="240" w:lineRule="auto"/>
        <w:rPr>
          <w:rFonts w:ascii="Times New Roman" w:hAnsi="Times New Roman"/>
        </w:rPr>
      </w:pPr>
      <w:r>
        <w:rPr>
          <w:rFonts w:ascii="Times New Roman" w:hAnsi="Times New Roman"/>
        </w:rPr>
        <w:t>pedagóg hlavného odboru štúdia</w:t>
      </w:r>
    </w:p>
    <w:p w:rsidR="0098045B" w:rsidRPr="0066196E" w:rsidRDefault="0098045B" w:rsidP="007730DD">
      <w:pPr>
        <w:pStyle w:val="Normlny1"/>
        <w:numPr>
          <w:ilvl w:val="0"/>
          <w:numId w:val="247"/>
        </w:numPr>
        <w:tabs>
          <w:tab w:val="left" w:pos="284"/>
          <w:tab w:val="left" w:pos="539"/>
          <w:tab w:val="left" w:pos="720"/>
          <w:tab w:val="left" w:pos="851"/>
          <w:tab w:val="left" w:pos="8789"/>
        </w:tabs>
        <w:jc w:val="both"/>
        <w:rPr>
          <w:rFonts w:cs="Times New Roman"/>
          <w:color w:val="auto"/>
        </w:rPr>
      </w:pPr>
      <w:r w:rsidRPr="0066196E">
        <w:rPr>
          <w:rFonts w:cs="Times New Roman"/>
          <w:color w:val="auto"/>
        </w:rPr>
        <w:t>hudobný skladateľ</w:t>
      </w:r>
    </w:p>
    <w:p w:rsidR="0098045B" w:rsidRPr="0066196E" w:rsidRDefault="00AF5F8E" w:rsidP="007730DD">
      <w:pPr>
        <w:pStyle w:val="Normlny1"/>
        <w:numPr>
          <w:ilvl w:val="0"/>
          <w:numId w:val="247"/>
        </w:numPr>
        <w:tabs>
          <w:tab w:val="left" w:pos="284"/>
          <w:tab w:val="left" w:pos="539"/>
          <w:tab w:val="left" w:pos="720"/>
          <w:tab w:val="left" w:pos="851"/>
          <w:tab w:val="left" w:pos="8789"/>
        </w:tabs>
        <w:jc w:val="both"/>
        <w:rPr>
          <w:rFonts w:cs="Times New Roman"/>
          <w:color w:val="auto"/>
        </w:rPr>
      </w:pPr>
      <w:r>
        <w:rPr>
          <w:rFonts w:cs="Times New Roman"/>
          <w:color w:val="auto"/>
        </w:rPr>
        <w:t>pedagóg HTF</w:t>
      </w:r>
      <w:r w:rsidR="0098045B" w:rsidRPr="0066196E">
        <w:rPr>
          <w:rFonts w:cs="Times New Roman"/>
          <w:color w:val="auto"/>
        </w:rPr>
        <w:t xml:space="preserve"> VŠMU v Bratislave</w:t>
      </w:r>
    </w:p>
    <w:p w:rsidR="0098045B" w:rsidRPr="0066196E" w:rsidRDefault="0098045B" w:rsidP="007730DD">
      <w:pPr>
        <w:pStyle w:val="Normlny1"/>
        <w:numPr>
          <w:ilvl w:val="0"/>
          <w:numId w:val="247"/>
        </w:numPr>
        <w:tabs>
          <w:tab w:val="left" w:pos="284"/>
          <w:tab w:val="left" w:pos="539"/>
          <w:tab w:val="left" w:pos="720"/>
          <w:tab w:val="left" w:pos="851"/>
          <w:tab w:val="left" w:pos="8789"/>
        </w:tabs>
        <w:jc w:val="both"/>
        <w:rPr>
          <w:rFonts w:cs="Times New Roman"/>
          <w:color w:val="auto"/>
        </w:rPr>
      </w:pPr>
      <w:r w:rsidRPr="0066196E">
        <w:rPr>
          <w:rFonts w:cs="Times New Roman"/>
          <w:color w:val="auto"/>
        </w:rPr>
        <w:t>vedúci Katedry kompozície HTF VŠMU</w:t>
      </w:r>
    </w:p>
    <w:p w:rsidR="0098045B" w:rsidRPr="0066196E" w:rsidRDefault="0098045B" w:rsidP="007730DD">
      <w:pPr>
        <w:pStyle w:val="Normlny1"/>
        <w:numPr>
          <w:ilvl w:val="0"/>
          <w:numId w:val="247"/>
        </w:numPr>
        <w:tabs>
          <w:tab w:val="left" w:pos="284"/>
          <w:tab w:val="left" w:pos="539"/>
          <w:tab w:val="left" w:pos="720"/>
          <w:tab w:val="left" w:pos="851"/>
          <w:tab w:val="left" w:pos="8789"/>
        </w:tabs>
        <w:jc w:val="both"/>
        <w:rPr>
          <w:rFonts w:cs="Times New Roman"/>
          <w:color w:val="auto"/>
        </w:rPr>
      </w:pPr>
      <w:r w:rsidRPr="0066196E">
        <w:rPr>
          <w:rFonts w:cs="Times New Roman"/>
          <w:color w:val="auto"/>
        </w:rPr>
        <w:t>Tvorba:</w:t>
      </w:r>
    </w:p>
    <w:p w:rsidR="0098045B" w:rsidRPr="0066196E" w:rsidRDefault="0098045B" w:rsidP="007730DD">
      <w:pPr>
        <w:pStyle w:val="Normlny1"/>
        <w:numPr>
          <w:ilvl w:val="0"/>
          <w:numId w:val="247"/>
        </w:numPr>
        <w:tabs>
          <w:tab w:val="left" w:pos="567"/>
        </w:tabs>
        <w:rPr>
          <w:rFonts w:cs="Times New Roman"/>
          <w:color w:val="auto"/>
        </w:rPr>
      </w:pPr>
      <w:r w:rsidRPr="0066196E">
        <w:rPr>
          <w:rFonts w:cs="Times New Roman"/>
          <w:color w:val="auto"/>
        </w:rPr>
        <w:t>1. cena v kategórii Duchovná hudba na latinské texty  na medzinárodnej súťaží v Sankt-Peterburgu,</w:t>
      </w:r>
      <w:r w:rsidR="007A3E6A">
        <w:rPr>
          <w:rFonts w:cs="Times New Roman"/>
          <w:color w:val="auto"/>
        </w:rPr>
        <w:t xml:space="preserve"> 2014</w:t>
      </w:r>
      <w:r w:rsidRPr="0066196E">
        <w:rPr>
          <w:rFonts w:cs="Times New Roman"/>
          <w:color w:val="auto"/>
        </w:rPr>
        <w:t xml:space="preserve"> </w:t>
      </w:r>
    </w:p>
    <w:p w:rsidR="0098045B" w:rsidRPr="0066196E" w:rsidRDefault="0098045B" w:rsidP="007730DD">
      <w:pPr>
        <w:pStyle w:val="Normlny1"/>
        <w:numPr>
          <w:ilvl w:val="0"/>
          <w:numId w:val="247"/>
        </w:numPr>
        <w:tabs>
          <w:tab w:val="left" w:pos="567"/>
        </w:tabs>
        <w:rPr>
          <w:rFonts w:cs="Times New Roman"/>
          <w:color w:val="auto"/>
        </w:rPr>
      </w:pPr>
      <w:r w:rsidRPr="0066196E">
        <w:rPr>
          <w:rFonts w:cs="Times New Roman"/>
          <w:color w:val="auto"/>
        </w:rPr>
        <w:t>Zborové laboratórium XXI</w:t>
      </w:r>
      <w:r w:rsidR="00AF5F8E">
        <w:rPr>
          <w:rFonts w:cs="Times New Roman"/>
          <w:color w:val="auto"/>
        </w:rPr>
        <w:t>.</w:t>
      </w:r>
      <w:r w:rsidRPr="0066196E">
        <w:rPr>
          <w:rFonts w:cs="Times New Roman"/>
          <w:color w:val="auto"/>
        </w:rPr>
        <w:t xml:space="preserve"> storočia.</w:t>
      </w:r>
    </w:p>
    <w:p w:rsidR="0098045B" w:rsidRPr="0066196E" w:rsidRDefault="0098045B" w:rsidP="007730DD">
      <w:pPr>
        <w:pStyle w:val="Normlny1"/>
        <w:numPr>
          <w:ilvl w:val="0"/>
          <w:numId w:val="247"/>
        </w:numPr>
        <w:tabs>
          <w:tab w:val="left" w:pos="567"/>
        </w:tabs>
        <w:rPr>
          <w:rFonts w:cs="Times New Roman"/>
          <w:color w:val="auto"/>
        </w:rPr>
      </w:pPr>
      <w:r w:rsidRPr="0066196E">
        <w:rPr>
          <w:rFonts w:cs="Times New Roman"/>
          <w:color w:val="auto"/>
        </w:rPr>
        <w:t>27.04.2013 Krakow, Filharmónia Ten minute about Katyn, orchester Krakovskej filharmónie, dirigent Mário Košik, premiéra</w:t>
      </w:r>
    </w:p>
    <w:p w:rsidR="0098045B" w:rsidRPr="0066196E" w:rsidRDefault="0098045B" w:rsidP="007730DD">
      <w:pPr>
        <w:pStyle w:val="Normlny1"/>
        <w:numPr>
          <w:ilvl w:val="0"/>
          <w:numId w:val="247"/>
        </w:numPr>
        <w:tabs>
          <w:tab w:val="left" w:pos="567"/>
        </w:tabs>
        <w:rPr>
          <w:rFonts w:cs="Times New Roman"/>
          <w:color w:val="auto"/>
        </w:rPr>
      </w:pPr>
      <w:r w:rsidRPr="0066196E">
        <w:rPr>
          <w:rFonts w:cs="Times New Roman"/>
          <w:color w:val="auto"/>
        </w:rPr>
        <w:t>07.05.2013 Sonáta pre klavír, Daniela Varínska, premiéra</w:t>
      </w:r>
    </w:p>
    <w:p w:rsidR="0098045B" w:rsidRPr="0066196E" w:rsidRDefault="0098045B" w:rsidP="007730DD">
      <w:pPr>
        <w:pStyle w:val="Normlny1"/>
        <w:numPr>
          <w:ilvl w:val="0"/>
          <w:numId w:val="247"/>
        </w:numPr>
        <w:tabs>
          <w:tab w:val="left" w:pos="567"/>
        </w:tabs>
        <w:rPr>
          <w:rFonts w:cs="Times New Roman"/>
          <w:color w:val="auto"/>
        </w:rPr>
      </w:pPr>
      <w:r w:rsidRPr="0066196E">
        <w:rPr>
          <w:rFonts w:cs="Times New Roman"/>
          <w:color w:val="auto"/>
        </w:rPr>
        <w:t>11.08.2013 Nitriansky hrad Koncert pre husle, violončelo a sláčikový orchester, premiéra</w:t>
      </w:r>
    </w:p>
    <w:p w:rsidR="0098045B" w:rsidRPr="0066196E" w:rsidRDefault="0098045B" w:rsidP="0098045B">
      <w:pPr>
        <w:pStyle w:val="Normlny1"/>
        <w:tabs>
          <w:tab w:val="left" w:pos="284"/>
          <w:tab w:val="left" w:pos="539"/>
          <w:tab w:val="left" w:pos="720"/>
          <w:tab w:val="left" w:pos="851"/>
          <w:tab w:val="left" w:pos="8789"/>
        </w:tabs>
        <w:ind w:left="720"/>
        <w:jc w:val="both"/>
        <w:rPr>
          <w:rFonts w:eastAsia="Times New Roman Bold"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jc w:val="both"/>
        <w:rPr>
          <w:rFonts w:cs="Times New Roman"/>
          <w:color w:val="auto"/>
        </w:rPr>
      </w:pPr>
      <w:r w:rsidRPr="0066196E">
        <w:rPr>
          <w:rFonts w:cs="Times New Roman"/>
          <w:color w:val="auto"/>
          <w:u w:val="single"/>
        </w:rPr>
        <w:t>Mgr. art. Juraj Jartim</w:t>
      </w:r>
      <w:r w:rsidR="00471064">
        <w:rPr>
          <w:rFonts w:cs="Times New Roman"/>
          <w:color w:val="auto"/>
          <w:u w:val="single"/>
        </w:rPr>
        <w:t>, ArtD.</w:t>
      </w:r>
    </w:p>
    <w:p w:rsidR="0098045B" w:rsidRPr="0066196E" w:rsidRDefault="0098045B" w:rsidP="007730DD">
      <w:pPr>
        <w:pStyle w:val="Normlny1"/>
        <w:widowControl w:val="0"/>
        <w:numPr>
          <w:ilvl w:val="0"/>
          <w:numId w:val="144"/>
        </w:numPr>
        <w:tabs>
          <w:tab w:val="left" w:pos="284"/>
          <w:tab w:val="left" w:pos="567"/>
          <w:tab w:val="left" w:pos="8789"/>
        </w:tabs>
        <w:ind w:left="567" w:hanging="207"/>
        <w:jc w:val="both"/>
        <w:rPr>
          <w:rFonts w:cs="Times New Roman"/>
          <w:color w:val="auto"/>
        </w:rPr>
      </w:pPr>
      <w:r w:rsidRPr="0066196E">
        <w:rPr>
          <w:rFonts w:cs="Times New Roman"/>
          <w:color w:val="auto"/>
        </w:rPr>
        <w:t>dirigent a umelecký vedúci speváckeho zboru Cantus</w:t>
      </w:r>
    </w:p>
    <w:p w:rsidR="0098045B" w:rsidRPr="0066196E" w:rsidRDefault="0098045B" w:rsidP="007730DD">
      <w:pPr>
        <w:pStyle w:val="Normlny1"/>
        <w:numPr>
          <w:ilvl w:val="0"/>
          <w:numId w:val="144"/>
        </w:numPr>
        <w:tabs>
          <w:tab w:val="left" w:pos="284"/>
          <w:tab w:val="left" w:pos="567"/>
          <w:tab w:val="left" w:pos="8789"/>
        </w:tabs>
        <w:ind w:left="567" w:hanging="207"/>
        <w:jc w:val="both"/>
        <w:rPr>
          <w:rFonts w:cs="Times New Roman"/>
          <w:color w:val="auto"/>
        </w:rPr>
      </w:pPr>
      <w:r w:rsidRPr="0066196E">
        <w:rPr>
          <w:rFonts w:cs="Times New Roman"/>
          <w:color w:val="auto"/>
        </w:rPr>
        <w:t>pedagóg Hudobnej fakulty VŠMU v Bratislave</w:t>
      </w:r>
    </w:p>
    <w:p w:rsidR="0098045B" w:rsidRPr="0066196E" w:rsidRDefault="0098045B" w:rsidP="007730DD">
      <w:pPr>
        <w:pStyle w:val="Normlny1"/>
        <w:widowControl w:val="0"/>
        <w:numPr>
          <w:ilvl w:val="0"/>
          <w:numId w:val="144"/>
        </w:numPr>
        <w:tabs>
          <w:tab w:val="left" w:pos="284"/>
          <w:tab w:val="left" w:pos="567"/>
          <w:tab w:val="left" w:pos="8789"/>
        </w:tabs>
        <w:ind w:left="567" w:hanging="207"/>
        <w:jc w:val="both"/>
        <w:rPr>
          <w:rFonts w:cs="Times New Roman"/>
          <w:color w:val="auto"/>
        </w:rPr>
      </w:pPr>
      <w:r w:rsidRPr="0066196E">
        <w:rPr>
          <w:rFonts w:cs="Times New Roman"/>
          <w:color w:val="auto"/>
        </w:rPr>
        <w:t>zahŕňajúce účinkovanie zboru v cykle Slovenskej filharmónie „Hudba v chrámoch“ (16.12.2012) so SKO-BW, účinkovanie zboru na Cyrilo-Metodejských oslavách na Devínskom hrade v prenose RTVS (7.7.2013), zahraničné umelecké zájazdy do ČR (Žďár nad Sázavou 25.-26.5.2013), SRN (Hannoverisch Műnden 8.7.2013) a Dánskeho kráľovstva (Tarm-Grindsted 9.-12.7.2013)</w:t>
      </w:r>
    </w:p>
    <w:p w:rsidR="0098045B" w:rsidRPr="0066196E" w:rsidRDefault="0098045B" w:rsidP="007730DD">
      <w:pPr>
        <w:pStyle w:val="Normlny1"/>
        <w:widowControl w:val="0"/>
        <w:numPr>
          <w:ilvl w:val="0"/>
          <w:numId w:val="145"/>
        </w:numPr>
        <w:tabs>
          <w:tab w:val="left" w:pos="284"/>
          <w:tab w:val="left" w:pos="567"/>
          <w:tab w:val="left" w:pos="8789"/>
        </w:tabs>
        <w:ind w:left="567" w:hanging="207"/>
        <w:jc w:val="both"/>
        <w:rPr>
          <w:rFonts w:cs="Times New Roman"/>
          <w:color w:val="auto"/>
        </w:rPr>
      </w:pPr>
      <w:r w:rsidRPr="0066196E">
        <w:rPr>
          <w:rFonts w:cs="Times New Roman"/>
          <w:color w:val="auto"/>
        </w:rPr>
        <w:t>interné doktorandské štúdium – 2. ročník – teórie hudobného umenia / dirigovania zboru na HTF VŠMU, u mimoriadnej  prof. Evy Ferkovej a prof. B. Juhaňákovej</w:t>
      </w:r>
    </w:p>
    <w:p w:rsidR="0098045B" w:rsidRPr="0066196E" w:rsidRDefault="0098045B" w:rsidP="007730DD">
      <w:pPr>
        <w:pStyle w:val="Normlny1"/>
        <w:widowControl w:val="0"/>
        <w:numPr>
          <w:ilvl w:val="0"/>
          <w:numId w:val="146"/>
        </w:numPr>
        <w:tabs>
          <w:tab w:val="left" w:pos="284"/>
          <w:tab w:val="left" w:pos="567"/>
          <w:tab w:val="left" w:pos="8789"/>
        </w:tabs>
        <w:ind w:left="567" w:hanging="207"/>
        <w:jc w:val="both"/>
        <w:rPr>
          <w:rFonts w:cs="Times New Roman"/>
          <w:color w:val="auto"/>
        </w:rPr>
      </w:pPr>
      <w:r w:rsidRPr="0066196E">
        <w:rPr>
          <w:rFonts w:cs="Times New Roman"/>
          <w:color w:val="auto"/>
        </w:rPr>
        <w:t>publikačná činnosť: štúdie a príspevky v časopise Tempo 02-03/2012, programový bulletin ku koncertu Symfonického orchestra Konzervatória (28.11.2012), štúdia v zborníku z medzinárodnej konferencie Prezentácie-konfrontácie 2012, konanej v rámci projektu Accentus Musicalis 2012 („Invencia, elegancia a duchaplnosť v Haydnovej Missa st. Nicolai“), vystúpenie na muzikologickej konferencii Prezentácie-konfrontácie 2013 (17.4.2013 „Fúga naruby“)</w:t>
      </w:r>
    </w:p>
    <w:p w:rsidR="0098045B" w:rsidRPr="0066196E" w:rsidRDefault="0098045B" w:rsidP="007730DD">
      <w:pPr>
        <w:pStyle w:val="Normlny1"/>
        <w:widowControl w:val="0"/>
        <w:numPr>
          <w:ilvl w:val="0"/>
          <w:numId w:val="147"/>
        </w:numPr>
        <w:tabs>
          <w:tab w:val="left" w:pos="284"/>
          <w:tab w:val="left" w:pos="567"/>
          <w:tab w:val="left" w:pos="8789"/>
        </w:tabs>
        <w:ind w:left="567" w:hanging="207"/>
        <w:jc w:val="both"/>
        <w:rPr>
          <w:rFonts w:cs="Times New Roman"/>
          <w:color w:val="auto"/>
        </w:rPr>
      </w:pPr>
      <w:r w:rsidRPr="0066196E">
        <w:rPr>
          <w:rFonts w:cs="Times New Roman"/>
          <w:color w:val="auto"/>
        </w:rPr>
        <w:t xml:space="preserve">skladateľská činnosť: skomponovanie cyklu duchovných piesní k Roku viery a 1150. výročiu príchodu Cyrila a Metoda „Drahý poklad živej viery“ pre organ, barytón a miešaný zbor op.28 – premiéra: 4.7.2013 v Kostole sv. Vincenta de Paul; skomponovanie 1. sláčikového kvarteta „Z Petržalských Dvorov, Lúk a Hájov“ op.29; na medzinárodnom festivale Akademická Banská Bystrica bola skladba „Angeli archangeli“ z cyklu Quatuor moteta op.24 povinnou skladbou v súťažnej kategórii komorných speváckych zborov  </w:t>
      </w:r>
    </w:p>
    <w:p w:rsidR="0098045B" w:rsidRPr="0066196E" w:rsidRDefault="0098045B" w:rsidP="007730DD">
      <w:pPr>
        <w:pStyle w:val="Normlny1"/>
        <w:widowControl w:val="0"/>
        <w:numPr>
          <w:ilvl w:val="0"/>
          <w:numId w:val="148"/>
        </w:numPr>
        <w:tabs>
          <w:tab w:val="left" w:pos="284"/>
          <w:tab w:val="left" w:pos="567"/>
          <w:tab w:val="left" w:pos="8789"/>
        </w:tabs>
        <w:ind w:left="567" w:hanging="207"/>
        <w:jc w:val="both"/>
        <w:rPr>
          <w:rFonts w:cs="Times New Roman"/>
          <w:color w:val="auto"/>
        </w:rPr>
      </w:pPr>
      <w:r w:rsidRPr="0066196E">
        <w:rPr>
          <w:rFonts w:cs="Times New Roman"/>
          <w:color w:val="auto"/>
        </w:rPr>
        <w:t>aranžérska činnosť: úprava vianočných kolied uvedených na koncertoch orchestra školy na koncerte pre BSK v Divadle Aréna (19.12.2012), úprava piesní „Škoda ťa šuhajko“ a „Všetci ľudia povedajú“ pre symfonický orchester</w:t>
      </w:r>
    </w:p>
    <w:p w:rsidR="0098045B" w:rsidRPr="0066196E" w:rsidRDefault="0098045B" w:rsidP="007730DD">
      <w:pPr>
        <w:pStyle w:val="Normlny1"/>
        <w:widowControl w:val="0"/>
        <w:numPr>
          <w:ilvl w:val="0"/>
          <w:numId w:val="149"/>
        </w:numPr>
        <w:tabs>
          <w:tab w:val="left" w:pos="284"/>
          <w:tab w:val="left" w:pos="567"/>
          <w:tab w:val="left" w:pos="8789"/>
        </w:tabs>
        <w:ind w:left="567" w:hanging="207"/>
        <w:jc w:val="both"/>
        <w:rPr>
          <w:rFonts w:cs="Times New Roman"/>
          <w:color w:val="auto"/>
        </w:rPr>
      </w:pPr>
      <w:r w:rsidRPr="0066196E">
        <w:rPr>
          <w:rFonts w:cs="Times New Roman"/>
          <w:color w:val="auto"/>
        </w:rPr>
        <w:t xml:space="preserve">predseda školskej maturitnej komisie na Cirkevnom konzervatóriu </w:t>
      </w:r>
      <w:r w:rsidR="007A3E6A">
        <w:rPr>
          <w:rFonts w:cs="Times New Roman"/>
          <w:color w:val="auto"/>
        </w:rPr>
        <w:t>v Bratislave</w:t>
      </w:r>
    </w:p>
    <w:p w:rsidR="0098045B" w:rsidRPr="0066196E" w:rsidRDefault="0098045B" w:rsidP="0098045B">
      <w:pPr>
        <w:pStyle w:val="Normlny1"/>
        <w:widowControl w:val="0"/>
        <w:tabs>
          <w:tab w:val="left" w:pos="284"/>
          <w:tab w:val="left" w:pos="539"/>
          <w:tab w:val="left" w:pos="709"/>
          <w:tab w:val="left" w:pos="851"/>
          <w:tab w:val="left" w:pos="8789"/>
        </w:tabs>
        <w:jc w:val="both"/>
        <w:rPr>
          <w:rFonts w:eastAsia="Times New Roman Bold" w:cs="Times New Roman"/>
          <w:color w:val="auto"/>
        </w:rPr>
      </w:pPr>
    </w:p>
    <w:p w:rsidR="0098045B" w:rsidRPr="0066196E" w:rsidRDefault="0098045B" w:rsidP="0098045B">
      <w:pPr>
        <w:pStyle w:val="Normlny1"/>
        <w:tabs>
          <w:tab w:val="left" w:pos="284"/>
          <w:tab w:val="left" w:pos="539"/>
          <w:tab w:val="left" w:pos="709"/>
          <w:tab w:val="left" w:pos="851"/>
          <w:tab w:val="left" w:pos="8789"/>
        </w:tabs>
        <w:ind w:left="360" w:hanging="360"/>
        <w:jc w:val="both"/>
        <w:rPr>
          <w:rFonts w:cs="Times New Roman"/>
          <w:color w:val="auto"/>
          <w:u w:val="single"/>
        </w:rPr>
      </w:pPr>
      <w:r w:rsidRPr="0066196E">
        <w:rPr>
          <w:rFonts w:cs="Times New Roman"/>
          <w:color w:val="auto"/>
          <w:u w:val="single"/>
        </w:rPr>
        <w:t>Mgr. art. Peter Martinček</w:t>
      </w:r>
    </w:p>
    <w:p w:rsidR="00AF5F8E" w:rsidRDefault="00AF5F8E" w:rsidP="007730DD">
      <w:pPr>
        <w:pStyle w:val="Odsekzoznamu"/>
        <w:numPr>
          <w:ilvl w:val="0"/>
          <w:numId w:val="248"/>
        </w:numPr>
        <w:pBdr>
          <w:top w:val="nil"/>
          <w:left w:val="nil"/>
          <w:bottom w:val="nil"/>
          <w:right w:val="nil"/>
        </w:pBdr>
        <w:suppressAutoHyphens/>
        <w:spacing w:after="0" w:line="240" w:lineRule="auto"/>
        <w:rPr>
          <w:rFonts w:ascii="Times New Roman" w:hAnsi="Times New Roman"/>
        </w:rPr>
      </w:pPr>
      <w:r>
        <w:rPr>
          <w:rFonts w:ascii="Times New Roman" w:hAnsi="Times New Roman"/>
        </w:rPr>
        <w:t>pedagóg hlavného odboru štúdia</w:t>
      </w:r>
    </w:p>
    <w:p w:rsidR="0098045B" w:rsidRPr="0066196E" w:rsidRDefault="0098045B" w:rsidP="007730DD">
      <w:pPr>
        <w:pStyle w:val="Normlny1"/>
        <w:numPr>
          <w:ilvl w:val="0"/>
          <w:numId w:val="248"/>
        </w:numPr>
        <w:tabs>
          <w:tab w:val="left" w:pos="284"/>
          <w:tab w:val="left" w:pos="709"/>
          <w:tab w:val="left" w:pos="851"/>
          <w:tab w:val="left" w:pos="8789"/>
        </w:tabs>
        <w:ind w:left="567" w:hanging="283"/>
        <w:jc w:val="both"/>
        <w:rPr>
          <w:rFonts w:cs="Times New Roman"/>
          <w:color w:val="auto"/>
        </w:rPr>
      </w:pPr>
      <w:r w:rsidRPr="0066196E">
        <w:rPr>
          <w:rFonts w:cs="Times New Roman"/>
          <w:color w:val="auto"/>
        </w:rPr>
        <w:lastRenderedPageBreak/>
        <w:t>hudobný skladateľ</w:t>
      </w:r>
    </w:p>
    <w:p w:rsidR="0098045B" w:rsidRPr="0066196E" w:rsidRDefault="0098045B" w:rsidP="007730DD">
      <w:pPr>
        <w:pStyle w:val="Normlny1"/>
        <w:numPr>
          <w:ilvl w:val="0"/>
          <w:numId w:val="248"/>
        </w:numPr>
        <w:tabs>
          <w:tab w:val="left" w:pos="284"/>
          <w:tab w:val="left" w:pos="709"/>
          <w:tab w:val="left" w:pos="851"/>
          <w:tab w:val="left" w:pos="8789"/>
        </w:tabs>
        <w:ind w:left="567" w:hanging="283"/>
        <w:jc w:val="both"/>
        <w:rPr>
          <w:rFonts w:cs="Times New Roman"/>
          <w:color w:val="auto"/>
        </w:rPr>
      </w:pPr>
      <w:r w:rsidRPr="0066196E">
        <w:rPr>
          <w:rFonts w:cs="Times New Roman"/>
          <w:color w:val="auto"/>
        </w:rPr>
        <w:t>člen EU - Art - Network (Rakúsko)</w:t>
      </w:r>
    </w:p>
    <w:p w:rsidR="0098045B" w:rsidRPr="0066196E" w:rsidRDefault="0098045B" w:rsidP="007730DD">
      <w:pPr>
        <w:pStyle w:val="Normlny1"/>
        <w:numPr>
          <w:ilvl w:val="0"/>
          <w:numId w:val="248"/>
        </w:numPr>
        <w:tabs>
          <w:tab w:val="left" w:pos="284"/>
          <w:tab w:val="left" w:pos="709"/>
          <w:tab w:val="left" w:pos="851"/>
          <w:tab w:val="left" w:pos="8789"/>
        </w:tabs>
        <w:ind w:left="567" w:hanging="283"/>
        <w:jc w:val="both"/>
        <w:rPr>
          <w:rFonts w:cs="Times New Roman"/>
          <w:color w:val="auto"/>
        </w:rPr>
      </w:pPr>
      <w:r w:rsidRPr="0066196E">
        <w:rPr>
          <w:rFonts w:cs="Times New Roman"/>
          <w:color w:val="auto"/>
        </w:rPr>
        <w:t>dirigent filmovej hudby</w:t>
      </w:r>
    </w:p>
    <w:p w:rsidR="0098045B" w:rsidRPr="0066196E" w:rsidRDefault="0098045B" w:rsidP="007730DD">
      <w:pPr>
        <w:pStyle w:val="Normlny1"/>
        <w:numPr>
          <w:ilvl w:val="0"/>
          <w:numId w:val="248"/>
        </w:numPr>
        <w:tabs>
          <w:tab w:val="left" w:pos="284"/>
          <w:tab w:val="left" w:pos="709"/>
          <w:tab w:val="left" w:pos="851"/>
          <w:tab w:val="left" w:pos="8789"/>
        </w:tabs>
        <w:ind w:left="567" w:hanging="283"/>
        <w:jc w:val="both"/>
        <w:rPr>
          <w:rFonts w:cs="Times New Roman"/>
          <w:color w:val="auto"/>
        </w:rPr>
      </w:pPr>
      <w:r w:rsidRPr="0066196E">
        <w:rPr>
          <w:rFonts w:cs="Times New Roman"/>
          <w:color w:val="auto"/>
        </w:rPr>
        <w:t>skladateľské aktivity : 4 premiéry doma i vo svete, vyše 20 uvedení staršej tvorby</w:t>
      </w:r>
    </w:p>
    <w:p w:rsidR="0098045B" w:rsidRPr="0066196E" w:rsidRDefault="0098045B" w:rsidP="0098045B">
      <w:pPr>
        <w:pStyle w:val="Normlny1"/>
        <w:tabs>
          <w:tab w:val="left" w:pos="284"/>
          <w:tab w:val="left" w:pos="539"/>
          <w:tab w:val="left" w:pos="851"/>
          <w:tab w:val="left" w:pos="8789"/>
        </w:tabs>
        <w:ind w:left="720"/>
        <w:jc w:val="both"/>
        <w:rPr>
          <w:rFonts w:eastAsia="Times New Roman Bold" w:cs="Times New Roman"/>
          <w:color w:val="auto"/>
          <w:u w:val="single"/>
        </w:rPr>
      </w:pPr>
    </w:p>
    <w:p w:rsidR="0098045B" w:rsidRPr="0066196E" w:rsidRDefault="0098045B" w:rsidP="0098045B">
      <w:pPr>
        <w:pStyle w:val="Normlny1"/>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Yveta Mierna</w:t>
      </w:r>
    </w:p>
    <w:p w:rsidR="0098045B" w:rsidRPr="0066196E" w:rsidRDefault="0098045B" w:rsidP="007730DD">
      <w:pPr>
        <w:pStyle w:val="Normlny1"/>
        <w:numPr>
          <w:ilvl w:val="0"/>
          <w:numId w:val="150"/>
        </w:numPr>
        <w:tabs>
          <w:tab w:val="left" w:pos="284"/>
          <w:tab w:val="left" w:pos="539"/>
          <w:tab w:val="left" w:pos="851"/>
          <w:tab w:val="left" w:pos="8789"/>
        </w:tabs>
        <w:ind w:hanging="436"/>
        <w:jc w:val="both"/>
        <w:rPr>
          <w:rFonts w:cs="Times New Roman"/>
          <w:color w:val="auto"/>
        </w:rPr>
      </w:pPr>
      <w:r w:rsidRPr="0066196E">
        <w:rPr>
          <w:rFonts w:cs="Times New Roman"/>
          <w:color w:val="auto"/>
        </w:rPr>
        <w:t>vedúca odboru, hudobná teoretička</w:t>
      </w:r>
    </w:p>
    <w:p w:rsidR="0098045B" w:rsidRPr="0066196E" w:rsidRDefault="0098045B" w:rsidP="007730DD">
      <w:pPr>
        <w:pStyle w:val="Normlny1"/>
        <w:numPr>
          <w:ilvl w:val="0"/>
          <w:numId w:val="151"/>
        </w:numPr>
        <w:tabs>
          <w:tab w:val="left" w:pos="284"/>
          <w:tab w:val="left" w:pos="539"/>
          <w:tab w:val="left" w:pos="851"/>
          <w:tab w:val="left" w:pos="8789"/>
        </w:tabs>
        <w:ind w:hanging="436"/>
        <w:jc w:val="both"/>
        <w:rPr>
          <w:rFonts w:cs="Times New Roman"/>
          <w:color w:val="auto"/>
        </w:rPr>
      </w:pPr>
      <w:r w:rsidRPr="0066196E">
        <w:rPr>
          <w:rFonts w:cs="Times New Roman"/>
          <w:color w:val="auto"/>
        </w:rPr>
        <w:t>predsedníčka maturitnej komisie na Cirkevnom konzervatóriu</w:t>
      </w:r>
      <w:r w:rsidR="007A3E6A">
        <w:rPr>
          <w:rFonts w:cs="Times New Roman"/>
          <w:color w:val="auto"/>
        </w:rPr>
        <w:t xml:space="preserve"> v Bratislave</w:t>
      </w:r>
    </w:p>
    <w:p w:rsidR="0098045B" w:rsidRPr="0066196E" w:rsidRDefault="0098045B" w:rsidP="007730DD">
      <w:pPr>
        <w:pStyle w:val="Normlny1"/>
        <w:numPr>
          <w:ilvl w:val="0"/>
          <w:numId w:val="152"/>
        </w:numPr>
        <w:tabs>
          <w:tab w:val="left" w:pos="284"/>
          <w:tab w:val="left" w:pos="539"/>
          <w:tab w:val="left" w:pos="851"/>
          <w:tab w:val="left" w:pos="8789"/>
        </w:tabs>
        <w:ind w:hanging="436"/>
        <w:jc w:val="both"/>
        <w:rPr>
          <w:rFonts w:cs="Times New Roman"/>
          <w:color w:val="auto"/>
        </w:rPr>
      </w:pPr>
      <w:r w:rsidRPr="0066196E">
        <w:rPr>
          <w:rFonts w:cs="Times New Roman"/>
          <w:color w:val="auto"/>
        </w:rPr>
        <w:t>autorka testov n</w:t>
      </w:r>
      <w:r w:rsidR="007A3E6A">
        <w:rPr>
          <w:rFonts w:cs="Times New Roman"/>
          <w:color w:val="auto"/>
        </w:rPr>
        <w:t>a prijímacie pohovory z hudobno</w:t>
      </w:r>
      <w:r w:rsidRPr="0066196E">
        <w:rPr>
          <w:rFonts w:cs="Times New Roman"/>
          <w:color w:val="auto"/>
        </w:rPr>
        <w:t>teoretických predmetov</w:t>
      </w:r>
    </w:p>
    <w:p w:rsidR="0098045B" w:rsidRPr="0066196E" w:rsidRDefault="0098045B" w:rsidP="007730DD">
      <w:pPr>
        <w:pStyle w:val="Normlny1"/>
        <w:numPr>
          <w:ilvl w:val="0"/>
          <w:numId w:val="153"/>
        </w:numPr>
        <w:tabs>
          <w:tab w:val="left" w:pos="284"/>
          <w:tab w:val="left" w:pos="539"/>
          <w:tab w:val="left" w:pos="851"/>
          <w:tab w:val="left" w:pos="8789"/>
        </w:tabs>
        <w:ind w:hanging="436"/>
        <w:jc w:val="both"/>
        <w:rPr>
          <w:rFonts w:cs="Times New Roman"/>
          <w:color w:val="auto"/>
        </w:rPr>
      </w:pPr>
      <w:r w:rsidRPr="0066196E">
        <w:rPr>
          <w:rFonts w:cs="Times New Roman"/>
          <w:color w:val="auto"/>
        </w:rPr>
        <w:t>organizátorka koncertov odboru</w:t>
      </w:r>
    </w:p>
    <w:p w:rsidR="0098045B" w:rsidRPr="0066196E" w:rsidRDefault="0098045B" w:rsidP="007730DD">
      <w:pPr>
        <w:pStyle w:val="Normlny1"/>
        <w:numPr>
          <w:ilvl w:val="0"/>
          <w:numId w:val="154"/>
        </w:numPr>
        <w:tabs>
          <w:tab w:val="left" w:pos="284"/>
          <w:tab w:val="left" w:pos="539"/>
          <w:tab w:val="left" w:pos="851"/>
          <w:tab w:val="left" w:pos="8789"/>
        </w:tabs>
        <w:ind w:hanging="436"/>
        <w:jc w:val="both"/>
        <w:rPr>
          <w:rFonts w:cs="Times New Roman"/>
          <w:color w:val="auto"/>
        </w:rPr>
      </w:pPr>
      <w:r w:rsidRPr="0066196E">
        <w:rPr>
          <w:rFonts w:cs="Times New Roman"/>
          <w:color w:val="auto"/>
        </w:rPr>
        <w:t>spoluorganizátorka Medzinárodného kompozičného seminára v Plzni (máj 2015)</w:t>
      </w:r>
    </w:p>
    <w:p w:rsidR="0098045B" w:rsidRPr="0066196E" w:rsidRDefault="0098045B" w:rsidP="0098045B">
      <w:pPr>
        <w:pStyle w:val="Normlny1"/>
        <w:tabs>
          <w:tab w:val="left" w:pos="284"/>
          <w:tab w:val="left" w:pos="539"/>
          <w:tab w:val="left" w:pos="851"/>
          <w:tab w:val="left" w:pos="8789"/>
        </w:tabs>
        <w:ind w:left="720"/>
        <w:jc w:val="both"/>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PaedDr. Margaréta Osvaldová, PhD.</w:t>
      </w:r>
    </w:p>
    <w:p w:rsidR="0098045B" w:rsidRPr="0066196E" w:rsidRDefault="0098045B" w:rsidP="007730DD">
      <w:pPr>
        <w:pStyle w:val="Normlny1"/>
        <w:numPr>
          <w:ilvl w:val="0"/>
          <w:numId w:val="155"/>
        </w:numPr>
        <w:tabs>
          <w:tab w:val="left" w:pos="720"/>
        </w:tabs>
        <w:ind w:left="714" w:hanging="357"/>
        <w:rPr>
          <w:rFonts w:cs="Times New Roman"/>
          <w:color w:val="auto"/>
        </w:rPr>
      </w:pPr>
      <w:r w:rsidRPr="0066196E">
        <w:rPr>
          <w:rFonts w:cs="Times New Roman"/>
          <w:color w:val="auto"/>
        </w:rPr>
        <w:t>Hudobná pedagogika detí raného a predškolského veku – inovatívne intervenčné postupy, štúdia uverejnená v zborníku Vzdelávanie-identita-</w:t>
      </w:r>
      <w:r w:rsidR="00AF5F8E">
        <w:rPr>
          <w:rFonts w:cs="Times New Roman"/>
          <w:color w:val="auto"/>
        </w:rPr>
        <w:t xml:space="preserve"> zdravie,  Konferencia 20.9.2014</w:t>
      </w:r>
      <w:r w:rsidRPr="0066196E">
        <w:rPr>
          <w:rFonts w:cs="Times New Roman"/>
          <w:color w:val="auto"/>
        </w:rPr>
        <w:t xml:space="preserve"> Univerzita J. Seleyho, Komárno </w:t>
      </w:r>
    </w:p>
    <w:p w:rsidR="0098045B" w:rsidRPr="0066196E" w:rsidRDefault="0098045B" w:rsidP="0098045B">
      <w:pPr>
        <w:pStyle w:val="Normlny1"/>
        <w:rPr>
          <w:rFonts w:eastAsia="Times New Roman Bold" w:cs="Times New Roman"/>
          <w:color w:val="auto"/>
          <w:u w:val="single"/>
        </w:rPr>
      </w:pPr>
    </w:p>
    <w:p w:rsidR="0098045B" w:rsidRPr="0066196E" w:rsidRDefault="0098045B" w:rsidP="0098045B">
      <w:pPr>
        <w:pStyle w:val="Normlny1"/>
        <w:rPr>
          <w:rFonts w:cs="Times New Roman"/>
          <w:color w:val="auto"/>
          <w:u w:val="single"/>
        </w:rPr>
      </w:pPr>
      <w:r w:rsidRPr="0066196E">
        <w:rPr>
          <w:rFonts w:cs="Times New Roman"/>
          <w:color w:val="auto"/>
          <w:u w:val="single"/>
        </w:rPr>
        <w:t xml:space="preserve">Mgr. František Poul </w:t>
      </w:r>
    </w:p>
    <w:p w:rsidR="0098045B" w:rsidRDefault="00471064" w:rsidP="007730DD">
      <w:pPr>
        <w:pStyle w:val="Normlny1"/>
        <w:numPr>
          <w:ilvl w:val="0"/>
          <w:numId w:val="156"/>
        </w:numPr>
        <w:tabs>
          <w:tab w:val="left" w:pos="720"/>
        </w:tabs>
        <w:rPr>
          <w:rFonts w:cs="Times New Roman"/>
          <w:color w:val="auto"/>
        </w:rPr>
      </w:pPr>
      <w:r>
        <w:rPr>
          <w:rFonts w:cs="Times New Roman"/>
          <w:color w:val="auto"/>
        </w:rPr>
        <w:t>hudobný skladateľ</w:t>
      </w:r>
    </w:p>
    <w:p w:rsidR="00471064" w:rsidRDefault="00471064" w:rsidP="007730DD">
      <w:pPr>
        <w:pStyle w:val="Normlny1"/>
        <w:numPr>
          <w:ilvl w:val="0"/>
          <w:numId w:val="156"/>
        </w:numPr>
        <w:tabs>
          <w:tab w:val="left" w:pos="720"/>
        </w:tabs>
        <w:rPr>
          <w:rFonts w:cs="Times New Roman"/>
          <w:color w:val="auto"/>
        </w:rPr>
      </w:pPr>
      <w:r>
        <w:rPr>
          <w:rFonts w:cs="Times New Roman"/>
          <w:color w:val="auto"/>
        </w:rPr>
        <w:t>hudobný režisér</w:t>
      </w:r>
    </w:p>
    <w:p w:rsidR="00471064" w:rsidRPr="0066196E" w:rsidRDefault="00471064" w:rsidP="007730DD">
      <w:pPr>
        <w:pStyle w:val="Normlny1"/>
        <w:numPr>
          <w:ilvl w:val="0"/>
          <w:numId w:val="156"/>
        </w:numPr>
        <w:tabs>
          <w:tab w:val="left" w:pos="720"/>
        </w:tabs>
        <w:rPr>
          <w:rFonts w:cs="Times New Roman"/>
          <w:color w:val="auto"/>
        </w:rPr>
      </w:pPr>
      <w:r>
        <w:rPr>
          <w:rFonts w:cs="Times New Roman"/>
          <w:color w:val="auto"/>
        </w:rPr>
        <w:t>pedagóg hlavného odboru štúdia</w:t>
      </w:r>
    </w:p>
    <w:p w:rsidR="0098045B" w:rsidRPr="0066196E" w:rsidRDefault="0098045B" w:rsidP="00471064">
      <w:pPr>
        <w:pStyle w:val="Normlny1"/>
        <w:rPr>
          <w:rFonts w:cs="Times New Roman"/>
          <w:color w:val="auto"/>
        </w:rPr>
      </w:pPr>
      <w:r w:rsidRPr="0066196E">
        <w:rPr>
          <w:rFonts w:cs="Times New Roman"/>
          <w:color w:val="auto"/>
        </w:rPr>
        <w:t xml:space="preserve"> </w:t>
      </w:r>
    </w:p>
    <w:p w:rsidR="0098045B" w:rsidRPr="0066196E" w:rsidRDefault="0098045B" w:rsidP="0098045B">
      <w:pPr>
        <w:pStyle w:val="Normlny1"/>
        <w:tabs>
          <w:tab w:val="left" w:pos="284"/>
          <w:tab w:val="left" w:pos="539"/>
          <w:tab w:val="left" w:pos="851"/>
          <w:tab w:val="left" w:pos="8789"/>
        </w:tabs>
        <w:jc w:val="both"/>
        <w:rPr>
          <w:rFonts w:cs="Times New Roman"/>
          <w:color w:val="auto"/>
        </w:rPr>
      </w:pPr>
      <w:r w:rsidRPr="0066196E">
        <w:rPr>
          <w:rFonts w:cs="Times New Roman"/>
          <w:color w:val="auto"/>
          <w:u w:val="single"/>
        </w:rPr>
        <w:t>Mgr. Dana Šustáková</w:t>
      </w:r>
    </w:p>
    <w:p w:rsidR="0098045B" w:rsidRDefault="0098045B" w:rsidP="007730DD">
      <w:pPr>
        <w:pStyle w:val="Normlny1"/>
        <w:numPr>
          <w:ilvl w:val="0"/>
          <w:numId w:val="157"/>
        </w:numPr>
        <w:tabs>
          <w:tab w:val="left" w:pos="539"/>
          <w:tab w:val="left" w:pos="567"/>
          <w:tab w:val="left" w:pos="851"/>
          <w:tab w:val="left" w:pos="8789"/>
        </w:tabs>
        <w:ind w:left="567"/>
        <w:jc w:val="both"/>
        <w:rPr>
          <w:rFonts w:cs="Times New Roman"/>
          <w:color w:val="auto"/>
        </w:rPr>
      </w:pPr>
      <w:r w:rsidRPr="0066196E">
        <w:rPr>
          <w:rFonts w:cs="Times New Roman"/>
          <w:color w:val="auto"/>
        </w:rPr>
        <w:t>lektorka v kurze Príprava na štúdium v Hudobno-dramatickom odbore vzdelávacieho programu “Hviezdy umeleckého neba” Nadácie Konzervatória v</w:t>
      </w:r>
      <w:r w:rsidR="003A6D09">
        <w:rPr>
          <w:rFonts w:cs="Times New Roman"/>
          <w:color w:val="auto"/>
        </w:rPr>
        <w:t> </w:t>
      </w:r>
      <w:r w:rsidRPr="0066196E">
        <w:rPr>
          <w:rFonts w:cs="Times New Roman"/>
          <w:color w:val="auto"/>
        </w:rPr>
        <w:t>Bratislave</w:t>
      </w:r>
    </w:p>
    <w:p w:rsidR="003A6D09" w:rsidRPr="0066196E" w:rsidRDefault="003A6D09" w:rsidP="007730DD">
      <w:pPr>
        <w:pStyle w:val="Normlny1"/>
        <w:numPr>
          <w:ilvl w:val="0"/>
          <w:numId w:val="157"/>
        </w:numPr>
        <w:tabs>
          <w:tab w:val="left" w:pos="539"/>
          <w:tab w:val="left" w:pos="567"/>
          <w:tab w:val="left" w:pos="851"/>
          <w:tab w:val="left" w:pos="8789"/>
        </w:tabs>
        <w:ind w:left="567"/>
        <w:jc w:val="both"/>
        <w:rPr>
          <w:rFonts w:cs="Times New Roman"/>
          <w:color w:val="auto"/>
        </w:rPr>
      </w:pPr>
      <w:r>
        <w:rPr>
          <w:rFonts w:cs="Times New Roman"/>
          <w:color w:val="auto"/>
        </w:rPr>
        <w:t xml:space="preserve">triedna učiteľka </w:t>
      </w:r>
    </w:p>
    <w:p w:rsidR="0098045B" w:rsidRPr="0066196E" w:rsidRDefault="0098045B" w:rsidP="0098045B">
      <w:pPr>
        <w:pStyle w:val="Normlny1"/>
        <w:tabs>
          <w:tab w:val="left" w:pos="284"/>
          <w:tab w:val="left" w:pos="539"/>
          <w:tab w:val="left" w:pos="709"/>
          <w:tab w:val="left" w:pos="851"/>
          <w:tab w:val="left" w:pos="8789"/>
        </w:tabs>
        <w:jc w:val="both"/>
        <w:rPr>
          <w:rFonts w:eastAsia="Times New Roman Bold" w:cs="Times New Roman"/>
          <w:color w:val="auto"/>
          <w:u w:val="single"/>
        </w:rPr>
      </w:pPr>
    </w:p>
    <w:p w:rsidR="0098045B" w:rsidRPr="0066196E" w:rsidRDefault="0098045B" w:rsidP="0098045B">
      <w:pPr>
        <w:pStyle w:val="Normlny1"/>
        <w:tabs>
          <w:tab w:val="left" w:pos="284"/>
          <w:tab w:val="left" w:pos="539"/>
          <w:tab w:val="left" w:pos="709"/>
          <w:tab w:val="left" w:pos="851"/>
          <w:tab w:val="left" w:pos="8789"/>
        </w:tabs>
        <w:jc w:val="both"/>
        <w:rPr>
          <w:rFonts w:cs="Times New Roman"/>
          <w:color w:val="auto"/>
          <w:u w:val="single"/>
        </w:rPr>
      </w:pPr>
      <w:r w:rsidRPr="0066196E">
        <w:rPr>
          <w:rFonts w:cs="Times New Roman"/>
          <w:color w:val="auto"/>
          <w:u w:val="single"/>
        </w:rPr>
        <w:t xml:space="preserve">Mgr. art. Iveta </w:t>
      </w:r>
      <w:r w:rsidR="003A6D09">
        <w:rPr>
          <w:rFonts w:cs="Times New Roman"/>
          <w:color w:val="auto"/>
          <w:u w:val="single"/>
        </w:rPr>
        <w:t xml:space="preserve"> Weis </w:t>
      </w:r>
      <w:r w:rsidRPr="0066196E">
        <w:rPr>
          <w:rFonts w:cs="Times New Roman"/>
          <w:color w:val="auto"/>
          <w:u w:val="single"/>
        </w:rPr>
        <w:t>Viskupová</w:t>
      </w:r>
    </w:p>
    <w:p w:rsidR="0098045B" w:rsidRPr="0066196E" w:rsidRDefault="0098045B" w:rsidP="007730DD">
      <w:pPr>
        <w:pStyle w:val="Odsekzoznamu"/>
        <w:numPr>
          <w:ilvl w:val="0"/>
          <w:numId w:val="202"/>
        </w:numPr>
        <w:pBdr>
          <w:top w:val="nil"/>
          <w:left w:val="nil"/>
          <w:bottom w:val="nil"/>
          <w:right w:val="nil"/>
        </w:pBdr>
        <w:suppressAutoHyphens/>
        <w:spacing w:after="160" w:line="259" w:lineRule="auto"/>
        <w:ind w:left="567"/>
        <w:rPr>
          <w:rFonts w:ascii="Times New Roman" w:hAnsi="Times New Roman"/>
        </w:rPr>
      </w:pPr>
      <w:r w:rsidRPr="0066196E">
        <w:rPr>
          <w:rFonts w:ascii="Times New Roman" w:hAnsi="Times New Roman"/>
        </w:rPr>
        <w:t>zakladateľka a riaditeľka občianskeho združenia Continental Ministries Slovakia.</w:t>
      </w:r>
    </w:p>
    <w:p w:rsidR="0098045B" w:rsidRPr="0066196E" w:rsidRDefault="0098045B" w:rsidP="007730DD">
      <w:pPr>
        <w:pStyle w:val="Odsekzoznamu"/>
        <w:numPr>
          <w:ilvl w:val="0"/>
          <w:numId w:val="202"/>
        </w:numPr>
        <w:pBdr>
          <w:top w:val="nil"/>
          <w:left w:val="nil"/>
          <w:bottom w:val="nil"/>
          <w:right w:val="nil"/>
        </w:pBdr>
        <w:suppressAutoHyphens/>
        <w:spacing w:after="160" w:line="259" w:lineRule="auto"/>
        <w:ind w:left="567"/>
        <w:rPr>
          <w:rFonts w:ascii="Times New Roman" w:hAnsi="Times New Roman"/>
        </w:rPr>
      </w:pPr>
      <w:r w:rsidRPr="0066196E">
        <w:rPr>
          <w:rFonts w:ascii="Times New Roman" w:hAnsi="Times New Roman"/>
        </w:rPr>
        <w:t>Členka Celoštátnej odborovej komisie SŠK SR</w:t>
      </w:r>
    </w:p>
    <w:p w:rsidR="0098045B" w:rsidRPr="0066196E" w:rsidRDefault="0098045B" w:rsidP="007730DD">
      <w:pPr>
        <w:pStyle w:val="Odsekzoznamu"/>
        <w:numPr>
          <w:ilvl w:val="0"/>
          <w:numId w:val="201"/>
        </w:numPr>
        <w:pBdr>
          <w:top w:val="nil"/>
          <w:left w:val="nil"/>
          <w:bottom w:val="nil"/>
          <w:right w:val="nil"/>
        </w:pBdr>
        <w:suppressAutoHyphens/>
        <w:spacing w:after="160" w:line="259" w:lineRule="auto"/>
        <w:ind w:left="567"/>
        <w:rPr>
          <w:rFonts w:ascii="Times New Roman" w:hAnsi="Times New Roman"/>
        </w:rPr>
      </w:pPr>
      <w:r w:rsidRPr="0066196E">
        <w:rPr>
          <w:rFonts w:ascii="Times New Roman" w:hAnsi="Times New Roman"/>
        </w:rPr>
        <w:t>Členka European Academy for Culture and Arts (Holandsko)</w:t>
      </w:r>
    </w:p>
    <w:p w:rsidR="0098045B" w:rsidRPr="0066196E" w:rsidRDefault="0098045B" w:rsidP="007730DD">
      <w:pPr>
        <w:pStyle w:val="Odsekzoznamu"/>
        <w:numPr>
          <w:ilvl w:val="0"/>
          <w:numId w:val="201"/>
        </w:numPr>
        <w:pBdr>
          <w:top w:val="nil"/>
          <w:left w:val="nil"/>
          <w:bottom w:val="nil"/>
          <w:right w:val="nil"/>
        </w:pBdr>
        <w:suppressAutoHyphens/>
        <w:spacing w:after="160" w:line="259" w:lineRule="auto"/>
        <w:ind w:left="567"/>
        <w:rPr>
          <w:rFonts w:ascii="Times New Roman" w:hAnsi="Times New Roman"/>
        </w:rPr>
      </w:pPr>
      <w:r w:rsidRPr="0066196E">
        <w:rPr>
          <w:rFonts w:ascii="Times New Roman" w:hAnsi="Times New Roman"/>
        </w:rPr>
        <w:t>Každoročne prednáša na GETWAY college v Nitre</w:t>
      </w:r>
    </w:p>
    <w:p w:rsidR="0098045B" w:rsidRPr="0066196E" w:rsidRDefault="0098045B" w:rsidP="007730DD">
      <w:pPr>
        <w:pStyle w:val="Odsekzoznamu"/>
        <w:numPr>
          <w:ilvl w:val="0"/>
          <w:numId w:val="201"/>
        </w:numPr>
        <w:pBdr>
          <w:top w:val="nil"/>
          <w:left w:val="nil"/>
          <w:bottom w:val="nil"/>
          <w:right w:val="nil"/>
        </w:pBdr>
        <w:suppressAutoHyphens/>
        <w:spacing w:after="160" w:line="259" w:lineRule="auto"/>
        <w:ind w:left="567"/>
        <w:rPr>
          <w:rFonts w:ascii="Times New Roman" w:hAnsi="Times New Roman"/>
        </w:rPr>
      </w:pPr>
      <w:r w:rsidRPr="0066196E">
        <w:rPr>
          <w:rFonts w:ascii="Times New Roman" w:hAnsi="Times New Roman"/>
        </w:rPr>
        <w:t>Je pozývaná na semináre a worshopy v oblasti non-articifiálnej súčasnej kresťanskej hudby</w:t>
      </w:r>
    </w:p>
    <w:p w:rsidR="0098045B" w:rsidRPr="0066196E" w:rsidRDefault="0098045B" w:rsidP="007730DD">
      <w:pPr>
        <w:pStyle w:val="Odsekzoznamu"/>
        <w:numPr>
          <w:ilvl w:val="0"/>
          <w:numId w:val="201"/>
        </w:numPr>
        <w:pBdr>
          <w:top w:val="nil"/>
          <w:left w:val="nil"/>
          <w:bottom w:val="nil"/>
          <w:right w:val="nil"/>
        </w:pBdr>
        <w:suppressAutoHyphens/>
        <w:spacing w:after="160" w:line="259" w:lineRule="auto"/>
        <w:ind w:left="567"/>
        <w:rPr>
          <w:rFonts w:ascii="Times New Roman" w:hAnsi="Times New Roman"/>
        </w:rPr>
      </w:pPr>
      <w:r w:rsidRPr="0066196E">
        <w:rPr>
          <w:rFonts w:ascii="Times New Roman" w:hAnsi="Times New Roman"/>
        </w:rPr>
        <w:t>Produkuje a nahráva programy  Continental Kids</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V. ročník medzinárodného festival: Katedrálny organový festival, Bratislava Vierne</w:t>
      </w:r>
      <w:r w:rsidR="003A6D09">
        <w:rPr>
          <w:rFonts w:ascii="Times New Roman" w:hAnsi="Times New Roman"/>
        </w:rPr>
        <w:t>: Omša pre dva organy a zbor, S</w:t>
      </w:r>
      <w:r w:rsidRPr="0066196E">
        <w:rPr>
          <w:rFonts w:ascii="Times New Roman" w:hAnsi="Times New Roman"/>
        </w:rPr>
        <w:t>pevácky zbor Consortium Bratislava, 11.9.2014</w:t>
      </w:r>
    </w:p>
    <w:p w:rsidR="0098045B" w:rsidRPr="0066196E" w:rsidRDefault="0098045B" w:rsidP="007730DD">
      <w:pPr>
        <w:pStyle w:val="Odsekzoznamu"/>
        <w:numPr>
          <w:ilvl w:val="0"/>
          <w:numId w:val="201"/>
        </w:numPr>
        <w:pBdr>
          <w:top w:val="nil"/>
          <w:left w:val="nil"/>
          <w:bottom w:val="nil"/>
          <w:right w:val="nil"/>
        </w:pBdr>
        <w:tabs>
          <w:tab w:val="left" w:pos="0"/>
        </w:tabs>
        <w:suppressAutoHyphens/>
        <w:spacing w:after="0" w:line="240" w:lineRule="auto"/>
        <w:ind w:left="567"/>
        <w:rPr>
          <w:rFonts w:ascii="Times New Roman" w:hAnsi="Times New Roman"/>
        </w:rPr>
      </w:pPr>
      <w:r w:rsidRPr="0066196E">
        <w:rPr>
          <w:rFonts w:ascii="Times New Roman" w:hAnsi="Times New Roman"/>
        </w:rPr>
        <w:t xml:space="preserve">Koncert detského súboru Continental KIDS, Teplička nad Váhom 14.9.2014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857"/>
        <w:rPr>
          <w:rFonts w:ascii="Times New Roman" w:hAnsi="Times New Roman"/>
        </w:rPr>
      </w:pPr>
      <w:r w:rsidRPr="0066196E">
        <w:rPr>
          <w:rFonts w:ascii="Times New Roman" w:hAnsi="Times New Roman"/>
        </w:rPr>
        <w:t xml:space="preserve">Komorný zbor Konzervatória, 3.benefičný koncert Myelónovej spoločnosti. Františkánsky kostol, Bartislava, 21.9.2014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The Hope Gospel Singers a Komorný orchester ZOE, konceret v Španielskej synagóge v Prahe, “Piesne z ticha”, 23.9.2014</w:t>
      </w:r>
      <w:r w:rsidRPr="0066196E">
        <w:rPr>
          <w:rFonts w:ascii="Times New Roman" w:hAnsi="Times New Roman"/>
        </w:rPr>
        <w:tab/>
      </w:r>
      <w:r w:rsidRPr="0066196E">
        <w:rPr>
          <w:rFonts w:ascii="Times New Roman" w:hAnsi="Times New Roman"/>
        </w:rPr>
        <w:tab/>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857"/>
        <w:rPr>
          <w:rFonts w:ascii="Times New Roman" w:hAnsi="Times New Roman"/>
        </w:rPr>
      </w:pPr>
      <w:r w:rsidRPr="0066196E">
        <w:rPr>
          <w:rFonts w:ascii="Times New Roman" w:hAnsi="Times New Roman"/>
        </w:rPr>
        <w:t xml:space="preserve">D.Hevier/Ľ. Horňák: PROGLAS, Dom sv.Martina, The Hope Gospel Singers, 4.10.2014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Koncert The Hope Gospel Singers, Kostol sv.Rodiny-Petržalka, Bratislava, 5.10.2014</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 xml:space="preserve">Koncert The Hope Gospel Singers, Dom kultúry, Dolný Oháj, 25.10.2014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 xml:space="preserve">Nová Slovenská hudba, Bratislava vocal consort, Jezuitský kostol, 7.11.2014 Bratislava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857"/>
        <w:rPr>
          <w:rFonts w:ascii="Times New Roman" w:hAnsi="Times New Roman"/>
        </w:rPr>
      </w:pPr>
      <w:r w:rsidRPr="0066196E">
        <w:rPr>
          <w:rFonts w:ascii="Times New Roman" w:hAnsi="Times New Roman"/>
        </w:rPr>
        <w:t>D.Hevier/Ľ. Horňák: PROGLAS, Katedrála sv.Jána Spasitela, Trnava, The Hope Gospel Singers, 8.11.2014</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 xml:space="preserve">Koncert detského súboru Continental KIDS, Bratislava, Cablkova, 23.11.2014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999"/>
        <w:rPr>
          <w:rFonts w:ascii="Times New Roman" w:hAnsi="Times New Roman"/>
        </w:rPr>
      </w:pPr>
      <w:r w:rsidRPr="0066196E">
        <w:rPr>
          <w:rFonts w:ascii="Times New Roman" w:hAnsi="Times New Roman"/>
        </w:rPr>
        <w:t xml:space="preserve">Koncert The Hospe Gospel Singers and Band pri príležitosti  5.výročia súboru, DK Zrkadlový háj, Bratislava, 30.11.2014                       </w:t>
      </w:r>
    </w:p>
    <w:p w:rsidR="0098045B" w:rsidRPr="0066196E" w:rsidRDefault="0098045B" w:rsidP="007730DD">
      <w:pPr>
        <w:pStyle w:val="Odsekzoznamu"/>
        <w:numPr>
          <w:ilvl w:val="0"/>
          <w:numId w:val="201"/>
        </w:numPr>
        <w:pBdr>
          <w:top w:val="nil"/>
          <w:left w:val="nil"/>
          <w:bottom w:val="nil"/>
          <w:right w:val="nil"/>
        </w:pBdr>
        <w:tabs>
          <w:tab w:val="left" w:pos="567"/>
        </w:tabs>
        <w:suppressAutoHyphens/>
        <w:spacing w:after="0" w:line="240" w:lineRule="auto"/>
        <w:ind w:left="567"/>
        <w:rPr>
          <w:rFonts w:ascii="Times New Roman" w:hAnsi="Times New Roman"/>
        </w:rPr>
      </w:pPr>
      <w:r w:rsidRPr="0066196E">
        <w:rPr>
          <w:rFonts w:ascii="Times New Roman" w:hAnsi="Times New Roman"/>
        </w:rPr>
        <w:t xml:space="preserve">Študenti študentom, Vianočný koncert konzervatoristov, 15.12.2014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 xml:space="preserve">Odovzdávanie cien S.Zocha, Divadlo Aréna: Komorný zbor Konzervatória, 16.12.2014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857"/>
        <w:rPr>
          <w:rFonts w:ascii="Times New Roman" w:hAnsi="Times New Roman"/>
        </w:rPr>
      </w:pPr>
      <w:r w:rsidRPr="0066196E">
        <w:rPr>
          <w:rFonts w:ascii="Times New Roman" w:hAnsi="Times New Roman"/>
        </w:rPr>
        <w:lastRenderedPageBreak/>
        <w:t xml:space="preserve">D.Hevier/Ľ. Horňák: PROGLAS, Piaristický kostol Sv.Fr.Xaverského, The Hope Gospel Singers, 19.12.2014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857"/>
        <w:rPr>
          <w:rFonts w:ascii="Times New Roman" w:hAnsi="Times New Roman"/>
        </w:rPr>
      </w:pPr>
      <w:r w:rsidRPr="0066196E">
        <w:rPr>
          <w:rFonts w:ascii="Times New Roman" w:hAnsi="Times New Roman"/>
        </w:rPr>
        <w:t>Vianočný koncert The Hospe Gospe</w:t>
      </w:r>
      <w:r w:rsidR="000A5219">
        <w:rPr>
          <w:rFonts w:ascii="Times New Roman" w:hAnsi="Times New Roman"/>
        </w:rPr>
        <w:t>l Singers pri príležitosti 15. v</w:t>
      </w:r>
      <w:r w:rsidRPr="0066196E">
        <w:rPr>
          <w:rFonts w:ascii="Times New Roman" w:hAnsi="Times New Roman"/>
        </w:rPr>
        <w:t>ýročia YMCA, Nesvady, 21.12.2014</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573"/>
        <w:rPr>
          <w:rFonts w:ascii="Times New Roman" w:hAnsi="Times New Roman"/>
        </w:rPr>
      </w:pPr>
      <w:r w:rsidRPr="0066196E">
        <w:rPr>
          <w:rFonts w:ascii="Times New Roman" w:hAnsi="Times New Roman"/>
        </w:rPr>
        <w:t>Vianočný koncert, Komorný zbor Konzervatória a Hope Gospel Singers, Spoloč</w:t>
      </w:r>
      <w:r w:rsidR="00687CB4">
        <w:rPr>
          <w:rFonts w:ascii="Times New Roman" w:hAnsi="Times New Roman"/>
        </w:rPr>
        <w:t>ens</w:t>
      </w:r>
      <w:r w:rsidRPr="0066196E">
        <w:rPr>
          <w:rFonts w:ascii="Times New Roman" w:hAnsi="Times New Roman"/>
        </w:rPr>
        <w:t>ká sála, Piešťanské kúpele, 23.12.2014</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284"/>
        <w:rPr>
          <w:rFonts w:ascii="Times New Roman" w:hAnsi="Times New Roman"/>
        </w:rPr>
      </w:pPr>
      <w:r w:rsidRPr="0066196E">
        <w:rPr>
          <w:rFonts w:ascii="Times New Roman" w:hAnsi="Times New Roman"/>
        </w:rPr>
        <w:t xml:space="preserve">Koncert detského súboru Continental KIDS, Zborový Dom CB, Levice, 16.1.2015,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999"/>
        <w:rPr>
          <w:rFonts w:ascii="Times New Roman" w:hAnsi="Times New Roman"/>
        </w:rPr>
      </w:pPr>
      <w:r w:rsidRPr="0066196E">
        <w:rPr>
          <w:rFonts w:ascii="Times New Roman" w:hAnsi="Times New Roman"/>
        </w:rPr>
        <w:t>Musica Nova Spiritualis, koncert Komorného zboru  Konzeravtória a Bratislava vocal consortu, Ružomberok, 11.2.2015</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 xml:space="preserve">Koncert orchestra a Zboru Konzervatória, SF, 11.3.2015  </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567"/>
        <w:rPr>
          <w:rFonts w:ascii="Times New Roman" w:hAnsi="Times New Roman"/>
        </w:rPr>
      </w:pPr>
      <w:r w:rsidRPr="0066196E">
        <w:rPr>
          <w:rFonts w:ascii="Times New Roman" w:hAnsi="Times New Roman"/>
        </w:rPr>
        <w:t>The H</w:t>
      </w:r>
      <w:r w:rsidR="00375688">
        <w:rPr>
          <w:rFonts w:ascii="Times New Roman" w:hAnsi="Times New Roman"/>
        </w:rPr>
        <w:t>ope Gospel Singers, koncert v rí</w:t>
      </w:r>
      <w:r w:rsidRPr="0066196E">
        <w:rPr>
          <w:rFonts w:ascii="Times New Roman" w:hAnsi="Times New Roman"/>
        </w:rPr>
        <w:t>mskokatolíckom chráme,  Šahy, 11.4.2015</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857"/>
        <w:rPr>
          <w:rFonts w:ascii="Times New Roman" w:hAnsi="Times New Roman"/>
        </w:rPr>
      </w:pPr>
      <w:r w:rsidRPr="0066196E">
        <w:rPr>
          <w:rFonts w:ascii="Times New Roman" w:hAnsi="Times New Roman"/>
        </w:rPr>
        <w:t>Akademická Banská Bystrica, festivalový koncert The Hope gospel singersu, Aula Beliana Banská Bystrica, 7.5.2015</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Pr>
          <w:rFonts w:ascii="Times New Roman" w:hAnsi="Times New Roman"/>
        </w:rPr>
      </w:pPr>
      <w:r w:rsidRPr="0066196E">
        <w:rPr>
          <w:rFonts w:ascii="Times New Roman" w:hAnsi="Times New Roman"/>
        </w:rPr>
        <w:t>The Hope Gospel Singers, concert v Podunajskom múze v Komárne,16.5.2015</w:t>
      </w:r>
    </w:p>
    <w:p w:rsidR="0098045B" w:rsidRPr="0066196E" w:rsidRDefault="0098045B" w:rsidP="007730DD">
      <w:pPr>
        <w:pStyle w:val="Odsekzoznamu"/>
        <w:numPr>
          <w:ilvl w:val="0"/>
          <w:numId w:val="201"/>
        </w:numPr>
        <w:pBdr>
          <w:top w:val="nil"/>
          <w:left w:val="nil"/>
          <w:bottom w:val="nil"/>
          <w:right w:val="nil"/>
        </w:pBdr>
        <w:suppressAutoHyphens/>
        <w:spacing w:after="0" w:line="240" w:lineRule="auto"/>
        <w:ind w:left="567" w:right="-426"/>
        <w:rPr>
          <w:rFonts w:ascii="Times New Roman" w:hAnsi="Times New Roman"/>
        </w:rPr>
      </w:pPr>
      <w:r w:rsidRPr="0066196E">
        <w:rPr>
          <w:rFonts w:ascii="Times New Roman" w:hAnsi="Times New Roman"/>
        </w:rPr>
        <w:t>festival Musica Sacra, Nitra,  Bratislava vocal consort, Ad libitum (HU) 18.6.2015</w:t>
      </w:r>
    </w:p>
    <w:p w:rsidR="00BE157A" w:rsidRPr="0066196E" w:rsidRDefault="0098045B" w:rsidP="007730DD">
      <w:pPr>
        <w:pStyle w:val="Odsekzoznamu"/>
        <w:numPr>
          <w:ilvl w:val="0"/>
          <w:numId w:val="201"/>
        </w:numPr>
        <w:pBdr>
          <w:top w:val="nil"/>
          <w:left w:val="nil"/>
          <w:bottom w:val="nil"/>
          <w:right w:val="nil"/>
        </w:pBdr>
        <w:suppressAutoHyphens/>
        <w:spacing w:after="0" w:line="240" w:lineRule="auto"/>
        <w:ind w:left="567" w:right="-567"/>
        <w:rPr>
          <w:rFonts w:ascii="Times New Roman" w:hAnsi="Times New Roman"/>
        </w:rPr>
      </w:pPr>
      <w:r w:rsidRPr="0066196E">
        <w:rPr>
          <w:rFonts w:ascii="Times New Roman" w:hAnsi="Times New Roman"/>
        </w:rPr>
        <w:t>D.Hevier/Ľ. Horňák: PROGLAS, Bazilika sv.</w:t>
      </w:r>
      <w:r w:rsidR="00375688">
        <w:rPr>
          <w:rFonts w:ascii="Times New Roman" w:hAnsi="Times New Roman"/>
        </w:rPr>
        <w:t xml:space="preserve"> </w:t>
      </w:r>
      <w:r w:rsidRPr="0066196E">
        <w:rPr>
          <w:rFonts w:ascii="Times New Roman" w:hAnsi="Times New Roman"/>
        </w:rPr>
        <w:t>Praxedy, Rím, The Hope Gospel Singers, 23.6.2015</w:t>
      </w:r>
    </w:p>
    <w:p w:rsidR="00BE157A" w:rsidRPr="0066196E" w:rsidRDefault="00BE157A" w:rsidP="0098045B">
      <w:pPr>
        <w:pStyle w:val="Normlny1"/>
        <w:rPr>
          <w:rFonts w:cs="Times New Roman"/>
          <w:color w:val="auto"/>
        </w:rPr>
      </w:pPr>
    </w:p>
    <w:p w:rsidR="0098045B" w:rsidRPr="0066196E" w:rsidRDefault="0098045B" w:rsidP="0098045B">
      <w:pPr>
        <w:pStyle w:val="Normlny1"/>
        <w:rPr>
          <w:rFonts w:cs="Times New Roman"/>
          <w:color w:val="auto"/>
          <w:u w:val="single"/>
        </w:rPr>
      </w:pPr>
      <w:r w:rsidRPr="0066196E">
        <w:rPr>
          <w:rFonts w:cs="Times New Roman"/>
          <w:color w:val="auto"/>
          <w:u w:val="single"/>
        </w:rPr>
        <w:t>Mgr.art. Marián Zavarský</w:t>
      </w:r>
    </w:p>
    <w:p w:rsidR="0098045B" w:rsidRPr="0066196E" w:rsidRDefault="00602B6B" w:rsidP="00602B6B">
      <w:p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rPr>
          <w:rFonts w:eastAsia="Helvetica"/>
        </w:rPr>
      </w:pPr>
      <w:r w:rsidRPr="0066196E">
        <w:rPr>
          <w:rFonts w:eastAsia="Helvetica"/>
        </w:rPr>
        <w:t xml:space="preserve">ROK </w:t>
      </w:r>
      <w:r w:rsidR="0098045B" w:rsidRPr="0066196E">
        <w:rPr>
          <w:rFonts w:eastAsia="Helvetica"/>
        </w:rPr>
        <w:t>2014</w:t>
      </w:r>
    </w:p>
    <w:p w:rsidR="0098045B" w:rsidRPr="0066196E" w:rsidRDefault="0098045B" w:rsidP="009804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Helvetica"/>
        </w:rPr>
      </w:pPr>
      <w:r w:rsidRPr="0066196E">
        <w:rPr>
          <w:rFonts w:eastAsia="Helvetica"/>
        </w:rPr>
        <w:tab/>
        <w:t>1.11. Hudobno–tanečná improvizácia D.I.P.P., Studio Alta, Praha, ČR</w:t>
      </w:r>
    </w:p>
    <w:p w:rsidR="0098045B" w:rsidRPr="0066196E" w:rsidRDefault="0098045B" w:rsidP="009804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Helvetica"/>
        </w:rPr>
      </w:pPr>
      <w:r w:rsidRPr="0066196E">
        <w:rPr>
          <w:rFonts w:eastAsia="Helvetica"/>
        </w:rPr>
        <w:tab/>
        <w:t>kompozícia/improvizácia, klavír – Marián Zavarský</w:t>
      </w:r>
    </w:p>
    <w:p w:rsidR="0098045B" w:rsidRPr="0066196E" w:rsidRDefault="0098045B" w:rsidP="007730DD">
      <w:pPr>
        <w:pStyle w:val="Odsekzoznamu"/>
        <w:numPr>
          <w:ilvl w:val="0"/>
          <w:numId w:val="205"/>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 xml:space="preserve">5.11. Premiéra novej zborovej tvorby Miroslava Tótha a Mariána Zavarského, Žilina. Nova Synagoga Kunsthalle </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11.11. 2. premiéra novej zborovej tvorby Miroslava Tótha a Mariána Zavarského, Bratislava, Moyzesova sieň</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27.11. Premiéra elektroakustickej skladby "Siddharta is in the street", Konzervatórium Bratislava, koncert pedagógov. Live electronics – Marián Zavarský</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3.12. Koncert aranžovanej ľudovej hudby pre spev a klavír, Slowakisches Institut, VIedeň, Rakúsko klavír – Marián Zavarský</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ind w:right="-857"/>
        <w:rPr>
          <w:rFonts w:ascii="Times New Roman" w:eastAsia="Helvetica" w:hAnsi="Times New Roman"/>
        </w:rPr>
      </w:pPr>
      <w:r w:rsidRPr="0066196E">
        <w:rPr>
          <w:rFonts w:ascii="Times New Roman" w:eastAsia="Helvetica" w:hAnsi="Times New Roman"/>
        </w:rPr>
        <w:t>9.12. Premiéra live elektro–akustických skladieb Passdrow a Noise factory, RTVS, a4–nultý priestor, Bratislava Live electronics a videoprojekcia – Marián Zavarský</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17.12. Koncert elektroakustickej hudby, Fuga, Bratislava</w:t>
      </w:r>
    </w:p>
    <w:p w:rsidR="0098045B" w:rsidRPr="0066196E" w:rsidRDefault="0098045B" w:rsidP="0098045B">
      <w:pPr>
        <w:pStyle w:val="Odsekzoznamu"/>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Helvetica" w:hAnsi="Times New Roman"/>
        </w:rPr>
      </w:pPr>
      <w:r w:rsidRPr="0066196E">
        <w:rPr>
          <w:rFonts w:ascii="Times New Roman" w:eastAsia="Helvetica" w:hAnsi="Times New Roman"/>
        </w:rPr>
        <w:t>Live electronics – Marián Zavarský</w:t>
      </w:r>
    </w:p>
    <w:p w:rsidR="0098045B" w:rsidRPr="0066196E" w:rsidRDefault="00602B6B" w:rsidP="00602B6B">
      <w:p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rPr>
          <w:rFonts w:eastAsia="Helvetica"/>
        </w:rPr>
      </w:pPr>
      <w:r w:rsidRPr="0066196E">
        <w:rPr>
          <w:rFonts w:eastAsia="Helvetica"/>
        </w:rPr>
        <w:t xml:space="preserve">ROK </w:t>
      </w:r>
      <w:r w:rsidR="0098045B" w:rsidRPr="0066196E">
        <w:rPr>
          <w:rFonts w:eastAsia="Helvetica"/>
        </w:rPr>
        <w:t>2015</w:t>
      </w:r>
    </w:p>
    <w:p w:rsidR="0098045B" w:rsidRPr="0066196E" w:rsidRDefault="0098045B" w:rsidP="0098045B">
      <w:pPr>
        <w:pStyle w:val="Odsekzoznamu"/>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Helvetica" w:hAnsi="Times New Roman"/>
        </w:rPr>
      </w:pPr>
      <w:r w:rsidRPr="0066196E">
        <w:rPr>
          <w:rFonts w:ascii="Times New Roman" w:eastAsia="Helvetica" w:hAnsi="Times New Roman"/>
        </w:rPr>
        <w:t>8.2. Hudobno–tanečná improvizácia D.I.P.P.,  Štúdio 12, Bratislava</w:t>
      </w:r>
    </w:p>
    <w:p w:rsidR="0098045B" w:rsidRPr="0066196E" w:rsidRDefault="0098045B" w:rsidP="0098045B">
      <w:pPr>
        <w:pStyle w:val="Odsekzoznamu"/>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Helvetica" w:hAnsi="Times New Roman"/>
        </w:rPr>
      </w:pPr>
      <w:r w:rsidRPr="0066196E">
        <w:rPr>
          <w:rFonts w:ascii="Times New Roman" w:eastAsia="Helvetica" w:hAnsi="Times New Roman"/>
        </w:rPr>
        <w:t>kompozícia/improvizácia, klavír – Marián Zavarský</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17.4. Koncert elektroakustickej hudby, KRAA! festival, a4–nultý priestor, Bratislava</w:t>
      </w:r>
    </w:p>
    <w:p w:rsidR="0098045B" w:rsidRPr="0066196E" w:rsidRDefault="0098045B" w:rsidP="009804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Helvetica"/>
        </w:rPr>
      </w:pPr>
      <w:r w:rsidRPr="0066196E">
        <w:rPr>
          <w:rFonts w:eastAsia="Helvetica"/>
        </w:rPr>
        <w:tab/>
        <w:t>Live electronics – Marián Zavarský</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5.5. Tanečné predstavenie "Zmierenie", hist</w:t>
      </w:r>
      <w:r w:rsidR="00F36DAB">
        <w:rPr>
          <w:rFonts w:ascii="Times New Roman" w:eastAsia="Helvetica" w:hAnsi="Times New Roman"/>
        </w:rPr>
        <w:t>orická budova</w:t>
      </w:r>
      <w:r w:rsidRPr="0066196E">
        <w:rPr>
          <w:rFonts w:ascii="Times New Roman" w:eastAsia="Helvetica" w:hAnsi="Times New Roman"/>
        </w:rPr>
        <w:t xml:space="preserve"> SND, Bratislava</w:t>
      </w:r>
    </w:p>
    <w:p w:rsidR="0098045B" w:rsidRPr="0066196E" w:rsidRDefault="0098045B" w:rsidP="0098045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Helvetica"/>
        </w:rPr>
      </w:pPr>
      <w:r w:rsidRPr="0066196E">
        <w:rPr>
          <w:rFonts w:eastAsia="Helvetica"/>
        </w:rPr>
        <w:tab/>
        <w:t>kompozícia hudby – Marián Zavarský</w:t>
      </w:r>
    </w:p>
    <w:p w:rsidR="0098045B" w:rsidRPr="0066196E" w:rsidRDefault="0098045B" w:rsidP="007730DD">
      <w:pPr>
        <w:pStyle w:val="Odsekzoznamu"/>
        <w:numPr>
          <w:ilvl w:val="0"/>
          <w:numId w:val="206"/>
        </w:numPr>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rPr>
          <w:rFonts w:ascii="Times New Roman" w:eastAsia="Helvetica" w:hAnsi="Times New Roman"/>
        </w:rPr>
      </w:pPr>
      <w:r w:rsidRPr="0066196E">
        <w:rPr>
          <w:rFonts w:ascii="Times New Roman" w:eastAsia="Helvetica" w:hAnsi="Times New Roman"/>
        </w:rPr>
        <w:t>13.6.  Koncert ansámblu D.I.Y. Instruments ensemble na "Bauhaus párty", Slov. múzeum dizajnu, Bratislava(člen ansámblu)</w:t>
      </w:r>
    </w:p>
    <w:p w:rsidR="0098045B" w:rsidRPr="0066196E" w:rsidRDefault="0098045B" w:rsidP="00375688">
      <w:pPr>
        <w:pStyle w:val="Odsekzoznamu"/>
        <w:pBdr>
          <w:top w:val="nil"/>
          <w:left w:val="nil"/>
          <w:bottom w:val="nil"/>
          <w:right w:val="nil"/>
        </w:pBdr>
        <w:suppressAutoHyphens/>
        <w:spacing w:after="0" w:line="240" w:lineRule="auto"/>
        <w:rPr>
          <w:rFonts w:ascii="Times New Roman" w:eastAsia="Helvetica" w:hAnsi="Times New Roman"/>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
          <w:iCs/>
          <w:color w:val="auto"/>
        </w:rPr>
      </w:pPr>
      <w:r w:rsidRPr="0066196E">
        <w:rPr>
          <w:rFonts w:cs="Times New Roman"/>
          <w:bCs/>
          <w:i/>
          <w:iCs/>
          <w:color w:val="auto"/>
        </w:rPr>
        <w:t>Odbor plechových dychových a bicích nástrojov</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
          <w:iCs/>
          <w:color w:val="auto"/>
        </w:rPr>
      </w:pPr>
      <w:r w:rsidRPr="0066196E">
        <w:rPr>
          <w:rFonts w:cs="Times New Roman"/>
          <w:bCs/>
          <w:i/>
          <w:iCs/>
          <w:color w:val="auto"/>
        </w:rPr>
        <w:t>Vedúci odboru JUDr. Michal Janoš</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Mgr. art. Marek Bielik</w:t>
      </w:r>
    </w:p>
    <w:p w:rsidR="00F36DAB" w:rsidRDefault="0059514A"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rPr>
          <w:rFonts w:cs="Times New Roman"/>
          <w:bCs/>
          <w:iCs/>
          <w:color w:val="auto"/>
        </w:rPr>
        <w:t xml:space="preserve">  </w:t>
      </w:r>
      <w:r w:rsidR="00F36DAB">
        <w:rPr>
          <w:rFonts w:cs="Times New Roman"/>
          <w:bCs/>
          <w:iCs/>
          <w:color w:val="auto"/>
        </w:rPr>
        <w:t>trubkár</w:t>
      </w:r>
    </w:p>
    <w:p w:rsidR="00F36DAB" w:rsidRPr="00F36DAB" w:rsidRDefault="0059514A"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t xml:space="preserve">  </w:t>
      </w:r>
      <w:r w:rsidR="00F36DAB" w:rsidRPr="00F36DAB">
        <w:t>pedagóg hlavného odboru štúdia</w:t>
      </w:r>
    </w:p>
    <w:p w:rsidR="0098045B" w:rsidRPr="0066196E" w:rsidRDefault="0059514A"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rPr>
          <w:rFonts w:cs="Times New Roman"/>
          <w:bCs/>
          <w:iCs/>
          <w:color w:val="auto"/>
        </w:rPr>
        <w:t xml:space="preserve">  </w:t>
      </w:r>
      <w:r w:rsidR="0098045B" w:rsidRPr="0066196E">
        <w:rPr>
          <w:rFonts w:cs="Times New Roman"/>
          <w:bCs/>
          <w:iCs/>
          <w:color w:val="auto"/>
        </w:rPr>
        <w:t>organizoval a viedol umeleckú činnosť Art Musik Orchestra na viacerých podujatiach na Slo</w:t>
      </w:r>
      <w:r w:rsidR="004253EE">
        <w:rPr>
          <w:rFonts w:cs="Times New Roman"/>
          <w:bCs/>
          <w:iCs/>
          <w:color w:val="auto"/>
        </w:rPr>
        <w:t>vensku za účasti študentov</w:t>
      </w:r>
      <w:r w:rsidR="0098045B" w:rsidRPr="0066196E">
        <w:rPr>
          <w:rFonts w:cs="Times New Roman"/>
          <w:bCs/>
          <w:iCs/>
          <w:color w:val="auto"/>
        </w:rPr>
        <w:t xml:space="preserve"> Konzervatória</w:t>
      </w:r>
      <w:r w:rsidR="004253EE">
        <w:rPr>
          <w:rFonts w:cs="Times New Roman"/>
          <w:bCs/>
          <w:iCs/>
          <w:color w:val="auto"/>
        </w:rPr>
        <w:t xml:space="preserve"> v Bratislave</w:t>
      </w:r>
    </w:p>
    <w:p w:rsidR="0098045B" w:rsidRPr="0066196E" w:rsidRDefault="0098045B"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 xml:space="preserve"> pôsobí ako vedúci hráč 1. trúbky v</w:t>
      </w:r>
      <w:r w:rsidR="0059514A">
        <w:rPr>
          <w:rFonts w:cs="Times New Roman"/>
          <w:bCs/>
          <w:iCs/>
          <w:color w:val="auto"/>
        </w:rPr>
        <w:t> </w:t>
      </w:r>
      <w:r w:rsidRPr="0066196E">
        <w:rPr>
          <w:rFonts w:cs="Times New Roman"/>
          <w:bCs/>
          <w:iCs/>
          <w:color w:val="auto"/>
        </w:rPr>
        <w:t>Symf</w:t>
      </w:r>
      <w:r w:rsidR="0059514A">
        <w:rPr>
          <w:rFonts w:cs="Times New Roman"/>
          <w:bCs/>
          <w:iCs/>
          <w:color w:val="auto"/>
        </w:rPr>
        <w:t xml:space="preserve">onickom orchestri </w:t>
      </w:r>
      <w:r w:rsidRPr="0066196E">
        <w:rPr>
          <w:rFonts w:cs="Times New Roman"/>
          <w:bCs/>
          <w:iCs/>
          <w:color w:val="auto"/>
        </w:rPr>
        <w:t>Slovenského rozhlasu</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lastRenderedPageBreak/>
        <w:t>JUDr. Michal Janoš</w:t>
      </w:r>
    </w:p>
    <w:p w:rsidR="007C157B" w:rsidRDefault="0059514A"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rPr>
          <w:rFonts w:cs="Times New Roman"/>
          <w:bCs/>
          <w:iCs/>
          <w:color w:val="auto"/>
        </w:rPr>
        <w:t xml:space="preserve"> </w:t>
      </w:r>
      <w:r w:rsidR="00F36DAB">
        <w:rPr>
          <w:rFonts w:cs="Times New Roman"/>
          <w:bCs/>
          <w:iCs/>
          <w:color w:val="auto"/>
        </w:rPr>
        <w:t xml:space="preserve">trubkár </w:t>
      </w:r>
    </w:p>
    <w:p w:rsidR="00F36DAB" w:rsidRPr="007C157B" w:rsidRDefault="0059514A"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t xml:space="preserve"> </w:t>
      </w:r>
      <w:r w:rsidR="00F36DAB" w:rsidRPr="00F36DAB">
        <w:t>pedagóg hlavného odboru štúdia</w:t>
      </w:r>
    </w:p>
    <w:p w:rsidR="007C157B" w:rsidRDefault="0059514A" w:rsidP="007730DD">
      <w:pPr>
        <w:pStyle w:val="Normlny3"/>
        <w:widowControl w:val="0"/>
        <w:numPr>
          <w:ilvl w:val="0"/>
          <w:numId w:val="220"/>
        </w:numPr>
        <w:tabs>
          <w:tab w:val="left" w:pos="284"/>
          <w:tab w:val="left" w:pos="539"/>
          <w:tab w:val="left" w:pos="709"/>
          <w:tab w:val="left" w:pos="851"/>
          <w:tab w:val="left" w:pos="8789"/>
        </w:tabs>
        <w:ind w:left="567" w:hanging="141"/>
        <w:rPr>
          <w:rFonts w:cs="Times New Roman"/>
          <w:bCs/>
          <w:iCs/>
          <w:color w:val="auto"/>
        </w:rPr>
      </w:pPr>
      <w:r>
        <w:rPr>
          <w:rFonts w:cs="Times New Roman"/>
          <w:bCs/>
          <w:iCs/>
          <w:color w:val="auto"/>
        </w:rPr>
        <w:t xml:space="preserve"> </w:t>
      </w:r>
      <w:r w:rsidR="007C157B">
        <w:rPr>
          <w:rFonts w:cs="Times New Roman"/>
          <w:bCs/>
          <w:iCs/>
          <w:color w:val="auto"/>
        </w:rPr>
        <w:t>člen U</w:t>
      </w:r>
      <w:r w:rsidR="0098045B" w:rsidRPr="0066196E">
        <w:rPr>
          <w:rFonts w:cs="Times New Roman"/>
          <w:bCs/>
          <w:iCs/>
          <w:color w:val="auto"/>
        </w:rPr>
        <w:t>meleckej rady</w:t>
      </w:r>
      <w:r w:rsidR="007C157B">
        <w:rPr>
          <w:rFonts w:cs="Times New Roman"/>
          <w:bCs/>
          <w:iCs/>
          <w:color w:val="auto"/>
        </w:rPr>
        <w:t xml:space="preserve"> Konzervatória</w:t>
      </w:r>
    </w:p>
    <w:p w:rsidR="0098045B" w:rsidRPr="0066196E" w:rsidRDefault="0098045B" w:rsidP="007730DD">
      <w:pPr>
        <w:pStyle w:val="Normlny3"/>
        <w:widowControl w:val="0"/>
        <w:numPr>
          <w:ilvl w:val="0"/>
          <w:numId w:val="220"/>
        </w:numPr>
        <w:tabs>
          <w:tab w:val="left" w:pos="284"/>
          <w:tab w:val="left" w:pos="539"/>
          <w:tab w:val="left" w:pos="709"/>
          <w:tab w:val="left" w:pos="851"/>
          <w:tab w:val="left" w:pos="8789"/>
        </w:tabs>
        <w:ind w:left="567" w:hanging="141"/>
        <w:rPr>
          <w:rFonts w:cs="Times New Roman"/>
          <w:bCs/>
          <w:iCs/>
          <w:color w:val="auto"/>
        </w:rPr>
      </w:pPr>
      <w:r w:rsidRPr="0066196E">
        <w:rPr>
          <w:rFonts w:cs="Times New Roman"/>
          <w:bCs/>
          <w:iCs/>
          <w:color w:val="auto"/>
        </w:rPr>
        <w:t xml:space="preserve"> vedie fa</w:t>
      </w:r>
      <w:r w:rsidR="007C157B">
        <w:rPr>
          <w:rFonts w:cs="Times New Roman"/>
          <w:bCs/>
          <w:iCs/>
          <w:color w:val="auto"/>
        </w:rPr>
        <w:t>nfárový kvintet, s ktorým účink</w:t>
      </w:r>
      <w:r w:rsidRPr="0066196E">
        <w:rPr>
          <w:rFonts w:cs="Times New Roman"/>
          <w:bCs/>
          <w:iCs/>
          <w:color w:val="auto"/>
        </w:rPr>
        <w:t>oval na podujatiach organizovaných školou</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Mgr. art. Miloš Števove</w:t>
      </w:r>
    </w:p>
    <w:p w:rsidR="007C157B" w:rsidRDefault="0098045B"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 xml:space="preserve"> </w:t>
      </w:r>
      <w:r w:rsidR="007C157B" w:rsidRPr="00F36DAB">
        <w:t>pedagóg hlavného odboru štúdia</w:t>
      </w:r>
    </w:p>
    <w:p w:rsidR="0098045B" w:rsidRPr="007C157B" w:rsidRDefault="0059514A"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rPr>
          <w:rFonts w:cs="Times New Roman"/>
          <w:bCs/>
          <w:iCs/>
          <w:color w:val="auto"/>
        </w:rPr>
        <w:t xml:space="preserve"> </w:t>
      </w:r>
      <w:r w:rsidR="0098045B" w:rsidRPr="007C157B">
        <w:rPr>
          <w:rFonts w:cs="Times New Roman"/>
          <w:bCs/>
          <w:iCs/>
          <w:color w:val="auto"/>
        </w:rPr>
        <w:t>bývalý člen S</w:t>
      </w:r>
      <w:r w:rsidR="007C157B" w:rsidRPr="007C157B">
        <w:rPr>
          <w:rFonts w:cs="Times New Roman"/>
          <w:bCs/>
          <w:iCs/>
          <w:color w:val="auto"/>
        </w:rPr>
        <w:t>lovenskej filharmónie</w:t>
      </w:r>
      <w:r w:rsidR="007C157B">
        <w:rPr>
          <w:rFonts w:cs="Times New Roman"/>
          <w:bCs/>
          <w:iCs/>
          <w:color w:val="auto"/>
        </w:rPr>
        <w:t xml:space="preserve"> </w:t>
      </w:r>
      <w:r w:rsidR="00D3608C">
        <w:rPr>
          <w:rFonts w:cs="Times New Roman"/>
          <w:bCs/>
          <w:iCs/>
          <w:color w:val="auto"/>
        </w:rPr>
        <w:t>(ďalej SF)</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Mgr. art. Juraj Mitošinka, ArtD.</w:t>
      </w:r>
    </w:p>
    <w:p w:rsidR="00D3608C" w:rsidRPr="00F36DAB" w:rsidRDefault="00D3608C"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F36DAB">
        <w:t>pedagóg hlavného odboru štúdia</w:t>
      </w:r>
    </w:p>
    <w:p w:rsidR="0098045B" w:rsidRPr="0066196E" w:rsidRDefault="0098045B"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 xml:space="preserve">člen SF </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Mgr. art. Tibor Winkler</w:t>
      </w:r>
    </w:p>
    <w:p w:rsidR="00D3608C" w:rsidRPr="00F36DAB" w:rsidRDefault="00D3608C"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F36DAB">
        <w:t>pedagóg hlavného odboru štúdia</w:t>
      </w:r>
    </w:p>
    <w:p w:rsidR="0098045B" w:rsidRPr="0066196E" w:rsidRDefault="0098045B"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člen orchestra SND</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MgA. Peter Kosorín</w:t>
      </w:r>
    </w:p>
    <w:p w:rsidR="00D3608C" w:rsidRPr="00F36DAB" w:rsidRDefault="00D3608C"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F36DAB">
        <w:t>pedagóg hlavného odboru štúdia</w:t>
      </w:r>
    </w:p>
    <w:p w:rsidR="0098045B" w:rsidRPr="0066196E" w:rsidRDefault="0098045B"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člen</w:t>
      </w:r>
      <w:r w:rsidR="00317ED7" w:rsidRPr="0066196E">
        <w:rPr>
          <w:rFonts w:cs="Times New Roman"/>
          <w:bCs/>
          <w:iCs/>
          <w:color w:val="auto"/>
        </w:rPr>
        <w:t xml:space="preserve"> Symfonického orchestra</w:t>
      </w:r>
      <w:r w:rsidRPr="0066196E">
        <w:rPr>
          <w:rFonts w:cs="Times New Roman"/>
          <w:bCs/>
          <w:iCs/>
          <w:color w:val="auto"/>
        </w:rPr>
        <w:t xml:space="preserve"> S</w:t>
      </w:r>
      <w:r w:rsidR="00317ED7" w:rsidRPr="0066196E">
        <w:rPr>
          <w:rFonts w:cs="Times New Roman"/>
          <w:bCs/>
          <w:iCs/>
          <w:color w:val="auto"/>
        </w:rPr>
        <w:t>lovenskej filharmónie</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Mgr. art. Štefan Vágovics</w:t>
      </w:r>
    </w:p>
    <w:p w:rsidR="00D3608C" w:rsidRPr="00F36DAB" w:rsidRDefault="00D3608C"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F36DAB">
        <w:t>pedagóg hlavného odboru štúdia</w:t>
      </w:r>
    </w:p>
    <w:p w:rsidR="0098045B" w:rsidRPr="0066196E" w:rsidRDefault="0098045B"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člen orchestra SND</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Cs/>
          <w:iCs/>
          <w:color w:val="auto"/>
          <w:u w:val="single"/>
        </w:rPr>
      </w:pPr>
      <w:r w:rsidRPr="0066196E">
        <w:rPr>
          <w:rFonts w:cs="Times New Roman"/>
          <w:bCs/>
          <w:iCs/>
          <w:color w:val="auto"/>
          <w:u w:val="single"/>
        </w:rPr>
        <w:t>prof. Marián Zajaček</w:t>
      </w:r>
    </w:p>
    <w:p w:rsidR="00D3608C" w:rsidRPr="00F36DAB" w:rsidRDefault="00D3608C"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F36DAB">
        <w:t>pedagóg hlavného odboru štúdia</w:t>
      </w:r>
    </w:p>
    <w:p w:rsidR="0098045B" w:rsidRPr="0066196E" w:rsidRDefault="0098045B" w:rsidP="007730DD">
      <w:pPr>
        <w:pStyle w:val="Normlny3"/>
        <w:widowControl w:val="0"/>
        <w:numPr>
          <w:ilvl w:val="0"/>
          <w:numId w:val="220"/>
        </w:numPr>
        <w:tabs>
          <w:tab w:val="left" w:pos="284"/>
          <w:tab w:val="left" w:pos="539"/>
          <w:tab w:val="left" w:pos="709"/>
          <w:tab w:val="left" w:pos="851"/>
          <w:tab w:val="left" w:pos="8789"/>
        </w:tabs>
        <w:jc w:val="both"/>
        <w:rPr>
          <w:rFonts w:cs="Times New Roman"/>
          <w:bCs/>
          <w:iCs/>
          <w:color w:val="auto"/>
        </w:rPr>
      </w:pPr>
      <w:r w:rsidRPr="0066196E">
        <w:rPr>
          <w:rFonts w:cs="Times New Roman"/>
          <w:bCs/>
          <w:iCs/>
          <w:color w:val="auto"/>
        </w:rPr>
        <w:t xml:space="preserve">spolupracoval so ZUŠ J. Albrechta v Bratislave </w:t>
      </w:r>
    </w:p>
    <w:p w:rsidR="0098045B" w:rsidRPr="0066196E" w:rsidRDefault="0098045B" w:rsidP="0098045B">
      <w:pPr>
        <w:pStyle w:val="Normlny3"/>
        <w:rPr>
          <w:rFonts w:cs="Times New Roman"/>
          <w:color w:val="auto"/>
        </w:rPr>
      </w:pPr>
    </w:p>
    <w:p w:rsidR="00317ED7" w:rsidRPr="0066196E" w:rsidRDefault="00317ED7" w:rsidP="0098045B">
      <w:pPr>
        <w:pStyle w:val="Normlny3"/>
        <w:rPr>
          <w:rFonts w:cs="Times New Roman"/>
          <w:color w:val="auto"/>
        </w:rPr>
      </w:pPr>
    </w:p>
    <w:p w:rsidR="0098045B" w:rsidRPr="0066196E" w:rsidRDefault="0098045B" w:rsidP="0098045B">
      <w:pPr>
        <w:pStyle w:val="Nzov2"/>
        <w:jc w:val="left"/>
        <w:rPr>
          <w:rFonts w:ascii="Times New Roman" w:hAnsi="Times New Roman" w:cs="Times New Roman"/>
          <w:i/>
          <w:iCs/>
          <w:color w:val="auto"/>
          <w:sz w:val="24"/>
          <w:szCs w:val="24"/>
        </w:rPr>
      </w:pPr>
      <w:r w:rsidRPr="0066196E">
        <w:rPr>
          <w:rFonts w:ascii="Times New Roman" w:hAnsi="Times New Roman" w:cs="Times New Roman"/>
          <w:i/>
          <w:iCs/>
          <w:color w:val="auto"/>
          <w:sz w:val="24"/>
          <w:szCs w:val="24"/>
        </w:rPr>
        <w:t>Odbor hry na povinnom klavíri</w:t>
      </w:r>
    </w:p>
    <w:p w:rsidR="0098045B" w:rsidRPr="0066196E" w:rsidRDefault="0098045B" w:rsidP="0098045B">
      <w:pPr>
        <w:pStyle w:val="Nzov2"/>
        <w:jc w:val="left"/>
        <w:rPr>
          <w:rFonts w:ascii="Times New Roman" w:hAnsi="Times New Roman" w:cs="Times New Roman"/>
          <w:i/>
          <w:iCs/>
          <w:color w:val="auto"/>
          <w:sz w:val="24"/>
          <w:szCs w:val="24"/>
        </w:rPr>
      </w:pPr>
      <w:r w:rsidRPr="0066196E">
        <w:rPr>
          <w:rFonts w:ascii="Times New Roman" w:hAnsi="Times New Roman" w:cs="Times New Roman"/>
          <w:i/>
          <w:iCs/>
          <w:color w:val="auto"/>
          <w:sz w:val="24"/>
          <w:szCs w:val="24"/>
        </w:rPr>
        <w:t>Vedúca odboru Mgr. art. Marta Magyarová</w:t>
      </w:r>
    </w:p>
    <w:p w:rsidR="0098045B" w:rsidRPr="0066196E" w:rsidRDefault="0098045B" w:rsidP="0098045B">
      <w:pPr>
        <w:widowControl w:val="0"/>
        <w:tabs>
          <w:tab w:val="left" w:pos="284"/>
          <w:tab w:val="left" w:pos="539"/>
          <w:tab w:val="left" w:pos="851"/>
          <w:tab w:val="center" w:pos="4560"/>
          <w:tab w:val="left" w:pos="8566"/>
        </w:tabs>
        <w:rPr>
          <w:u w:val="single"/>
          <w:lang w:val="de-DE"/>
        </w:rPr>
      </w:pPr>
    </w:p>
    <w:p w:rsidR="0098045B" w:rsidRPr="0066196E" w:rsidRDefault="0098045B" w:rsidP="0098045B">
      <w:pPr>
        <w:widowControl w:val="0"/>
        <w:tabs>
          <w:tab w:val="left" w:pos="284"/>
          <w:tab w:val="left" w:pos="539"/>
          <w:tab w:val="left" w:pos="709"/>
          <w:tab w:val="left" w:pos="851"/>
          <w:tab w:val="left" w:pos="8566"/>
        </w:tabs>
        <w:rPr>
          <w:u w:val="single"/>
        </w:rPr>
      </w:pPr>
      <w:r w:rsidRPr="0066196E">
        <w:rPr>
          <w:u w:val="single"/>
        </w:rPr>
        <w:t>Mgr. art. PhDr. Nataša Bezeková</w:t>
      </w:r>
    </w:p>
    <w:p w:rsidR="0098045B" w:rsidRPr="0066196E" w:rsidRDefault="0098045B" w:rsidP="007730DD">
      <w:pPr>
        <w:widowControl w:val="0"/>
        <w:numPr>
          <w:ilvl w:val="0"/>
          <w:numId w:val="158"/>
        </w:numPr>
        <w:pBdr>
          <w:top w:val="nil"/>
          <w:left w:val="nil"/>
          <w:bottom w:val="nil"/>
          <w:right w:val="nil"/>
        </w:pBdr>
        <w:tabs>
          <w:tab w:val="left" w:pos="284"/>
          <w:tab w:val="left" w:pos="539"/>
          <w:tab w:val="left" w:pos="720"/>
          <w:tab w:val="left" w:pos="851"/>
          <w:tab w:val="left" w:pos="8566"/>
        </w:tabs>
        <w:suppressAutoHyphens/>
      </w:pPr>
      <w:r w:rsidRPr="0066196E">
        <w:t xml:space="preserve">lektorka kurzu </w:t>
      </w:r>
      <w:r w:rsidR="004253EE">
        <w:t>„</w:t>
      </w:r>
      <w:r w:rsidRPr="0066196E">
        <w:t>Hviezdy umeleckého neba</w:t>
      </w:r>
      <w:r w:rsidR="004253EE">
        <w:t>“</w:t>
      </w:r>
      <w:r w:rsidRPr="0066196E">
        <w:t xml:space="preserve"> Nadácie Konzervatória v Bratislave  </w:t>
      </w:r>
    </w:p>
    <w:p w:rsidR="0098045B" w:rsidRPr="0066196E" w:rsidRDefault="0098045B" w:rsidP="0098045B">
      <w:pPr>
        <w:widowControl w:val="0"/>
        <w:tabs>
          <w:tab w:val="left" w:pos="284"/>
          <w:tab w:val="left" w:pos="539"/>
          <w:tab w:val="left" w:pos="709"/>
          <w:tab w:val="left" w:pos="851"/>
          <w:tab w:val="left" w:pos="8566"/>
        </w:tabs>
        <w:rPr>
          <w:u w:val="single"/>
        </w:rPr>
      </w:pPr>
    </w:p>
    <w:p w:rsidR="0098045B" w:rsidRPr="0066196E" w:rsidRDefault="0098045B" w:rsidP="0098045B">
      <w:pPr>
        <w:widowControl w:val="0"/>
        <w:tabs>
          <w:tab w:val="left" w:pos="284"/>
          <w:tab w:val="left" w:pos="539"/>
          <w:tab w:val="left" w:pos="709"/>
          <w:tab w:val="left" w:pos="851"/>
          <w:tab w:val="left" w:pos="8566"/>
        </w:tabs>
        <w:rPr>
          <w:u w:val="single"/>
        </w:rPr>
      </w:pPr>
      <w:r w:rsidRPr="0066196E">
        <w:rPr>
          <w:u w:val="single"/>
        </w:rPr>
        <w:t>Mgr. art. Marta Magyarová</w:t>
      </w:r>
    </w:p>
    <w:p w:rsidR="0098045B" w:rsidRPr="0066196E" w:rsidRDefault="0098045B" w:rsidP="007730DD">
      <w:pPr>
        <w:widowControl w:val="0"/>
        <w:numPr>
          <w:ilvl w:val="0"/>
          <w:numId w:val="159"/>
        </w:numPr>
        <w:pBdr>
          <w:top w:val="nil"/>
          <w:left w:val="nil"/>
          <w:bottom w:val="nil"/>
          <w:right w:val="nil"/>
        </w:pBdr>
        <w:tabs>
          <w:tab w:val="left" w:pos="284"/>
          <w:tab w:val="left" w:pos="539"/>
          <w:tab w:val="left" w:pos="720"/>
          <w:tab w:val="left" w:pos="851"/>
          <w:tab w:val="left" w:pos="8566"/>
        </w:tabs>
        <w:suppressAutoHyphens/>
      </w:pPr>
      <w:r w:rsidRPr="0066196E">
        <w:t xml:space="preserve">lektorka kurzu </w:t>
      </w:r>
      <w:r w:rsidR="004253EE">
        <w:t>„</w:t>
      </w:r>
      <w:r w:rsidRPr="0066196E">
        <w:t>Hviezdy umeleckého neba</w:t>
      </w:r>
      <w:r w:rsidR="004253EE">
        <w:t>“</w:t>
      </w:r>
      <w:r w:rsidRPr="0066196E">
        <w:t xml:space="preserve"> Nadácie Konzervatória v Bratislave </w:t>
      </w:r>
    </w:p>
    <w:p w:rsidR="0098045B" w:rsidRPr="0066196E" w:rsidRDefault="0098045B" w:rsidP="0098045B">
      <w:pPr>
        <w:widowControl w:val="0"/>
        <w:tabs>
          <w:tab w:val="left" w:pos="284"/>
          <w:tab w:val="left" w:pos="539"/>
          <w:tab w:val="left" w:pos="851"/>
          <w:tab w:val="center" w:pos="4560"/>
          <w:tab w:val="left" w:pos="8566"/>
        </w:tabs>
        <w:rPr>
          <w:u w:val="single"/>
        </w:rPr>
      </w:pPr>
    </w:p>
    <w:p w:rsidR="0098045B" w:rsidRPr="0066196E" w:rsidRDefault="0098045B" w:rsidP="0098045B">
      <w:pPr>
        <w:widowControl w:val="0"/>
        <w:tabs>
          <w:tab w:val="left" w:pos="284"/>
          <w:tab w:val="left" w:pos="539"/>
          <w:tab w:val="left" w:pos="851"/>
          <w:tab w:val="center" w:pos="4560"/>
          <w:tab w:val="left" w:pos="8566"/>
        </w:tabs>
        <w:rPr>
          <w:caps/>
        </w:rPr>
      </w:pPr>
      <w:r w:rsidRPr="0066196E">
        <w:rPr>
          <w:u w:val="single"/>
        </w:rPr>
        <w:t>Mgr. art. Peter Minárik</w:t>
      </w:r>
      <w:r w:rsidRPr="0066196E">
        <w:rPr>
          <w:caps/>
        </w:rPr>
        <w:tab/>
      </w:r>
    </w:p>
    <w:p w:rsidR="0098045B" w:rsidRDefault="0098045B" w:rsidP="007730DD">
      <w:pPr>
        <w:widowControl w:val="0"/>
        <w:numPr>
          <w:ilvl w:val="0"/>
          <w:numId w:val="160"/>
        </w:numPr>
        <w:pBdr>
          <w:top w:val="nil"/>
          <w:left w:val="nil"/>
          <w:bottom w:val="nil"/>
          <w:right w:val="nil"/>
        </w:pBdr>
        <w:tabs>
          <w:tab w:val="left" w:pos="284"/>
          <w:tab w:val="left" w:pos="539"/>
          <w:tab w:val="left" w:pos="720"/>
          <w:tab w:val="left" w:pos="851"/>
          <w:tab w:val="left" w:pos="8566"/>
        </w:tabs>
        <w:suppressAutoHyphens/>
      </w:pPr>
      <w:r w:rsidRPr="0066196E">
        <w:t>člen poroty Súťaže Mikuláša Schneid</w:t>
      </w:r>
      <w:r w:rsidR="004253EE">
        <w:t>e</w:t>
      </w:r>
      <w:r w:rsidRPr="0066196E">
        <w:t>ra – Trnavského máj 2015</w:t>
      </w:r>
    </w:p>
    <w:p w:rsidR="00C0367F" w:rsidRPr="0066196E" w:rsidRDefault="00D3608C" w:rsidP="007730DD">
      <w:pPr>
        <w:widowControl w:val="0"/>
        <w:numPr>
          <w:ilvl w:val="0"/>
          <w:numId w:val="160"/>
        </w:numPr>
        <w:pBdr>
          <w:top w:val="nil"/>
          <w:left w:val="nil"/>
          <w:bottom w:val="nil"/>
          <w:right w:val="nil"/>
        </w:pBdr>
        <w:tabs>
          <w:tab w:val="left" w:pos="284"/>
          <w:tab w:val="left" w:pos="539"/>
          <w:tab w:val="left" w:pos="720"/>
          <w:tab w:val="left" w:pos="851"/>
          <w:tab w:val="left" w:pos="8566"/>
        </w:tabs>
        <w:suppressAutoHyphens/>
      </w:pPr>
      <w:r>
        <w:t>predseda Rady školy Konzervatória</w:t>
      </w:r>
    </w:p>
    <w:p w:rsidR="0098045B" w:rsidRPr="0066196E" w:rsidRDefault="00D3608C" w:rsidP="007730DD">
      <w:pPr>
        <w:widowControl w:val="0"/>
        <w:numPr>
          <w:ilvl w:val="0"/>
          <w:numId w:val="161"/>
        </w:numPr>
        <w:pBdr>
          <w:top w:val="nil"/>
          <w:left w:val="nil"/>
          <w:bottom w:val="nil"/>
          <w:right w:val="nil"/>
        </w:pBdr>
        <w:tabs>
          <w:tab w:val="left" w:pos="284"/>
          <w:tab w:val="left" w:pos="539"/>
          <w:tab w:val="left" w:pos="720"/>
          <w:tab w:val="left" w:pos="851"/>
          <w:tab w:val="left" w:pos="8566"/>
        </w:tabs>
        <w:suppressAutoHyphens/>
      </w:pPr>
      <w:r>
        <w:t>recital v Koncertnej sieni</w:t>
      </w:r>
      <w:r w:rsidR="0098045B" w:rsidRPr="0066196E">
        <w:t xml:space="preserve"> </w:t>
      </w:r>
      <w:r>
        <w:t xml:space="preserve">Eugena Suchoňa </w:t>
      </w:r>
      <w:r w:rsidR="0098045B" w:rsidRPr="0066196E">
        <w:t>na Konzervatóriu – november 2015</w:t>
      </w:r>
    </w:p>
    <w:p w:rsidR="0098045B" w:rsidRPr="0066196E" w:rsidRDefault="00D3608C" w:rsidP="0098045B">
      <w:pPr>
        <w:widowControl w:val="0"/>
        <w:tabs>
          <w:tab w:val="left" w:pos="284"/>
          <w:tab w:val="left" w:pos="539"/>
          <w:tab w:val="left" w:pos="709"/>
          <w:tab w:val="left" w:pos="851"/>
          <w:tab w:val="left" w:pos="8566"/>
        </w:tabs>
        <w:jc w:val="both"/>
        <w:rPr>
          <w:u w:val="single"/>
        </w:rPr>
      </w:pPr>
      <w:r>
        <w:rPr>
          <w:u w:val="single"/>
        </w:rPr>
        <w:t xml:space="preserve"> </w:t>
      </w:r>
    </w:p>
    <w:p w:rsidR="0098045B" w:rsidRPr="0066196E" w:rsidRDefault="0098045B" w:rsidP="0098045B">
      <w:pPr>
        <w:widowControl w:val="0"/>
        <w:tabs>
          <w:tab w:val="left" w:pos="284"/>
          <w:tab w:val="left" w:pos="539"/>
          <w:tab w:val="left" w:pos="709"/>
          <w:tab w:val="left" w:pos="851"/>
          <w:tab w:val="left" w:pos="8566"/>
        </w:tabs>
        <w:jc w:val="both"/>
        <w:rPr>
          <w:u w:val="single"/>
        </w:rPr>
      </w:pPr>
      <w:r w:rsidRPr="0066196E">
        <w:rPr>
          <w:u w:val="single"/>
        </w:rPr>
        <w:t>Mgr. art. Anna Rošková</w:t>
      </w:r>
    </w:p>
    <w:p w:rsidR="0098045B" w:rsidRPr="0066196E" w:rsidRDefault="0098045B" w:rsidP="007730DD">
      <w:pPr>
        <w:widowControl w:val="0"/>
        <w:numPr>
          <w:ilvl w:val="0"/>
          <w:numId w:val="162"/>
        </w:numPr>
        <w:pBdr>
          <w:top w:val="nil"/>
          <w:left w:val="nil"/>
          <w:bottom w:val="nil"/>
          <w:right w:val="nil"/>
        </w:pBdr>
        <w:tabs>
          <w:tab w:val="left" w:pos="284"/>
          <w:tab w:val="left" w:pos="539"/>
          <w:tab w:val="left" w:pos="720"/>
          <w:tab w:val="left" w:pos="851"/>
          <w:tab w:val="left" w:pos="8566"/>
        </w:tabs>
        <w:suppressAutoHyphens/>
      </w:pPr>
      <w:r w:rsidRPr="0066196E">
        <w:t xml:space="preserve">predsedníčka absolventských skúšok </w:t>
      </w:r>
      <w:r w:rsidR="00D3608C">
        <w:t>na Tanečnom konzervatóriu Eva Ja</w:t>
      </w:r>
      <w:r w:rsidRPr="0066196E">
        <w:t xml:space="preserve">czovej </w:t>
      </w:r>
    </w:p>
    <w:p w:rsidR="0098045B" w:rsidRPr="0066196E" w:rsidRDefault="0098045B" w:rsidP="007730DD">
      <w:pPr>
        <w:widowControl w:val="0"/>
        <w:numPr>
          <w:ilvl w:val="0"/>
          <w:numId w:val="163"/>
        </w:numPr>
        <w:pBdr>
          <w:top w:val="nil"/>
          <w:left w:val="nil"/>
          <w:bottom w:val="nil"/>
          <w:right w:val="nil"/>
        </w:pBdr>
        <w:tabs>
          <w:tab w:val="left" w:pos="284"/>
          <w:tab w:val="left" w:pos="539"/>
          <w:tab w:val="left" w:pos="720"/>
          <w:tab w:val="left" w:pos="851"/>
          <w:tab w:val="left" w:pos="8566"/>
        </w:tabs>
        <w:suppressAutoHyphens/>
      </w:pPr>
      <w:r w:rsidRPr="0066196E">
        <w:t>predsedníčka predmetovej komisie maturitných skúšok na Cirkevnom konzervatóriu</w:t>
      </w:r>
      <w:r w:rsidR="004253EE">
        <w:t xml:space="preserve"> v Bratislave</w:t>
      </w:r>
    </w:p>
    <w:p w:rsidR="0098045B" w:rsidRPr="0066196E" w:rsidRDefault="0098045B" w:rsidP="0098045B">
      <w:pPr>
        <w:widowControl w:val="0"/>
        <w:tabs>
          <w:tab w:val="left" w:pos="284"/>
          <w:tab w:val="left" w:pos="539"/>
          <w:tab w:val="left" w:pos="709"/>
          <w:tab w:val="left" w:pos="851"/>
          <w:tab w:val="left" w:pos="8789"/>
        </w:tabs>
        <w:jc w:val="both"/>
        <w:rPr>
          <w:b/>
          <w:bCs/>
          <w:i/>
          <w:iCs/>
        </w:rPr>
      </w:pPr>
    </w:p>
    <w:p w:rsidR="00317ED7" w:rsidRPr="0066196E" w:rsidRDefault="00317ED7" w:rsidP="0098045B">
      <w:pPr>
        <w:widowControl w:val="0"/>
        <w:tabs>
          <w:tab w:val="left" w:pos="284"/>
          <w:tab w:val="left" w:pos="539"/>
          <w:tab w:val="left" w:pos="709"/>
          <w:tab w:val="left" w:pos="851"/>
          <w:tab w:val="left" w:pos="8789"/>
        </w:tabs>
        <w:jc w:val="both"/>
        <w:rPr>
          <w:b/>
          <w:bCs/>
          <w:i/>
          <w:iCs/>
        </w:rPr>
      </w:pPr>
    </w:p>
    <w:p w:rsidR="0098045B" w:rsidRPr="0066196E" w:rsidRDefault="0098045B" w:rsidP="0098045B">
      <w:pPr>
        <w:rPr>
          <w:i/>
        </w:rPr>
      </w:pPr>
      <w:r w:rsidRPr="0066196E">
        <w:rPr>
          <w:i/>
        </w:rPr>
        <w:lastRenderedPageBreak/>
        <w:t>Odbor spev</w:t>
      </w:r>
    </w:p>
    <w:p w:rsidR="0098045B" w:rsidRPr="0066196E" w:rsidRDefault="0098045B" w:rsidP="0098045B">
      <w:pPr>
        <w:rPr>
          <w:i/>
          <w:lang w:val="cs-CZ"/>
        </w:rPr>
      </w:pPr>
      <w:r w:rsidRPr="0066196E">
        <w:rPr>
          <w:i/>
        </w:rPr>
        <w:t>Vedúca odboru</w:t>
      </w:r>
      <w:r w:rsidRPr="0066196E">
        <w:rPr>
          <w:i/>
          <w:lang w:val="cs-CZ"/>
        </w:rPr>
        <w:t xml:space="preserve"> MgA. Zuzana Stankociová </w:t>
      </w:r>
    </w:p>
    <w:p w:rsidR="0098045B" w:rsidRPr="0066196E" w:rsidRDefault="0098045B" w:rsidP="0098045B"/>
    <w:p w:rsidR="0098045B" w:rsidRPr="0066196E" w:rsidRDefault="0098045B" w:rsidP="0098045B">
      <w:pPr>
        <w:rPr>
          <w:u w:val="single"/>
        </w:rPr>
      </w:pPr>
      <w:r w:rsidRPr="0066196E">
        <w:rPr>
          <w:u w:val="single"/>
        </w:rPr>
        <w:t>Mgr. art. Roman Bajzík</w:t>
      </w:r>
    </w:p>
    <w:p w:rsidR="0098045B" w:rsidRPr="0066196E" w:rsidRDefault="0098045B" w:rsidP="007730DD">
      <w:pPr>
        <w:numPr>
          <w:ilvl w:val="0"/>
          <w:numId w:val="218"/>
        </w:numPr>
        <w:pBdr>
          <w:top w:val="nil"/>
          <w:left w:val="nil"/>
          <w:bottom w:val="nil"/>
          <w:right w:val="nil"/>
        </w:pBdr>
        <w:suppressAutoHyphens/>
      </w:pPr>
      <w:r w:rsidRPr="0066196E">
        <w:t>koncertný umelec</w:t>
      </w:r>
    </w:p>
    <w:p w:rsidR="0098045B" w:rsidRPr="0066196E" w:rsidRDefault="0098045B" w:rsidP="007730DD">
      <w:pPr>
        <w:numPr>
          <w:ilvl w:val="0"/>
          <w:numId w:val="218"/>
        </w:numPr>
        <w:pBdr>
          <w:top w:val="nil"/>
          <w:left w:val="nil"/>
          <w:bottom w:val="nil"/>
          <w:right w:val="nil"/>
        </w:pBdr>
        <w:suppressAutoHyphens/>
      </w:pPr>
      <w:r w:rsidRPr="0066196E">
        <w:t>asistent réžie v Opere SND v inscenáciách W. A. Mozarta Čarovná flauta, Charles Gounod</w:t>
      </w:r>
      <w:r w:rsidR="005D7D74">
        <w:t>a</w:t>
      </w:r>
      <w:r w:rsidRPr="0066196E">
        <w:t xml:space="preserve"> Faust a Margaréta, E. Suchoň</w:t>
      </w:r>
      <w:r w:rsidR="005D7D74">
        <w:t>a</w:t>
      </w:r>
      <w:r w:rsidRPr="0066196E">
        <w:t xml:space="preserve"> Svätopluk</w:t>
      </w:r>
    </w:p>
    <w:p w:rsidR="0098045B" w:rsidRPr="0066196E" w:rsidRDefault="0098045B" w:rsidP="007730DD">
      <w:pPr>
        <w:numPr>
          <w:ilvl w:val="0"/>
          <w:numId w:val="218"/>
        </w:numPr>
        <w:pBdr>
          <w:top w:val="nil"/>
          <w:left w:val="nil"/>
          <w:bottom w:val="nil"/>
          <w:right w:val="nil"/>
        </w:pBdr>
        <w:suppressAutoHyphens/>
      </w:pPr>
      <w:r w:rsidRPr="0066196E">
        <w:t>sólista umeleckých súborov Solamente naturali, Ad una corda, Chorus alea, Slovenský komorný orchester Bohdana Warchala</w:t>
      </w:r>
    </w:p>
    <w:p w:rsidR="0098045B" w:rsidRPr="0066196E" w:rsidRDefault="0098045B" w:rsidP="007730DD">
      <w:pPr>
        <w:numPr>
          <w:ilvl w:val="0"/>
          <w:numId w:val="218"/>
        </w:numPr>
        <w:pBdr>
          <w:top w:val="nil"/>
          <w:left w:val="nil"/>
          <w:bottom w:val="nil"/>
          <w:right w:val="nil"/>
        </w:pBdr>
        <w:suppressAutoHyphens/>
      </w:pPr>
      <w:r w:rsidRPr="0066196E">
        <w:t>zakladajúci člen katedrálneho zboru sv. Martina, žalmista a kantor k</w:t>
      </w:r>
      <w:r w:rsidR="00C0367F">
        <w:t>atedrály sv. Martina</w:t>
      </w:r>
    </w:p>
    <w:p w:rsidR="0098045B" w:rsidRPr="0066196E" w:rsidRDefault="0098045B" w:rsidP="007730DD">
      <w:pPr>
        <w:numPr>
          <w:ilvl w:val="0"/>
          <w:numId w:val="218"/>
        </w:numPr>
        <w:pBdr>
          <w:top w:val="nil"/>
          <w:left w:val="nil"/>
          <w:bottom w:val="nil"/>
          <w:right w:val="nil"/>
        </w:pBdr>
        <w:suppressAutoHyphens/>
      </w:pPr>
      <w:r w:rsidRPr="0066196E">
        <w:t>kurátor výstavy liturgických predmetov katedrály sv. Martina, autor publikácie „Katedrála sv. Martina“</w:t>
      </w:r>
    </w:p>
    <w:p w:rsidR="0098045B" w:rsidRPr="0066196E" w:rsidRDefault="0098045B" w:rsidP="007730DD">
      <w:pPr>
        <w:numPr>
          <w:ilvl w:val="0"/>
          <w:numId w:val="218"/>
        </w:numPr>
        <w:pBdr>
          <w:top w:val="nil"/>
          <w:left w:val="nil"/>
          <w:bottom w:val="nil"/>
          <w:right w:val="nil"/>
        </w:pBdr>
        <w:suppressAutoHyphens/>
      </w:pPr>
      <w:r w:rsidRPr="0066196E">
        <w:t>režisér operného štúdia (P. I. Čajkovskij Eugen Onegin, A. Dvořák Rusalka)</w:t>
      </w:r>
    </w:p>
    <w:p w:rsidR="0098045B" w:rsidRPr="0066196E" w:rsidRDefault="0098045B" w:rsidP="007730DD">
      <w:pPr>
        <w:numPr>
          <w:ilvl w:val="0"/>
          <w:numId w:val="218"/>
        </w:numPr>
        <w:pBdr>
          <w:top w:val="nil"/>
          <w:left w:val="nil"/>
          <w:bottom w:val="nil"/>
          <w:right w:val="nil"/>
        </w:pBdr>
        <w:suppressAutoHyphens/>
      </w:pPr>
      <w:r w:rsidRPr="0066196E">
        <w:t xml:space="preserve">režisér a autor scenára novodobých bratislavských korunovácií </w:t>
      </w:r>
    </w:p>
    <w:p w:rsidR="0098045B" w:rsidRPr="0066196E" w:rsidRDefault="0098045B" w:rsidP="007730DD">
      <w:pPr>
        <w:numPr>
          <w:ilvl w:val="0"/>
          <w:numId w:val="218"/>
        </w:numPr>
        <w:pBdr>
          <w:top w:val="nil"/>
          <w:left w:val="nil"/>
          <w:bottom w:val="nil"/>
          <w:right w:val="nil"/>
        </w:pBdr>
        <w:suppressAutoHyphens/>
      </w:pPr>
      <w:r w:rsidRPr="0066196E">
        <w:t>režisér historickej módnej prehliadky "Cesta históriou a</w:t>
      </w:r>
      <w:r w:rsidR="00FE0EEB">
        <w:t xml:space="preserve"> odievaním" v spolupráci s</w:t>
      </w:r>
      <w:r w:rsidR="005D7D74">
        <w:t>o</w:t>
      </w:r>
      <w:r w:rsidR="00FE0EEB">
        <w:t xml:space="preserve"> S</w:t>
      </w:r>
      <w:r w:rsidRPr="0066196E">
        <w:t xml:space="preserve">trednou umeleckou školou v Trenčíne, vokálnou skupinou VOX a Musica poetica </w:t>
      </w:r>
    </w:p>
    <w:p w:rsidR="0098045B" w:rsidRPr="0066196E" w:rsidRDefault="0098045B" w:rsidP="007730DD">
      <w:pPr>
        <w:numPr>
          <w:ilvl w:val="0"/>
          <w:numId w:val="218"/>
        </w:numPr>
        <w:pBdr>
          <w:top w:val="nil"/>
          <w:left w:val="nil"/>
          <w:bottom w:val="nil"/>
          <w:right w:val="nil"/>
        </w:pBdr>
        <w:suppressAutoHyphens/>
      </w:pPr>
      <w:r w:rsidRPr="0066196E">
        <w:t xml:space="preserve">sólový part v premiérovom uvedení oratória P. Kršku "Cyril a Metod" </w:t>
      </w:r>
    </w:p>
    <w:p w:rsidR="0098045B" w:rsidRPr="0066196E" w:rsidRDefault="0098045B" w:rsidP="007730DD">
      <w:pPr>
        <w:numPr>
          <w:ilvl w:val="0"/>
          <w:numId w:val="218"/>
        </w:numPr>
        <w:pBdr>
          <w:top w:val="nil"/>
          <w:left w:val="nil"/>
          <w:bottom w:val="nil"/>
          <w:right w:val="nil"/>
        </w:pBdr>
        <w:suppressAutoHyphens/>
      </w:pPr>
      <w:r w:rsidRPr="0066196E">
        <w:t>spolupr</w:t>
      </w:r>
      <w:r w:rsidR="00FE0EEB">
        <w:t>acuje</w:t>
      </w:r>
      <w:r w:rsidRPr="0066196E">
        <w:t xml:space="preserve"> so zborom Lúčnice a Filharmóniou B. Martinů, Zlín, Česká republika</w:t>
      </w:r>
    </w:p>
    <w:p w:rsidR="0098045B" w:rsidRPr="0066196E" w:rsidRDefault="0098045B" w:rsidP="0098045B"/>
    <w:p w:rsidR="0098045B" w:rsidRPr="0066196E" w:rsidRDefault="0098045B" w:rsidP="0098045B">
      <w:pPr>
        <w:rPr>
          <w:u w:val="single"/>
        </w:rPr>
      </w:pPr>
      <w:r w:rsidRPr="0066196E">
        <w:rPr>
          <w:u w:val="single"/>
        </w:rPr>
        <w:t>doc. Magdaléna Blahušiaková</w:t>
      </w:r>
    </w:p>
    <w:p w:rsidR="00FE0EEB" w:rsidRPr="00F36DAB" w:rsidRDefault="00FE0EEB" w:rsidP="007730DD">
      <w:pPr>
        <w:pStyle w:val="Normlny3"/>
        <w:widowControl w:val="0"/>
        <w:numPr>
          <w:ilvl w:val="0"/>
          <w:numId w:val="217"/>
        </w:numPr>
        <w:tabs>
          <w:tab w:val="left" w:pos="284"/>
          <w:tab w:val="left" w:pos="539"/>
          <w:tab w:val="left" w:pos="709"/>
          <w:tab w:val="left" w:pos="851"/>
          <w:tab w:val="left" w:pos="8789"/>
        </w:tabs>
        <w:jc w:val="both"/>
        <w:rPr>
          <w:rFonts w:cs="Times New Roman"/>
          <w:bCs/>
          <w:iCs/>
          <w:color w:val="auto"/>
        </w:rPr>
      </w:pPr>
      <w:r>
        <w:t xml:space="preserve">   </w:t>
      </w:r>
      <w:r w:rsidRPr="00F36DAB">
        <w:t>pedagóg hlavného odboru štúdia</w:t>
      </w:r>
    </w:p>
    <w:p w:rsidR="0098045B" w:rsidRPr="0066196E" w:rsidRDefault="0098045B" w:rsidP="007730DD">
      <w:pPr>
        <w:numPr>
          <w:ilvl w:val="0"/>
          <w:numId w:val="217"/>
        </w:numPr>
        <w:pBdr>
          <w:top w:val="nil"/>
          <w:left w:val="nil"/>
          <w:bottom w:val="nil"/>
          <w:right w:val="nil"/>
        </w:pBdr>
        <w:suppressAutoHyphens/>
      </w:pPr>
      <w:r w:rsidRPr="0066196E">
        <w:t>členka poroty Medzinárodnej speváckej súťaže A. Dvořáka v Karlových Varoch</w:t>
      </w:r>
    </w:p>
    <w:p w:rsidR="0098045B" w:rsidRPr="0066196E" w:rsidRDefault="0098045B" w:rsidP="007730DD">
      <w:pPr>
        <w:numPr>
          <w:ilvl w:val="0"/>
          <w:numId w:val="217"/>
        </w:numPr>
        <w:pBdr>
          <w:top w:val="nil"/>
          <w:left w:val="nil"/>
          <w:bottom w:val="nil"/>
          <w:right w:val="nil"/>
        </w:pBdr>
        <w:suppressAutoHyphens/>
      </w:pPr>
      <w:r w:rsidRPr="0066196E">
        <w:t>pedagóg VŠMU v Bratislave</w:t>
      </w:r>
    </w:p>
    <w:p w:rsidR="0098045B" w:rsidRPr="0066196E" w:rsidRDefault="0098045B" w:rsidP="0098045B"/>
    <w:p w:rsidR="0098045B" w:rsidRPr="0066196E" w:rsidRDefault="0098045B" w:rsidP="0098045B">
      <w:pPr>
        <w:rPr>
          <w:u w:val="single"/>
        </w:rPr>
      </w:pPr>
      <w:r w:rsidRPr="0066196E">
        <w:rPr>
          <w:u w:val="single"/>
        </w:rPr>
        <w:t>Mgr. art. Alžbeta Bukoveczká</w:t>
      </w:r>
    </w:p>
    <w:p w:rsidR="00FE0EEB" w:rsidRPr="00FE0EEB" w:rsidRDefault="00FE0EEB"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t xml:space="preserve">   vedie amatérsky spevokol</w:t>
      </w:r>
      <w:r w:rsidR="0098045B" w:rsidRPr="0066196E">
        <w:t xml:space="preserve"> Grobanka</w:t>
      </w:r>
    </w:p>
    <w:p w:rsidR="00FE0EEB" w:rsidRPr="00FE0EEB" w:rsidRDefault="00FE0EEB"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t xml:space="preserve">   </w:t>
      </w:r>
      <w:r w:rsidRPr="00F36DAB">
        <w:t>pedagóg hlavného odboru štúdia</w:t>
      </w:r>
    </w:p>
    <w:p w:rsidR="0098045B" w:rsidRPr="00FE0EEB" w:rsidRDefault="00FE0EEB" w:rsidP="007730DD">
      <w:pPr>
        <w:pStyle w:val="Normlny3"/>
        <w:widowControl w:val="0"/>
        <w:numPr>
          <w:ilvl w:val="0"/>
          <w:numId w:val="219"/>
        </w:numPr>
        <w:tabs>
          <w:tab w:val="left" w:pos="284"/>
          <w:tab w:val="left" w:pos="539"/>
          <w:tab w:val="left" w:pos="709"/>
          <w:tab w:val="left" w:pos="851"/>
          <w:tab w:val="left" w:pos="8789"/>
        </w:tabs>
        <w:jc w:val="both"/>
        <w:rPr>
          <w:rFonts w:cs="Times New Roman"/>
          <w:bCs/>
          <w:iCs/>
          <w:color w:val="auto"/>
        </w:rPr>
      </w:pPr>
      <w:r>
        <w:t xml:space="preserve">   členka Rady školy Konzervatória</w:t>
      </w:r>
    </w:p>
    <w:p w:rsidR="0098045B" w:rsidRPr="0066196E" w:rsidRDefault="0098045B" w:rsidP="007730DD">
      <w:pPr>
        <w:numPr>
          <w:ilvl w:val="0"/>
          <w:numId w:val="216"/>
        </w:numPr>
        <w:pBdr>
          <w:top w:val="nil"/>
          <w:left w:val="nil"/>
          <w:bottom w:val="nil"/>
          <w:right w:val="nil"/>
        </w:pBdr>
        <w:suppressAutoHyphens/>
      </w:pPr>
      <w:r w:rsidRPr="0066196E">
        <w:t>organizátorka prehliadok amatérskych spevokolov</w:t>
      </w:r>
    </w:p>
    <w:p w:rsidR="0098045B" w:rsidRPr="0066196E" w:rsidRDefault="0098045B" w:rsidP="007730DD">
      <w:pPr>
        <w:numPr>
          <w:ilvl w:val="0"/>
          <w:numId w:val="216"/>
        </w:numPr>
        <w:pBdr>
          <w:top w:val="nil"/>
          <w:left w:val="nil"/>
          <w:bottom w:val="nil"/>
          <w:right w:val="nil"/>
        </w:pBdr>
        <w:suppressAutoHyphens/>
        <w:rPr>
          <w:lang w:val="cs-CZ"/>
        </w:rPr>
      </w:pPr>
      <w:r w:rsidRPr="0066196E">
        <w:t xml:space="preserve">predsedníčka maturitnej komisie </w:t>
      </w:r>
      <w:r w:rsidR="00C0367F">
        <w:t>na Cirkevnom konzervatórium v Bratislave</w:t>
      </w:r>
      <w:r w:rsidRPr="0066196E">
        <w:t xml:space="preserve">, </w:t>
      </w:r>
      <w:r w:rsidRPr="0066196E">
        <w:rPr>
          <w:lang w:val="cs-CZ"/>
        </w:rPr>
        <w:t>máj 2015</w:t>
      </w:r>
    </w:p>
    <w:p w:rsidR="0098045B" w:rsidRPr="0066196E" w:rsidRDefault="0098045B" w:rsidP="0098045B"/>
    <w:p w:rsidR="0098045B" w:rsidRPr="0066196E" w:rsidRDefault="0098045B" w:rsidP="0098045B">
      <w:pPr>
        <w:rPr>
          <w:u w:val="single"/>
        </w:rPr>
      </w:pPr>
      <w:r w:rsidRPr="0066196E">
        <w:rPr>
          <w:u w:val="single"/>
        </w:rPr>
        <w:t>Mgr. art. Božena Ferancová</w:t>
      </w:r>
    </w:p>
    <w:p w:rsidR="009F4BE4" w:rsidRDefault="009F4BE4" w:rsidP="007730DD">
      <w:pPr>
        <w:numPr>
          <w:ilvl w:val="0"/>
          <w:numId w:val="215"/>
        </w:numPr>
        <w:pBdr>
          <w:top w:val="nil"/>
          <w:left w:val="nil"/>
          <w:bottom w:val="nil"/>
          <w:right w:val="nil"/>
        </w:pBdr>
        <w:suppressAutoHyphens/>
      </w:pPr>
      <w:r>
        <w:t>pedagóg hlavného odboru štúdia</w:t>
      </w:r>
    </w:p>
    <w:p w:rsidR="0098045B" w:rsidRPr="0066196E" w:rsidRDefault="0098045B" w:rsidP="007730DD">
      <w:pPr>
        <w:numPr>
          <w:ilvl w:val="0"/>
          <w:numId w:val="215"/>
        </w:numPr>
        <w:pBdr>
          <w:top w:val="nil"/>
          <w:left w:val="nil"/>
          <w:bottom w:val="nil"/>
          <w:right w:val="nil"/>
        </w:pBdr>
        <w:suppressAutoHyphens/>
      </w:pPr>
      <w:r w:rsidRPr="0066196E">
        <w:t>hosťova</w:t>
      </w:r>
      <w:r w:rsidR="00C0367F">
        <w:t>nie v Janáčkovej opere Štátneho</w:t>
      </w:r>
      <w:r w:rsidRPr="0066196E">
        <w:t xml:space="preserve"> divadla Brno, Česká republika, </w:t>
      </w:r>
    </w:p>
    <w:p w:rsidR="0098045B" w:rsidRPr="0066196E" w:rsidRDefault="0098045B" w:rsidP="007730DD">
      <w:pPr>
        <w:numPr>
          <w:ilvl w:val="0"/>
          <w:numId w:val="215"/>
        </w:numPr>
        <w:pBdr>
          <w:top w:val="nil"/>
          <w:left w:val="nil"/>
          <w:bottom w:val="nil"/>
          <w:right w:val="nil"/>
        </w:pBdr>
        <w:suppressAutoHyphens/>
      </w:pPr>
      <w:r w:rsidRPr="0066196E">
        <w:t>hosťovanie v Štátnej opere Národního divadla Praha, Česká republika</w:t>
      </w:r>
    </w:p>
    <w:p w:rsidR="0098045B" w:rsidRPr="0066196E" w:rsidRDefault="0098045B" w:rsidP="007730DD">
      <w:pPr>
        <w:numPr>
          <w:ilvl w:val="0"/>
          <w:numId w:val="215"/>
        </w:numPr>
        <w:pBdr>
          <w:top w:val="nil"/>
          <w:left w:val="nil"/>
          <w:bottom w:val="nil"/>
          <w:right w:val="nil"/>
        </w:pBdr>
        <w:suppressAutoHyphens/>
      </w:pPr>
      <w:r w:rsidRPr="0066196E">
        <w:t>koncerty Bratislava, B. Štiavnica</w:t>
      </w:r>
    </w:p>
    <w:p w:rsidR="0098045B" w:rsidRPr="0066196E" w:rsidRDefault="0098045B" w:rsidP="007730DD">
      <w:pPr>
        <w:numPr>
          <w:ilvl w:val="0"/>
          <w:numId w:val="215"/>
        </w:numPr>
        <w:pBdr>
          <w:top w:val="nil"/>
          <w:left w:val="nil"/>
          <w:bottom w:val="nil"/>
          <w:right w:val="nil"/>
        </w:pBdr>
        <w:suppressAutoHyphens/>
        <w:rPr>
          <w:lang w:val="cs-CZ"/>
        </w:rPr>
      </w:pPr>
      <w:r w:rsidRPr="0066196E">
        <w:t xml:space="preserve">lektorka majstrovských kurzov, Trenčianske Teplice, </w:t>
      </w:r>
      <w:r w:rsidRPr="0066196E">
        <w:rPr>
          <w:lang w:val="cs-CZ"/>
        </w:rPr>
        <w:t>august 2015</w:t>
      </w:r>
    </w:p>
    <w:p w:rsidR="0098045B" w:rsidRPr="0066196E" w:rsidRDefault="0098045B" w:rsidP="0098045B"/>
    <w:p w:rsidR="0098045B" w:rsidRPr="0066196E" w:rsidRDefault="0098045B" w:rsidP="0098045B">
      <w:pPr>
        <w:rPr>
          <w:u w:val="single"/>
        </w:rPr>
      </w:pPr>
      <w:r w:rsidRPr="0066196E">
        <w:rPr>
          <w:u w:val="single"/>
        </w:rPr>
        <w:t>Mgr. art. Dagmar Livorová</w:t>
      </w:r>
    </w:p>
    <w:p w:rsidR="009F4BE4" w:rsidRDefault="009F4BE4" w:rsidP="007730DD">
      <w:pPr>
        <w:numPr>
          <w:ilvl w:val="0"/>
          <w:numId w:val="214"/>
        </w:numPr>
        <w:pBdr>
          <w:top w:val="nil"/>
          <w:left w:val="nil"/>
          <w:bottom w:val="nil"/>
          <w:right w:val="nil"/>
        </w:pBdr>
        <w:suppressAutoHyphens/>
      </w:pPr>
      <w:r>
        <w:t>pedagóg hlavného odboru štúdia</w:t>
      </w:r>
    </w:p>
    <w:p w:rsidR="0098045B" w:rsidRPr="0066196E" w:rsidRDefault="0098045B" w:rsidP="007730DD">
      <w:pPr>
        <w:numPr>
          <w:ilvl w:val="0"/>
          <w:numId w:val="214"/>
        </w:numPr>
        <w:pBdr>
          <w:top w:val="nil"/>
          <w:left w:val="nil"/>
          <w:bottom w:val="nil"/>
          <w:right w:val="nil"/>
        </w:pBdr>
        <w:suppressAutoHyphens/>
      </w:pPr>
      <w:r w:rsidRPr="0066196E">
        <w:t xml:space="preserve"> pedagóg pre vyučovaciu prax VŠMU</w:t>
      </w:r>
    </w:p>
    <w:p w:rsidR="0098045B" w:rsidRPr="0066196E" w:rsidRDefault="0098045B" w:rsidP="007730DD">
      <w:pPr>
        <w:numPr>
          <w:ilvl w:val="0"/>
          <w:numId w:val="214"/>
        </w:numPr>
        <w:pBdr>
          <w:top w:val="nil"/>
          <w:left w:val="nil"/>
          <w:bottom w:val="nil"/>
          <w:right w:val="nil"/>
        </w:pBdr>
        <w:suppressAutoHyphens/>
        <w:rPr>
          <w:lang w:val="cs-CZ"/>
        </w:rPr>
      </w:pPr>
      <w:r w:rsidRPr="0066196E">
        <w:t>Spevá</w:t>
      </w:r>
      <w:r w:rsidR="005D7D74">
        <w:t xml:space="preserve">cka súťaž ZUŠ E. Suchoňa, </w:t>
      </w:r>
      <w:r w:rsidRPr="0066196E">
        <w:rPr>
          <w:lang w:val="cs-CZ"/>
        </w:rPr>
        <w:t xml:space="preserve"> predsed</w:t>
      </w:r>
      <w:r w:rsidR="005D7D74">
        <w:rPr>
          <w:lang w:val="cs-CZ"/>
        </w:rPr>
        <w:t xml:space="preserve">níčka </w:t>
      </w:r>
      <w:r w:rsidRPr="0066196E">
        <w:t>poroty</w:t>
      </w:r>
      <w:r w:rsidR="005D7D74">
        <w:t>,</w:t>
      </w:r>
      <w:r w:rsidRPr="0066196E">
        <w:t xml:space="preserve"> december </w:t>
      </w:r>
      <w:r w:rsidRPr="0066196E">
        <w:rPr>
          <w:lang w:val="cs-CZ"/>
        </w:rPr>
        <w:t>2015</w:t>
      </w:r>
    </w:p>
    <w:p w:rsidR="0098045B" w:rsidRPr="0066196E" w:rsidRDefault="0098045B" w:rsidP="007730DD">
      <w:pPr>
        <w:numPr>
          <w:ilvl w:val="0"/>
          <w:numId w:val="214"/>
        </w:numPr>
        <w:pBdr>
          <w:top w:val="nil"/>
          <w:left w:val="nil"/>
          <w:bottom w:val="nil"/>
          <w:right w:val="nil"/>
        </w:pBdr>
        <w:suppressAutoHyphens/>
        <w:rPr>
          <w:lang w:val="cs-CZ"/>
        </w:rPr>
      </w:pPr>
      <w:r w:rsidRPr="0066196E">
        <w:rPr>
          <w:lang w:val="cs-CZ"/>
        </w:rPr>
        <w:t>Spevácka súťaž ZUŠ L. Stančeka, Prievidza, predseda poroty, lektorka na seminári, marec 2015</w:t>
      </w:r>
    </w:p>
    <w:p w:rsidR="0098045B" w:rsidRPr="0066196E" w:rsidRDefault="0098045B" w:rsidP="007730DD">
      <w:pPr>
        <w:numPr>
          <w:ilvl w:val="0"/>
          <w:numId w:val="214"/>
        </w:numPr>
        <w:pBdr>
          <w:top w:val="nil"/>
          <w:left w:val="nil"/>
          <w:bottom w:val="nil"/>
          <w:right w:val="nil"/>
        </w:pBdr>
        <w:suppressAutoHyphens/>
        <w:rPr>
          <w:lang w:val="cs-CZ"/>
        </w:rPr>
      </w:pPr>
      <w:r w:rsidRPr="0066196E">
        <w:rPr>
          <w:lang w:val="cs-CZ"/>
        </w:rPr>
        <w:t>lektorka majstrovských kurzov P. Dvorského (asistentka Z</w:t>
      </w:r>
      <w:r w:rsidR="009F4BE4">
        <w:rPr>
          <w:lang w:val="cs-CZ"/>
        </w:rPr>
        <w:t xml:space="preserve">. Livorovej), Piešťany, júl </w:t>
      </w:r>
      <w:r w:rsidRPr="0066196E">
        <w:rPr>
          <w:lang w:val="cs-CZ"/>
        </w:rPr>
        <w:t xml:space="preserve"> 2015</w:t>
      </w:r>
    </w:p>
    <w:p w:rsidR="0098045B" w:rsidRPr="0066196E" w:rsidRDefault="0098045B" w:rsidP="007730DD">
      <w:pPr>
        <w:numPr>
          <w:ilvl w:val="0"/>
          <w:numId w:val="214"/>
        </w:numPr>
        <w:pBdr>
          <w:top w:val="nil"/>
          <w:left w:val="nil"/>
          <w:bottom w:val="nil"/>
          <w:right w:val="nil"/>
        </w:pBdr>
        <w:suppressAutoHyphens/>
        <w:rPr>
          <w:lang w:val="cs-CZ"/>
        </w:rPr>
      </w:pPr>
      <w:r w:rsidRPr="0066196E">
        <w:rPr>
          <w:lang w:val="cs-CZ"/>
        </w:rPr>
        <w:t>lektorka majstrovských kurzov Operný workshop Znojmo</w:t>
      </w:r>
    </w:p>
    <w:p w:rsidR="0098045B" w:rsidRPr="0066196E" w:rsidRDefault="0098045B" w:rsidP="007730DD">
      <w:pPr>
        <w:numPr>
          <w:ilvl w:val="0"/>
          <w:numId w:val="214"/>
        </w:numPr>
        <w:pBdr>
          <w:top w:val="nil"/>
          <w:left w:val="nil"/>
          <w:bottom w:val="nil"/>
          <w:right w:val="nil"/>
        </w:pBdr>
        <w:suppressAutoHyphens/>
        <w:rPr>
          <w:lang w:val="cs-CZ"/>
        </w:rPr>
      </w:pPr>
      <w:r w:rsidRPr="0066196E">
        <w:rPr>
          <w:lang w:val="cs-CZ"/>
        </w:rPr>
        <w:t>lektorka majstrovských kurzov Masterclass Velká Bíteš</w:t>
      </w:r>
    </w:p>
    <w:p w:rsidR="0098045B" w:rsidRPr="0066196E" w:rsidRDefault="0098045B" w:rsidP="007730DD">
      <w:pPr>
        <w:numPr>
          <w:ilvl w:val="0"/>
          <w:numId w:val="214"/>
        </w:numPr>
        <w:pBdr>
          <w:top w:val="nil"/>
          <w:left w:val="nil"/>
          <w:bottom w:val="nil"/>
          <w:right w:val="nil"/>
        </w:pBdr>
        <w:suppressAutoHyphens/>
        <w:rPr>
          <w:lang w:val="cs-CZ"/>
        </w:rPr>
      </w:pPr>
      <w:r w:rsidRPr="0066196E">
        <w:rPr>
          <w:lang w:val="cs-CZ"/>
        </w:rPr>
        <w:lastRenderedPageBreak/>
        <w:t>dramaturg a spoluorganizátor vokálneho koncertného cy</w:t>
      </w:r>
      <w:r w:rsidR="008877D4">
        <w:rPr>
          <w:lang w:val="cs-CZ"/>
        </w:rPr>
        <w:t>klu v SNG -Vodné kasárne s dvoj</w:t>
      </w:r>
      <w:r w:rsidRPr="0066196E">
        <w:rPr>
          <w:lang w:val="cs-CZ"/>
        </w:rPr>
        <w:t xml:space="preserve">mesačnou periodicitou </w:t>
      </w:r>
    </w:p>
    <w:p w:rsidR="0098045B" w:rsidRPr="0066196E" w:rsidRDefault="0098045B" w:rsidP="007730DD">
      <w:pPr>
        <w:numPr>
          <w:ilvl w:val="0"/>
          <w:numId w:val="214"/>
        </w:numPr>
        <w:pBdr>
          <w:top w:val="nil"/>
          <w:left w:val="nil"/>
          <w:bottom w:val="nil"/>
          <w:right w:val="nil"/>
        </w:pBdr>
        <w:suppressAutoHyphens/>
        <w:rPr>
          <w:lang w:val="cs-CZ"/>
        </w:rPr>
      </w:pPr>
      <w:r w:rsidRPr="0066196E">
        <w:rPr>
          <w:lang w:val="cs-CZ"/>
        </w:rPr>
        <w:t>operný masterclass Jáchymov – lektorka júl 2015</w:t>
      </w:r>
    </w:p>
    <w:p w:rsidR="0098045B" w:rsidRPr="0066196E" w:rsidRDefault="0098045B" w:rsidP="0098045B"/>
    <w:p w:rsidR="0098045B" w:rsidRPr="0066196E" w:rsidRDefault="0098045B" w:rsidP="0098045B">
      <w:pPr>
        <w:rPr>
          <w:u w:val="single"/>
        </w:rPr>
      </w:pPr>
      <w:r w:rsidRPr="0066196E">
        <w:rPr>
          <w:u w:val="single"/>
        </w:rPr>
        <w:t>Mgr. art. Martin Malachovský</w:t>
      </w:r>
    </w:p>
    <w:p w:rsidR="009F4BE4" w:rsidRDefault="009F4BE4" w:rsidP="007730DD">
      <w:pPr>
        <w:numPr>
          <w:ilvl w:val="0"/>
          <w:numId w:val="213"/>
        </w:numPr>
        <w:pBdr>
          <w:top w:val="nil"/>
          <w:left w:val="nil"/>
          <w:bottom w:val="nil"/>
          <w:right w:val="nil"/>
        </w:pBdr>
        <w:suppressAutoHyphens/>
        <w:ind w:left="709"/>
      </w:pPr>
      <w:r>
        <w:t>pedagóg hlavného odboru štúdia</w:t>
      </w:r>
    </w:p>
    <w:p w:rsidR="0098045B" w:rsidRPr="0066196E" w:rsidRDefault="0098045B" w:rsidP="007730DD">
      <w:pPr>
        <w:numPr>
          <w:ilvl w:val="0"/>
          <w:numId w:val="213"/>
        </w:numPr>
        <w:pBdr>
          <w:top w:val="nil"/>
          <w:left w:val="nil"/>
          <w:bottom w:val="nil"/>
          <w:right w:val="nil"/>
        </w:pBdr>
        <w:suppressAutoHyphens/>
        <w:ind w:left="709"/>
      </w:pPr>
      <w:r w:rsidRPr="0066196E">
        <w:t>sólista Opery SND v Bratislave</w:t>
      </w:r>
    </w:p>
    <w:p w:rsidR="0098045B" w:rsidRPr="0066196E" w:rsidRDefault="0098045B" w:rsidP="0098045B"/>
    <w:p w:rsidR="0098045B" w:rsidRPr="0066196E" w:rsidRDefault="0098045B" w:rsidP="0098045B">
      <w:pPr>
        <w:rPr>
          <w:u w:val="single"/>
        </w:rPr>
      </w:pPr>
      <w:r w:rsidRPr="0066196E">
        <w:rPr>
          <w:u w:val="single"/>
        </w:rPr>
        <w:t>Mgr. art. Alžbeta Michalková</w:t>
      </w:r>
    </w:p>
    <w:p w:rsidR="0098045B" w:rsidRPr="0066196E" w:rsidRDefault="0098045B" w:rsidP="007730DD">
      <w:pPr>
        <w:numPr>
          <w:ilvl w:val="0"/>
          <w:numId w:val="212"/>
        </w:numPr>
        <w:pBdr>
          <w:top w:val="nil"/>
          <w:left w:val="nil"/>
          <w:bottom w:val="nil"/>
          <w:right w:val="nil"/>
        </w:pBdr>
        <w:suppressAutoHyphens/>
      </w:pPr>
      <w:r w:rsidRPr="0066196E">
        <w:t>dlhoročná sólistka Opery Slovenského národného divadla v Bratislave</w:t>
      </w:r>
    </w:p>
    <w:p w:rsidR="00306614" w:rsidRDefault="0098045B" w:rsidP="007730DD">
      <w:pPr>
        <w:numPr>
          <w:ilvl w:val="0"/>
          <w:numId w:val="215"/>
        </w:numPr>
        <w:pBdr>
          <w:top w:val="nil"/>
          <w:left w:val="nil"/>
          <w:bottom w:val="nil"/>
          <w:right w:val="nil"/>
        </w:pBdr>
        <w:suppressAutoHyphens/>
      </w:pPr>
      <w:r w:rsidRPr="0066196E">
        <w:t>Mužský spevácky zbor na Brezovej</w:t>
      </w:r>
      <w:r w:rsidR="008877D4">
        <w:t xml:space="preserve"> pod Bradlom</w:t>
      </w:r>
      <w:r w:rsidRPr="0066196E">
        <w:t xml:space="preserve"> – hlasový pedagóg</w:t>
      </w:r>
      <w:r w:rsidR="00306614" w:rsidRPr="00306614">
        <w:t xml:space="preserve"> </w:t>
      </w:r>
    </w:p>
    <w:p w:rsidR="00306614" w:rsidRDefault="00306614" w:rsidP="007730DD">
      <w:pPr>
        <w:numPr>
          <w:ilvl w:val="0"/>
          <w:numId w:val="215"/>
        </w:numPr>
        <w:pBdr>
          <w:top w:val="nil"/>
          <w:left w:val="nil"/>
          <w:bottom w:val="nil"/>
          <w:right w:val="nil"/>
        </w:pBdr>
        <w:suppressAutoHyphens/>
      </w:pPr>
      <w:r>
        <w:t>pedagóg hlavného odboru štúdia</w:t>
      </w:r>
    </w:p>
    <w:p w:rsidR="0098045B" w:rsidRPr="0066196E" w:rsidRDefault="0098045B" w:rsidP="00306614">
      <w:pPr>
        <w:pBdr>
          <w:top w:val="nil"/>
          <w:left w:val="nil"/>
          <w:bottom w:val="nil"/>
          <w:right w:val="nil"/>
        </w:pBdr>
        <w:suppressAutoHyphens/>
        <w:ind w:left="720"/>
      </w:pPr>
    </w:p>
    <w:p w:rsidR="0098045B" w:rsidRPr="0066196E" w:rsidRDefault="0098045B" w:rsidP="0098045B"/>
    <w:p w:rsidR="0098045B" w:rsidRPr="0066196E" w:rsidRDefault="0098045B" w:rsidP="0098045B">
      <w:pPr>
        <w:rPr>
          <w:u w:val="single"/>
        </w:rPr>
      </w:pPr>
      <w:r w:rsidRPr="0066196E">
        <w:rPr>
          <w:u w:val="single"/>
        </w:rPr>
        <w:t>Gurgen Ovsepian</w:t>
      </w:r>
    </w:p>
    <w:p w:rsidR="0098045B" w:rsidRPr="0066196E" w:rsidRDefault="0098045B" w:rsidP="007730DD">
      <w:pPr>
        <w:numPr>
          <w:ilvl w:val="0"/>
          <w:numId w:val="211"/>
        </w:numPr>
        <w:pBdr>
          <w:top w:val="nil"/>
          <w:left w:val="nil"/>
          <w:bottom w:val="nil"/>
          <w:right w:val="nil"/>
        </w:pBdr>
        <w:suppressAutoHyphens/>
      </w:pPr>
      <w:r w:rsidRPr="0066196E">
        <w:t>hosťujúci sólista Opery SND v Bratislave</w:t>
      </w:r>
    </w:p>
    <w:p w:rsidR="0098045B" w:rsidRPr="0066196E" w:rsidRDefault="0098045B" w:rsidP="007730DD">
      <w:pPr>
        <w:numPr>
          <w:ilvl w:val="0"/>
          <w:numId w:val="211"/>
        </w:numPr>
        <w:pBdr>
          <w:top w:val="nil"/>
          <w:left w:val="nil"/>
          <w:bottom w:val="nil"/>
          <w:right w:val="nil"/>
        </w:pBdr>
        <w:suppressAutoHyphens/>
      </w:pPr>
      <w:r w:rsidRPr="0066196E">
        <w:t>sólista Veľkého zboru Donských kozákov</w:t>
      </w:r>
    </w:p>
    <w:p w:rsidR="0098045B" w:rsidRPr="0066196E" w:rsidRDefault="0098045B" w:rsidP="007730DD">
      <w:pPr>
        <w:numPr>
          <w:ilvl w:val="0"/>
          <w:numId w:val="211"/>
        </w:numPr>
        <w:pBdr>
          <w:top w:val="nil"/>
          <w:left w:val="nil"/>
          <w:bottom w:val="nil"/>
          <w:right w:val="nil"/>
        </w:pBdr>
        <w:suppressAutoHyphens/>
      </w:pPr>
      <w:r w:rsidRPr="0066196E">
        <w:t>pedagóg – konzultant v Opere SND</w:t>
      </w:r>
    </w:p>
    <w:p w:rsidR="0098045B" w:rsidRPr="0066196E" w:rsidRDefault="0098045B" w:rsidP="007730DD">
      <w:pPr>
        <w:numPr>
          <w:ilvl w:val="0"/>
          <w:numId w:val="211"/>
        </w:numPr>
        <w:pBdr>
          <w:top w:val="nil"/>
          <w:left w:val="nil"/>
          <w:bottom w:val="nil"/>
          <w:right w:val="nil"/>
        </w:pBdr>
        <w:suppressAutoHyphens/>
      </w:pPr>
      <w:r w:rsidRPr="0066196E">
        <w:t>koncertné vystúpenia: Bratislava, Viedeň, Dunajská Streda, Brezno</w:t>
      </w:r>
    </w:p>
    <w:p w:rsidR="00306614" w:rsidRDefault="0098045B" w:rsidP="007730DD">
      <w:pPr>
        <w:numPr>
          <w:ilvl w:val="0"/>
          <w:numId w:val="215"/>
        </w:numPr>
        <w:pBdr>
          <w:top w:val="nil"/>
          <w:left w:val="nil"/>
          <w:bottom w:val="nil"/>
          <w:right w:val="nil"/>
        </w:pBdr>
        <w:suppressAutoHyphens/>
      </w:pPr>
      <w:r w:rsidRPr="0066196E">
        <w:rPr>
          <w:lang w:val="cs-CZ"/>
        </w:rPr>
        <w:t>spevácke kurzy v Dunajskej Strede</w:t>
      </w:r>
      <w:r w:rsidR="008877D4">
        <w:rPr>
          <w:lang w:val="cs-CZ"/>
        </w:rPr>
        <w:t>,</w:t>
      </w:r>
      <w:r w:rsidRPr="0066196E">
        <w:rPr>
          <w:lang w:val="cs-CZ"/>
        </w:rPr>
        <w:t xml:space="preserve"> júl 2015</w:t>
      </w:r>
      <w:r w:rsidR="00306614" w:rsidRPr="00306614">
        <w:t xml:space="preserve"> </w:t>
      </w:r>
    </w:p>
    <w:p w:rsidR="00306614" w:rsidRDefault="00306614" w:rsidP="007730DD">
      <w:pPr>
        <w:numPr>
          <w:ilvl w:val="0"/>
          <w:numId w:val="215"/>
        </w:numPr>
        <w:pBdr>
          <w:top w:val="nil"/>
          <w:left w:val="nil"/>
          <w:bottom w:val="nil"/>
          <w:right w:val="nil"/>
        </w:pBdr>
        <w:suppressAutoHyphens/>
      </w:pPr>
      <w:r>
        <w:t>pedagóg hlavného odboru štúdia</w:t>
      </w:r>
    </w:p>
    <w:p w:rsidR="0098045B" w:rsidRPr="0066196E" w:rsidRDefault="0098045B" w:rsidP="007730DD">
      <w:pPr>
        <w:numPr>
          <w:ilvl w:val="0"/>
          <w:numId w:val="211"/>
        </w:numPr>
        <w:pBdr>
          <w:top w:val="nil"/>
          <w:left w:val="nil"/>
          <w:bottom w:val="nil"/>
          <w:right w:val="nil"/>
        </w:pBdr>
        <w:suppressAutoHyphens/>
        <w:rPr>
          <w:lang w:val="cs-CZ"/>
        </w:rPr>
      </w:pPr>
    </w:p>
    <w:p w:rsidR="0098045B" w:rsidRPr="0066196E" w:rsidRDefault="0098045B" w:rsidP="0098045B">
      <w:pPr>
        <w:rPr>
          <w:lang w:val="de-DE"/>
        </w:rPr>
      </w:pPr>
    </w:p>
    <w:p w:rsidR="0098045B" w:rsidRPr="0066196E" w:rsidRDefault="0098045B" w:rsidP="0098045B">
      <w:pPr>
        <w:rPr>
          <w:u w:val="single"/>
          <w:lang w:val="de-DE"/>
        </w:rPr>
      </w:pPr>
      <w:r w:rsidRPr="0066196E">
        <w:rPr>
          <w:u w:val="single"/>
          <w:lang w:val="de-DE"/>
        </w:rPr>
        <w:t>Mgr. art. Dagmar Podkamenská</w:t>
      </w:r>
      <w:r w:rsidR="008877D4">
        <w:rPr>
          <w:u w:val="single"/>
          <w:lang w:val="de-DE"/>
        </w:rPr>
        <w:t xml:space="preserve"> -</w:t>
      </w:r>
      <w:r w:rsidRPr="0066196E">
        <w:rPr>
          <w:u w:val="single"/>
          <w:lang w:val="de-DE"/>
        </w:rPr>
        <w:t xml:space="preserve"> Bezačinská, ArtD.</w:t>
      </w:r>
    </w:p>
    <w:p w:rsidR="00306614" w:rsidRDefault="00306614" w:rsidP="007730DD">
      <w:pPr>
        <w:numPr>
          <w:ilvl w:val="0"/>
          <w:numId w:val="209"/>
        </w:numPr>
        <w:pBdr>
          <w:top w:val="nil"/>
          <w:left w:val="nil"/>
          <w:bottom w:val="nil"/>
          <w:right w:val="nil"/>
        </w:pBdr>
        <w:suppressAutoHyphens/>
      </w:pPr>
      <w:r>
        <w:t>pedagóg hlavného odboru štúdia</w:t>
      </w:r>
    </w:p>
    <w:p w:rsidR="0098045B" w:rsidRPr="0066196E" w:rsidRDefault="0098045B" w:rsidP="007730DD">
      <w:pPr>
        <w:numPr>
          <w:ilvl w:val="0"/>
          <w:numId w:val="209"/>
        </w:numPr>
        <w:pBdr>
          <w:top w:val="nil"/>
          <w:left w:val="nil"/>
          <w:bottom w:val="nil"/>
          <w:right w:val="nil"/>
        </w:pBdr>
        <w:suppressAutoHyphens/>
        <w:ind w:left="567"/>
      </w:pPr>
      <w:r w:rsidRPr="0066196E">
        <w:t>pedagóg Katedry spevu HTF VŠMU</w:t>
      </w:r>
    </w:p>
    <w:p w:rsidR="0098045B" w:rsidRPr="0066196E" w:rsidRDefault="0098045B" w:rsidP="007730DD">
      <w:pPr>
        <w:numPr>
          <w:ilvl w:val="0"/>
          <w:numId w:val="209"/>
        </w:numPr>
        <w:pBdr>
          <w:top w:val="nil"/>
          <w:left w:val="nil"/>
          <w:bottom w:val="nil"/>
          <w:right w:val="nil"/>
        </w:pBdr>
        <w:suppressAutoHyphens/>
        <w:ind w:left="567"/>
      </w:pPr>
      <w:r w:rsidRPr="0066196E">
        <w:t>predsedníčka poroty Speváckej súťaže, „Bojnická perla“, Bojnice,  máj 2015</w:t>
      </w:r>
    </w:p>
    <w:p w:rsidR="0098045B" w:rsidRPr="0066196E" w:rsidRDefault="0098045B" w:rsidP="007730DD">
      <w:pPr>
        <w:numPr>
          <w:ilvl w:val="0"/>
          <w:numId w:val="209"/>
        </w:numPr>
        <w:pBdr>
          <w:top w:val="nil"/>
          <w:left w:val="nil"/>
          <w:bottom w:val="nil"/>
          <w:right w:val="nil"/>
        </w:pBdr>
        <w:suppressAutoHyphens/>
        <w:ind w:left="567"/>
        <w:rPr>
          <w:lang w:val="de-DE"/>
        </w:rPr>
      </w:pPr>
      <w:r w:rsidRPr="0066196E">
        <w:rPr>
          <w:lang w:val="de-DE"/>
        </w:rPr>
        <w:t>J. Haydn Konservatorium Eisenstadt, Rakúsko, interpretačné kurzy 2015</w:t>
      </w:r>
    </w:p>
    <w:p w:rsidR="0098045B" w:rsidRPr="0066196E" w:rsidRDefault="0098045B" w:rsidP="007730DD">
      <w:pPr>
        <w:numPr>
          <w:ilvl w:val="0"/>
          <w:numId w:val="209"/>
        </w:numPr>
        <w:pBdr>
          <w:top w:val="nil"/>
          <w:left w:val="nil"/>
          <w:bottom w:val="nil"/>
          <w:right w:val="nil"/>
        </w:pBdr>
        <w:suppressAutoHyphens/>
        <w:ind w:left="567"/>
        <w:rPr>
          <w:lang w:val="de-DE"/>
        </w:rPr>
      </w:pPr>
      <w:r w:rsidRPr="0066196E">
        <w:rPr>
          <w:lang w:val="de-DE"/>
        </w:rPr>
        <w:t>Semper Oper Drážďany, odborné školenie pre sólové ansámble, jún 2015</w:t>
      </w:r>
    </w:p>
    <w:p w:rsidR="0098045B" w:rsidRPr="0066196E" w:rsidRDefault="0098045B" w:rsidP="007730DD">
      <w:pPr>
        <w:numPr>
          <w:ilvl w:val="0"/>
          <w:numId w:val="209"/>
        </w:numPr>
        <w:pBdr>
          <w:top w:val="nil"/>
          <w:left w:val="nil"/>
          <w:bottom w:val="nil"/>
          <w:right w:val="nil"/>
        </w:pBdr>
        <w:suppressAutoHyphens/>
        <w:ind w:left="567"/>
        <w:rPr>
          <w:lang w:val="cs-CZ"/>
        </w:rPr>
      </w:pPr>
      <w:r w:rsidRPr="0066196E">
        <w:t>Musica Arvensis, interpretačné kurzy, júl 2015</w:t>
      </w:r>
    </w:p>
    <w:p w:rsidR="0098045B" w:rsidRPr="0066196E" w:rsidRDefault="0098045B" w:rsidP="007730DD">
      <w:pPr>
        <w:numPr>
          <w:ilvl w:val="0"/>
          <w:numId w:val="209"/>
        </w:numPr>
        <w:pBdr>
          <w:top w:val="nil"/>
          <w:left w:val="nil"/>
          <w:bottom w:val="nil"/>
          <w:right w:val="nil"/>
        </w:pBdr>
        <w:suppressAutoHyphens/>
        <w:ind w:left="567"/>
      </w:pPr>
      <w:r w:rsidRPr="0066196E">
        <w:t>komorné koncerty Trenčianska hudobná jar, máj 2015</w:t>
      </w:r>
    </w:p>
    <w:p w:rsidR="0098045B" w:rsidRPr="0066196E" w:rsidRDefault="0098045B" w:rsidP="007730DD">
      <w:pPr>
        <w:numPr>
          <w:ilvl w:val="0"/>
          <w:numId w:val="209"/>
        </w:numPr>
        <w:pBdr>
          <w:top w:val="nil"/>
          <w:left w:val="nil"/>
          <w:bottom w:val="nil"/>
          <w:right w:val="nil"/>
        </w:pBdr>
        <w:suppressAutoHyphens/>
        <w:ind w:left="567"/>
      </w:pPr>
      <w:r w:rsidRPr="0066196E">
        <w:t>Vianočný koncert Slovenské národné múzeum, december 2014</w:t>
      </w:r>
    </w:p>
    <w:p w:rsidR="0098045B" w:rsidRPr="0066196E" w:rsidRDefault="0098045B" w:rsidP="007730DD">
      <w:pPr>
        <w:numPr>
          <w:ilvl w:val="0"/>
          <w:numId w:val="208"/>
        </w:numPr>
        <w:pBdr>
          <w:top w:val="nil"/>
          <w:left w:val="nil"/>
          <w:bottom w:val="nil"/>
          <w:right w:val="nil"/>
        </w:pBdr>
        <w:suppressAutoHyphens/>
        <w:ind w:left="567"/>
        <w:rPr>
          <w:lang w:val="cs-CZ"/>
        </w:rPr>
      </w:pPr>
      <w:r w:rsidRPr="0066196E">
        <w:rPr>
          <w:lang w:val="cs-CZ"/>
        </w:rPr>
        <w:t xml:space="preserve">Koncert s orchestrom, Komorná sieň Dvorana HTF VŠMU,    </w:t>
      </w:r>
    </w:p>
    <w:p w:rsidR="0098045B" w:rsidRPr="0066196E" w:rsidRDefault="0098045B" w:rsidP="007730DD">
      <w:pPr>
        <w:numPr>
          <w:ilvl w:val="0"/>
          <w:numId w:val="208"/>
        </w:numPr>
        <w:pBdr>
          <w:top w:val="nil"/>
          <w:left w:val="nil"/>
          <w:bottom w:val="nil"/>
          <w:right w:val="nil"/>
        </w:pBdr>
        <w:suppressAutoHyphens/>
        <w:ind w:left="567"/>
        <w:rPr>
          <w:lang w:val="cs-CZ"/>
        </w:rPr>
      </w:pPr>
      <w:r w:rsidRPr="0066196E">
        <w:rPr>
          <w:lang w:val="cs-CZ"/>
        </w:rPr>
        <w:t>Bratislava, Dirigentský maratón, Akademický orchester VŠMU, dir. Jozef Kundlák, 3.6.2015 (W.A.Mozart- Exultáte Jubiláte- sólový part</w:t>
      </w:r>
      <w:r w:rsidR="008877D4">
        <w:rPr>
          <w:lang w:val="cs-CZ"/>
        </w:rPr>
        <w:t>)</w:t>
      </w:r>
    </w:p>
    <w:p w:rsidR="0098045B" w:rsidRPr="0066196E" w:rsidRDefault="0098045B" w:rsidP="007730DD">
      <w:pPr>
        <w:numPr>
          <w:ilvl w:val="0"/>
          <w:numId w:val="208"/>
        </w:numPr>
        <w:pBdr>
          <w:top w:val="nil"/>
          <w:left w:val="nil"/>
          <w:bottom w:val="nil"/>
          <w:right w:val="nil"/>
        </w:pBdr>
        <w:suppressAutoHyphens/>
        <w:ind w:left="567"/>
        <w:rPr>
          <w:lang w:val="cs-CZ"/>
        </w:rPr>
      </w:pPr>
      <w:r w:rsidRPr="0066196E">
        <w:rPr>
          <w:lang w:val="cs-CZ"/>
        </w:rPr>
        <w:t>14th Internationál Master Classes Schola Arvenzis- Interpretačný kurz, Dolný Kubín</w:t>
      </w:r>
      <w:r w:rsidR="008877D4">
        <w:rPr>
          <w:lang w:val="cs-CZ"/>
        </w:rPr>
        <w:t xml:space="preserve">  </w:t>
      </w:r>
      <w:r w:rsidRPr="0066196E">
        <w:rPr>
          <w:lang w:val="cs-CZ"/>
        </w:rPr>
        <w:t xml:space="preserve">6.- 14.7. 2015 </w:t>
      </w:r>
    </w:p>
    <w:p w:rsidR="0098045B" w:rsidRPr="0066196E" w:rsidRDefault="0098045B" w:rsidP="007730DD">
      <w:pPr>
        <w:numPr>
          <w:ilvl w:val="0"/>
          <w:numId w:val="208"/>
        </w:numPr>
        <w:pBdr>
          <w:top w:val="nil"/>
          <w:left w:val="nil"/>
          <w:bottom w:val="nil"/>
          <w:right w:val="nil"/>
        </w:pBdr>
        <w:suppressAutoHyphens/>
        <w:ind w:left="567"/>
        <w:rPr>
          <w:lang w:val="cs-CZ"/>
        </w:rPr>
      </w:pPr>
      <w:r w:rsidRPr="0066196E">
        <w:rPr>
          <w:lang w:val="cs-CZ"/>
        </w:rPr>
        <w:t>Koncert s or</w:t>
      </w:r>
      <w:r w:rsidR="008877D4">
        <w:rPr>
          <w:lang w:val="cs-CZ"/>
        </w:rPr>
        <w:t>chestrom pri príležitosti 690. v</w:t>
      </w:r>
      <w:r w:rsidRPr="0066196E">
        <w:rPr>
          <w:lang w:val="cs-CZ"/>
        </w:rPr>
        <w:t xml:space="preserve">ýročia prvej písomnej zmienky </w:t>
      </w:r>
      <w:r w:rsidR="008877D4">
        <w:rPr>
          <w:lang w:val="cs-CZ"/>
        </w:rPr>
        <w:t>o obci Krásno nad Kysucou, Dom k</w:t>
      </w:r>
      <w:r w:rsidRPr="0066196E">
        <w:rPr>
          <w:lang w:val="cs-CZ"/>
        </w:rPr>
        <w:t>ultúry, Kysucký komorný orchester, dir</w:t>
      </w:r>
      <w:r w:rsidR="004254D3">
        <w:rPr>
          <w:lang w:val="cs-CZ"/>
        </w:rPr>
        <w:t>igent</w:t>
      </w:r>
      <w:r w:rsidRPr="0066196E">
        <w:rPr>
          <w:lang w:val="cs-CZ"/>
        </w:rPr>
        <w:t xml:space="preserve"> Karol Kevický</w:t>
      </w:r>
      <w:r w:rsidR="004254D3">
        <w:rPr>
          <w:lang w:val="cs-CZ"/>
        </w:rPr>
        <w:t>,</w:t>
      </w:r>
      <w:r w:rsidRPr="0066196E">
        <w:rPr>
          <w:lang w:val="cs-CZ"/>
        </w:rPr>
        <w:t xml:space="preserve"> 28.8.2015</w:t>
      </w:r>
    </w:p>
    <w:p w:rsidR="0098045B" w:rsidRPr="0066196E" w:rsidRDefault="0098045B" w:rsidP="0098045B"/>
    <w:p w:rsidR="0098045B" w:rsidRPr="0066196E" w:rsidRDefault="0098045B" w:rsidP="0098045B">
      <w:pPr>
        <w:rPr>
          <w:u w:val="single"/>
        </w:rPr>
      </w:pPr>
      <w:r w:rsidRPr="0066196E">
        <w:rPr>
          <w:u w:val="single"/>
        </w:rPr>
        <w:t>Mgr. art. Robert Szücs</w:t>
      </w:r>
    </w:p>
    <w:p w:rsidR="00306614" w:rsidRDefault="00306614" w:rsidP="007730DD">
      <w:pPr>
        <w:numPr>
          <w:ilvl w:val="0"/>
          <w:numId w:val="210"/>
        </w:numPr>
        <w:pBdr>
          <w:top w:val="nil"/>
          <w:left w:val="nil"/>
          <w:bottom w:val="nil"/>
          <w:right w:val="nil"/>
        </w:pBdr>
        <w:suppressAutoHyphens/>
      </w:pPr>
      <w:r>
        <w:t>pedagóg hlavného odboru štúdia</w:t>
      </w:r>
    </w:p>
    <w:p w:rsidR="0098045B" w:rsidRPr="0066196E" w:rsidRDefault="0098045B" w:rsidP="007730DD">
      <w:pPr>
        <w:numPr>
          <w:ilvl w:val="0"/>
          <w:numId w:val="210"/>
        </w:numPr>
        <w:pBdr>
          <w:top w:val="nil"/>
          <w:left w:val="nil"/>
          <w:bottom w:val="nil"/>
          <w:right w:val="nil"/>
        </w:pBdr>
        <w:suppressAutoHyphens/>
        <w:ind w:left="567"/>
      </w:pPr>
      <w:r w:rsidRPr="0066196E">
        <w:t>dlhoročný sólista Opery Slovenského národného divadla v Bratislave</w:t>
      </w:r>
    </w:p>
    <w:p w:rsidR="0098045B" w:rsidRPr="0066196E" w:rsidRDefault="0098045B" w:rsidP="007730DD">
      <w:pPr>
        <w:numPr>
          <w:ilvl w:val="0"/>
          <w:numId w:val="210"/>
        </w:numPr>
        <w:pBdr>
          <w:top w:val="nil"/>
          <w:left w:val="nil"/>
          <w:bottom w:val="nil"/>
          <w:right w:val="nil"/>
        </w:pBdr>
        <w:suppressAutoHyphens/>
        <w:ind w:left="567"/>
      </w:pPr>
      <w:r w:rsidRPr="0066196E">
        <w:t>pedagóg Hudobnej a tanečnej fakulty VŠMU</w:t>
      </w:r>
    </w:p>
    <w:p w:rsidR="0098045B" w:rsidRPr="0066196E" w:rsidRDefault="0098045B" w:rsidP="0098045B"/>
    <w:p w:rsidR="0098045B" w:rsidRPr="0066196E" w:rsidRDefault="0098045B" w:rsidP="0098045B">
      <w:pPr>
        <w:rPr>
          <w:u w:val="single"/>
        </w:rPr>
      </w:pPr>
      <w:r w:rsidRPr="0066196E">
        <w:rPr>
          <w:u w:val="single"/>
        </w:rPr>
        <w:t>MgA. Zuzana Stankociová</w:t>
      </w:r>
    </w:p>
    <w:p w:rsidR="00306614" w:rsidRDefault="00306614" w:rsidP="007730DD">
      <w:pPr>
        <w:numPr>
          <w:ilvl w:val="0"/>
          <w:numId w:val="207"/>
        </w:numPr>
        <w:pBdr>
          <w:top w:val="nil"/>
          <w:left w:val="nil"/>
          <w:bottom w:val="nil"/>
          <w:right w:val="nil"/>
        </w:pBdr>
        <w:suppressAutoHyphens/>
      </w:pPr>
      <w:r>
        <w:t>pedagóg hlavného odboru štúdia</w:t>
      </w:r>
    </w:p>
    <w:p w:rsidR="0098045B" w:rsidRPr="0066196E" w:rsidRDefault="0098045B" w:rsidP="007730DD">
      <w:pPr>
        <w:numPr>
          <w:ilvl w:val="0"/>
          <w:numId w:val="207"/>
        </w:numPr>
        <w:pBdr>
          <w:top w:val="nil"/>
          <w:left w:val="nil"/>
          <w:bottom w:val="nil"/>
          <w:right w:val="nil"/>
        </w:pBdr>
        <w:suppressAutoHyphens/>
        <w:rPr>
          <w:lang w:val="cs-CZ"/>
        </w:rPr>
      </w:pPr>
      <w:r w:rsidRPr="0066196E">
        <w:t xml:space="preserve">predsedníčka maturitnej komisie Konzervatórium Žilina, </w:t>
      </w:r>
      <w:r w:rsidRPr="0066196E">
        <w:rPr>
          <w:lang w:val="cs-CZ"/>
        </w:rPr>
        <w:t xml:space="preserve"> máj 2015</w:t>
      </w:r>
    </w:p>
    <w:p w:rsidR="0098045B" w:rsidRPr="0066196E" w:rsidRDefault="0098045B" w:rsidP="007730DD">
      <w:pPr>
        <w:numPr>
          <w:ilvl w:val="0"/>
          <w:numId w:val="207"/>
        </w:numPr>
        <w:pBdr>
          <w:top w:val="nil"/>
          <w:left w:val="nil"/>
          <w:bottom w:val="nil"/>
          <w:right w:val="nil"/>
        </w:pBdr>
        <w:suppressAutoHyphens/>
        <w:rPr>
          <w:lang w:val="cs-CZ"/>
        </w:rPr>
      </w:pPr>
      <w:r w:rsidRPr="0066196E">
        <w:rPr>
          <w:lang w:val="cs-CZ"/>
        </w:rPr>
        <w:lastRenderedPageBreak/>
        <w:t>organizátorka koncertov pri príležitosti roka Českej hudby v Zichyho paláci –december 2014 a v</w:t>
      </w:r>
      <w:r w:rsidR="00306614">
        <w:rPr>
          <w:lang w:val="cs-CZ"/>
        </w:rPr>
        <w:t> </w:t>
      </w:r>
      <w:r w:rsidRPr="0066196E">
        <w:rPr>
          <w:lang w:val="cs-CZ"/>
        </w:rPr>
        <w:t>U</w:t>
      </w:r>
      <w:r w:rsidR="00306614">
        <w:rPr>
          <w:lang w:val="cs-CZ"/>
        </w:rPr>
        <w:t>niverzitnej knižnici,</w:t>
      </w:r>
      <w:r w:rsidRPr="0066196E">
        <w:rPr>
          <w:lang w:val="cs-CZ"/>
        </w:rPr>
        <w:t xml:space="preserve"> Klarisky – december 2014</w:t>
      </w:r>
    </w:p>
    <w:p w:rsidR="0098045B" w:rsidRPr="0066196E" w:rsidRDefault="0098045B" w:rsidP="007730DD">
      <w:pPr>
        <w:numPr>
          <w:ilvl w:val="0"/>
          <w:numId w:val="207"/>
        </w:numPr>
        <w:pBdr>
          <w:top w:val="nil"/>
          <w:left w:val="nil"/>
          <w:bottom w:val="nil"/>
          <w:right w:val="nil"/>
        </w:pBdr>
        <w:suppressAutoHyphens/>
        <w:rPr>
          <w:lang w:val="cs-CZ"/>
        </w:rPr>
      </w:pPr>
      <w:r w:rsidRPr="0066196E">
        <w:rPr>
          <w:lang w:val="cs-CZ"/>
        </w:rPr>
        <w:t xml:space="preserve">organizátorka reprezentačného koncertu v Moyzesovej sieni v marci 2015 – pri príležitosti osláv 95. výročia založenia Konzervatória </w:t>
      </w:r>
    </w:p>
    <w:p w:rsidR="0098045B" w:rsidRPr="0066196E" w:rsidRDefault="0098045B" w:rsidP="007730DD">
      <w:pPr>
        <w:numPr>
          <w:ilvl w:val="0"/>
          <w:numId w:val="207"/>
        </w:numPr>
        <w:pBdr>
          <w:top w:val="nil"/>
          <w:left w:val="nil"/>
          <w:bottom w:val="nil"/>
          <w:right w:val="nil"/>
        </w:pBdr>
        <w:suppressAutoHyphens/>
        <w:rPr>
          <w:lang w:val="cs-CZ"/>
        </w:rPr>
      </w:pPr>
      <w:r w:rsidRPr="0066196E">
        <w:rPr>
          <w:lang w:val="cs-CZ"/>
        </w:rPr>
        <w:t>organizátorka koncertu v Rakúskom kultúrnom fóre v máji 2015</w:t>
      </w:r>
    </w:p>
    <w:p w:rsidR="0098045B" w:rsidRPr="0066196E" w:rsidRDefault="0098045B" w:rsidP="007730DD">
      <w:pPr>
        <w:numPr>
          <w:ilvl w:val="0"/>
          <w:numId w:val="207"/>
        </w:numPr>
        <w:pBdr>
          <w:top w:val="nil"/>
          <w:left w:val="nil"/>
          <w:bottom w:val="nil"/>
          <w:right w:val="nil"/>
        </w:pBdr>
        <w:suppressAutoHyphens/>
        <w:rPr>
          <w:lang w:val="cs-CZ"/>
        </w:rPr>
      </w:pPr>
      <w:r w:rsidRPr="0066196E">
        <w:rPr>
          <w:lang w:val="cs-CZ"/>
        </w:rPr>
        <w:t>členka poroty na Celoslovenskej medzikonzervatoriálnej súťaži v Banskej Bystrici apríl 2015</w:t>
      </w:r>
    </w:p>
    <w:p w:rsidR="0098045B" w:rsidRPr="0066196E" w:rsidRDefault="0098045B" w:rsidP="0098045B">
      <w:pPr>
        <w:rPr>
          <w:lang w:val="cs-CZ"/>
        </w:rPr>
      </w:pPr>
    </w:p>
    <w:p w:rsidR="0098045B" w:rsidRPr="0066196E" w:rsidRDefault="0098045B" w:rsidP="0098045B">
      <w:pPr>
        <w:rPr>
          <w:u w:val="single"/>
        </w:rPr>
      </w:pPr>
      <w:r w:rsidRPr="0066196E">
        <w:rPr>
          <w:u w:val="single"/>
        </w:rPr>
        <w:t>Mgr. art. Eva Šeniglová</w:t>
      </w:r>
    </w:p>
    <w:p w:rsidR="00306614" w:rsidRDefault="00306614" w:rsidP="007730DD">
      <w:pPr>
        <w:numPr>
          <w:ilvl w:val="0"/>
          <w:numId w:val="207"/>
        </w:numPr>
        <w:pBdr>
          <w:top w:val="nil"/>
          <w:left w:val="nil"/>
          <w:bottom w:val="nil"/>
          <w:right w:val="nil"/>
        </w:pBdr>
        <w:suppressAutoHyphens/>
      </w:pPr>
      <w:r>
        <w:t>pedagóg hlavného odboru štúdia</w:t>
      </w:r>
    </w:p>
    <w:p w:rsidR="0098045B" w:rsidRPr="0066196E" w:rsidRDefault="0098045B" w:rsidP="007730DD">
      <w:pPr>
        <w:numPr>
          <w:ilvl w:val="0"/>
          <w:numId w:val="207"/>
        </w:numPr>
        <w:pBdr>
          <w:top w:val="nil"/>
          <w:left w:val="nil"/>
          <w:bottom w:val="nil"/>
          <w:right w:val="nil"/>
        </w:pBdr>
        <w:suppressAutoHyphens/>
      </w:pPr>
      <w:r w:rsidRPr="0066196E">
        <w:t>sólistka Opery SND v Bratislave</w:t>
      </w:r>
    </w:p>
    <w:p w:rsidR="0098045B" w:rsidRPr="0066196E" w:rsidRDefault="0098045B" w:rsidP="007730DD">
      <w:pPr>
        <w:numPr>
          <w:ilvl w:val="0"/>
          <w:numId w:val="207"/>
        </w:numPr>
        <w:pBdr>
          <w:top w:val="nil"/>
          <w:left w:val="nil"/>
          <w:bottom w:val="nil"/>
          <w:right w:val="nil"/>
        </w:pBdr>
        <w:suppressAutoHyphens/>
      </w:pPr>
      <w:r w:rsidRPr="0066196E">
        <w:t>koncerty s Metropolitným orchestrom Bratislava</w:t>
      </w:r>
    </w:p>
    <w:p w:rsidR="0098045B" w:rsidRPr="0066196E" w:rsidRDefault="0098045B" w:rsidP="007730DD">
      <w:pPr>
        <w:numPr>
          <w:ilvl w:val="0"/>
          <w:numId w:val="207"/>
        </w:numPr>
        <w:pBdr>
          <w:top w:val="nil"/>
          <w:left w:val="nil"/>
          <w:bottom w:val="nil"/>
          <w:right w:val="nil"/>
        </w:pBdr>
        <w:suppressAutoHyphens/>
      </w:pPr>
      <w:r w:rsidRPr="0066196E">
        <w:t>hosťovanie v Janáčkovej opere Brno</w:t>
      </w:r>
    </w:p>
    <w:p w:rsidR="0098045B" w:rsidRPr="0066196E" w:rsidRDefault="0098045B" w:rsidP="0098045B">
      <w:pPr>
        <w:pStyle w:val="Normlny3"/>
        <w:widowControl w:val="0"/>
        <w:tabs>
          <w:tab w:val="left" w:pos="284"/>
          <w:tab w:val="left" w:pos="539"/>
          <w:tab w:val="left" w:pos="709"/>
          <w:tab w:val="left" w:pos="851"/>
          <w:tab w:val="left" w:pos="8789"/>
        </w:tabs>
        <w:rPr>
          <w:rFonts w:cs="Times New Roman"/>
          <w:b/>
          <w:bCs/>
          <w:i/>
          <w:iCs/>
          <w:color w:val="auto"/>
        </w:rPr>
      </w:pPr>
    </w:p>
    <w:p w:rsidR="00317ED7" w:rsidRPr="0066196E" w:rsidRDefault="00317ED7" w:rsidP="0098045B">
      <w:pPr>
        <w:pStyle w:val="Normlny3"/>
        <w:widowControl w:val="0"/>
        <w:tabs>
          <w:tab w:val="left" w:pos="284"/>
          <w:tab w:val="left" w:pos="539"/>
          <w:tab w:val="left" w:pos="709"/>
          <w:tab w:val="left" w:pos="851"/>
          <w:tab w:val="left" w:pos="8789"/>
        </w:tabs>
        <w:rPr>
          <w:rFonts w:cs="Times New Roman"/>
          <w:b/>
          <w:bCs/>
          <w:i/>
          <w:iCs/>
          <w:color w:val="auto"/>
        </w:rPr>
      </w:pP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Odbor hry na strunových nástrojoch</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i/>
          <w:iCs/>
          <w:color w:val="auto"/>
        </w:rPr>
      </w:pPr>
      <w:r w:rsidRPr="0066196E">
        <w:rPr>
          <w:rFonts w:cs="Times New Roman"/>
          <w:i/>
          <w:iCs/>
          <w:color w:val="auto"/>
        </w:rPr>
        <w:t>Vedúci odboru Mgr. art. Stanislav Mucha</w:t>
      </w:r>
    </w:p>
    <w:p w:rsidR="0098045B" w:rsidRPr="0066196E" w:rsidRDefault="0098045B" w:rsidP="0098045B">
      <w:pPr>
        <w:pStyle w:val="Normlny3"/>
        <w:widowControl w:val="0"/>
        <w:tabs>
          <w:tab w:val="left" w:pos="284"/>
          <w:tab w:val="left" w:pos="539"/>
          <w:tab w:val="left" w:pos="709"/>
          <w:tab w:val="left" w:pos="851"/>
          <w:tab w:val="left" w:pos="8789"/>
        </w:tabs>
        <w:jc w:val="both"/>
        <w:rPr>
          <w:rFonts w:cs="Times New Roman"/>
          <w:b/>
          <w:bCs/>
          <w:i/>
          <w:iCs/>
          <w:color w:val="auto"/>
        </w:rPr>
      </w:pP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hAnsi="Times New Roman" w:cs="Times New Roman"/>
          <w:color w:val="auto"/>
          <w:sz w:val="24"/>
          <w:szCs w:val="24"/>
          <w:u w:val="single"/>
        </w:rPr>
      </w:pPr>
      <w:r w:rsidRPr="0066196E">
        <w:rPr>
          <w:rFonts w:ascii="Times New Roman" w:hAnsi="Times New Roman" w:cs="Times New Roman"/>
          <w:color w:val="auto"/>
          <w:sz w:val="24"/>
          <w:szCs w:val="24"/>
          <w:u w:val="single"/>
        </w:rPr>
        <w:t>Mgr. art. Marián Banda</w:t>
      </w:r>
    </w:p>
    <w:p w:rsidR="00863542" w:rsidRDefault="00863542" w:rsidP="007730DD">
      <w:pPr>
        <w:numPr>
          <w:ilvl w:val="0"/>
          <w:numId w:val="164"/>
        </w:numPr>
        <w:pBdr>
          <w:top w:val="nil"/>
          <w:left w:val="nil"/>
          <w:bottom w:val="nil"/>
          <w:right w:val="nil"/>
        </w:pBdr>
        <w:suppressAutoHyphens/>
      </w:pPr>
      <w:r>
        <w:t>pedagóg hlavného odboru štúdia</w:t>
      </w:r>
    </w:p>
    <w:p w:rsidR="0098045B" w:rsidRPr="0066196E" w:rsidRDefault="0098045B" w:rsidP="007730DD">
      <w:pPr>
        <w:pStyle w:val="Odsekzoznamu10"/>
        <w:numPr>
          <w:ilvl w:val="0"/>
          <w:numId w:val="164"/>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orchestra Slovenskej filharmónie</w:t>
      </w:r>
    </w:p>
    <w:p w:rsidR="0098045B" w:rsidRPr="0066196E" w:rsidRDefault="0098045B" w:rsidP="007730DD">
      <w:pPr>
        <w:pStyle w:val="Odsekzoznamu10"/>
        <w:numPr>
          <w:ilvl w:val="0"/>
          <w:numId w:val="165"/>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poroty národnej interpretačnej súťaže „Schneid</w:t>
      </w:r>
      <w:r w:rsidR="004254D3">
        <w:rPr>
          <w:rFonts w:ascii="Times New Roman" w:hAnsi="Times New Roman" w:cs="Times New Roman"/>
          <w:color w:val="auto"/>
          <w:sz w:val="24"/>
          <w:szCs w:val="24"/>
        </w:rPr>
        <w:t>e</w:t>
      </w:r>
      <w:r w:rsidRPr="0066196E">
        <w:rPr>
          <w:rFonts w:ascii="Times New Roman" w:hAnsi="Times New Roman" w:cs="Times New Roman"/>
          <w:color w:val="auto"/>
          <w:sz w:val="24"/>
          <w:szCs w:val="24"/>
        </w:rPr>
        <w:t>rova Trnava“, 17.4.2015</w:t>
      </w: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eastAsia="Times New Roman Bold" w:hAnsi="Times New Roman" w:cs="Times New Roman"/>
          <w:color w:val="auto"/>
          <w:sz w:val="24"/>
          <w:szCs w:val="24"/>
          <w:u w:val="single"/>
        </w:rPr>
      </w:pP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hAnsi="Times New Roman" w:cs="Times New Roman"/>
          <w:color w:val="auto"/>
          <w:sz w:val="24"/>
          <w:szCs w:val="24"/>
          <w:u w:val="single"/>
        </w:rPr>
      </w:pPr>
      <w:r w:rsidRPr="0066196E">
        <w:rPr>
          <w:rFonts w:ascii="Times New Roman" w:hAnsi="Times New Roman" w:cs="Times New Roman"/>
          <w:color w:val="auto"/>
          <w:sz w:val="24"/>
          <w:szCs w:val="24"/>
          <w:u w:val="single"/>
        </w:rPr>
        <w:t xml:space="preserve">Mgr. art. Jozef Bobko </w:t>
      </w:r>
    </w:p>
    <w:p w:rsidR="00863542" w:rsidRDefault="00863542" w:rsidP="007730DD">
      <w:pPr>
        <w:numPr>
          <w:ilvl w:val="0"/>
          <w:numId w:val="166"/>
        </w:numPr>
        <w:pBdr>
          <w:top w:val="nil"/>
          <w:left w:val="nil"/>
          <w:bottom w:val="nil"/>
          <w:right w:val="nil"/>
        </w:pBdr>
        <w:suppressAutoHyphens/>
      </w:pPr>
      <w:r>
        <w:t>pedagóg hlavného odboru štúdia</w:t>
      </w:r>
    </w:p>
    <w:p w:rsidR="0098045B" w:rsidRPr="0066196E" w:rsidRDefault="0098045B" w:rsidP="007730DD">
      <w:pPr>
        <w:pStyle w:val="Odsekzoznamu10"/>
        <w:numPr>
          <w:ilvl w:val="0"/>
          <w:numId w:val="166"/>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člen poroty interpretačnej súťaže “Prešporský Paganini“, Bratislava, 28-29.11.2015 </w:t>
      </w:r>
    </w:p>
    <w:p w:rsidR="0098045B" w:rsidRPr="0066196E" w:rsidRDefault="0098045B" w:rsidP="007730DD">
      <w:pPr>
        <w:pStyle w:val="Odsekzoznamu10"/>
        <w:numPr>
          <w:ilvl w:val="0"/>
          <w:numId w:val="167"/>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poroty národnej interpretačnej súťaže „Schneid</w:t>
      </w:r>
      <w:r w:rsidR="004254D3">
        <w:rPr>
          <w:rFonts w:ascii="Times New Roman" w:hAnsi="Times New Roman" w:cs="Times New Roman"/>
          <w:color w:val="auto"/>
          <w:sz w:val="24"/>
          <w:szCs w:val="24"/>
        </w:rPr>
        <w:t>e</w:t>
      </w:r>
      <w:r w:rsidRPr="0066196E">
        <w:rPr>
          <w:rFonts w:ascii="Times New Roman" w:hAnsi="Times New Roman" w:cs="Times New Roman"/>
          <w:color w:val="auto"/>
          <w:sz w:val="24"/>
          <w:szCs w:val="24"/>
        </w:rPr>
        <w:t>rova Trnava“, 17.4.2015</w:t>
      </w:r>
    </w:p>
    <w:p w:rsidR="0098045B" w:rsidRPr="0066196E" w:rsidRDefault="0098045B" w:rsidP="007730DD">
      <w:pPr>
        <w:pStyle w:val="Odsekzoznamu10"/>
        <w:numPr>
          <w:ilvl w:val="0"/>
          <w:numId w:val="168"/>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poroty “Soutež mladých houslistů Jozefa Muziky”, Nová Paka , 25.-26.4.2015</w:t>
      </w: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eastAsia="Times New Roman Bold" w:hAnsi="Times New Roman" w:cs="Times New Roman"/>
          <w:color w:val="auto"/>
          <w:sz w:val="24"/>
          <w:szCs w:val="24"/>
          <w:u w:val="single"/>
        </w:rPr>
      </w:pP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hAnsi="Times New Roman" w:cs="Times New Roman"/>
          <w:color w:val="auto"/>
          <w:sz w:val="24"/>
          <w:szCs w:val="24"/>
          <w:u w:val="single"/>
        </w:rPr>
      </w:pPr>
      <w:r w:rsidRPr="0066196E">
        <w:rPr>
          <w:rFonts w:ascii="Times New Roman" w:hAnsi="Times New Roman" w:cs="Times New Roman"/>
          <w:color w:val="auto"/>
          <w:sz w:val="24"/>
          <w:szCs w:val="24"/>
          <w:u w:val="single"/>
        </w:rPr>
        <w:t>Mgr. art. Jozef Horváth</w:t>
      </w:r>
    </w:p>
    <w:p w:rsidR="00863542" w:rsidRDefault="00863542" w:rsidP="007730DD">
      <w:pPr>
        <w:numPr>
          <w:ilvl w:val="0"/>
          <w:numId w:val="169"/>
        </w:numPr>
        <w:pBdr>
          <w:top w:val="nil"/>
          <w:left w:val="nil"/>
          <w:bottom w:val="nil"/>
          <w:right w:val="nil"/>
        </w:pBdr>
        <w:suppressAutoHyphens/>
      </w:pPr>
      <w:r>
        <w:t>pedagóg hlavného odboru štúdia</w:t>
      </w:r>
    </w:p>
    <w:p w:rsidR="005B0A3A" w:rsidRDefault="005B0A3A" w:rsidP="007730DD">
      <w:pPr>
        <w:pStyle w:val="Odsekzoznamu10"/>
        <w:numPr>
          <w:ilvl w:val="0"/>
          <w:numId w:val="169"/>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Pr>
          <w:rFonts w:ascii="Times New Roman" w:hAnsi="Times New Roman" w:cs="Times New Roman"/>
          <w:color w:val="auto"/>
          <w:sz w:val="24"/>
          <w:szCs w:val="24"/>
        </w:rPr>
        <w:t>pedagóg HTF VŠMU</w:t>
      </w:r>
    </w:p>
    <w:p w:rsidR="0098045B" w:rsidRPr="0066196E" w:rsidRDefault="0098045B" w:rsidP="007730DD">
      <w:pPr>
        <w:pStyle w:val="Odsekzoznamu10"/>
        <w:numPr>
          <w:ilvl w:val="0"/>
          <w:numId w:val="169"/>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zástupca koncertného majstra Orquesta Filarmonica De Malaga, Španielsko</w:t>
      </w:r>
    </w:p>
    <w:p w:rsidR="0098045B" w:rsidRPr="0066196E" w:rsidRDefault="00FE5E79" w:rsidP="007730DD">
      <w:pPr>
        <w:pStyle w:val="Odsekzoznamu10"/>
        <w:numPr>
          <w:ilvl w:val="0"/>
          <w:numId w:val="170"/>
        </w:numPr>
        <w:tabs>
          <w:tab w:val="left" w:pos="284"/>
          <w:tab w:val="left" w:pos="539"/>
          <w:tab w:val="left" w:pos="851"/>
          <w:tab w:val="left" w:pos="8789"/>
        </w:tabs>
        <w:spacing w:after="0" w:line="240" w:lineRule="auto"/>
        <w:ind w:left="705" w:hanging="421"/>
        <w:jc w:val="both"/>
        <w:rPr>
          <w:rFonts w:ascii="Times New Roman" w:hAnsi="Times New Roman" w:cs="Times New Roman"/>
          <w:color w:val="auto"/>
          <w:sz w:val="24"/>
          <w:szCs w:val="24"/>
        </w:rPr>
      </w:pPr>
      <w:r>
        <w:rPr>
          <w:rFonts w:ascii="Times New Roman" w:hAnsi="Times New Roman" w:cs="Times New Roman"/>
          <w:color w:val="auto"/>
          <w:sz w:val="24"/>
          <w:szCs w:val="24"/>
        </w:rPr>
        <w:t>koncertný majster Symfonického orchestra</w:t>
      </w:r>
      <w:r w:rsidR="0098045B" w:rsidRPr="0066196E">
        <w:rPr>
          <w:rFonts w:ascii="Times New Roman" w:hAnsi="Times New Roman" w:cs="Times New Roman"/>
          <w:color w:val="auto"/>
          <w:sz w:val="24"/>
          <w:szCs w:val="24"/>
        </w:rPr>
        <w:t xml:space="preserve"> Slovensk</w:t>
      </w:r>
      <w:r>
        <w:rPr>
          <w:rFonts w:ascii="Times New Roman" w:hAnsi="Times New Roman" w:cs="Times New Roman"/>
          <w:color w:val="auto"/>
          <w:sz w:val="24"/>
          <w:szCs w:val="24"/>
        </w:rPr>
        <w:t>ej filharmónie</w:t>
      </w:r>
    </w:p>
    <w:p w:rsidR="0098045B" w:rsidRPr="0066196E" w:rsidRDefault="0098045B" w:rsidP="007730DD">
      <w:pPr>
        <w:pStyle w:val="Odsekzoznamu10"/>
        <w:numPr>
          <w:ilvl w:val="0"/>
          <w:numId w:val="171"/>
        </w:numPr>
        <w:tabs>
          <w:tab w:val="left" w:pos="284"/>
          <w:tab w:val="left" w:pos="539"/>
          <w:tab w:val="left" w:pos="851"/>
          <w:tab w:val="left" w:pos="8789"/>
        </w:tabs>
        <w:spacing w:after="0" w:line="240" w:lineRule="auto"/>
        <w:ind w:left="567" w:hanging="283"/>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spolupra</w:t>
      </w:r>
      <w:r w:rsidR="00FE5E79">
        <w:rPr>
          <w:rFonts w:ascii="Times New Roman" w:hAnsi="Times New Roman" w:cs="Times New Roman"/>
          <w:color w:val="auto"/>
          <w:sz w:val="24"/>
          <w:szCs w:val="24"/>
        </w:rPr>
        <w:t>cuje so Symfonickým orchestrom S</w:t>
      </w:r>
      <w:r w:rsidRPr="0066196E">
        <w:rPr>
          <w:rFonts w:ascii="Times New Roman" w:hAnsi="Times New Roman" w:cs="Times New Roman"/>
          <w:color w:val="auto"/>
          <w:sz w:val="24"/>
          <w:szCs w:val="24"/>
        </w:rPr>
        <w:t xml:space="preserve">lovenského rozhlasu a televízie, Komorným orchestrom B. Warchala, </w:t>
      </w:r>
      <w:r w:rsidR="009F6390">
        <w:rPr>
          <w:rFonts w:ascii="Times New Roman" w:hAnsi="Times New Roman" w:cs="Times New Roman"/>
          <w:color w:val="auto"/>
          <w:sz w:val="24"/>
          <w:szCs w:val="24"/>
        </w:rPr>
        <w:t xml:space="preserve">s Komorným orchestrom mesta Bratislavy </w:t>
      </w:r>
      <w:r w:rsidRPr="0066196E">
        <w:rPr>
          <w:rFonts w:ascii="Times New Roman" w:hAnsi="Times New Roman" w:cs="Times New Roman"/>
          <w:color w:val="auto"/>
          <w:sz w:val="24"/>
          <w:szCs w:val="24"/>
        </w:rPr>
        <w:t>Cappella Istropolitana, Nemeckým komorným orchestrom, Berlín,</w:t>
      </w:r>
      <w:r w:rsidR="004254D3">
        <w:rPr>
          <w:rFonts w:ascii="Times New Roman" w:hAnsi="Times New Roman" w:cs="Times New Roman"/>
          <w:color w:val="auto"/>
          <w:sz w:val="24"/>
          <w:szCs w:val="24"/>
        </w:rPr>
        <w:t xml:space="preserve"> Nemecko, </w:t>
      </w:r>
      <w:r w:rsidR="00F84597">
        <w:rPr>
          <w:rFonts w:ascii="Times New Roman" w:hAnsi="Times New Roman" w:cs="Times New Roman"/>
          <w:color w:val="auto"/>
          <w:sz w:val="24"/>
          <w:szCs w:val="24"/>
        </w:rPr>
        <w:t xml:space="preserve">s </w:t>
      </w:r>
      <w:r w:rsidR="004254D3">
        <w:rPr>
          <w:rFonts w:ascii="Times New Roman" w:hAnsi="Times New Roman" w:cs="Times New Roman"/>
          <w:color w:val="auto"/>
          <w:sz w:val="24"/>
          <w:szCs w:val="24"/>
        </w:rPr>
        <w:t>Vienna Walzer orchest</w:t>
      </w:r>
      <w:r w:rsidRPr="0066196E">
        <w:rPr>
          <w:rFonts w:ascii="Times New Roman" w:hAnsi="Times New Roman" w:cs="Times New Roman"/>
          <w:color w:val="auto"/>
          <w:sz w:val="24"/>
          <w:szCs w:val="24"/>
        </w:rPr>
        <w:t>r</w:t>
      </w:r>
      <w:r w:rsidR="004254D3">
        <w:rPr>
          <w:rFonts w:ascii="Times New Roman" w:hAnsi="Times New Roman" w:cs="Times New Roman"/>
          <w:color w:val="auto"/>
          <w:sz w:val="24"/>
          <w:szCs w:val="24"/>
        </w:rPr>
        <w:t>om</w:t>
      </w:r>
      <w:r w:rsidRPr="0066196E">
        <w:rPr>
          <w:rFonts w:ascii="Times New Roman" w:hAnsi="Times New Roman" w:cs="Times New Roman"/>
          <w:color w:val="auto"/>
          <w:sz w:val="24"/>
          <w:szCs w:val="24"/>
        </w:rPr>
        <w:t>,</w:t>
      </w:r>
      <w:r w:rsidR="004254D3">
        <w:rPr>
          <w:rFonts w:ascii="Times New Roman" w:hAnsi="Times New Roman" w:cs="Times New Roman"/>
          <w:color w:val="auto"/>
          <w:sz w:val="24"/>
          <w:szCs w:val="24"/>
        </w:rPr>
        <w:t xml:space="preserve"> </w:t>
      </w:r>
      <w:r w:rsidR="00FE5E79">
        <w:rPr>
          <w:rFonts w:ascii="Times New Roman" w:hAnsi="Times New Roman" w:cs="Times New Roman"/>
          <w:color w:val="auto"/>
          <w:sz w:val="24"/>
          <w:szCs w:val="24"/>
        </w:rPr>
        <w:t>Rakúsko,</w:t>
      </w:r>
      <w:r w:rsidRPr="0066196E">
        <w:rPr>
          <w:rFonts w:ascii="Times New Roman" w:hAnsi="Times New Roman" w:cs="Times New Roman"/>
          <w:color w:val="auto"/>
          <w:sz w:val="24"/>
          <w:szCs w:val="24"/>
        </w:rPr>
        <w:t xml:space="preserve"> Luxembursk</w:t>
      </w:r>
      <w:r w:rsidR="004254D3">
        <w:rPr>
          <w:rFonts w:ascii="Times New Roman" w:hAnsi="Times New Roman" w:cs="Times New Roman"/>
          <w:color w:val="auto"/>
          <w:sz w:val="24"/>
          <w:szCs w:val="24"/>
        </w:rPr>
        <w:t>ými sólistami</w:t>
      </w:r>
      <w:r w:rsidRPr="0066196E">
        <w:rPr>
          <w:rFonts w:ascii="Times New Roman" w:hAnsi="Times New Roman" w:cs="Times New Roman"/>
          <w:color w:val="auto"/>
          <w:sz w:val="24"/>
          <w:szCs w:val="24"/>
        </w:rPr>
        <w:t xml:space="preserve">, Luxemburg </w:t>
      </w: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eastAsia="Times New Roman Bold" w:hAnsi="Times New Roman" w:cs="Times New Roman"/>
          <w:color w:val="auto"/>
          <w:sz w:val="24"/>
          <w:szCs w:val="24"/>
          <w:u w:val="single"/>
        </w:rPr>
      </w:pP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hAnsi="Times New Roman" w:cs="Times New Roman"/>
          <w:color w:val="auto"/>
          <w:sz w:val="24"/>
          <w:szCs w:val="24"/>
          <w:u w:val="single"/>
        </w:rPr>
      </w:pPr>
      <w:r w:rsidRPr="0066196E">
        <w:rPr>
          <w:rFonts w:ascii="Times New Roman" w:hAnsi="Times New Roman" w:cs="Times New Roman"/>
          <w:color w:val="auto"/>
          <w:sz w:val="24"/>
          <w:szCs w:val="24"/>
          <w:u w:val="single"/>
        </w:rPr>
        <w:t>Mgr. art. Július Horváth</w:t>
      </w:r>
    </w:p>
    <w:p w:rsidR="00863542" w:rsidRDefault="00863542" w:rsidP="007730DD">
      <w:pPr>
        <w:numPr>
          <w:ilvl w:val="0"/>
          <w:numId w:val="172"/>
        </w:numPr>
        <w:pBdr>
          <w:top w:val="nil"/>
          <w:left w:val="nil"/>
          <w:bottom w:val="nil"/>
          <w:right w:val="nil"/>
        </w:pBdr>
        <w:suppressAutoHyphens/>
      </w:pPr>
      <w:r>
        <w:t>pedagóg hlavného odboru štúdia</w:t>
      </w:r>
    </w:p>
    <w:p w:rsidR="0098045B" w:rsidRPr="0066196E" w:rsidRDefault="0098045B" w:rsidP="007730DD">
      <w:pPr>
        <w:pStyle w:val="Odsekzoznamu10"/>
        <w:numPr>
          <w:ilvl w:val="0"/>
          <w:numId w:val="172"/>
        </w:numPr>
        <w:tabs>
          <w:tab w:val="left" w:pos="284"/>
          <w:tab w:val="left" w:pos="539"/>
          <w:tab w:val="left" w:pos="851"/>
          <w:tab w:val="left" w:pos="8789"/>
        </w:tabs>
        <w:spacing w:after="0" w:line="240" w:lineRule="auto"/>
        <w:ind w:left="567" w:hanging="283"/>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Orquesta Filarmonica De Malaga, Španielsko</w:t>
      </w:r>
    </w:p>
    <w:p w:rsidR="0098045B" w:rsidRPr="0066196E" w:rsidRDefault="0098045B" w:rsidP="007730DD">
      <w:pPr>
        <w:pStyle w:val="Odsekzoznamu10"/>
        <w:numPr>
          <w:ilvl w:val="0"/>
          <w:numId w:val="173"/>
        </w:numPr>
        <w:tabs>
          <w:tab w:val="left" w:pos="284"/>
          <w:tab w:val="left" w:pos="539"/>
          <w:tab w:val="left" w:pos="851"/>
          <w:tab w:val="left" w:pos="8789"/>
        </w:tabs>
        <w:spacing w:after="0" w:line="240" w:lineRule="auto"/>
        <w:ind w:left="567" w:hanging="283"/>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zástupca</w:t>
      </w:r>
      <w:r w:rsidR="00FE5E79">
        <w:rPr>
          <w:rFonts w:ascii="Times New Roman" w:hAnsi="Times New Roman" w:cs="Times New Roman"/>
          <w:color w:val="auto"/>
          <w:sz w:val="24"/>
          <w:szCs w:val="24"/>
        </w:rPr>
        <w:t xml:space="preserve"> vedúceho druhých </w:t>
      </w:r>
      <w:r w:rsidRPr="0066196E">
        <w:rPr>
          <w:rFonts w:ascii="Times New Roman" w:hAnsi="Times New Roman" w:cs="Times New Roman"/>
          <w:color w:val="auto"/>
          <w:sz w:val="24"/>
          <w:szCs w:val="24"/>
        </w:rPr>
        <w:t xml:space="preserve">huslí </w:t>
      </w:r>
      <w:r w:rsidR="00FE5E79">
        <w:rPr>
          <w:rFonts w:ascii="Times New Roman" w:hAnsi="Times New Roman" w:cs="Times New Roman"/>
          <w:color w:val="auto"/>
          <w:sz w:val="24"/>
          <w:szCs w:val="24"/>
        </w:rPr>
        <w:t>Symfonického orchestra</w:t>
      </w:r>
      <w:r w:rsidR="00FE5E79" w:rsidRPr="0066196E">
        <w:rPr>
          <w:rFonts w:ascii="Times New Roman" w:hAnsi="Times New Roman" w:cs="Times New Roman"/>
          <w:color w:val="auto"/>
          <w:sz w:val="24"/>
          <w:szCs w:val="24"/>
        </w:rPr>
        <w:t xml:space="preserve"> Slovensk</w:t>
      </w:r>
      <w:r w:rsidR="00FE5E79">
        <w:rPr>
          <w:rFonts w:ascii="Times New Roman" w:hAnsi="Times New Roman" w:cs="Times New Roman"/>
          <w:color w:val="auto"/>
          <w:sz w:val="24"/>
          <w:szCs w:val="24"/>
        </w:rPr>
        <w:t>ej filharmónie</w:t>
      </w:r>
      <w:r w:rsidR="00FE5E79" w:rsidRPr="0066196E">
        <w:rPr>
          <w:rFonts w:ascii="Times New Roman" w:hAnsi="Times New Roman" w:cs="Times New Roman"/>
          <w:color w:val="auto"/>
          <w:sz w:val="24"/>
          <w:szCs w:val="24"/>
        </w:rPr>
        <w:t xml:space="preserve"> </w:t>
      </w:r>
    </w:p>
    <w:p w:rsidR="0098045B" w:rsidRPr="0066196E" w:rsidRDefault="0098045B" w:rsidP="007730DD">
      <w:pPr>
        <w:pStyle w:val="Odsekzoznamu10"/>
        <w:numPr>
          <w:ilvl w:val="0"/>
          <w:numId w:val="174"/>
        </w:numPr>
        <w:tabs>
          <w:tab w:val="left" w:pos="284"/>
          <w:tab w:val="left" w:pos="539"/>
          <w:tab w:val="left" w:pos="851"/>
          <w:tab w:val="left" w:pos="8789"/>
        </w:tabs>
        <w:spacing w:after="0" w:line="240" w:lineRule="auto"/>
        <w:ind w:left="567" w:hanging="283"/>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spolupra</w:t>
      </w:r>
      <w:r w:rsidR="00FE5E79">
        <w:rPr>
          <w:rFonts w:ascii="Times New Roman" w:hAnsi="Times New Roman" w:cs="Times New Roman"/>
          <w:color w:val="auto"/>
          <w:sz w:val="24"/>
          <w:szCs w:val="24"/>
        </w:rPr>
        <w:t>cuje so Symfonickým orchestrom S</w:t>
      </w:r>
      <w:r w:rsidRPr="0066196E">
        <w:rPr>
          <w:rFonts w:ascii="Times New Roman" w:hAnsi="Times New Roman" w:cs="Times New Roman"/>
          <w:color w:val="auto"/>
          <w:sz w:val="24"/>
          <w:szCs w:val="24"/>
        </w:rPr>
        <w:t xml:space="preserve">lovenského rozhlasu a televízie, Komorným orchestrom B. Warchala, </w:t>
      </w:r>
      <w:r w:rsidR="009F6390">
        <w:rPr>
          <w:rFonts w:ascii="Times New Roman" w:hAnsi="Times New Roman" w:cs="Times New Roman"/>
          <w:color w:val="auto"/>
          <w:sz w:val="24"/>
          <w:szCs w:val="24"/>
        </w:rPr>
        <w:t>s Komorným orchestrom mesta Bratislavy</w:t>
      </w:r>
      <w:r w:rsidRPr="0066196E">
        <w:rPr>
          <w:rFonts w:ascii="Times New Roman" w:hAnsi="Times New Roman" w:cs="Times New Roman"/>
          <w:color w:val="auto"/>
          <w:sz w:val="24"/>
          <w:szCs w:val="24"/>
        </w:rPr>
        <w:t> Cappella Istropolitana, Nemeckým komorným orchestrom, Berlín,</w:t>
      </w:r>
      <w:r w:rsidR="009F6390">
        <w:rPr>
          <w:rFonts w:ascii="Times New Roman" w:hAnsi="Times New Roman" w:cs="Times New Roman"/>
          <w:color w:val="auto"/>
          <w:sz w:val="24"/>
          <w:szCs w:val="24"/>
        </w:rPr>
        <w:t xml:space="preserve"> Nemecko, Vienna Walzer orchest</w:t>
      </w:r>
      <w:r w:rsidRPr="0066196E">
        <w:rPr>
          <w:rFonts w:ascii="Times New Roman" w:hAnsi="Times New Roman" w:cs="Times New Roman"/>
          <w:color w:val="auto"/>
          <w:sz w:val="24"/>
          <w:szCs w:val="24"/>
        </w:rPr>
        <w:t>r</w:t>
      </w:r>
      <w:r w:rsidR="009F6390">
        <w:rPr>
          <w:rFonts w:ascii="Times New Roman" w:hAnsi="Times New Roman" w:cs="Times New Roman"/>
          <w:color w:val="auto"/>
          <w:sz w:val="24"/>
          <w:szCs w:val="24"/>
        </w:rPr>
        <w:t>om</w:t>
      </w:r>
      <w:r w:rsidRPr="0066196E">
        <w:rPr>
          <w:rFonts w:ascii="Times New Roman" w:hAnsi="Times New Roman" w:cs="Times New Roman"/>
          <w:color w:val="auto"/>
          <w:sz w:val="24"/>
          <w:szCs w:val="24"/>
        </w:rPr>
        <w:t>,</w:t>
      </w:r>
      <w:r w:rsidR="00FE5E79">
        <w:rPr>
          <w:rFonts w:ascii="Times New Roman" w:hAnsi="Times New Roman" w:cs="Times New Roman"/>
          <w:color w:val="auto"/>
          <w:sz w:val="24"/>
          <w:szCs w:val="24"/>
        </w:rPr>
        <w:t xml:space="preserve"> Rakúsko,</w:t>
      </w:r>
      <w:r w:rsidR="009F6390">
        <w:rPr>
          <w:rFonts w:ascii="Times New Roman" w:hAnsi="Times New Roman" w:cs="Times New Roman"/>
          <w:color w:val="auto"/>
          <w:sz w:val="24"/>
          <w:szCs w:val="24"/>
        </w:rPr>
        <w:t xml:space="preserve"> Luxemburskými sólistami</w:t>
      </w:r>
      <w:r w:rsidRPr="0066196E">
        <w:rPr>
          <w:rFonts w:ascii="Times New Roman" w:hAnsi="Times New Roman" w:cs="Times New Roman"/>
          <w:color w:val="auto"/>
          <w:sz w:val="24"/>
          <w:szCs w:val="24"/>
        </w:rPr>
        <w:t xml:space="preserve">, Luxemburg </w:t>
      </w: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eastAsia="Times New Roman Bold" w:hAnsi="Times New Roman" w:cs="Times New Roman"/>
          <w:color w:val="auto"/>
          <w:sz w:val="24"/>
          <w:szCs w:val="24"/>
        </w:rPr>
      </w:pPr>
    </w:p>
    <w:p w:rsidR="0098045B" w:rsidRPr="0066196E" w:rsidRDefault="0098045B" w:rsidP="0098045B">
      <w:pPr>
        <w:pStyle w:val="Normlny1"/>
        <w:tabs>
          <w:tab w:val="left" w:pos="284"/>
          <w:tab w:val="left" w:pos="539"/>
          <w:tab w:val="left" w:pos="851"/>
          <w:tab w:val="left" w:pos="8789"/>
        </w:tabs>
        <w:jc w:val="both"/>
        <w:rPr>
          <w:rFonts w:cs="Times New Roman"/>
          <w:color w:val="auto"/>
          <w:u w:val="single"/>
        </w:rPr>
      </w:pPr>
      <w:r w:rsidRPr="0066196E">
        <w:rPr>
          <w:rFonts w:cs="Times New Roman"/>
          <w:color w:val="auto"/>
          <w:u w:val="single"/>
        </w:rPr>
        <w:t xml:space="preserve">Mgr. art. Zoltán Janikovič, PhD. </w:t>
      </w:r>
    </w:p>
    <w:p w:rsidR="00FE5E79" w:rsidRDefault="00FE5E79" w:rsidP="007730DD">
      <w:pPr>
        <w:pStyle w:val="Normlny1"/>
        <w:numPr>
          <w:ilvl w:val="0"/>
          <w:numId w:val="175"/>
        </w:numPr>
        <w:tabs>
          <w:tab w:val="left" w:pos="284"/>
          <w:tab w:val="left" w:pos="539"/>
          <w:tab w:val="left" w:pos="851"/>
          <w:tab w:val="left" w:pos="8789"/>
        </w:tabs>
        <w:ind w:hanging="436"/>
        <w:jc w:val="both"/>
        <w:rPr>
          <w:rFonts w:cs="Times New Roman"/>
          <w:color w:val="auto"/>
        </w:rPr>
      </w:pPr>
      <w:r>
        <w:rPr>
          <w:rFonts w:cs="Times New Roman"/>
          <w:color w:val="auto"/>
        </w:rPr>
        <w:t>pedagóg hlavného odboru štúdia</w:t>
      </w:r>
    </w:p>
    <w:p w:rsidR="0098045B" w:rsidRPr="0066196E" w:rsidRDefault="0098045B" w:rsidP="007730DD">
      <w:pPr>
        <w:pStyle w:val="Normlny1"/>
        <w:numPr>
          <w:ilvl w:val="0"/>
          <w:numId w:val="175"/>
        </w:numPr>
        <w:tabs>
          <w:tab w:val="left" w:pos="284"/>
          <w:tab w:val="left" w:pos="539"/>
          <w:tab w:val="left" w:pos="851"/>
          <w:tab w:val="left" w:pos="8789"/>
        </w:tabs>
        <w:ind w:hanging="436"/>
        <w:jc w:val="both"/>
        <w:rPr>
          <w:rFonts w:cs="Times New Roman"/>
          <w:color w:val="auto"/>
        </w:rPr>
      </w:pPr>
      <w:r w:rsidRPr="0066196E">
        <w:rPr>
          <w:rFonts w:cs="Times New Roman"/>
          <w:color w:val="auto"/>
        </w:rPr>
        <w:t>člen Wiener Residenz Orchester, (Rakúsko)</w:t>
      </w:r>
    </w:p>
    <w:p w:rsidR="0098045B" w:rsidRPr="0066196E" w:rsidRDefault="0098045B" w:rsidP="007730DD">
      <w:pPr>
        <w:pStyle w:val="Normlny1"/>
        <w:numPr>
          <w:ilvl w:val="0"/>
          <w:numId w:val="176"/>
        </w:numPr>
        <w:tabs>
          <w:tab w:val="left" w:pos="284"/>
          <w:tab w:val="left" w:pos="539"/>
          <w:tab w:val="left" w:pos="851"/>
          <w:tab w:val="left" w:pos="8789"/>
        </w:tabs>
        <w:ind w:hanging="436"/>
        <w:jc w:val="both"/>
        <w:rPr>
          <w:rFonts w:cs="Times New Roman"/>
          <w:color w:val="auto"/>
        </w:rPr>
      </w:pPr>
      <w:r w:rsidRPr="0066196E">
        <w:rPr>
          <w:rFonts w:cs="Times New Roman"/>
          <w:color w:val="auto"/>
        </w:rPr>
        <w:t xml:space="preserve">člen orchestra Haydn Sinfonietta Wien (Rakúsko) </w:t>
      </w:r>
    </w:p>
    <w:p w:rsidR="0098045B" w:rsidRPr="0066196E" w:rsidRDefault="0098045B" w:rsidP="007730DD">
      <w:pPr>
        <w:pStyle w:val="Normlny1"/>
        <w:numPr>
          <w:ilvl w:val="0"/>
          <w:numId w:val="177"/>
        </w:numPr>
        <w:tabs>
          <w:tab w:val="left" w:pos="284"/>
          <w:tab w:val="left" w:pos="539"/>
          <w:tab w:val="left" w:pos="851"/>
          <w:tab w:val="left" w:pos="8789"/>
        </w:tabs>
        <w:ind w:hanging="436"/>
        <w:jc w:val="both"/>
        <w:rPr>
          <w:rFonts w:cs="Times New Roman"/>
          <w:color w:val="auto"/>
        </w:rPr>
      </w:pPr>
      <w:r w:rsidRPr="0066196E">
        <w:rPr>
          <w:rFonts w:cs="Times New Roman"/>
          <w:color w:val="auto"/>
        </w:rPr>
        <w:lastRenderedPageBreak/>
        <w:t>hosťuje v súbore Solamente Naturali (Slovensko)</w:t>
      </w:r>
    </w:p>
    <w:p w:rsidR="0098045B" w:rsidRPr="0066196E" w:rsidRDefault="0098045B" w:rsidP="007730DD">
      <w:pPr>
        <w:pStyle w:val="Normlny1"/>
        <w:numPr>
          <w:ilvl w:val="0"/>
          <w:numId w:val="178"/>
        </w:numPr>
        <w:tabs>
          <w:tab w:val="left" w:pos="284"/>
          <w:tab w:val="left" w:pos="539"/>
          <w:tab w:val="left" w:pos="851"/>
          <w:tab w:val="left" w:pos="8789"/>
        </w:tabs>
        <w:ind w:hanging="436"/>
        <w:jc w:val="both"/>
        <w:rPr>
          <w:rFonts w:cs="Times New Roman"/>
          <w:color w:val="auto"/>
        </w:rPr>
      </w:pPr>
      <w:r w:rsidRPr="0066196E">
        <w:rPr>
          <w:rFonts w:cs="Times New Roman"/>
          <w:color w:val="auto"/>
        </w:rPr>
        <w:t>vedúci kontrabasovej skupiny orchestra SND</w:t>
      </w:r>
    </w:p>
    <w:p w:rsidR="0098045B" w:rsidRPr="0066196E" w:rsidRDefault="0098045B" w:rsidP="0098045B">
      <w:pPr>
        <w:pStyle w:val="Normlny1"/>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tabs>
          <w:tab w:val="left" w:pos="284"/>
          <w:tab w:val="left" w:pos="539"/>
          <w:tab w:val="left" w:pos="851"/>
          <w:tab w:val="left" w:pos="8789"/>
        </w:tabs>
        <w:jc w:val="both"/>
        <w:rPr>
          <w:rFonts w:cs="Times New Roman"/>
          <w:color w:val="auto"/>
          <w:u w:val="single"/>
        </w:rPr>
      </w:pPr>
      <w:r w:rsidRPr="0066196E">
        <w:rPr>
          <w:rFonts w:cs="Times New Roman"/>
          <w:color w:val="auto"/>
          <w:u w:val="single"/>
        </w:rPr>
        <w:t>doc. Jozef Kopelman</w:t>
      </w:r>
    </w:p>
    <w:p w:rsidR="005B0A3A" w:rsidRDefault="005B0A3A" w:rsidP="007730DD">
      <w:pPr>
        <w:pStyle w:val="Normlny1"/>
        <w:numPr>
          <w:ilvl w:val="0"/>
          <w:numId w:val="263"/>
        </w:numPr>
        <w:tabs>
          <w:tab w:val="left" w:pos="284"/>
          <w:tab w:val="left" w:pos="851"/>
          <w:tab w:val="left" w:pos="8789"/>
        </w:tabs>
        <w:jc w:val="both"/>
        <w:rPr>
          <w:rFonts w:cs="Times New Roman"/>
          <w:color w:val="auto"/>
        </w:rPr>
      </w:pPr>
      <w:r>
        <w:rPr>
          <w:rFonts w:cs="Times New Roman"/>
          <w:color w:val="auto"/>
        </w:rPr>
        <w:t>pedagóg hlavného odboru štúdia</w:t>
      </w:r>
    </w:p>
    <w:p w:rsidR="0098045B" w:rsidRPr="0066196E" w:rsidRDefault="003336D8" w:rsidP="007730DD">
      <w:pPr>
        <w:pStyle w:val="Odsekzoznamu10"/>
        <w:numPr>
          <w:ilvl w:val="0"/>
          <w:numId w:val="263"/>
        </w:numPr>
        <w:tabs>
          <w:tab w:val="left" w:pos="284"/>
          <w:tab w:val="left" w:pos="851"/>
          <w:tab w:val="left" w:pos="878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pedagóg HTF VŠMU Bratislava</w:t>
      </w:r>
    </w:p>
    <w:p w:rsidR="00F84597" w:rsidRDefault="0098045B" w:rsidP="007730DD">
      <w:pPr>
        <w:pStyle w:val="Odsekzoznamu10"/>
        <w:numPr>
          <w:ilvl w:val="0"/>
          <w:numId w:val="263"/>
        </w:numPr>
        <w:tabs>
          <w:tab w:val="left" w:pos="284"/>
          <w:tab w:val="left" w:pos="851"/>
          <w:tab w:val="left" w:pos="8789"/>
        </w:tabs>
        <w:spacing w:after="0" w:line="240" w:lineRule="auto"/>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umelecký riaditeľ majstrovských kurzov „Musica arvenzis“, (od roku 2001),</w:t>
      </w:r>
    </w:p>
    <w:p w:rsidR="00F84597" w:rsidRDefault="0098045B" w:rsidP="007730DD">
      <w:pPr>
        <w:pStyle w:val="Odsekzoznamu10"/>
        <w:numPr>
          <w:ilvl w:val="0"/>
          <w:numId w:val="263"/>
        </w:numPr>
        <w:tabs>
          <w:tab w:val="left" w:pos="284"/>
          <w:tab w:val="left" w:pos="851"/>
          <w:tab w:val="left" w:pos="8789"/>
        </w:tabs>
        <w:spacing w:after="0" w:line="240" w:lineRule="auto"/>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12. – 20. 7. 2015 </w:t>
      </w:r>
    </w:p>
    <w:p w:rsidR="0098045B" w:rsidRPr="0066196E" w:rsidRDefault="0098045B" w:rsidP="007730DD">
      <w:pPr>
        <w:pStyle w:val="Odsekzoznamu10"/>
        <w:numPr>
          <w:ilvl w:val="0"/>
          <w:numId w:val="263"/>
        </w:numPr>
        <w:tabs>
          <w:tab w:val="left" w:pos="284"/>
          <w:tab w:val="left" w:pos="567"/>
          <w:tab w:val="left" w:pos="8789"/>
        </w:tabs>
        <w:spacing w:after="0" w:line="240" w:lineRule="auto"/>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metodický por</w:t>
      </w:r>
      <w:r w:rsidR="003336D8">
        <w:rPr>
          <w:rFonts w:ascii="Times New Roman" w:hAnsi="Times New Roman" w:cs="Times New Roman"/>
          <w:color w:val="auto"/>
          <w:sz w:val="24"/>
          <w:szCs w:val="24"/>
        </w:rPr>
        <w:t>adca ZUŠ M. Bohúňa, Dolný Kubín</w:t>
      </w:r>
      <w:r w:rsidRPr="0066196E">
        <w:rPr>
          <w:rFonts w:ascii="Times New Roman" w:hAnsi="Times New Roman" w:cs="Times New Roman"/>
          <w:color w:val="auto"/>
          <w:sz w:val="24"/>
          <w:szCs w:val="24"/>
        </w:rPr>
        <w:t xml:space="preserve"> </w:t>
      </w:r>
    </w:p>
    <w:p w:rsidR="0098045B" w:rsidRPr="0066196E" w:rsidRDefault="0098045B" w:rsidP="007730DD">
      <w:pPr>
        <w:pStyle w:val="Odsekzoznamu10"/>
        <w:numPr>
          <w:ilvl w:val="0"/>
          <w:numId w:val="263"/>
        </w:numPr>
        <w:tabs>
          <w:tab w:val="left" w:pos="284"/>
          <w:tab w:val="left" w:pos="524"/>
          <w:tab w:val="left" w:pos="539"/>
          <w:tab w:val="left" w:pos="851"/>
          <w:tab w:val="left" w:pos="8789"/>
        </w:tabs>
        <w:spacing w:after="0" w:line="240" w:lineRule="auto"/>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poroty národnej interpretačnej súťaže „Schneid</w:t>
      </w:r>
      <w:r w:rsidR="00F84597">
        <w:rPr>
          <w:rFonts w:ascii="Times New Roman" w:hAnsi="Times New Roman" w:cs="Times New Roman"/>
          <w:color w:val="auto"/>
          <w:sz w:val="24"/>
          <w:szCs w:val="24"/>
        </w:rPr>
        <w:t>e</w:t>
      </w:r>
      <w:r w:rsidRPr="0066196E">
        <w:rPr>
          <w:rFonts w:ascii="Times New Roman" w:hAnsi="Times New Roman" w:cs="Times New Roman"/>
          <w:color w:val="auto"/>
          <w:sz w:val="24"/>
          <w:szCs w:val="24"/>
        </w:rPr>
        <w:t>rova Trnava“, 17.</w:t>
      </w:r>
      <w:r w:rsidR="003336D8">
        <w:rPr>
          <w:rFonts w:ascii="Times New Roman" w:hAnsi="Times New Roman" w:cs="Times New Roman"/>
          <w:color w:val="auto"/>
          <w:sz w:val="24"/>
          <w:szCs w:val="24"/>
        </w:rPr>
        <w:t xml:space="preserve"> </w:t>
      </w:r>
      <w:r w:rsidRPr="0066196E">
        <w:rPr>
          <w:rFonts w:ascii="Times New Roman" w:hAnsi="Times New Roman" w:cs="Times New Roman"/>
          <w:color w:val="auto"/>
          <w:sz w:val="24"/>
          <w:szCs w:val="24"/>
        </w:rPr>
        <w:t>4.</w:t>
      </w:r>
      <w:r w:rsidR="003336D8">
        <w:rPr>
          <w:rFonts w:ascii="Times New Roman" w:hAnsi="Times New Roman" w:cs="Times New Roman"/>
          <w:color w:val="auto"/>
          <w:sz w:val="24"/>
          <w:szCs w:val="24"/>
        </w:rPr>
        <w:t xml:space="preserve"> </w:t>
      </w:r>
      <w:r w:rsidRPr="0066196E">
        <w:rPr>
          <w:rFonts w:ascii="Times New Roman" w:hAnsi="Times New Roman" w:cs="Times New Roman"/>
          <w:color w:val="auto"/>
          <w:sz w:val="24"/>
          <w:szCs w:val="24"/>
        </w:rPr>
        <w:t xml:space="preserve">2015 </w:t>
      </w:r>
    </w:p>
    <w:p w:rsidR="0098045B" w:rsidRPr="007730DD" w:rsidRDefault="0098045B" w:rsidP="007730DD">
      <w:pPr>
        <w:pStyle w:val="Odsekzoznamu10"/>
        <w:numPr>
          <w:ilvl w:val="0"/>
          <w:numId w:val="263"/>
        </w:numPr>
        <w:tabs>
          <w:tab w:val="left" w:pos="284"/>
          <w:tab w:val="left" w:pos="524"/>
          <w:tab w:val="left" w:pos="539"/>
          <w:tab w:val="left" w:pos="851"/>
          <w:tab w:val="left" w:pos="8789"/>
        </w:tabs>
        <w:spacing w:after="0" w:line="240" w:lineRule="auto"/>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člen poroty medzinárodnej interpretačnej súťaže “Talenty pre Európu”, Dolný Kubín </w:t>
      </w:r>
      <w:r w:rsidR="007730DD">
        <w:rPr>
          <w:rFonts w:ascii="Times New Roman" w:hAnsi="Times New Roman" w:cs="Times New Roman"/>
          <w:color w:val="auto"/>
          <w:sz w:val="24"/>
          <w:szCs w:val="24"/>
        </w:rPr>
        <w:t xml:space="preserve">1. </w:t>
      </w:r>
      <w:r w:rsidRPr="007730DD">
        <w:rPr>
          <w:rFonts w:ascii="Times New Roman" w:hAnsi="Times New Roman" w:cs="Times New Roman"/>
          <w:color w:val="auto"/>
          <w:sz w:val="24"/>
          <w:szCs w:val="24"/>
        </w:rPr>
        <w:t>- 3.</w:t>
      </w:r>
      <w:r w:rsidR="003336D8" w:rsidRPr="007730DD">
        <w:rPr>
          <w:rFonts w:ascii="Times New Roman" w:hAnsi="Times New Roman" w:cs="Times New Roman"/>
          <w:color w:val="auto"/>
          <w:sz w:val="24"/>
          <w:szCs w:val="24"/>
        </w:rPr>
        <w:t xml:space="preserve"> </w:t>
      </w:r>
      <w:r w:rsidRPr="007730DD">
        <w:rPr>
          <w:rFonts w:ascii="Times New Roman" w:hAnsi="Times New Roman" w:cs="Times New Roman"/>
          <w:color w:val="auto"/>
          <w:sz w:val="24"/>
          <w:szCs w:val="24"/>
        </w:rPr>
        <w:t>5.</w:t>
      </w:r>
      <w:r w:rsidR="003336D8" w:rsidRPr="007730DD">
        <w:rPr>
          <w:rFonts w:ascii="Times New Roman" w:hAnsi="Times New Roman" w:cs="Times New Roman"/>
          <w:color w:val="auto"/>
          <w:sz w:val="24"/>
          <w:szCs w:val="24"/>
        </w:rPr>
        <w:t xml:space="preserve"> </w:t>
      </w:r>
      <w:r w:rsidRPr="007730DD">
        <w:rPr>
          <w:rFonts w:ascii="Times New Roman" w:hAnsi="Times New Roman" w:cs="Times New Roman"/>
          <w:color w:val="auto"/>
          <w:sz w:val="24"/>
          <w:szCs w:val="24"/>
        </w:rPr>
        <w:t>2015</w:t>
      </w:r>
    </w:p>
    <w:p w:rsidR="0098045B" w:rsidRPr="0066196E" w:rsidRDefault="0098045B" w:rsidP="003336D8">
      <w:pPr>
        <w:pStyle w:val="Normlny1"/>
        <w:widowControl w:val="0"/>
        <w:tabs>
          <w:tab w:val="left" w:pos="284"/>
          <w:tab w:val="left" w:pos="709"/>
        </w:tabs>
        <w:jc w:val="both"/>
        <w:rPr>
          <w:rFonts w:eastAsia="Times New Roman Bold" w:cs="Times New Roman"/>
          <w:color w:val="auto"/>
          <w:u w:val="single"/>
        </w:rPr>
      </w:pPr>
    </w:p>
    <w:p w:rsidR="0098045B" w:rsidRPr="0066196E" w:rsidRDefault="0098045B" w:rsidP="0098045B">
      <w:pPr>
        <w:pStyle w:val="Normlny1"/>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Stanislav Mucha</w:t>
      </w:r>
    </w:p>
    <w:p w:rsidR="0098045B" w:rsidRDefault="0098045B" w:rsidP="007730DD">
      <w:pPr>
        <w:pStyle w:val="Normlny1"/>
        <w:numPr>
          <w:ilvl w:val="0"/>
          <w:numId w:val="179"/>
        </w:numPr>
        <w:tabs>
          <w:tab w:val="left" w:pos="284"/>
          <w:tab w:val="left" w:pos="539"/>
          <w:tab w:val="left" w:pos="851"/>
          <w:tab w:val="left" w:pos="8789"/>
        </w:tabs>
        <w:ind w:left="567" w:hanging="283"/>
        <w:jc w:val="both"/>
        <w:rPr>
          <w:rFonts w:cs="Times New Roman"/>
          <w:color w:val="auto"/>
        </w:rPr>
      </w:pPr>
      <w:r w:rsidRPr="0066196E">
        <w:rPr>
          <w:rFonts w:cs="Times New Roman"/>
          <w:color w:val="auto"/>
        </w:rPr>
        <w:t>koncertný umelec</w:t>
      </w:r>
    </w:p>
    <w:p w:rsidR="00534715" w:rsidRDefault="00534715" w:rsidP="007730DD">
      <w:pPr>
        <w:pStyle w:val="Normlny1"/>
        <w:numPr>
          <w:ilvl w:val="0"/>
          <w:numId w:val="179"/>
        </w:numPr>
        <w:tabs>
          <w:tab w:val="left" w:pos="284"/>
          <w:tab w:val="left" w:pos="539"/>
          <w:tab w:val="left" w:pos="851"/>
          <w:tab w:val="left" w:pos="8789"/>
        </w:tabs>
        <w:ind w:left="567" w:hanging="283"/>
        <w:jc w:val="both"/>
        <w:rPr>
          <w:rFonts w:cs="Times New Roman"/>
          <w:color w:val="auto"/>
        </w:rPr>
      </w:pPr>
      <w:r>
        <w:rPr>
          <w:rFonts w:cs="Times New Roman"/>
          <w:color w:val="auto"/>
        </w:rPr>
        <w:t>pedagóg hlavného odboru štúdia</w:t>
      </w:r>
    </w:p>
    <w:p w:rsidR="00534715" w:rsidRPr="0066196E" w:rsidRDefault="00534715" w:rsidP="007730DD">
      <w:pPr>
        <w:pStyle w:val="Normlny1"/>
        <w:numPr>
          <w:ilvl w:val="0"/>
          <w:numId w:val="179"/>
        </w:numPr>
        <w:tabs>
          <w:tab w:val="left" w:pos="284"/>
          <w:tab w:val="left" w:pos="539"/>
          <w:tab w:val="left" w:pos="851"/>
          <w:tab w:val="left" w:pos="8789"/>
        </w:tabs>
        <w:ind w:left="567" w:hanging="283"/>
        <w:jc w:val="both"/>
        <w:rPr>
          <w:rFonts w:cs="Times New Roman"/>
          <w:color w:val="auto"/>
        </w:rPr>
      </w:pPr>
      <w:r>
        <w:rPr>
          <w:rFonts w:cs="Times New Roman"/>
          <w:color w:val="auto"/>
        </w:rPr>
        <w:t>vedúci odboru strunových nástrojov</w:t>
      </w:r>
    </w:p>
    <w:p w:rsidR="0098045B" w:rsidRPr="00A1084E" w:rsidRDefault="0098045B" w:rsidP="00A1084E">
      <w:pPr>
        <w:pStyle w:val="Normlny1"/>
        <w:numPr>
          <w:ilvl w:val="0"/>
          <w:numId w:val="180"/>
        </w:numPr>
        <w:tabs>
          <w:tab w:val="left" w:pos="284"/>
          <w:tab w:val="left" w:pos="539"/>
          <w:tab w:val="left" w:pos="851"/>
          <w:tab w:val="left" w:pos="8789"/>
        </w:tabs>
        <w:ind w:left="567" w:hanging="283"/>
        <w:jc w:val="both"/>
        <w:rPr>
          <w:rFonts w:cs="Times New Roman"/>
          <w:color w:val="auto"/>
        </w:rPr>
      </w:pPr>
      <w:r w:rsidRPr="0066196E">
        <w:rPr>
          <w:rFonts w:cs="Times New Roman"/>
          <w:color w:val="auto"/>
        </w:rPr>
        <w:t>Primarius Moyzesovho kvarteta – vznik 1975: Dvojnásobný nositeľ cen</w:t>
      </w:r>
      <w:r w:rsidR="00534715">
        <w:rPr>
          <w:rFonts w:cs="Times New Roman"/>
          <w:color w:val="auto"/>
        </w:rPr>
        <w:t>y J. L. Bellu (1986, 1999), Ceny kritiky za rok 1999, Ceny</w:t>
      </w:r>
      <w:r w:rsidRPr="0066196E">
        <w:rPr>
          <w:rFonts w:cs="Times New Roman"/>
          <w:color w:val="auto"/>
        </w:rPr>
        <w:t xml:space="preserve"> mesta Skalice (2011), </w:t>
      </w:r>
      <w:r w:rsidR="00534715">
        <w:rPr>
          <w:rFonts w:cs="Times New Roman"/>
          <w:color w:val="auto"/>
        </w:rPr>
        <w:t>absolvoval v</w:t>
      </w:r>
      <w:r w:rsidR="00A1084E">
        <w:rPr>
          <w:rFonts w:cs="Times New Roman"/>
          <w:color w:val="auto"/>
        </w:rPr>
        <w:t xml:space="preserve">yše 2200 koncertov z toho cca </w:t>
      </w:r>
      <w:r w:rsidRPr="00534715">
        <w:rPr>
          <w:rFonts w:cs="Times New Roman"/>
          <w:color w:val="auto"/>
        </w:rPr>
        <w:t>590 v</w:t>
      </w:r>
      <w:r w:rsidR="00A1084E">
        <w:rPr>
          <w:rFonts w:cs="Times New Roman"/>
          <w:color w:val="auto"/>
        </w:rPr>
        <w:t> </w:t>
      </w:r>
      <w:r w:rsidRPr="00534715">
        <w:rPr>
          <w:rFonts w:cs="Times New Roman"/>
          <w:color w:val="auto"/>
        </w:rPr>
        <w:t>zah</w:t>
      </w:r>
      <w:r w:rsidR="00A1084E">
        <w:rPr>
          <w:rFonts w:cs="Times New Roman"/>
          <w:color w:val="auto"/>
        </w:rPr>
        <w:t>raničí (</w:t>
      </w:r>
      <w:r w:rsidR="00534715" w:rsidRPr="00534715">
        <w:rPr>
          <w:rFonts w:cs="Times New Roman"/>
          <w:color w:val="auto"/>
        </w:rPr>
        <w:t>40 krajín – 4 svetadiely</w:t>
      </w:r>
      <w:r w:rsidR="00A1084E">
        <w:rPr>
          <w:rFonts w:cs="Times New Roman"/>
          <w:color w:val="auto"/>
        </w:rPr>
        <w:t>), nahral 170</w:t>
      </w:r>
      <w:r w:rsidRPr="00A1084E">
        <w:rPr>
          <w:rFonts w:cs="Times New Roman"/>
          <w:color w:val="auto"/>
        </w:rPr>
        <w:t xml:space="preserve"> diel z toho 95 vydaných na CD/LP/</w:t>
      </w:r>
    </w:p>
    <w:p w:rsidR="0098045B" w:rsidRPr="00A1084E" w:rsidRDefault="0098045B" w:rsidP="007730DD">
      <w:pPr>
        <w:pStyle w:val="Normlny1"/>
        <w:numPr>
          <w:ilvl w:val="0"/>
          <w:numId w:val="182"/>
        </w:numPr>
        <w:tabs>
          <w:tab w:val="left" w:pos="284"/>
          <w:tab w:val="left" w:pos="539"/>
          <w:tab w:val="left" w:pos="851"/>
          <w:tab w:val="left" w:pos="8789"/>
        </w:tabs>
        <w:ind w:left="567" w:hanging="283"/>
        <w:jc w:val="both"/>
        <w:rPr>
          <w:rFonts w:cs="Times New Roman"/>
          <w:color w:val="auto"/>
        </w:rPr>
      </w:pPr>
      <w:r w:rsidRPr="00A1084E">
        <w:rPr>
          <w:rFonts w:cs="Times New Roman"/>
          <w:color w:val="auto"/>
        </w:rPr>
        <w:t xml:space="preserve"> člen poroty národnej interpretačnej súťaže „Schneid</w:t>
      </w:r>
      <w:r w:rsidR="00534715" w:rsidRPr="00A1084E">
        <w:rPr>
          <w:rFonts w:cs="Times New Roman"/>
          <w:color w:val="auto"/>
        </w:rPr>
        <w:t>e</w:t>
      </w:r>
      <w:r w:rsidRPr="00A1084E">
        <w:rPr>
          <w:rFonts w:cs="Times New Roman"/>
          <w:color w:val="auto"/>
        </w:rPr>
        <w:t xml:space="preserve">rova Trnava“, 17.4.2015 </w:t>
      </w:r>
    </w:p>
    <w:p w:rsidR="0098045B" w:rsidRPr="0066196E" w:rsidRDefault="0098045B" w:rsidP="0098045B">
      <w:pPr>
        <w:pStyle w:val="Normlny1"/>
        <w:tabs>
          <w:tab w:val="left" w:pos="284"/>
          <w:tab w:val="left" w:pos="539"/>
          <w:tab w:val="left" w:pos="851"/>
          <w:tab w:val="left" w:pos="8789"/>
        </w:tabs>
        <w:ind w:left="567" w:hanging="283"/>
        <w:jc w:val="both"/>
        <w:rPr>
          <w:rFonts w:cs="Times New Roman"/>
          <w:color w:val="auto"/>
        </w:rPr>
      </w:pPr>
      <w:r w:rsidRPr="0066196E">
        <w:rPr>
          <w:rFonts w:cs="Times New Roman"/>
          <w:color w:val="auto"/>
        </w:rPr>
        <w:t xml:space="preserve">• </w:t>
      </w:r>
      <w:r w:rsidR="00A1084E">
        <w:rPr>
          <w:rFonts w:cs="Times New Roman"/>
          <w:color w:val="auto"/>
        </w:rPr>
        <w:t xml:space="preserve">  odohral </w:t>
      </w:r>
      <w:r w:rsidRPr="0066196E">
        <w:rPr>
          <w:rFonts w:cs="Times New Roman"/>
          <w:color w:val="auto"/>
        </w:rPr>
        <w:t>vyše 30 koncertov kvarteta doma i v zahraničí v sezóne 2014/2015</w:t>
      </w:r>
    </w:p>
    <w:p w:rsidR="0098045B" w:rsidRPr="0066196E" w:rsidRDefault="0098045B" w:rsidP="006C22A5">
      <w:pPr>
        <w:pStyle w:val="Normlny1"/>
        <w:tabs>
          <w:tab w:val="left" w:pos="284"/>
          <w:tab w:val="left" w:pos="539"/>
          <w:tab w:val="left" w:pos="851"/>
          <w:tab w:val="left" w:pos="8789"/>
        </w:tabs>
        <w:ind w:left="567" w:hanging="283"/>
        <w:jc w:val="both"/>
        <w:rPr>
          <w:rFonts w:cs="Times New Roman"/>
          <w:color w:val="auto"/>
        </w:rPr>
      </w:pPr>
      <w:r w:rsidRPr="0066196E">
        <w:rPr>
          <w:rFonts w:cs="Times New Roman"/>
          <w:color w:val="auto"/>
        </w:rPr>
        <w:t xml:space="preserve">• </w:t>
      </w:r>
      <w:r w:rsidR="00A1084E">
        <w:rPr>
          <w:rFonts w:cs="Times New Roman"/>
          <w:color w:val="auto"/>
        </w:rPr>
        <w:t xml:space="preserve">  odohral </w:t>
      </w:r>
      <w:r w:rsidR="006C22A5" w:rsidRPr="0066196E">
        <w:rPr>
          <w:rFonts w:cs="Times New Roman"/>
          <w:color w:val="auto"/>
        </w:rPr>
        <w:t>10.ročník</w:t>
      </w:r>
      <w:r w:rsidR="006C22A5">
        <w:rPr>
          <w:rFonts w:cs="Times New Roman"/>
          <w:color w:val="auto"/>
        </w:rPr>
        <w:t xml:space="preserve"> koncertného cyklu</w:t>
      </w:r>
      <w:r w:rsidRPr="0066196E">
        <w:rPr>
          <w:rFonts w:cs="Times New Roman"/>
          <w:color w:val="auto"/>
        </w:rPr>
        <w:t xml:space="preserve"> „Moyzesovo kvarteto v Pál</w:t>
      </w:r>
      <w:r w:rsidR="00A1084E">
        <w:rPr>
          <w:rFonts w:cs="Times New Roman"/>
          <w:color w:val="auto"/>
        </w:rPr>
        <w:t>ffy</w:t>
      </w:r>
      <w:r w:rsidR="006C22A5">
        <w:rPr>
          <w:rFonts w:cs="Times New Roman"/>
          <w:color w:val="auto"/>
        </w:rPr>
        <w:t>ho paláci“, k</w:t>
      </w:r>
      <w:r w:rsidRPr="0066196E">
        <w:rPr>
          <w:rFonts w:cs="Times New Roman"/>
          <w:color w:val="auto"/>
        </w:rPr>
        <w:t>oncert na B</w:t>
      </w:r>
      <w:r w:rsidR="006D6EC3">
        <w:rPr>
          <w:rFonts w:cs="Times New Roman"/>
          <w:color w:val="auto"/>
        </w:rPr>
        <w:t>ratislavských hudobných slávnostiach</w:t>
      </w:r>
      <w:r w:rsidRPr="0066196E">
        <w:rPr>
          <w:rFonts w:cs="Times New Roman"/>
          <w:color w:val="auto"/>
        </w:rPr>
        <w:t xml:space="preserve"> – 7.10.2014</w:t>
      </w:r>
      <w:r w:rsidR="006C22A5">
        <w:rPr>
          <w:rFonts w:cs="Times New Roman"/>
          <w:color w:val="auto"/>
        </w:rPr>
        <w:t xml:space="preserve">, </w:t>
      </w:r>
      <w:r w:rsidRPr="0066196E">
        <w:rPr>
          <w:rFonts w:cs="Times New Roman"/>
          <w:color w:val="auto"/>
        </w:rPr>
        <w:t>koncerty v cykle SF, na festivaloch – Jeseníky, Modra, Trnava, Slovenská hudba</w:t>
      </w:r>
    </w:p>
    <w:p w:rsidR="0098045B" w:rsidRPr="0066196E" w:rsidRDefault="0098045B" w:rsidP="0098045B">
      <w:pPr>
        <w:pStyle w:val="Normlny1"/>
        <w:tabs>
          <w:tab w:val="left" w:pos="284"/>
          <w:tab w:val="left" w:pos="539"/>
          <w:tab w:val="left" w:pos="851"/>
          <w:tab w:val="left" w:pos="8789"/>
        </w:tabs>
        <w:ind w:left="567" w:hanging="283"/>
        <w:jc w:val="both"/>
        <w:rPr>
          <w:rFonts w:cs="Times New Roman"/>
          <w:color w:val="auto"/>
        </w:rPr>
      </w:pPr>
      <w:r w:rsidRPr="0066196E">
        <w:rPr>
          <w:rFonts w:cs="Times New Roman"/>
          <w:color w:val="auto"/>
        </w:rPr>
        <w:t>• člen poroty medzinárodnej súťaže “Talenty pre Európu“- Dolný Kubín 29.4.-3.5.2015</w:t>
      </w:r>
    </w:p>
    <w:p w:rsidR="0098045B" w:rsidRPr="0066196E" w:rsidRDefault="0098045B" w:rsidP="0098045B">
      <w:pPr>
        <w:pStyle w:val="Normlny1"/>
        <w:tabs>
          <w:tab w:val="left" w:pos="284"/>
          <w:tab w:val="left" w:pos="539"/>
          <w:tab w:val="left" w:pos="851"/>
          <w:tab w:val="left" w:pos="8789"/>
        </w:tabs>
        <w:ind w:left="567" w:hanging="283"/>
        <w:jc w:val="both"/>
        <w:rPr>
          <w:rFonts w:cs="Times New Roman"/>
          <w:color w:val="auto"/>
        </w:rPr>
      </w:pPr>
      <w:r w:rsidRPr="0066196E">
        <w:rPr>
          <w:rFonts w:cs="Times New Roman"/>
          <w:color w:val="auto"/>
        </w:rPr>
        <w:t>• spoluorganizátor festivalov – „Hudba Trnave“ 19 – 21.2014</w:t>
      </w:r>
    </w:p>
    <w:p w:rsidR="0098045B" w:rsidRPr="0066196E" w:rsidRDefault="0098045B" w:rsidP="0098045B">
      <w:pPr>
        <w:pStyle w:val="Normlny1"/>
        <w:tabs>
          <w:tab w:val="left" w:pos="284"/>
          <w:tab w:val="left" w:pos="539"/>
          <w:tab w:val="left" w:pos="851"/>
          <w:tab w:val="left" w:pos="8789"/>
        </w:tabs>
        <w:ind w:left="567" w:hanging="283"/>
        <w:jc w:val="both"/>
        <w:rPr>
          <w:rFonts w:cs="Times New Roman"/>
          <w:color w:val="auto"/>
        </w:rPr>
      </w:pPr>
      <w:r w:rsidRPr="0066196E">
        <w:rPr>
          <w:rFonts w:cs="Times New Roman"/>
          <w:color w:val="auto"/>
        </w:rPr>
        <w:t xml:space="preserve">                                                  „Divergencie“ 13. - .16.6.2015</w:t>
      </w:r>
    </w:p>
    <w:p w:rsidR="0098045B" w:rsidRPr="0066196E" w:rsidRDefault="0098045B" w:rsidP="0098045B">
      <w:pPr>
        <w:pStyle w:val="Normlny1"/>
        <w:tabs>
          <w:tab w:val="left" w:pos="284"/>
          <w:tab w:val="left" w:pos="539"/>
          <w:tab w:val="left" w:pos="851"/>
          <w:tab w:val="left" w:pos="8789"/>
        </w:tabs>
        <w:ind w:left="567" w:hanging="283"/>
        <w:jc w:val="both"/>
        <w:rPr>
          <w:rFonts w:cs="Times New Roman"/>
          <w:color w:val="auto"/>
        </w:rPr>
      </w:pPr>
      <w:r w:rsidRPr="0066196E">
        <w:rPr>
          <w:rFonts w:cs="Times New Roman"/>
          <w:color w:val="auto"/>
        </w:rPr>
        <w:t xml:space="preserve">                                                  „Hudba v Modre“ -21. – 23.8.2014</w:t>
      </w:r>
    </w:p>
    <w:p w:rsidR="0098045B" w:rsidRPr="0066196E" w:rsidRDefault="006C22A5" w:rsidP="007730DD">
      <w:pPr>
        <w:pStyle w:val="Normlny1"/>
        <w:numPr>
          <w:ilvl w:val="0"/>
          <w:numId w:val="253"/>
        </w:numPr>
        <w:tabs>
          <w:tab w:val="left" w:pos="284"/>
          <w:tab w:val="left" w:pos="539"/>
          <w:tab w:val="left" w:pos="851"/>
          <w:tab w:val="left" w:pos="8789"/>
        </w:tabs>
        <w:ind w:hanging="720"/>
        <w:jc w:val="both"/>
        <w:rPr>
          <w:rFonts w:cs="Times New Roman"/>
          <w:color w:val="auto"/>
        </w:rPr>
      </w:pPr>
      <w:r>
        <w:rPr>
          <w:rFonts w:cs="Times New Roman"/>
          <w:color w:val="auto"/>
        </w:rPr>
        <w:t>nahral 42. CD  „</w:t>
      </w:r>
      <w:r w:rsidR="0098045B" w:rsidRPr="0066196E">
        <w:rPr>
          <w:rFonts w:cs="Times New Roman"/>
          <w:color w:val="auto"/>
        </w:rPr>
        <w:t>40 rokov Moyzesovho kvarteta</w:t>
      </w:r>
      <w:r>
        <w:rPr>
          <w:rFonts w:cs="Times New Roman"/>
          <w:color w:val="auto"/>
        </w:rPr>
        <w:t xml:space="preserve">“  </w:t>
      </w:r>
      <w:r w:rsidR="0098045B" w:rsidRPr="0066196E">
        <w:rPr>
          <w:rFonts w:cs="Times New Roman"/>
          <w:color w:val="auto"/>
        </w:rPr>
        <w:t>31.1.a.1.2.2015</w:t>
      </w:r>
    </w:p>
    <w:p w:rsidR="0098045B" w:rsidRPr="0066196E" w:rsidRDefault="006C22A5" w:rsidP="007730DD">
      <w:pPr>
        <w:pStyle w:val="Normlny1"/>
        <w:numPr>
          <w:ilvl w:val="0"/>
          <w:numId w:val="183"/>
        </w:numPr>
        <w:tabs>
          <w:tab w:val="left" w:pos="284"/>
          <w:tab w:val="left" w:pos="539"/>
          <w:tab w:val="left" w:pos="851"/>
          <w:tab w:val="left" w:pos="8789"/>
        </w:tabs>
        <w:ind w:left="567" w:hanging="283"/>
        <w:jc w:val="both"/>
        <w:rPr>
          <w:rFonts w:cs="Times New Roman"/>
          <w:color w:val="auto"/>
        </w:rPr>
      </w:pPr>
      <w:r>
        <w:rPr>
          <w:rFonts w:cs="Times New Roman"/>
          <w:color w:val="auto"/>
        </w:rPr>
        <w:t xml:space="preserve">lektor </w:t>
      </w:r>
      <w:r w:rsidR="0098045B" w:rsidRPr="0066196E">
        <w:rPr>
          <w:rFonts w:cs="Times New Roman"/>
          <w:color w:val="auto"/>
        </w:rPr>
        <w:t>IX. ročník</w:t>
      </w:r>
      <w:r>
        <w:rPr>
          <w:rFonts w:cs="Times New Roman"/>
          <w:color w:val="auto"/>
        </w:rPr>
        <w:t>a</w:t>
      </w:r>
      <w:r w:rsidR="0098045B" w:rsidRPr="0066196E">
        <w:rPr>
          <w:rFonts w:cs="Times New Roman"/>
          <w:color w:val="auto"/>
        </w:rPr>
        <w:t xml:space="preserve"> interpretačných kurzov pre žiakov a učiteľov ZUŠ Trenčianskeho kraja 9.2.2015 v Bojniciach</w:t>
      </w: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eastAsia="Times New Roman Bold" w:hAnsi="Times New Roman" w:cs="Times New Roman"/>
          <w:color w:val="auto"/>
          <w:sz w:val="24"/>
          <w:szCs w:val="24"/>
          <w:u w:val="single"/>
        </w:rPr>
      </w:pPr>
    </w:p>
    <w:p w:rsidR="0098045B" w:rsidRPr="0066196E" w:rsidRDefault="0098045B" w:rsidP="0098045B">
      <w:pPr>
        <w:pStyle w:val="Odsekzoznamu10"/>
        <w:tabs>
          <w:tab w:val="left" w:pos="284"/>
          <w:tab w:val="left" w:pos="539"/>
          <w:tab w:val="left" w:pos="851"/>
          <w:tab w:val="left" w:pos="8789"/>
        </w:tabs>
        <w:spacing w:after="0" w:line="240" w:lineRule="auto"/>
        <w:ind w:left="0"/>
        <w:jc w:val="both"/>
        <w:rPr>
          <w:rFonts w:ascii="Times New Roman" w:hAnsi="Times New Roman" w:cs="Times New Roman"/>
          <w:color w:val="auto"/>
          <w:sz w:val="24"/>
          <w:szCs w:val="24"/>
        </w:rPr>
      </w:pPr>
      <w:r w:rsidRPr="0066196E">
        <w:rPr>
          <w:rFonts w:ascii="Times New Roman" w:hAnsi="Times New Roman" w:cs="Times New Roman"/>
          <w:color w:val="auto"/>
          <w:sz w:val="24"/>
          <w:szCs w:val="24"/>
          <w:u w:val="single"/>
        </w:rPr>
        <w:t>Mgr. art. Miloš Slobodník</w:t>
      </w:r>
    </w:p>
    <w:p w:rsidR="006D6EC3" w:rsidRDefault="006D6EC3" w:rsidP="007730DD">
      <w:pPr>
        <w:pStyle w:val="Normlny1"/>
        <w:numPr>
          <w:ilvl w:val="0"/>
          <w:numId w:val="184"/>
        </w:numPr>
        <w:tabs>
          <w:tab w:val="left" w:pos="284"/>
          <w:tab w:val="left" w:pos="851"/>
          <w:tab w:val="left" w:pos="8789"/>
        </w:tabs>
        <w:jc w:val="both"/>
        <w:rPr>
          <w:rFonts w:cs="Times New Roman"/>
          <w:color w:val="auto"/>
        </w:rPr>
      </w:pPr>
      <w:r>
        <w:rPr>
          <w:rFonts w:cs="Times New Roman"/>
          <w:color w:val="auto"/>
        </w:rPr>
        <w:t>pedagóg hlavného odboru štúdia</w:t>
      </w:r>
    </w:p>
    <w:p w:rsidR="0098045B" w:rsidRPr="0066196E" w:rsidRDefault="0098045B" w:rsidP="007730DD">
      <w:pPr>
        <w:pStyle w:val="Odsekzoznamu10"/>
        <w:numPr>
          <w:ilvl w:val="0"/>
          <w:numId w:val="184"/>
        </w:numPr>
        <w:tabs>
          <w:tab w:val="left" w:pos="284"/>
          <w:tab w:val="left" w:pos="539"/>
          <w:tab w:val="left" w:pos="851"/>
          <w:tab w:val="left" w:pos="8789"/>
        </w:tabs>
        <w:spacing w:after="0" w:line="240" w:lineRule="auto"/>
        <w:ind w:left="705"/>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Bratislavského gitarového kvarteta</w:t>
      </w:r>
    </w:p>
    <w:p w:rsidR="0098045B" w:rsidRPr="0066196E" w:rsidRDefault="0098045B" w:rsidP="007730DD">
      <w:pPr>
        <w:pStyle w:val="Odsekzoznamu10"/>
        <w:numPr>
          <w:ilvl w:val="0"/>
          <w:numId w:val="185"/>
        </w:numPr>
        <w:tabs>
          <w:tab w:val="left" w:pos="284"/>
          <w:tab w:val="left" w:pos="524"/>
          <w:tab w:val="left" w:pos="539"/>
          <w:tab w:val="left" w:pos="851"/>
          <w:tab w:val="left" w:pos="8789"/>
        </w:tabs>
        <w:spacing w:after="0" w:line="240" w:lineRule="auto"/>
        <w:ind w:left="705" w:hanging="179"/>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člen poroty – Gitarový festival J. Ballu 29.</w:t>
      </w:r>
      <w:r w:rsidR="004F27E4">
        <w:rPr>
          <w:rFonts w:ascii="Times New Roman" w:hAnsi="Times New Roman" w:cs="Times New Roman"/>
          <w:color w:val="auto"/>
          <w:sz w:val="24"/>
          <w:szCs w:val="24"/>
        </w:rPr>
        <w:t xml:space="preserve"> - </w:t>
      </w:r>
      <w:r w:rsidRPr="0066196E">
        <w:rPr>
          <w:rFonts w:ascii="Times New Roman" w:hAnsi="Times New Roman" w:cs="Times New Roman"/>
          <w:color w:val="auto"/>
          <w:sz w:val="24"/>
          <w:szCs w:val="24"/>
        </w:rPr>
        <w:t xml:space="preserve">30.5.2015 </w:t>
      </w:r>
    </w:p>
    <w:p w:rsidR="0098045B" w:rsidRPr="0066196E" w:rsidRDefault="0098045B" w:rsidP="007730DD">
      <w:pPr>
        <w:pStyle w:val="Odsekzoznamu10"/>
        <w:numPr>
          <w:ilvl w:val="0"/>
          <w:numId w:val="186"/>
        </w:numPr>
        <w:tabs>
          <w:tab w:val="left" w:pos="284"/>
          <w:tab w:val="left" w:pos="524"/>
          <w:tab w:val="left" w:pos="539"/>
          <w:tab w:val="left" w:pos="851"/>
          <w:tab w:val="left" w:pos="8789"/>
        </w:tabs>
        <w:spacing w:after="0" w:line="240" w:lineRule="auto"/>
        <w:ind w:left="705" w:hanging="179"/>
        <w:jc w:val="both"/>
        <w:rPr>
          <w:rFonts w:ascii="Times New Roman" w:hAnsi="Times New Roman" w:cs="Times New Roman"/>
          <w:color w:val="auto"/>
        </w:rPr>
      </w:pPr>
      <w:r w:rsidRPr="0066196E">
        <w:rPr>
          <w:rFonts w:ascii="Times New Roman" w:hAnsi="Times New Roman" w:cs="Times New Roman"/>
          <w:color w:val="auto"/>
          <w:sz w:val="24"/>
          <w:szCs w:val="24"/>
        </w:rPr>
        <w:t>člen poroty – Medzinárodná súťaž v hre na gitare 27.6 – 2.7.2014, Kutná Hora, Česká republika</w:t>
      </w:r>
    </w:p>
    <w:p w:rsidR="0098045B" w:rsidRPr="0066196E" w:rsidRDefault="0098045B" w:rsidP="0098045B">
      <w:pPr>
        <w:pStyle w:val="Normlny1"/>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František Török</w:t>
      </w:r>
    </w:p>
    <w:p w:rsidR="00A44BCA" w:rsidRDefault="00A44BCA" w:rsidP="007730DD">
      <w:pPr>
        <w:pStyle w:val="Normlny1"/>
        <w:numPr>
          <w:ilvl w:val="0"/>
          <w:numId w:val="175"/>
        </w:numPr>
        <w:tabs>
          <w:tab w:val="left" w:pos="284"/>
          <w:tab w:val="left" w:pos="539"/>
          <w:tab w:val="left" w:pos="851"/>
          <w:tab w:val="left" w:pos="8789"/>
        </w:tabs>
        <w:ind w:hanging="436"/>
        <w:jc w:val="both"/>
        <w:rPr>
          <w:rFonts w:cs="Times New Roman"/>
          <w:color w:val="auto"/>
        </w:rPr>
      </w:pPr>
      <w:r>
        <w:rPr>
          <w:rFonts w:cs="Times New Roman"/>
          <w:color w:val="auto"/>
        </w:rPr>
        <w:t>pedagóg hlavného odboru štúdia</w:t>
      </w:r>
    </w:p>
    <w:p w:rsidR="0098045B" w:rsidRPr="00A44BCA" w:rsidRDefault="0098045B" w:rsidP="007730DD">
      <w:pPr>
        <w:pStyle w:val="Normlny1"/>
        <w:numPr>
          <w:ilvl w:val="0"/>
          <w:numId w:val="175"/>
        </w:numPr>
        <w:tabs>
          <w:tab w:val="left" w:pos="284"/>
          <w:tab w:val="left" w:pos="539"/>
          <w:tab w:val="left" w:pos="851"/>
          <w:tab w:val="left" w:pos="8789"/>
        </w:tabs>
        <w:ind w:hanging="436"/>
        <w:jc w:val="both"/>
        <w:rPr>
          <w:rFonts w:cs="Times New Roman"/>
          <w:color w:val="auto"/>
        </w:rPr>
      </w:pPr>
      <w:r w:rsidRPr="00A44BCA">
        <w:rPr>
          <w:rFonts w:cs="Times New Roman"/>
          <w:color w:val="auto"/>
        </w:rPr>
        <w:t xml:space="preserve">člen Moyzesovho kvarteta </w:t>
      </w:r>
      <w:r w:rsidR="00A44BCA" w:rsidRPr="00A44BCA">
        <w:rPr>
          <w:rFonts w:cs="Times New Roman"/>
          <w:color w:val="auto"/>
        </w:rPr>
        <w:t xml:space="preserve"> - </w:t>
      </w:r>
      <w:r w:rsidR="004F27E4">
        <w:rPr>
          <w:rFonts w:cs="Times New Roman"/>
          <w:color w:val="auto"/>
        </w:rPr>
        <w:t>pozri</w:t>
      </w:r>
      <w:r w:rsidRPr="00A44BCA">
        <w:rPr>
          <w:rFonts w:cs="Times New Roman"/>
          <w:color w:val="auto"/>
        </w:rPr>
        <w:t xml:space="preserve"> aktivity Moyzesovho kvarteta u S. Muchu</w:t>
      </w:r>
    </w:p>
    <w:p w:rsidR="0098045B" w:rsidRPr="0066196E" w:rsidRDefault="0098045B" w:rsidP="007730DD">
      <w:pPr>
        <w:pStyle w:val="Normlny1"/>
        <w:numPr>
          <w:ilvl w:val="0"/>
          <w:numId w:val="254"/>
        </w:numPr>
        <w:tabs>
          <w:tab w:val="left" w:pos="284"/>
          <w:tab w:val="left" w:pos="709"/>
          <w:tab w:val="left" w:pos="851"/>
          <w:tab w:val="left" w:pos="8789"/>
        </w:tabs>
        <w:jc w:val="both"/>
        <w:rPr>
          <w:rFonts w:cs="Times New Roman"/>
          <w:color w:val="auto"/>
        </w:rPr>
      </w:pPr>
      <w:r w:rsidRPr="0066196E">
        <w:rPr>
          <w:rFonts w:cs="Times New Roman"/>
          <w:color w:val="auto"/>
        </w:rPr>
        <w:t>umelecký vedúci, organizátor, lektor: Medzinárodné majstrovské kurzy komornej hudby, operného a koncertného spevu, 16.ročník 4 – 13.8.2015 Komárno</w:t>
      </w:r>
    </w:p>
    <w:p w:rsidR="0098045B" w:rsidRPr="0066196E" w:rsidRDefault="0098045B" w:rsidP="007730DD">
      <w:pPr>
        <w:pStyle w:val="Normlny1"/>
        <w:numPr>
          <w:ilvl w:val="0"/>
          <w:numId w:val="254"/>
        </w:numPr>
        <w:tabs>
          <w:tab w:val="left" w:pos="284"/>
          <w:tab w:val="left" w:pos="709"/>
          <w:tab w:val="left" w:pos="851"/>
          <w:tab w:val="left" w:pos="8789"/>
        </w:tabs>
        <w:jc w:val="both"/>
        <w:rPr>
          <w:rFonts w:cs="Times New Roman"/>
          <w:color w:val="auto"/>
        </w:rPr>
      </w:pPr>
      <w:r w:rsidRPr="0066196E">
        <w:rPr>
          <w:rFonts w:cs="Times New Roman"/>
          <w:color w:val="auto"/>
        </w:rPr>
        <w:t>člen poroty národnej interpretačnej súťaže „Schneid</w:t>
      </w:r>
      <w:r w:rsidR="004F27E4">
        <w:rPr>
          <w:rFonts w:cs="Times New Roman"/>
          <w:color w:val="auto"/>
        </w:rPr>
        <w:t>e</w:t>
      </w:r>
      <w:r w:rsidRPr="0066196E">
        <w:rPr>
          <w:rFonts w:cs="Times New Roman"/>
          <w:color w:val="auto"/>
        </w:rPr>
        <w:t xml:space="preserve">rova Trnava“, 17.4.2015  </w:t>
      </w:r>
    </w:p>
    <w:p w:rsidR="0098045B" w:rsidRPr="0066196E" w:rsidRDefault="0098045B" w:rsidP="007730DD">
      <w:pPr>
        <w:pStyle w:val="Normlny1"/>
        <w:numPr>
          <w:ilvl w:val="0"/>
          <w:numId w:val="254"/>
        </w:numPr>
        <w:tabs>
          <w:tab w:val="left" w:pos="284"/>
          <w:tab w:val="left" w:pos="709"/>
          <w:tab w:val="left" w:pos="851"/>
          <w:tab w:val="left" w:pos="8789"/>
        </w:tabs>
        <w:jc w:val="both"/>
        <w:rPr>
          <w:rFonts w:cs="Times New Roman"/>
          <w:color w:val="auto"/>
        </w:rPr>
      </w:pPr>
      <w:r w:rsidRPr="0066196E">
        <w:rPr>
          <w:rFonts w:cs="Times New Roman"/>
          <w:color w:val="auto"/>
        </w:rPr>
        <w:t>umelecký vedúci a koncertný majster súboru Technik</w:t>
      </w:r>
    </w:p>
    <w:p w:rsidR="0098045B" w:rsidRPr="0066196E" w:rsidRDefault="0098045B" w:rsidP="0098045B">
      <w:pPr>
        <w:pStyle w:val="Normlny1"/>
        <w:widowControl w:val="0"/>
        <w:tabs>
          <w:tab w:val="left" w:pos="284"/>
          <w:tab w:val="left" w:pos="539"/>
          <w:tab w:val="left" w:pos="851"/>
          <w:tab w:val="left" w:pos="8789"/>
        </w:tabs>
        <w:jc w:val="both"/>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u w:val="single"/>
        </w:rPr>
      </w:pPr>
      <w:r w:rsidRPr="0066196E">
        <w:rPr>
          <w:rFonts w:cs="Times New Roman"/>
          <w:color w:val="auto"/>
          <w:u w:val="single"/>
        </w:rPr>
        <w:t>Mgr. art. Zuzana Töröková, PhD.</w:t>
      </w:r>
    </w:p>
    <w:p w:rsidR="0098045B" w:rsidRPr="0066196E" w:rsidRDefault="0098045B" w:rsidP="007730DD">
      <w:pPr>
        <w:pStyle w:val="Normlny1"/>
        <w:widowControl w:val="0"/>
        <w:numPr>
          <w:ilvl w:val="0"/>
          <w:numId w:val="187"/>
        </w:numPr>
        <w:tabs>
          <w:tab w:val="left" w:pos="284"/>
          <w:tab w:val="left" w:pos="709"/>
          <w:tab w:val="left" w:pos="851"/>
          <w:tab w:val="left" w:pos="8789"/>
        </w:tabs>
        <w:jc w:val="both"/>
        <w:rPr>
          <w:rFonts w:cs="Times New Roman"/>
          <w:color w:val="auto"/>
        </w:rPr>
      </w:pPr>
      <w:r w:rsidRPr="0066196E">
        <w:rPr>
          <w:rFonts w:cs="Times New Roman"/>
          <w:color w:val="auto"/>
        </w:rPr>
        <w:t>koncertná umelkyňa</w:t>
      </w:r>
    </w:p>
    <w:p w:rsidR="0098045B" w:rsidRPr="0066196E" w:rsidRDefault="0098045B" w:rsidP="007730DD">
      <w:pPr>
        <w:pStyle w:val="Normlny1"/>
        <w:widowControl w:val="0"/>
        <w:numPr>
          <w:ilvl w:val="0"/>
          <w:numId w:val="188"/>
        </w:numPr>
        <w:tabs>
          <w:tab w:val="left" w:pos="284"/>
          <w:tab w:val="left" w:pos="709"/>
          <w:tab w:val="left" w:pos="851"/>
          <w:tab w:val="left" w:pos="8789"/>
        </w:tabs>
        <w:jc w:val="both"/>
        <w:rPr>
          <w:rFonts w:cs="Times New Roman"/>
          <w:color w:val="auto"/>
        </w:rPr>
      </w:pPr>
      <w:r w:rsidRPr="0066196E">
        <w:rPr>
          <w:rFonts w:cs="Times New Roman"/>
          <w:color w:val="auto"/>
        </w:rPr>
        <w:lastRenderedPageBreak/>
        <w:t>spolupracuje so súborom Solamente naturali</w:t>
      </w:r>
    </w:p>
    <w:p w:rsidR="0098045B" w:rsidRPr="0066196E" w:rsidRDefault="0098045B" w:rsidP="007730DD">
      <w:pPr>
        <w:pStyle w:val="Normlny1"/>
        <w:widowControl w:val="0"/>
        <w:numPr>
          <w:ilvl w:val="0"/>
          <w:numId w:val="189"/>
        </w:numPr>
        <w:tabs>
          <w:tab w:val="left" w:pos="284"/>
          <w:tab w:val="left" w:pos="709"/>
          <w:tab w:val="left" w:pos="851"/>
          <w:tab w:val="left" w:pos="8789"/>
        </w:tabs>
        <w:jc w:val="both"/>
        <w:rPr>
          <w:rFonts w:cs="Times New Roman"/>
          <w:color w:val="auto"/>
        </w:rPr>
      </w:pPr>
      <w:r w:rsidRPr="0066196E">
        <w:rPr>
          <w:rFonts w:cs="Times New Roman"/>
          <w:color w:val="auto"/>
        </w:rPr>
        <w:t>členka poroty Súťaže študentov konzervatórií SR</w:t>
      </w:r>
    </w:p>
    <w:p w:rsidR="0098045B" w:rsidRPr="0066196E" w:rsidRDefault="0098045B" w:rsidP="0098045B">
      <w:pPr>
        <w:pStyle w:val="Normlny1"/>
        <w:widowControl w:val="0"/>
        <w:tabs>
          <w:tab w:val="left" w:pos="284"/>
          <w:tab w:val="left" w:pos="539"/>
          <w:tab w:val="left" w:pos="851"/>
          <w:tab w:val="left" w:pos="8789"/>
        </w:tabs>
        <w:jc w:val="both"/>
        <w:rPr>
          <w:rFonts w:cs="Times New Roman"/>
          <w:color w:val="auto"/>
        </w:rPr>
      </w:pPr>
    </w:p>
    <w:p w:rsidR="00317ED7" w:rsidRPr="0066196E" w:rsidRDefault="00317ED7" w:rsidP="0098045B">
      <w:pPr>
        <w:pStyle w:val="Normlny1"/>
        <w:widowControl w:val="0"/>
        <w:tabs>
          <w:tab w:val="left" w:pos="284"/>
          <w:tab w:val="left" w:pos="539"/>
          <w:tab w:val="left" w:pos="851"/>
          <w:tab w:val="left" w:pos="8789"/>
        </w:tabs>
        <w:jc w:val="both"/>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i/>
          <w:iCs/>
          <w:color w:val="auto"/>
        </w:rPr>
      </w:pPr>
      <w:r w:rsidRPr="0066196E">
        <w:rPr>
          <w:rFonts w:cs="Times New Roman"/>
          <w:i/>
          <w:iCs/>
          <w:color w:val="auto"/>
        </w:rPr>
        <w:t>Odbor všeobecnovzdelávacích predmetov</w:t>
      </w:r>
    </w:p>
    <w:p w:rsidR="0098045B" w:rsidRPr="0066196E" w:rsidRDefault="0098045B" w:rsidP="0098045B">
      <w:pPr>
        <w:pStyle w:val="Normlny1"/>
        <w:widowControl w:val="0"/>
        <w:tabs>
          <w:tab w:val="left" w:pos="284"/>
          <w:tab w:val="left" w:pos="539"/>
          <w:tab w:val="left" w:pos="709"/>
          <w:tab w:val="left" w:pos="851"/>
          <w:tab w:val="left" w:pos="8789"/>
        </w:tabs>
        <w:rPr>
          <w:rFonts w:cs="Times New Roman"/>
          <w:i/>
          <w:iCs/>
          <w:color w:val="auto"/>
        </w:rPr>
      </w:pPr>
      <w:r w:rsidRPr="0066196E">
        <w:rPr>
          <w:rFonts w:cs="Times New Roman"/>
          <w:i/>
          <w:iCs/>
          <w:color w:val="auto"/>
        </w:rPr>
        <w:t>vedúca odboru Mgr. Mária Fogašová</w:t>
      </w: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 xml:space="preserve">Mgr. Mária Fogašová </w:t>
      </w:r>
    </w:p>
    <w:p w:rsidR="0098045B" w:rsidRPr="0066196E" w:rsidRDefault="0098045B" w:rsidP="007730DD">
      <w:pPr>
        <w:pStyle w:val="Normlny1"/>
        <w:widowControl w:val="0"/>
        <w:numPr>
          <w:ilvl w:val="0"/>
          <w:numId w:val="190"/>
        </w:numPr>
        <w:tabs>
          <w:tab w:val="left" w:pos="284"/>
          <w:tab w:val="left" w:pos="539"/>
          <w:tab w:val="left" w:pos="709"/>
          <w:tab w:val="left" w:pos="851"/>
          <w:tab w:val="left" w:pos="8789"/>
        </w:tabs>
        <w:rPr>
          <w:rFonts w:cs="Times New Roman"/>
          <w:color w:val="auto"/>
        </w:rPr>
      </w:pPr>
      <w:r w:rsidRPr="0066196E">
        <w:rPr>
          <w:rFonts w:cs="Times New Roman"/>
          <w:color w:val="auto"/>
        </w:rPr>
        <w:t xml:space="preserve">   predsedníčka predmetovej maturitnej komisie  </w:t>
      </w:r>
    </w:p>
    <w:p w:rsidR="0098045B" w:rsidRPr="0066196E" w:rsidRDefault="0098045B" w:rsidP="007730DD">
      <w:pPr>
        <w:pStyle w:val="Normlny1"/>
        <w:widowControl w:val="0"/>
        <w:numPr>
          <w:ilvl w:val="0"/>
          <w:numId w:val="191"/>
        </w:numPr>
        <w:tabs>
          <w:tab w:val="left" w:pos="720"/>
        </w:tabs>
        <w:rPr>
          <w:rFonts w:cs="Times New Roman"/>
          <w:color w:val="auto"/>
        </w:rPr>
      </w:pPr>
      <w:r w:rsidRPr="0066196E">
        <w:rPr>
          <w:rFonts w:cs="Times New Roman"/>
          <w:color w:val="auto"/>
        </w:rPr>
        <w:t xml:space="preserve">pravidelná účasť na školeniach Oxford University Press </w:t>
      </w:r>
    </w:p>
    <w:p w:rsidR="0098045B" w:rsidRPr="0066196E" w:rsidRDefault="0098045B" w:rsidP="007730DD">
      <w:pPr>
        <w:pStyle w:val="Normlny1"/>
        <w:widowControl w:val="0"/>
        <w:numPr>
          <w:ilvl w:val="0"/>
          <w:numId w:val="192"/>
        </w:numPr>
        <w:tabs>
          <w:tab w:val="left" w:pos="720"/>
        </w:tabs>
        <w:rPr>
          <w:rFonts w:cs="Times New Roman"/>
          <w:color w:val="auto"/>
        </w:rPr>
      </w:pPr>
      <w:r w:rsidRPr="0066196E">
        <w:rPr>
          <w:rFonts w:cs="Times New Roman"/>
          <w:color w:val="auto"/>
        </w:rPr>
        <w:t>vedenie súvislej pedagogickej praxe v predmete anglický jazyk študentov P</w:t>
      </w:r>
      <w:r w:rsidR="00A44BCA">
        <w:rPr>
          <w:rFonts w:cs="Times New Roman"/>
          <w:color w:val="auto"/>
        </w:rPr>
        <w:t>edagogickej fakulty Univerzity Komenského</w:t>
      </w:r>
      <w:r w:rsidR="006D76CA">
        <w:rPr>
          <w:rFonts w:cs="Times New Roman"/>
          <w:color w:val="auto"/>
        </w:rPr>
        <w:t xml:space="preserve"> (ďalej PgF UK)</w:t>
      </w:r>
      <w:r w:rsidRPr="0066196E">
        <w:rPr>
          <w:rFonts w:cs="Times New Roman"/>
          <w:color w:val="auto"/>
        </w:rPr>
        <w:t xml:space="preserve"> – október 2014</w:t>
      </w:r>
    </w:p>
    <w:p w:rsidR="0098045B" w:rsidRPr="0066196E" w:rsidRDefault="0098045B" w:rsidP="007730DD">
      <w:pPr>
        <w:pStyle w:val="Normlny1"/>
        <w:widowControl w:val="0"/>
        <w:numPr>
          <w:ilvl w:val="0"/>
          <w:numId w:val="192"/>
        </w:numPr>
        <w:tabs>
          <w:tab w:val="left" w:pos="720"/>
        </w:tabs>
        <w:rPr>
          <w:rFonts w:cs="Times New Roman"/>
          <w:color w:val="auto"/>
        </w:rPr>
      </w:pPr>
      <w:r w:rsidRPr="0066196E">
        <w:rPr>
          <w:rFonts w:cs="Times New Roman"/>
          <w:color w:val="auto"/>
        </w:rPr>
        <w:t>návšteva anglického divadelného predstavenia Život a smrť Martina Luthera Kinga so študentmi školy – marec 2015</w:t>
      </w:r>
    </w:p>
    <w:p w:rsidR="0098045B" w:rsidRPr="0066196E" w:rsidRDefault="006D76CA" w:rsidP="007730DD">
      <w:pPr>
        <w:pStyle w:val="Normlny1"/>
        <w:widowControl w:val="0"/>
        <w:numPr>
          <w:ilvl w:val="0"/>
          <w:numId w:val="192"/>
        </w:numPr>
        <w:tabs>
          <w:tab w:val="left" w:pos="720"/>
        </w:tabs>
        <w:rPr>
          <w:rFonts w:cs="Times New Roman"/>
          <w:color w:val="auto"/>
        </w:rPr>
      </w:pPr>
      <w:r>
        <w:rPr>
          <w:rFonts w:cs="Times New Roman"/>
          <w:color w:val="auto"/>
        </w:rPr>
        <w:t xml:space="preserve">absolvovala </w:t>
      </w:r>
      <w:r w:rsidR="0098045B" w:rsidRPr="0066196E">
        <w:rPr>
          <w:rFonts w:cs="Times New Roman"/>
          <w:color w:val="auto"/>
        </w:rPr>
        <w:t xml:space="preserve">seminár OUP s názvom </w:t>
      </w:r>
      <w:r w:rsidR="0098045B" w:rsidRPr="006D76CA">
        <w:rPr>
          <w:rFonts w:cs="Times New Roman"/>
          <w:color w:val="auto"/>
        </w:rPr>
        <w:t>„What is there for „weaker“ students?</w:t>
      </w:r>
      <w:r>
        <w:rPr>
          <w:rFonts w:cs="Times New Roman"/>
          <w:color w:val="auto"/>
        </w:rPr>
        <w:t xml:space="preserve">“ </w:t>
      </w:r>
      <w:r w:rsidR="0098045B" w:rsidRPr="0066196E">
        <w:rPr>
          <w:rFonts w:cs="Times New Roman"/>
          <w:color w:val="auto"/>
        </w:rPr>
        <w:t>a</w:t>
      </w:r>
      <w:r>
        <w:rPr>
          <w:rFonts w:cs="Times New Roman"/>
          <w:color w:val="auto"/>
        </w:rPr>
        <w:t xml:space="preserve"> seminár </w:t>
      </w:r>
      <w:r w:rsidR="0098045B" w:rsidRPr="0066196E">
        <w:rPr>
          <w:rFonts w:cs="Times New Roman"/>
          <w:color w:val="auto"/>
        </w:rPr>
        <w:t>maturita na úrovni B1 – jún 2015</w:t>
      </w:r>
    </w:p>
    <w:p w:rsidR="0098045B" w:rsidRPr="0066196E" w:rsidRDefault="0098045B" w:rsidP="0098045B">
      <w:pPr>
        <w:pStyle w:val="Normlny1"/>
        <w:widowControl w:val="0"/>
        <w:tabs>
          <w:tab w:val="left" w:pos="709"/>
        </w:tabs>
        <w:ind w:left="720"/>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u w:val="single"/>
        </w:rPr>
        <w:t xml:space="preserve">PhDr. Jana Gürtlerová </w:t>
      </w:r>
    </w:p>
    <w:p w:rsidR="0098045B" w:rsidRPr="0066196E" w:rsidRDefault="0098045B" w:rsidP="007730DD">
      <w:pPr>
        <w:pStyle w:val="Normlny1"/>
        <w:widowControl w:val="0"/>
        <w:numPr>
          <w:ilvl w:val="0"/>
          <w:numId w:val="193"/>
        </w:numPr>
        <w:tabs>
          <w:tab w:val="left" w:pos="284"/>
          <w:tab w:val="left" w:pos="709"/>
          <w:tab w:val="left" w:pos="851"/>
          <w:tab w:val="left" w:pos="8789"/>
        </w:tabs>
        <w:rPr>
          <w:rFonts w:cs="Times New Roman"/>
          <w:color w:val="auto"/>
        </w:rPr>
      </w:pPr>
      <w:r w:rsidRPr="0066196E">
        <w:rPr>
          <w:rFonts w:cs="Times New Roman"/>
          <w:color w:val="auto"/>
        </w:rPr>
        <w:t xml:space="preserve">didaktický workshop v talianskom kultúrnom inštitúte </w:t>
      </w:r>
    </w:p>
    <w:p w:rsidR="0098045B" w:rsidRDefault="0098045B" w:rsidP="007730DD">
      <w:pPr>
        <w:pStyle w:val="Normlny1"/>
        <w:widowControl w:val="0"/>
        <w:numPr>
          <w:ilvl w:val="0"/>
          <w:numId w:val="193"/>
        </w:numPr>
        <w:tabs>
          <w:tab w:val="left" w:pos="284"/>
          <w:tab w:val="left" w:pos="709"/>
          <w:tab w:val="left" w:pos="851"/>
          <w:tab w:val="left" w:pos="8789"/>
        </w:tabs>
        <w:rPr>
          <w:rFonts w:cs="Times New Roman"/>
          <w:color w:val="auto"/>
        </w:rPr>
      </w:pPr>
      <w:r w:rsidRPr="0066196E">
        <w:rPr>
          <w:rFonts w:cs="Times New Roman"/>
          <w:color w:val="auto"/>
        </w:rPr>
        <w:t xml:space="preserve">školenie ne tému Nové didaktické metódy vo vyučovaní talianskeho jazyka – Gymnázium L. Sáru </w:t>
      </w:r>
    </w:p>
    <w:p w:rsidR="006D76CA" w:rsidRPr="0066196E" w:rsidRDefault="006D76CA" w:rsidP="007730DD">
      <w:pPr>
        <w:pStyle w:val="Normlny1"/>
        <w:widowControl w:val="0"/>
        <w:numPr>
          <w:ilvl w:val="0"/>
          <w:numId w:val="193"/>
        </w:numPr>
        <w:tabs>
          <w:tab w:val="left" w:pos="284"/>
          <w:tab w:val="left" w:pos="709"/>
          <w:tab w:val="left" w:pos="851"/>
          <w:tab w:val="left" w:pos="8789"/>
        </w:tabs>
        <w:rPr>
          <w:rFonts w:cs="Times New Roman"/>
          <w:color w:val="auto"/>
        </w:rPr>
      </w:pPr>
      <w:r>
        <w:rPr>
          <w:rFonts w:cs="Times New Roman"/>
          <w:color w:val="auto"/>
        </w:rPr>
        <w:t>triedna učiteľka</w:t>
      </w:r>
    </w:p>
    <w:p w:rsidR="0098045B" w:rsidRPr="0066196E" w:rsidRDefault="0098045B" w:rsidP="0098045B">
      <w:pPr>
        <w:pStyle w:val="Normlny1"/>
        <w:widowControl w:val="0"/>
        <w:tabs>
          <w:tab w:val="left" w:pos="284"/>
          <w:tab w:val="left" w:pos="539"/>
          <w:tab w:val="left" w:pos="709"/>
          <w:tab w:val="left" w:pos="851"/>
          <w:tab w:val="left" w:pos="8789"/>
        </w:tabs>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PaedDr. Margaréta Osvaldová, PhD.</w:t>
      </w:r>
    </w:p>
    <w:p w:rsidR="005F5C6D" w:rsidRDefault="007B690F" w:rsidP="007730DD">
      <w:pPr>
        <w:pStyle w:val="Normlny1"/>
        <w:widowControl w:val="0"/>
        <w:numPr>
          <w:ilvl w:val="0"/>
          <w:numId w:val="194"/>
        </w:numPr>
        <w:tabs>
          <w:tab w:val="left" w:pos="284"/>
          <w:tab w:val="left" w:pos="709"/>
          <w:tab w:val="left" w:pos="851"/>
          <w:tab w:val="left" w:pos="8789"/>
        </w:tabs>
        <w:rPr>
          <w:rFonts w:cs="Times New Roman"/>
          <w:color w:val="auto"/>
        </w:rPr>
      </w:pPr>
      <w:r>
        <w:rPr>
          <w:rFonts w:cs="Times New Roman"/>
          <w:color w:val="auto"/>
        </w:rPr>
        <w:t>účasť na K</w:t>
      </w:r>
      <w:r w:rsidR="0098045B" w:rsidRPr="0066196E">
        <w:rPr>
          <w:rFonts w:cs="Times New Roman"/>
          <w:color w:val="auto"/>
        </w:rPr>
        <w:t xml:space="preserve">onferencii vydavateľstva McMillan </w:t>
      </w:r>
      <w:r w:rsidR="005F5C6D">
        <w:rPr>
          <w:rFonts w:cs="Times New Roman"/>
          <w:color w:val="auto"/>
        </w:rPr>
        <w:t>pre učiteľov anglického jazyka</w:t>
      </w:r>
    </w:p>
    <w:p w:rsidR="0098045B" w:rsidRPr="0066196E" w:rsidRDefault="005F5C6D" w:rsidP="007730DD">
      <w:pPr>
        <w:pStyle w:val="Normlny1"/>
        <w:widowControl w:val="0"/>
        <w:numPr>
          <w:ilvl w:val="0"/>
          <w:numId w:val="194"/>
        </w:numPr>
        <w:tabs>
          <w:tab w:val="left" w:pos="284"/>
          <w:tab w:val="left" w:pos="709"/>
          <w:tab w:val="left" w:pos="851"/>
          <w:tab w:val="left" w:pos="8789"/>
        </w:tabs>
        <w:rPr>
          <w:rFonts w:cs="Times New Roman"/>
          <w:color w:val="auto"/>
        </w:rPr>
      </w:pPr>
      <w:r>
        <w:rPr>
          <w:rFonts w:cs="Times New Roman"/>
          <w:color w:val="auto"/>
        </w:rPr>
        <w:t>účasť na seminári Metodicko-</w:t>
      </w:r>
      <w:r w:rsidRPr="0066196E">
        <w:rPr>
          <w:rFonts w:cs="Times New Roman"/>
          <w:color w:val="auto"/>
        </w:rPr>
        <w:t>pedagogické</w:t>
      </w:r>
      <w:r>
        <w:rPr>
          <w:rFonts w:cs="Times New Roman"/>
          <w:color w:val="auto"/>
        </w:rPr>
        <w:t>ho</w:t>
      </w:r>
      <w:r w:rsidRPr="0066196E">
        <w:rPr>
          <w:rFonts w:cs="Times New Roman"/>
          <w:color w:val="auto"/>
        </w:rPr>
        <w:t xml:space="preserve"> </w:t>
      </w:r>
      <w:r>
        <w:rPr>
          <w:rFonts w:cs="Times New Roman"/>
          <w:color w:val="auto"/>
        </w:rPr>
        <w:t>centra Bratislava na tému</w:t>
      </w:r>
      <w:r w:rsidRPr="0066196E">
        <w:rPr>
          <w:rFonts w:cs="Times New Roman"/>
          <w:color w:val="auto"/>
        </w:rPr>
        <w:t xml:space="preserve"> </w:t>
      </w:r>
      <w:r w:rsidR="007B690F">
        <w:rPr>
          <w:rFonts w:cs="Times New Roman"/>
          <w:color w:val="auto"/>
        </w:rPr>
        <w:t>M</w:t>
      </w:r>
      <w:r w:rsidR="0098045B" w:rsidRPr="0066196E">
        <w:rPr>
          <w:rFonts w:cs="Times New Roman"/>
          <w:color w:val="auto"/>
        </w:rPr>
        <w:t>otivačné aktivity pri osvojovaní jazykových zručností vo výučbe anglického jazyka</w:t>
      </w:r>
      <w:r>
        <w:rPr>
          <w:rFonts w:cs="Times New Roman"/>
          <w:color w:val="auto"/>
        </w:rPr>
        <w:t xml:space="preserve">, </w:t>
      </w:r>
      <w:r w:rsidR="0098045B" w:rsidRPr="0066196E">
        <w:rPr>
          <w:rFonts w:cs="Times New Roman"/>
          <w:color w:val="auto"/>
        </w:rPr>
        <w:t xml:space="preserve"> 10.-12. október 2014</w:t>
      </w:r>
    </w:p>
    <w:p w:rsidR="0098045B" w:rsidRPr="0066196E" w:rsidRDefault="0098045B" w:rsidP="0098045B">
      <w:pPr>
        <w:pStyle w:val="Normlny1"/>
        <w:widowControl w:val="0"/>
        <w:tabs>
          <w:tab w:val="left" w:pos="284"/>
          <w:tab w:val="left" w:pos="539"/>
          <w:tab w:val="left" w:pos="709"/>
          <w:tab w:val="left" w:pos="851"/>
          <w:tab w:val="left" w:pos="8789"/>
        </w:tabs>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u w:val="single"/>
        </w:rPr>
        <w:t>Mgr. Katarína Palkovičová</w:t>
      </w:r>
    </w:p>
    <w:p w:rsidR="0098045B" w:rsidRPr="0066196E" w:rsidRDefault="0098045B" w:rsidP="007730DD">
      <w:pPr>
        <w:pStyle w:val="Normlny1"/>
        <w:widowControl w:val="0"/>
        <w:numPr>
          <w:ilvl w:val="0"/>
          <w:numId w:val="195"/>
        </w:numPr>
        <w:tabs>
          <w:tab w:val="left" w:pos="284"/>
          <w:tab w:val="left" w:pos="709"/>
          <w:tab w:val="left" w:pos="851"/>
          <w:tab w:val="left" w:pos="8789"/>
        </w:tabs>
        <w:rPr>
          <w:rFonts w:cs="Times New Roman"/>
          <w:color w:val="auto"/>
        </w:rPr>
      </w:pPr>
      <w:r w:rsidRPr="0066196E">
        <w:rPr>
          <w:rFonts w:cs="Times New Roman"/>
          <w:color w:val="auto"/>
        </w:rPr>
        <w:t>predsedníčka predmetovej maturitnej komisie</w:t>
      </w:r>
    </w:p>
    <w:p w:rsidR="0098045B" w:rsidRPr="0066196E" w:rsidRDefault="0098045B" w:rsidP="007730DD">
      <w:pPr>
        <w:pStyle w:val="Normlny1"/>
        <w:widowControl w:val="0"/>
        <w:numPr>
          <w:ilvl w:val="0"/>
          <w:numId w:val="195"/>
        </w:numPr>
        <w:tabs>
          <w:tab w:val="left" w:pos="284"/>
          <w:tab w:val="left" w:pos="709"/>
          <w:tab w:val="left" w:pos="851"/>
          <w:tab w:val="left" w:pos="8789"/>
        </w:tabs>
        <w:rPr>
          <w:rFonts w:cs="Times New Roman"/>
          <w:color w:val="auto"/>
        </w:rPr>
      </w:pPr>
      <w:r w:rsidRPr="0066196E">
        <w:rPr>
          <w:rFonts w:cs="Times New Roman"/>
          <w:color w:val="auto"/>
        </w:rPr>
        <w:t>školenie na tému Nemecky prakticky a aktuálne – vydavateľstvo Polyglot a Oxico</w:t>
      </w:r>
    </w:p>
    <w:p w:rsidR="0098045B" w:rsidRPr="0066196E" w:rsidRDefault="0098045B" w:rsidP="007730DD">
      <w:pPr>
        <w:pStyle w:val="Normlny1"/>
        <w:widowControl w:val="0"/>
        <w:numPr>
          <w:ilvl w:val="0"/>
          <w:numId w:val="195"/>
        </w:numPr>
        <w:rPr>
          <w:rFonts w:cs="Times New Roman"/>
          <w:color w:val="auto"/>
        </w:rPr>
      </w:pPr>
      <w:r w:rsidRPr="0066196E">
        <w:rPr>
          <w:rFonts w:cs="Times New Roman"/>
          <w:color w:val="auto"/>
        </w:rPr>
        <w:t>vedenie súvislej pedagogickej praxe v predmete náuka o spoločnosti študentov PgF UK – október 2014</w:t>
      </w:r>
    </w:p>
    <w:p w:rsidR="0098045B" w:rsidRPr="0066196E" w:rsidRDefault="0098045B" w:rsidP="0098045B">
      <w:pPr>
        <w:pStyle w:val="Normlny1"/>
        <w:widowControl w:val="0"/>
        <w:tabs>
          <w:tab w:val="left" w:pos="284"/>
          <w:tab w:val="left" w:pos="709"/>
          <w:tab w:val="left" w:pos="851"/>
          <w:tab w:val="left" w:pos="8789"/>
        </w:tabs>
        <w:ind w:left="720"/>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rPr>
          <w:rFonts w:eastAsia="Times New Roman Bold"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 xml:space="preserve">Mgr. Nina Paulinyová </w:t>
      </w:r>
    </w:p>
    <w:p w:rsidR="0098045B" w:rsidRPr="0066196E" w:rsidRDefault="0098045B" w:rsidP="007730DD">
      <w:pPr>
        <w:pStyle w:val="Normlny1"/>
        <w:widowControl w:val="0"/>
        <w:numPr>
          <w:ilvl w:val="0"/>
          <w:numId w:val="196"/>
        </w:numPr>
        <w:tabs>
          <w:tab w:val="left" w:pos="284"/>
          <w:tab w:val="left" w:pos="709"/>
          <w:tab w:val="left" w:pos="851"/>
          <w:tab w:val="left" w:pos="8789"/>
        </w:tabs>
        <w:rPr>
          <w:rFonts w:cs="Times New Roman"/>
          <w:color w:val="auto"/>
        </w:rPr>
      </w:pPr>
      <w:r w:rsidRPr="0066196E">
        <w:rPr>
          <w:rFonts w:cs="Times New Roman"/>
          <w:color w:val="auto"/>
        </w:rPr>
        <w:t>predsedníčka predmetovej maturitnej komisie</w:t>
      </w:r>
    </w:p>
    <w:p w:rsidR="0098045B" w:rsidRPr="0066196E" w:rsidRDefault="0098045B" w:rsidP="007730DD">
      <w:pPr>
        <w:pStyle w:val="Normlny1"/>
        <w:widowControl w:val="0"/>
        <w:numPr>
          <w:ilvl w:val="0"/>
          <w:numId w:val="196"/>
        </w:numPr>
        <w:rPr>
          <w:rFonts w:cs="Times New Roman"/>
          <w:color w:val="auto"/>
        </w:rPr>
      </w:pPr>
      <w:r w:rsidRPr="0066196E">
        <w:rPr>
          <w:rFonts w:cs="Times New Roman"/>
          <w:color w:val="auto"/>
        </w:rPr>
        <w:t>návšteva anglického divadelného predstavenia Život a smrť Martina Luthera Kinga so študentmi školy – marec 2015</w:t>
      </w:r>
    </w:p>
    <w:p w:rsidR="0098045B" w:rsidRPr="0066196E" w:rsidRDefault="0098045B" w:rsidP="0098045B">
      <w:pPr>
        <w:pStyle w:val="Normlny1"/>
        <w:widowControl w:val="0"/>
        <w:tabs>
          <w:tab w:val="left" w:pos="284"/>
          <w:tab w:val="left" w:pos="539"/>
          <w:tab w:val="left" w:pos="709"/>
          <w:tab w:val="left" w:pos="851"/>
          <w:tab w:val="left" w:pos="8789"/>
        </w:tabs>
        <w:ind w:left="720"/>
        <w:rPr>
          <w:rFonts w:cs="Times New Roman"/>
          <w:color w:val="auto"/>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r w:rsidRPr="0066196E">
        <w:rPr>
          <w:rFonts w:cs="Times New Roman"/>
          <w:color w:val="auto"/>
          <w:u w:val="single"/>
        </w:rPr>
        <w:t>Mgr. Mária Podivinská, PhD.</w:t>
      </w:r>
    </w:p>
    <w:p w:rsidR="0098045B" w:rsidRPr="0066196E" w:rsidRDefault="0098045B" w:rsidP="007730DD">
      <w:pPr>
        <w:pStyle w:val="Normlny1"/>
        <w:widowControl w:val="0"/>
        <w:numPr>
          <w:ilvl w:val="0"/>
          <w:numId w:val="199"/>
        </w:numPr>
        <w:tabs>
          <w:tab w:val="left" w:pos="284"/>
          <w:tab w:val="left" w:pos="709"/>
          <w:tab w:val="left" w:pos="851"/>
          <w:tab w:val="left" w:pos="8789"/>
        </w:tabs>
        <w:rPr>
          <w:rFonts w:cs="Times New Roman"/>
          <w:color w:val="auto"/>
        </w:rPr>
      </w:pPr>
      <w:r w:rsidRPr="0066196E">
        <w:rPr>
          <w:rFonts w:cs="Times New Roman"/>
          <w:color w:val="auto"/>
        </w:rPr>
        <w:t>koordinátor učebne kontinuálneho vzdelávania na konzervatóriu</w:t>
      </w:r>
    </w:p>
    <w:p w:rsidR="0098045B" w:rsidRPr="0066196E" w:rsidRDefault="0098045B" w:rsidP="007730DD">
      <w:pPr>
        <w:pStyle w:val="Normlny1"/>
        <w:widowControl w:val="0"/>
        <w:numPr>
          <w:ilvl w:val="0"/>
          <w:numId w:val="197"/>
        </w:numPr>
        <w:tabs>
          <w:tab w:val="left" w:pos="284"/>
          <w:tab w:val="left" w:pos="709"/>
          <w:tab w:val="left" w:pos="851"/>
          <w:tab w:val="left" w:pos="8789"/>
        </w:tabs>
        <w:rPr>
          <w:rFonts w:cs="Times New Roman"/>
          <w:color w:val="auto"/>
        </w:rPr>
      </w:pPr>
      <w:r w:rsidRPr="0066196E">
        <w:rPr>
          <w:rFonts w:cs="Times New Roman"/>
          <w:color w:val="auto"/>
        </w:rPr>
        <w:t>návšteva Univerzitnej knižnice so žiakmi 1.ročník – september 2014</w:t>
      </w:r>
    </w:p>
    <w:p w:rsidR="0098045B" w:rsidRPr="0066196E" w:rsidRDefault="0098045B" w:rsidP="007730DD">
      <w:pPr>
        <w:pStyle w:val="Normlny1"/>
        <w:widowControl w:val="0"/>
        <w:numPr>
          <w:ilvl w:val="0"/>
          <w:numId w:val="197"/>
        </w:numPr>
        <w:tabs>
          <w:tab w:val="left" w:pos="284"/>
          <w:tab w:val="left" w:pos="709"/>
          <w:tab w:val="left" w:pos="851"/>
          <w:tab w:val="left" w:pos="8789"/>
        </w:tabs>
        <w:rPr>
          <w:rFonts w:eastAsia="Times New Roman Bold" w:cs="Times New Roman"/>
          <w:color w:val="auto"/>
        </w:rPr>
      </w:pPr>
      <w:r w:rsidRPr="0066196E">
        <w:rPr>
          <w:rFonts w:cs="Times New Roman"/>
          <w:color w:val="auto"/>
        </w:rPr>
        <w:t>návšteva Slovenskej národnej galérie (tematický výklad k expozícii gotika a barok)</w:t>
      </w: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u w:val="single"/>
        </w:rPr>
      </w:pPr>
    </w:p>
    <w:p w:rsidR="0098045B" w:rsidRPr="0066196E" w:rsidRDefault="0098045B" w:rsidP="0098045B">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u w:val="single"/>
        </w:rPr>
        <w:t>PhDr. Eva Dráfiová</w:t>
      </w:r>
    </w:p>
    <w:p w:rsidR="0098045B" w:rsidRPr="0066196E" w:rsidRDefault="0098045B" w:rsidP="007730DD">
      <w:pPr>
        <w:pStyle w:val="Normlny1"/>
        <w:widowControl w:val="0"/>
        <w:numPr>
          <w:ilvl w:val="0"/>
          <w:numId w:val="198"/>
        </w:numPr>
        <w:tabs>
          <w:tab w:val="left" w:pos="284"/>
          <w:tab w:val="left" w:pos="709"/>
          <w:tab w:val="left" w:pos="851"/>
          <w:tab w:val="left" w:pos="8789"/>
        </w:tabs>
        <w:rPr>
          <w:rFonts w:cs="Times New Roman"/>
          <w:color w:val="auto"/>
        </w:rPr>
      </w:pPr>
      <w:r w:rsidRPr="0066196E">
        <w:rPr>
          <w:rFonts w:cs="Times New Roman"/>
          <w:color w:val="auto"/>
        </w:rPr>
        <w:t>účasť na pravidelných metodických stretnutiach výchovných poradcov organizovaných CPPP na témy: Špecifické vývinové poruchy učenia a narušená komunikačná schopnosť (október 2014), Radosti a starosti pri práci so žiakmi (december 2014)</w:t>
      </w:r>
    </w:p>
    <w:p w:rsidR="0098045B" w:rsidRPr="0066196E" w:rsidRDefault="0098045B" w:rsidP="007730DD">
      <w:pPr>
        <w:pStyle w:val="Normlny1"/>
        <w:widowControl w:val="0"/>
        <w:numPr>
          <w:ilvl w:val="0"/>
          <w:numId w:val="198"/>
        </w:numPr>
        <w:tabs>
          <w:tab w:val="left" w:pos="284"/>
          <w:tab w:val="left" w:pos="709"/>
          <w:tab w:val="left" w:pos="851"/>
          <w:tab w:val="left" w:pos="8789"/>
        </w:tabs>
        <w:rPr>
          <w:rFonts w:cs="Times New Roman"/>
          <w:color w:val="auto"/>
        </w:rPr>
      </w:pPr>
      <w:r w:rsidRPr="0066196E">
        <w:rPr>
          <w:rFonts w:cs="Times New Roman"/>
          <w:color w:val="auto"/>
        </w:rPr>
        <w:lastRenderedPageBreak/>
        <w:t xml:space="preserve">beseda s Ing. Oľgou Valentovou z Ligy za duševné zdravie </w:t>
      </w:r>
    </w:p>
    <w:p w:rsidR="0098045B" w:rsidRPr="0066196E" w:rsidRDefault="0098045B" w:rsidP="007730DD">
      <w:pPr>
        <w:pStyle w:val="Normlny1"/>
        <w:widowControl w:val="0"/>
        <w:numPr>
          <w:ilvl w:val="0"/>
          <w:numId w:val="198"/>
        </w:numPr>
        <w:tabs>
          <w:tab w:val="left" w:pos="284"/>
          <w:tab w:val="left" w:pos="709"/>
          <w:tab w:val="left" w:pos="851"/>
          <w:tab w:val="left" w:pos="8789"/>
        </w:tabs>
        <w:rPr>
          <w:rFonts w:cs="Times New Roman"/>
          <w:color w:val="auto"/>
        </w:rPr>
      </w:pPr>
      <w:r w:rsidRPr="0066196E">
        <w:rPr>
          <w:rFonts w:cs="Times New Roman"/>
          <w:color w:val="auto"/>
        </w:rPr>
        <w:t>seminár Psychológia interaktívne na PgF UK – jún 2015</w:t>
      </w:r>
    </w:p>
    <w:p w:rsidR="0098045B" w:rsidRPr="0066196E" w:rsidRDefault="0098045B" w:rsidP="007730DD">
      <w:pPr>
        <w:pStyle w:val="Normlny1"/>
        <w:widowControl w:val="0"/>
        <w:numPr>
          <w:ilvl w:val="0"/>
          <w:numId w:val="198"/>
        </w:numPr>
        <w:tabs>
          <w:tab w:val="left" w:pos="284"/>
          <w:tab w:val="left" w:pos="709"/>
          <w:tab w:val="left" w:pos="851"/>
          <w:tab w:val="left" w:pos="8789"/>
        </w:tabs>
        <w:rPr>
          <w:rFonts w:cs="Times New Roman"/>
          <w:color w:val="auto"/>
        </w:rPr>
      </w:pPr>
      <w:r w:rsidRPr="0066196E">
        <w:rPr>
          <w:rFonts w:cs="Times New Roman"/>
          <w:color w:val="auto"/>
        </w:rPr>
        <w:t xml:space="preserve">práca výchovného poradcu </w:t>
      </w:r>
    </w:p>
    <w:p w:rsidR="0098045B" w:rsidRPr="0066196E" w:rsidRDefault="0098045B" w:rsidP="0098045B">
      <w:pPr>
        <w:pStyle w:val="Normlny1"/>
        <w:widowControl w:val="0"/>
        <w:tabs>
          <w:tab w:val="left" w:pos="284"/>
          <w:tab w:val="left" w:pos="539"/>
          <w:tab w:val="left" w:pos="709"/>
          <w:tab w:val="left" w:pos="851"/>
          <w:tab w:val="left" w:pos="8789"/>
        </w:tabs>
        <w:ind w:left="360"/>
        <w:rPr>
          <w:rFonts w:eastAsia="Times New Roman Bold" w:cs="Times New Roman"/>
          <w:color w:val="auto"/>
          <w:u w:val="single"/>
        </w:rPr>
      </w:pPr>
    </w:p>
    <w:p w:rsidR="0098045B" w:rsidRPr="0066196E" w:rsidRDefault="0098045B" w:rsidP="0098045B">
      <w:pPr>
        <w:pStyle w:val="Normlny1"/>
        <w:widowControl w:val="0"/>
        <w:tabs>
          <w:tab w:val="left" w:pos="0"/>
          <w:tab w:val="left" w:pos="709"/>
          <w:tab w:val="left" w:pos="851"/>
          <w:tab w:val="left" w:pos="8789"/>
        </w:tabs>
        <w:rPr>
          <w:rFonts w:cs="Times New Roman"/>
          <w:color w:val="auto"/>
          <w:u w:val="single"/>
        </w:rPr>
      </w:pPr>
      <w:r w:rsidRPr="0066196E">
        <w:rPr>
          <w:rFonts w:cs="Times New Roman"/>
          <w:color w:val="auto"/>
          <w:u w:val="single"/>
        </w:rPr>
        <w:t>Mgr. Oľga Suránová</w:t>
      </w:r>
    </w:p>
    <w:p w:rsidR="0098045B" w:rsidRPr="0066196E" w:rsidRDefault="0098045B" w:rsidP="007730DD">
      <w:pPr>
        <w:pStyle w:val="Normlny1"/>
        <w:widowControl w:val="0"/>
        <w:numPr>
          <w:ilvl w:val="0"/>
          <w:numId w:val="198"/>
        </w:numPr>
        <w:tabs>
          <w:tab w:val="left" w:pos="284"/>
          <w:tab w:val="left" w:pos="709"/>
          <w:tab w:val="left" w:pos="851"/>
          <w:tab w:val="left" w:pos="8789"/>
        </w:tabs>
        <w:rPr>
          <w:rFonts w:cs="Times New Roman"/>
          <w:color w:val="auto"/>
        </w:rPr>
      </w:pPr>
      <w:r w:rsidRPr="0066196E">
        <w:rPr>
          <w:rFonts w:cs="Times New Roman"/>
          <w:color w:val="auto"/>
        </w:rPr>
        <w:t>návšteva Univerzitnej knižnice so žiakmi 1.ročník – september 2014</w:t>
      </w:r>
    </w:p>
    <w:p w:rsidR="00602B6B" w:rsidRPr="0066196E" w:rsidRDefault="0098045B" w:rsidP="007730DD">
      <w:pPr>
        <w:pStyle w:val="Normlny1"/>
        <w:widowControl w:val="0"/>
        <w:numPr>
          <w:ilvl w:val="0"/>
          <w:numId w:val="198"/>
        </w:numPr>
        <w:tabs>
          <w:tab w:val="left" w:pos="284"/>
          <w:tab w:val="left" w:pos="720"/>
          <w:tab w:val="left" w:pos="851"/>
          <w:tab w:val="left" w:pos="8789"/>
        </w:tabs>
        <w:rPr>
          <w:rFonts w:cs="Times New Roman"/>
          <w:color w:val="auto"/>
        </w:rPr>
      </w:pPr>
      <w:r w:rsidRPr="0066196E">
        <w:rPr>
          <w:rFonts w:cs="Times New Roman"/>
          <w:color w:val="auto"/>
        </w:rPr>
        <w:t>návšteva Slovenskej národnej galérie (tematický výklad k expozícii gotika a barok)</w:t>
      </w:r>
    </w:p>
    <w:p w:rsidR="00E36E35" w:rsidRPr="0066196E" w:rsidRDefault="0098045B" w:rsidP="007730DD">
      <w:pPr>
        <w:pStyle w:val="Normlny1"/>
        <w:widowControl w:val="0"/>
        <w:numPr>
          <w:ilvl w:val="0"/>
          <w:numId w:val="198"/>
        </w:numPr>
        <w:tabs>
          <w:tab w:val="left" w:pos="284"/>
          <w:tab w:val="left" w:pos="720"/>
          <w:tab w:val="left" w:pos="851"/>
          <w:tab w:val="left" w:pos="8789"/>
        </w:tabs>
        <w:rPr>
          <w:rFonts w:cs="Times New Roman"/>
          <w:color w:val="auto"/>
        </w:rPr>
      </w:pPr>
      <w:r w:rsidRPr="0066196E">
        <w:rPr>
          <w:rFonts w:cs="Times New Roman"/>
          <w:color w:val="auto"/>
        </w:rPr>
        <w:t>vedenie súvislej pedagogickej praxe v predmete slovenský jazyk študentov PgF UK – október 2014</w:t>
      </w:r>
    </w:p>
    <w:p w:rsidR="001F6572" w:rsidRPr="0066196E" w:rsidRDefault="001F6572" w:rsidP="00AD3F15">
      <w:pPr>
        <w:widowControl w:val="0"/>
        <w:tabs>
          <w:tab w:val="left" w:pos="284"/>
          <w:tab w:val="left" w:pos="539"/>
          <w:tab w:val="left" w:pos="709"/>
          <w:tab w:val="left" w:pos="851"/>
          <w:tab w:val="left" w:pos="8789"/>
        </w:tabs>
        <w:autoSpaceDE w:val="0"/>
        <w:autoSpaceDN w:val="0"/>
        <w:adjustRightInd w:val="0"/>
        <w:ind w:right="-356"/>
        <w:jc w:val="both"/>
        <w:rPr>
          <w:sz w:val="28"/>
        </w:rPr>
      </w:pPr>
      <w:r w:rsidRPr="0066196E">
        <w:rPr>
          <w:sz w:val="28"/>
        </w:rPr>
        <w:br w:type="page"/>
      </w:r>
    </w:p>
    <w:p w:rsidR="00AD3F15" w:rsidRPr="0066196E" w:rsidRDefault="00AD3F15" w:rsidP="00AD3F15">
      <w:pPr>
        <w:widowControl w:val="0"/>
        <w:tabs>
          <w:tab w:val="left" w:pos="284"/>
          <w:tab w:val="left" w:pos="539"/>
          <w:tab w:val="left" w:pos="709"/>
          <w:tab w:val="left" w:pos="851"/>
          <w:tab w:val="left" w:pos="8789"/>
        </w:tabs>
        <w:autoSpaceDE w:val="0"/>
        <w:autoSpaceDN w:val="0"/>
        <w:adjustRightInd w:val="0"/>
        <w:ind w:right="-356"/>
        <w:jc w:val="both"/>
        <w:rPr>
          <w:sz w:val="28"/>
        </w:rPr>
      </w:pPr>
    </w:p>
    <w:p w:rsidR="00AD3F15" w:rsidRPr="0066196E" w:rsidRDefault="00AD3F15" w:rsidP="00AD3F15">
      <w:pPr>
        <w:widowControl w:val="0"/>
        <w:tabs>
          <w:tab w:val="left" w:pos="284"/>
          <w:tab w:val="left" w:pos="539"/>
          <w:tab w:val="left" w:pos="709"/>
          <w:tab w:val="left" w:pos="851"/>
          <w:tab w:val="left" w:pos="8789"/>
        </w:tabs>
        <w:autoSpaceDE w:val="0"/>
        <w:autoSpaceDN w:val="0"/>
        <w:adjustRightInd w:val="0"/>
        <w:ind w:right="-356"/>
        <w:jc w:val="both"/>
        <w:rPr>
          <w:b/>
          <w:bCs/>
          <w:i/>
        </w:rPr>
      </w:pPr>
    </w:p>
    <w:p w:rsidR="00B07955" w:rsidRPr="0066196E" w:rsidRDefault="00AD3F15" w:rsidP="00AD3F15">
      <w:pPr>
        <w:pStyle w:val="Nzov"/>
        <w:ind w:right="-356"/>
        <w:rPr>
          <w:sz w:val="28"/>
        </w:rPr>
      </w:pPr>
      <w:r w:rsidRPr="0066196E">
        <w:rPr>
          <w:sz w:val="28"/>
        </w:rPr>
        <w:t>AKTIVITY A PREZENTÁCIA ŠKOLY NA VEREJNOSTI</w:t>
      </w:r>
    </w:p>
    <w:p w:rsidR="00ED3B7F" w:rsidRPr="0066196E" w:rsidRDefault="00ED3B7F" w:rsidP="0028130B">
      <w:pPr>
        <w:pStyle w:val="Nzov"/>
        <w:ind w:right="-356"/>
        <w:jc w:val="both"/>
        <w:rPr>
          <w:b w:val="0"/>
          <w:sz w:val="24"/>
        </w:rPr>
      </w:pPr>
    </w:p>
    <w:p w:rsidR="002B16CB" w:rsidRPr="0066196E" w:rsidRDefault="002B16CB" w:rsidP="00AD3F15">
      <w:pPr>
        <w:jc w:val="center"/>
      </w:pPr>
    </w:p>
    <w:p w:rsidR="00221F7B" w:rsidRDefault="00221F7B" w:rsidP="00AD3F15">
      <w:pPr>
        <w:pBdr>
          <w:top w:val="single" w:sz="4" w:space="1" w:color="auto"/>
          <w:left w:val="single" w:sz="4" w:space="4" w:color="auto"/>
          <w:bottom w:val="single" w:sz="4" w:space="1" w:color="auto"/>
          <w:right w:val="single" w:sz="4" w:space="4" w:color="auto"/>
        </w:pBdr>
        <w:jc w:val="center"/>
        <w:rPr>
          <w:b/>
        </w:rPr>
      </w:pPr>
    </w:p>
    <w:p w:rsidR="002B16CB" w:rsidRPr="00221F7B" w:rsidRDefault="002B16CB" w:rsidP="00AD3F15">
      <w:pPr>
        <w:pBdr>
          <w:top w:val="single" w:sz="4" w:space="1" w:color="auto"/>
          <w:left w:val="single" w:sz="4" w:space="4" w:color="auto"/>
          <w:bottom w:val="single" w:sz="4" w:space="1" w:color="auto"/>
          <w:right w:val="single" w:sz="4" w:space="4" w:color="auto"/>
        </w:pBdr>
        <w:jc w:val="center"/>
        <w:rPr>
          <w:b/>
        </w:rPr>
      </w:pPr>
      <w:r w:rsidRPr="00221F7B">
        <w:rPr>
          <w:b/>
        </w:rPr>
        <w:t>PODUJATIA K  95. VÝROČIU ZALOŽENIA KONZERVATÓRIA</w:t>
      </w:r>
    </w:p>
    <w:p w:rsidR="00221F7B" w:rsidRDefault="00221F7B" w:rsidP="00AD3F15">
      <w:pPr>
        <w:pBdr>
          <w:top w:val="single" w:sz="4" w:space="1" w:color="auto"/>
          <w:left w:val="single" w:sz="4" w:space="4" w:color="auto"/>
          <w:bottom w:val="single" w:sz="4" w:space="1" w:color="auto"/>
          <w:right w:val="single" w:sz="4" w:space="4" w:color="auto"/>
        </w:pBdr>
        <w:jc w:val="center"/>
        <w:rPr>
          <w:b/>
        </w:rPr>
      </w:pPr>
      <w:r w:rsidRPr="00221F7B">
        <w:rPr>
          <w:b/>
        </w:rPr>
        <w:t>Organizované významnými inštitúciami</w:t>
      </w:r>
    </w:p>
    <w:p w:rsidR="00221F7B" w:rsidRPr="00221F7B" w:rsidRDefault="00221F7B" w:rsidP="00AD3F15">
      <w:pPr>
        <w:pBdr>
          <w:top w:val="single" w:sz="4" w:space="1" w:color="auto"/>
          <w:left w:val="single" w:sz="4" w:space="4" w:color="auto"/>
          <w:bottom w:val="single" w:sz="4" w:space="1" w:color="auto"/>
          <w:right w:val="single" w:sz="4" w:space="4" w:color="auto"/>
        </w:pBdr>
        <w:jc w:val="center"/>
        <w:rPr>
          <w:b/>
        </w:rPr>
      </w:pPr>
    </w:p>
    <w:p w:rsidR="002B16CB" w:rsidRPr="0066196E" w:rsidRDefault="002B16CB" w:rsidP="00AD3F15">
      <w:pPr>
        <w:jc w:val="center"/>
      </w:pPr>
    </w:p>
    <w:p w:rsidR="002B16CB" w:rsidRPr="0066196E" w:rsidRDefault="002B16CB" w:rsidP="002B16CB">
      <w:pPr>
        <w:jc w:val="both"/>
      </w:pPr>
    </w:p>
    <w:p w:rsidR="002B16CB" w:rsidRPr="0066196E" w:rsidRDefault="002B16CB" w:rsidP="002B16CB">
      <w:pPr>
        <w:pBdr>
          <w:top w:val="single" w:sz="4" w:space="1" w:color="auto"/>
          <w:left w:val="single" w:sz="4" w:space="4" w:color="auto"/>
          <w:bottom w:val="single" w:sz="4" w:space="1" w:color="auto"/>
          <w:right w:val="single" w:sz="4" w:space="4" w:color="auto"/>
        </w:pBdr>
        <w:spacing w:line="240" w:lineRule="atLeast"/>
        <w:rPr>
          <w:b/>
        </w:rPr>
      </w:pPr>
      <w:r w:rsidRPr="0066196E">
        <w:rPr>
          <w:b/>
        </w:rPr>
        <w:t>SLOVENSKÝ INŠTITÚT VO VIEDNI</w:t>
      </w:r>
    </w:p>
    <w:p w:rsidR="002B16CB" w:rsidRPr="0066196E" w:rsidRDefault="002B16CB" w:rsidP="002B16CB">
      <w:pPr>
        <w:spacing w:line="240" w:lineRule="atLeast"/>
      </w:pPr>
    </w:p>
    <w:p w:rsidR="002B16CB" w:rsidRPr="0066196E" w:rsidRDefault="002B16CB" w:rsidP="002B16CB">
      <w:pPr>
        <w:spacing w:line="240" w:lineRule="atLeast"/>
      </w:pPr>
      <w:r w:rsidRPr="0066196E">
        <w:t>KONCERT SÓLISTOV</w:t>
      </w:r>
    </w:p>
    <w:p w:rsidR="002B16CB" w:rsidRPr="0066196E" w:rsidRDefault="002B16CB" w:rsidP="002B16CB">
      <w:pPr>
        <w:spacing w:line="240" w:lineRule="atLeast"/>
      </w:pPr>
      <w:r w:rsidRPr="0066196E">
        <w:t xml:space="preserve">18. november 2014 12,30 hod.  </w:t>
      </w:r>
    </w:p>
    <w:p w:rsidR="002B16CB" w:rsidRPr="0066196E" w:rsidRDefault="002B16CB" w:rsidP="002B16CB">
      <w:pPr>
        <w:spacing w:line="240" w:lineRule="atLeast"/>
      </w:pPr>
    </w:p>
    <w:p w:rsidR="002B16CB" w:rsidRPr="0066196E" w:rsidRDefault="002B16CB" w:rsidP="002B16CB">
      <w:pPr>
        <w:tabs>
          <w:tab w:val="left" w:pos="3969"/>
        </w:tabs>
      </w:pPr>
      <w:r w:rsidRPr="0066196E">
        <w:t>Účinkovali:</w:t>
      </w:r>
      <w:r w:rsidR="00F5086C">
        <w:t xml:space="preserve"> </w:t>
      </w:r>
      <w:r w:rsidRPr="0066196E">
        <w:t>Jana Feriková, soprán, Ja</w:t>
      </w:r>
      <w:r w:rsidR="00221F7B">
        <w:t>kub Gubka, barytón, Miloš Bihári</w:t>
      </w:r>
      <w:r w:rsidRPr="0066196E">
        <w:t>, klavír,</w:t>
      </w:r>
    </w:p>
    <w:p w:rsidR="002B16CB" w:rsidRPr="0066196E" w:rsidRDefault="002B16CB" w:rsidP="002B16CB">
      <w:pPr>
        <w:tabs>
          <w:tab w:val="left" w:pos="3969"/>
        </w:tabs>
        <w:rPr>
          <w:lang w:val="de-DE"/>
        </w:rPr>
      </w:pPr>
      <w:r w:rsidRPr="0066196E">
        <w:rPr>
          <w:lang w:val="de-DE"/>
        </w:rPr>
        <w:t>klavírna</w:t>
      </w:r>
      <w:r w:rsidR="00F5086C">
        <w:rPr>
          <w:lang w:val="de-DE"/>
        </w:rPr>
        <w:t xml:space="preserve"> spolupráca  Mgr. art. Dana Hajó</w:t>
      </w:r>
      <w:r w:rsidRPr="0066196E">
        <w:rPr>
          <w:lang w:val="de-DE"/>
        </w:rPr>
        <w:t>ssy</w:t>
      </w:r>
    </w:p>
    <w:p w:rsidR="002B16CB" w:rsidRPr="0066196E" w:rsidRDefault="002B16CB" w:rsidP="002B16CB">
      <w:pPr>
        <w:shd w:val="clear" w:color="auto" w:fill="FFFFFF"/>
        <w:textAlignment w:val="center"/>
        <w:rPr>
          <w:lang w:val="de-DE"/>
        </w:rPr>
      </w:pPr>
      <w:r w:rsidRPr="0066196E">
        <w:rPr>
          <w:lang w:val="de-DE"/>
        </w:rPr>
        <w:t xml:space="preserve">Koncert umelecky  pripravili pedagógovia Konzervatória: </w:t>
      </w:r>
    </w:p>
    <w:p w:rsidR="002B16CB" w:rsidRPr="0066196E" w:rsidRDefault="002B16CB" w:rsidP="002B16CB">
      <w:pPr>
        <w:shd w:val="clear" w:color="auto" w:fill="FFFFFF"/>
        <w:textAlignment w:val="center"/>
        <w:rPr>
          <w:lang w:val="de-DE"/>
        </w:rPr>
      </w:pPr>
      <w:r w:rsidRPr="0066196E">
        <w:rPr>
          <w:lang w:val="de-DE"/>
        </w:rPr>
        <w:t>prof. Alžbeta Michalková (Janka Feriková), Mgr. art. Dagmar Podkamenská-Bezačinská (Jakub Gubka),  prof. Peter Čerman (Miloš</w:t>
      </w:r>
      <w:r w:rsidR="00221F7B">
        <w:rPr>
          <w:lang w:val="de-DE"/>
        </w:rPr>
        <w:t xml:space="preserve"> Bihári</w:t>
      </w:r>
      <w:r w:rsidRPr="0066196E">
        <w:rPr>
          <w:lang w:val="de-DE"/>
        </w:rPr>
        <w:t>)</w:t>
      </w:r>
    </w:p>
    <w:p w:rsidR="002B16CB" w:rsidRPr="0066196E" w:rsidRDefault="002B16CB" w:rsidP="002B16CB">
      <w:pPr>
        <w:shd w:val="clear" w:color="auto" w:fill="FFFFFF"/>
        <w:spacing w:after="128"/>
        <w:textAlignment w:val="center"/>
        <w:rPr>
          <w:sz w:val="13"/>
          <w:szCs w:val="13"/>
          <w:lang w:val="de-DE"/>
        </w:rPr>
      </w:pPr>
      <w:r w:rsidRPr="0066196E">
        <w:rPr>
          <w:sz w:val="13"/>
          <w:szCs w:val="13"/>
          <w:lang w:val="de-DE"/>
        </w:rPr>
        <w:t> </w:t>
      </w:r>
    </w:p>
    <w:p w:rsidR="002B16CB" w:rsidRPr="0066196E" w:rsidRDefault="002B16CB" w:rsidP="002B16CB">
      <w:pPr>
        <w:spacing w:line="240" w:lineRule="atLeast"/>
        <w:rPr>
          <w:lang w:val="de-DE" w:eastAsia="en-US"/>
        </w:rPr>
      </w:pPr>
    </w:p>
    <w:p w:rsidR="002B16CB" w:rsidRPr="0066196E" w:rsidRDefault="002B16CB" w:rsidP="002B16CB">
      <w:pPr>
        <w:spacing w:line="240" w:lineRule="atLeast"/>
        <w:rPr>
          <w:b/>
          <w:lang w:val="de-DE"/>
        </w:rPr>
      </w:pPr>
    </w:p>
    <w:p w:rsidR="00221F7B" w:rsidRDefault="002B16CB" w:rsidP="002B16CB">
      <w:pPr>
        <w:pBdr>
          <w:top w:val="single" w:sz="4" w:space="1" w:color="auto"/>
          <w:left w:val="single" w:sz="4" w:space="4" w:color="auto"/>
          <w:bottom w:val="single" w:sz="4" w:space="1" w:color="auto"/>
          <w:right w:val="single" w:sz="4" w:space="4" w:color="auto"/>
        </w:pBdr>
        <w:spacing w:line="240" w:lineRule="atLeast"/>
        <w:rPr>
          <w:b/>
        </w:rPr>
      </w:pPr>
      <w:r w:rsidRPr="0066196E">
        <w:rPr>
          <w:b/>
        </w:rPr>
        <w:t xml:space="preserve">DIVADLO NOVÁ SCÉNA </w:t>
      </w:r>
    </w:p>
    <w:p w:rsidR="002B16CB" w:rsidRPr="0066196E" w:rsidRDefault="002B16CB" w:rsidP="002B16CB">
      <w:pPr>
        <w:pBdr>
          <w:top w:val="single" w:sz="4" w:space="1" w:color="auto"/>
          <w:left w:val="single" w:sz="4" w:space="4" w:color="auto"/>
          <w:bottom w:val="single" w:sz="4" w:space="1" w:color="auto"/>
          <w:right w:val="single" w:sz="4" w:space="4" w:color="auto"/>
        </w:pBdr>
        <w:spacing w:line="240" w:lineRule="atLeast"/>
        <w:rPr>
          <w:b/>
          <w:lang w:val="de-DE"/>
        </w:rPr>
      </w:pPr>
      <w:r w:rsidRPr="0066196E">
        <w:t>Kaviareň Olympia</w:t>
      </w:r>
    </w:p>
    <w:p w:rsidR="002B16CB" w:rsidRPr="0066196E" w:rsidRDefault="002B16CB" w:rsidP="002B16CB">
      <w:pPr>
        <w:spacing w:line="240" w:lineRule="atLeast"/>
      </w:pPr>
    </w:p>
    <w:p w:rsidR="002B16CB" w:rsidRPr="0066196E" w:rsidRDefault="002B16CB" w:rsidP="002B16CB">
      <w:pPr>
        <w:spacing w:line="240" w:lineRule="atLeast"/>
      </w:pPr>
      <w:r w:rsidRPr="0066196E">
        <w:t>PREDSTAVUJEME ABSOLVENTOV A ŠTUDENTOV  KONZERVATÓRIA</w:t>
      </w:r>
    </w:p>
    <w:p w:rsidR="002B16CB" w:rsidRPr="0066196E" w:rsidRDefault="002B16CB" w:rsidP="002B16CB">
      <w:pPr>
        <w:spacing w:line="240" w:lineRule="atLeast"/>
      </w:pPr>
      <w:r w:rsidRPr="0066196E">
        <w:t>19. november 2014 17,00 hod.</w:t>
      </w:r>
    </w:p>
    <w:p w:rsidR="002B16CB" w:rsidRPr="0066196E" w:rsidRDefault="002B16CB" w:rsidP="002B16CB"/>
    <w:p w:rsidR="002B16CB" w:rsidRPr="0066196E" w:rsidRDefault="002B16CB" w:rsidP="002B16CB">
      <w:r w:rsidRPr="0066196E">
        <w:t>Réžia a hudobné naštudovanie</w:t>
      </w:r>
      <w:r w:rsidR="00221F7B">
        <w:t>:</w:t>
      </w:r>
      <w:r w:rsidRPr="0066196E">
        <w:t xml:space="preserve"> Mgr. art. Ľubomír Dolný</w:t>
      </w:r>
    </w:p>
    <w:p w:rsidR="002B16CB" w:rsidRPr="0066196E" w:rsidRDefault="002B16CB" w:rsidP="002B16CB">
      <w:r w:rsidRPr="0066196E">
        <w:t>Moderovanie</w:t>
      </w:r>
      <w:r w:rsidR="00221F7B">
        <w:t>:</w:t>
      </w:r>
      <w:r w:rsidRPr="0066196E">
        <w:t xml:space="preserve"> Mgr.  Bibiana Ondrejková</w:t>
      </w:r>
    </w:p>
    <w:p w:rsidR="002B16CB" w:rsidRPr="0066196E" w:rsidRDefault="002B16CB" w:rsidP="002B16CB">
      <w:r w:rsidRPr="0066196E">
        <w:t>Účinkovali študenti, absolventi a pedagógovia Konzervatória: Miroslava Drínová, Miroslava Partlová, Karin Olasová, Marian Labuda ml., Dávid Hartl, Vladislav Plevčík, Lenka Machciníková, Lukáš Pišta</w:t>
      </w:r>
    </w:p>
    <w:p w:rsidR="002B16CB" w:rsidRPr="0066196E" w:rsidRDefault="002B16CB" w:rsidP="002B16CB">
      <w:pPr>
        <w:spacing w:line="240" w:lineRule="atLeast"/>
      </w:pPr>
    </w:p>
    <w:p w:rsidR="002B16CB" w:rsidRPr="0066196E" w:rsidRDefault="00BA0AA5" w:rsidP="002B16CB">
      <w:pPr>
        <w:pBdr>
          <w:top w:val="single" w:sz="4" w:space="1" w:color="auto"/>
          <w:left w:val="single" w:sz="4" w:space="4" w:color="auto"/>
          <w:bottom w:val="single" w:sz="4" w:space="1" w:color="auto"/>
          <w:right w:val="single" w:sz="4" w:space="4" w:color="auto"/>
        </w:pBdr>
        <w:spacing w:line="240" w:lineRule="atLeast"/>
        <w:rPr>
          <w:rStyle w:val="date"/>
          <w:b/>
        </w:rPr>
      </w:pPr>
      <w:r>
        <w:rPr>
          <w:rStyle w:val="date"/>
          <w:b/>
        </w:rPr>
        <w:t xml:space="preserve">DIVADLO </w:t>
      </w:r>
      <w:r w:rsidR="002B16CB" w:rsidRPr="0066196E">
        <w:rPr>
          <w:rStyle w:val="date"/>
          <w:b/>
        </w:rPr>
        <w:t>MALÁ SCÉNA STU</w:t>
      </w:r>
    </w:p>
    <w:p w:rsidR="002B16CB" w:rsidRPr="0066196E" w:rsidRDefault="002B16CB" w:rsidP="002B16CB">
      <w:pPr>
        <w:pStyle w:val="Standard"/>
        <w:spacing w:after="0" w:line="240" w:lineRule="auto"/>
        <w:rPr>
          <w:rFonts w:ascii="Times New Roman" w:hAnsi="Times New Roman"/>
          <w:bCs/>
          <w:sz w:val="24"/>
          <w:szCs w:val="24"/>
          <w:lang w:val="sk-SK"/>
        </w:rPr>
      </w:pPr>
    </w:p>
    <w:p w:rsidR="002B16CB" w:rsidRPr="0066196E" w:rsidRDefault="002B16CB" w:rsidP="002B16CB">
      <w:pPr>
        <w:pStyle w:val="Standard"/>
        <w:spacing w:after="0" w:line="240" w:lineRule="auto"/>
        <w:rPr>
          <w:rFonts w:ascii="Times New Roman" w:hAnsi="Times New Roman"/>
          <w:b/>
          <w:bCs/>
          <w:sz w:val="24"/>
          <w:szCs w:val="24"/>
          <w:lang w:val="sk-SK"/>
        </w:rPr>
      </w:pPr>
      <w:r w:rsidRPr="0066196E">
        <w:rPr>
          <w:rFonts w:ascii="Times New Roman" w:hAnsi="Times New Roman"/>
          <w:b/>
          <w:bCs/>
          <w:sz w:val="24"/>
          <w:szCs w:val="24"/>
          <w:lang w:val="sk-SK"/>
        </w:rPr>
        <w:t>PRÍBEHY V ZRKADLE</w:t>
      </w:r>
    </w:p>
    <w:p w:rsidR="002B16CB" w:rsidRPr="00F5086C" w:rsidRDefault="00F5086C" w:rsidP="00F5086C">
      <w:pPr>
        <w:spacing w:line="240" w:lineRule="atLeast"/>
      </w:pPr>
      <w:r w:rsidRPr="0066196E">
        <w:rPr>
          <w:rStyle w:val="date"/>
        </w:rPr>
        <w:t xml:space="preserve">premiéra </w:t>
      </w:r>
      <w:r w:rsidR="002B16CB" w:rsidRPr="0066196E">
        <w:rPr>
          <w:rStyle w:val="date"/>
        </w:rPr>
        <w:t xml:space="preserve">7. február 2015 </w:t>
      </w:r>
    </w:p>
    <w:p w:rsidR="002B16CB" w:rsidRPr="0066196E" w:rsidRDefault="002B16CB" w:rsidP="002B16CB">
      <w:pPr>
        <w:pStyle w:val="Standard"/>
        <w:spacing w:after="0" w:line="240" w:lineRule="auto"/>
        <w:rPr>
          <w:rFonts w:ascii="Times New Roman" w:hAnsi="Times New Roman"/>
          <w:b/>
          <w:sz w:val="24"/>
          <w:szCs w:val="24"/>
          <w:lang w:val="sk-SK"/>
        </w:rPr>
      </w:pPr>
      <w:r w:rsidRPr="0066196E">
        <w:rPr>
          <w:rFonts w:ascii="Times New Roman" w:hAnsi="Times New Roman"/>
          <w:b/>
          <w:sz w:val="24"/>
          <w:szCs w:val="24"/>
          <w:lang w:val="sk-SK"/>
        </w:rPr>
        <w:t>Tri jednoaktovky známych európskych autorov:</w:t>
      </w:r>
    </w:p>
    <w:p w:rsidR="002B16CB" w:rsidRPr="0066196E" w:rsidRDefault="002B16CB" w:rsidP="002B16CB">
      <w:pPr>
        <w:pStyle w:val="Standard"/>
        <w:spacing w:after="0" w:line="240" w:lineRule="auto"/>
        <w:rPr>
          <w:rFonts w:ascii="Times New Roman" w:hAnsi="Times New Roman"/>
          <w:sz w:val="24"/>
          <w:szCs w:val="24"/>
          <w:lang w:val="sk-SK"/>
        </w:rPr>
      </w:pPr>
      <w:r w:rsidRPr="0066196E">
        <w:rPr>
          <w:rFonts w:ascii="Times New Roman" w:hAnsi="Times New Roman"/>
          <w:sz w:val="24"/>
          <w:szCs w:val="24"/>
          <w:lang w:val="sk-SK"/>
        </w:rPr>
        <w:t>A.Strindberg: SLEČNA JÚLIA</w:t>
      </w:r>
    </w:p>
    <w:p w:rsidR="002B16CB" w:rsidRPr="0066196E" w:rsidRDefault="002B16CB" w:rsidP="002B16CB">
      <w:pPr>
        <w:pStyle w:val="Standard"/>
        <w:spacing w:after="0" w:line="240" w:lineRule="auto"/>
        <w:rPr>
          <w:rFonts w:ascii="Times New Roman" w:hAnsi="Times New Roman"/>
          <w:sz w:val="24"/>
          <w:szCs w:val="24"/>
          <w:lang w:val="sk-SK"/>
        </w:rPr>
      </w:pPr>
      <w:r w:rsidRPr="0066196E">
        <w:rPr>
          <w:rFonts w:ascii="Times New Roman" w:hAnsi="Times New Roman"/>
          <w:sz w:val="24"/>
          <w:szCs w:val="24"/>
          <w:lang w:val="sk-SK"/>
        </w:rPr>
        <w:t>J.Genet: SLÚŽKY</w:t>
      </w:r>
    </w:p>
    <w:p w:rsidR="002B16CB" w:rsidRPr="0066196E" w:rsidRDefault="002B16CB" w:rsidP="002B16CB">
      <w:pPr>
        <w:pStyle w:val="Standard"/>
        <w:spacing w:after="0" w:line="240" w:lineRule="auto"/>
        <w:rPr>
          <w:rFonts w:ascii="Times New Roman" w:hAnsi="Times New Roman"/>
          <w:sz w:val="24"/>
          <w:szCs w:val="24"/>
          <w:lang w:val="sk-SK"/>
        </w:rPr>
      </w:pPr>
      <w:r w:rsidRPr="0066196E">
        <w:rPr>
          <w:rFonts w:ascii="Times New Roman" w:hAnsi="Times New Roman"/>
          <w:sz w:val="24"/>
          <w:szCs w:val="24"/>
          <w:lang w:val="sk-SK"/>
        </w:rPr>
        <w:t>G.Carbunariu: STOP THE TEMPO</w:t>
      </w:r>
    </w:p>
    <w:p w:rsidR="002B16CB" w:rsidRPr="0066196E" w:rsidRDefault="002B16CB" w:rsidP="002B16CB">
      <w:pPr>
        <w:pStyle w:val="Standard"/>
        <w:spacing w:after="0" w:line="240" w:lineRule="auto"/>
        <w:rPr>
          <w:rFonts w:ascii="Times New Roman" w:hAnsi="Times New Roman"/>
          <w:b/>
          <w:sz w:val="24"/>
          <w:szCs w:val="24"/>
          <w:lang w:val="sk-SK"/>
        </w:rPr>
      </w:pPr>
      <w:r w:rsidRPr="0066196E">
        <w:rPr>
          <w:rFonts w:ascii="Times New Roman" w:hAnsi="Times New Roman"/>
          <w:b/>
          <w:sz w:val="24"/>
          <w:szCs w:val="24"/>
          <w:lang w:val="sk-SK"/>
        </w:rPr>
        <w:t xml:space="preserve">Réžia: </w:t>
      </w:r>
      <w:r w:rsidRPr="0066196E">
        <w:rPr>
          <w:rFonts w:ascii="Times New Roman" w:hAnsi="Times New Roman"/>
          <w:sz w:val="24"/>
          <w:szCs w:val="24"/>
          <w:lang w:val="sk-SK"/>
        </w:rPr>
        <w:t>Štefan</w:t>
      </w:r>
      <w:r w:rsidRPr="0066196E">
        <w:rPr>
          <w:rFonts w:ascii="Times New Roman" w:hAnsi="Times New Roman"/>
          <w:b/>
          <w:sz w:val="24"/>
          <w:szCs w:val="24"/>
          <w:lang w:val="sk-SK"/>
        </w:rPr>
        <w:t xml:space="preserve"> </w:t>
      </w:r>
      <w:r w:rsidRPr="0066196E">
        <w:rPr>
          <w:rFonts w:ascii="Times New Roman" w:hAnsi="Times New Roman"/>
          <w:sz w:val="24"/>
          <w:szCs w:val="24"/>
          <w:lang w:val="sk-SK"/>
        </w:rPr>
        <w:t>Korenči</w:t>
      </w:r>
    </w:p>
    <w:p w:rsidR="002B16CB" w:rsidRPr="0066196E" w:rsidRDefault="002B16CB" w:rsidP="002B16CB">
      <w:pPr>
        <w:pStyle w:val="Standard"/>
        <w:spacing w:after="0" w:line="240" w:lineRule="auto"/>
        <w:rPr>
          <w:rFonts w:ascii="Times New Roman" w:hAnsi="Times New Roman"/>
          <w:iCs/>
          <w:sz w:val="24"/>
          <w:szCs w:val="24"/>
          <w:lang w:val="sk-SK"/>
        </w:rPr>
      </w:pPr>
      <w:r w:rsidRPr="0066196E">
        <w:rPr>
          <w:rFonts w:ascii="Times New Roman" w:hAnsi="Times New Roman"/>
          <w:iCs/>
          <w:sz w:val="24"/>
          <w:szCs w:val="24"/>
          <w:lang w:val="sk-SK"/>
        </w:rPr>
        <w:t>Účinkujúci: študenti  5.ročníka hudobno</w:t>
      </w:r>
      <w:r w:rsidR="00F5086C">
        <w:rPr>
          <w:rFonts w:ascii="Times New Roman" w:hAnsi="Times New Roman"/>
          <w:iCs/>
          <w:sz w:val="24"/>
          <w:szCs w:val="24"/>
          <w:lang w:val="sk-SK"/>
        </w:rPr>
        <w:t>-</w:t>
      </w:r>
      <w:r w:rsidRPr="0066196E">
        <w:rPr>
          <w:rFonts w:ascii="Times New Roman" w:hAnsi="Times New Roman"/>
          <w:iCs/>
          <w:sz w:val="24"/>
          <w:szCs w:val="24"/>
          <w:lang w:val="sk-SK"/>
        </w:rPr>
        <w:t>dramatického odboru Konzervatória v Bratislave.</w:t>
      </w:r>
    </w:p>
    <w:p w:rsidR="002B16CB" w:rsidRPr="0066196E" w:rsidRDefault="002B16CB" w:rsidP="002B16CB">
      <w:pPr>
        <w:spacing w:line="240" w:lineRule="atLeast"/>
      </w:pPr>
    </w:p>
    <w:p w:rsidR="002B16CB" w:rsidRPr="0066196E" w:rsidRDefault="002B16CB" w:rsidP="002B16CB">
      <w:pPr>
        <w:spacing w:line="240" w:lineRule="atLeast"/>
        <w:rPr>
          <w:rStyle w:val="date"/>
        </w:rPr>
      </w:pPr>
    </w:p>
    <w:p w:rsidR="002B16CB" w:rsidRPr="00BA0AA5" w:rsidRDefault="002B16CB" w:rsidP="002B16CB">
      <w:pPr>
        <w:pBdr>
          <w:top w:val="single" w:sz="4" w:space="1" w:color="auto"/>
          <w:left w:val="single" w:sz="4" w:space="4" w:color="auto"/>
          <w:bottom w:val="single" w:sz="4" w:space="1" w:color="auto"/>
          <w:right w:val="single" w:sz="4" w:space="4" w:color="auto"/>
        </w:pBdr>
        <w:rPr>
          <w:b/>
          <w:lang w:val="cs-CZ"/>
        </w:rPr>
      </w:pPr>
      <w:r w:rsidRPr="00BA0AA5">
        <w:rPr>
          <w:b/>
          <w:lang w:val="cs-CZ"/>
        </w:rPr>
        <w:t xml:space="preserve">DOM KULTÚRY – ZRKADLOVÝ HÁJ </w:t>
      </w:r>
    </w:p>
    <w:p w:rsidR="002B16CB" w:rsidRPr="0066196E" w:rsidRDefault="002B16CB" w:rsidP="002B16CB">
      <w:pPr>
        <w:rPr>
          <w:lang w:val="cs-CZ"/>
        </w:rPr>
      </w:pPr>
    </w:p>
    <w:p w:rsidR="002B16CB" w:rsidRPr="00BA0AA5" w:rsidRDefault="002B16CB" w:rsidP="002B16CB">
      <w:pPr>
        <w:spacing w:line="240" w:lineRule="atLeast"/>
        <w:rPr>
          <w:rStyle w:val="date"/>
          <w:b/>
        </w:rPr>
      </w:pPr>
      <w:r w:rsidRPr="00BA0AA5">
        <w:rPr>
          <w:rStyle w:val="date"/>
          <w:b/>
        </w:rPr>
        <w:t>WOLFGANG AMADEUS MOZART</w:t>
      </w:r>
      <w:r w:rsidR="00F5086C">
        <w:rPr>
          <w:rStyle w:val="date"/>
          <w:b/>
        </w:rPr>
        <w:t>:</w:t>
      </w:r>
      <w:r w:rsidRPr="00BA0AA5">
        <w:rPr>
          <w:rStyle w:val="date"/>
          <w:b/>
        </w:rPr>
        <w:t xml:space="preserve"> ČAROVNÁ FLAUTA</w:t>
      </w:r>
    </w:p>
    <w:p w:rsidR="002B16CB" w:rsidRPr="0066196E" w:rsidRDefault="002B16CB" w:rsidP="002B16CB">
      <w:pPr>
        <w:spacing w:line="240" w:lineRule="atLeast"/>
        <w:rPr>
          <w:rStyle w:val="date"/>
        </w:rPr>
      </w:pPr>
      <w:r w:rsidRPr="0066196E">
        <w:rPr>
          <w:rStyle w:val="date"/>
        </w:rPr>
        <w:lastRenderedPageBreak/>
        <w:t xml:space="preserve">19. a 20. február 2015 19,00 hod. </w:t>
      </w:r>
    </w:p>
    <w:p w:rsidR="002B16CB" w:rsidRPr="0066196E" w:rsidRDefault="002B16CB" w:rsidP="002B16CB">
      <w:pPr>
        <w:rPr>
          <w:lang w:val="cs-CZ"/>
        </w:rPr>
      </w:pPr>
    </w:p>
    <w:p w:rsidR="002B16CB" w:rsidRPr="0066196E" w:rsidRDefault="002B16CB" w:rsidP="002B16CB">
      <w:pPr>
        <w:rPr>
          <w:lang w:val="cs-CZ"/>
        </w:rPr>
      </w:pPr>
    </w:p>
    <w:p w:rsidR="002B16CB" w:rsidRPr="0066196E" w:rsidRDefault="002B16CB" w:rsidP="002B16CB">
      <w:pPr>
        <w:rPr>
          <w:lang w:val="cs-CZ"/>
        </w:rPr>
      </w:pPr>
      <w:r w:rsidRPr="0066196E">
        <w:rPr>
          <w:lang w:val="cs-CZ"/>
        </w:rPr>
        <w:t xml:space="preserve">Operné štúdio speváckeho odboru  naštudovalo v nemeckom origináli operu </w:t>
      </w:r>
      <w:r w:rsidRPr="0066196E">
        <w:rPr>
          <w:i/>
          <w:lang w:val="cs-CZ"/>
        </w:rPr>
        <w:t>Čarovná flauta</w:t>
      </w:r>
      <w:r w:rsidRPr="0066196E">
        <w:rPr>
          <w:lang w:val="cs-CZ"/>
        </w:rPr>
        <w:t xml:space="preserve"> Wolfganga Amadea Mozarta,  pod vedením pedagógov speváckeho oddelenia s klavírnym sprievodom. V postave Královnej noci hosťo</w:t>
      </w:r>
      <w:r w:rsidR="00FF1D94">
        <w:rPr>
          <w:lang w:val="cs-CZ"/>
        </w:rPr>
        <w:t>vala v predstaveniach sólistka O</w:t>
      </w:r>
      <w:r w:rsidRPr="0066196E">
        <w:rPr>
          <w:lang w:val="cs-CZ"/>
        </w:rPr>
        <w:t>pery SND v Bratislave Jana Bernáthová, absolventka Konzervatória v Bratislave.</w:t>
      </w:r>
    </w:p>
    <w:p w:rsidR="002B16CB" w:rsidRPr="0066196E" w:rsidRDefault="002B16CB" w:rsidP="002B16CB">
      <w:pPr>
        <w:rPr>
          <w:lang w:val="cs-CZ"/>
        </w:rPr>
      </w:pPr>
    </w:p>
    <w:p w:rsidR="002B16CB" w:rsidRPr="0066196E" w:rsidRDefault="002B16CB" w:rsidP="002B16CB">
      <w:pPr>
        <w:rPr>
          <w:lang w:val="cs-CZ"/>
        </w:rPr>
      </w:pPr>
    </w:p>
    <w:p w:rsidR="002B16CB" w:rsidRPr="0066196E" w:rsidRDefault="002B16CB" w:rsidP="002B16CB">
      <w:pPr>
        <w:rPr>
          <w:lang w:val="cs-CZ"/>
        </w:rPr>
      </w:pPr>
      <w:r w:rsidRPr="0066196E">
        <w:rPr>
          <w:noProof/>
        </w:rPr>
        <w:drawing>
          <wp:inline distT="0" distB="0" distL="0" distR="0">
            <wp:extent cx="4679950" cy="4679950"/>
            <wp:effectExtent l="19050" t="0" r="6350" b="0"/>
            <wp:docPr id="3" name="Obrázok 1" descr="buletin flau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uletin flauta-1"/>
                    <pic:cNvPicPr>
                      <a:picLocks noChangeAspect="1" noChangeArrowheads="1"/>
                    </pic:cNvPicPr>
                  </pic:nvPicPr>
                  <pic:blipFill>
                    <a:blip r:embed="rId12"/>
                    <a:srcRect/>
                    <a:stretch>
                      <a:fillRect/>
                    </a:stretch>
                  </pic:blipFill>
                  <pic:spPr bwMode="auto">
                    <a:xfrm>
                      <a:off x="0" y="0"/>
                      <a:ext cx="4679950" cy="4679950"/>
                    </a:xfrm>
                    <a:prstGeom prst="rect">
                      <a:avLst/>
                    </a:prstGeom>
                    <a:noFill/>
                    <a:ln w="9525">
                      <a:noFill/>
                      <a:miter lim="800000"/>
                      <a:headEnd/>
                      <a:tailEnd/>
                    </a:ln>
                  </pic:spPr>
                </pic:pic>
              </a:graphicData>
            </a:graphic>
          </wp:inline>
        </w:drawing>
      </w:r>
    </w:p>
    <w:p w:rsidR="002B16CB" w:rsidRPr="0066196E" w:rsidRDefault="002B16CB" w:rsidP="002B16CB">
      <w:pPr>
        <w:rPr>
          <w:lang w:val="cs-CZ"/>
        </w:rPr>
      </w:pPr>
    </w:p>
    <w:p w:rsidR="002B16CB" w:rsidRPr="0066196E" w:rsidRDefault="002B16CB" w:rsidP="002B16CB">
      <w:pPr>
        <w:spacing w:line="240" w:lineRule="atLeast"/>
        <w:rPr>
          <w:rStyle w:val="date"/>
        </w:rPr>
      </w:pPr>
    </w:p>
    <w:p w:rsidR="002B16CB" w:rsidRPr="0066196E" w:rsidRDefault="002B16CB" w:rsidP="002B16CB">
      <w:pPr>
        <w:spacing w:line="240" w:lineRule="atLeast"/>
        <w:rPr>
          <w:rStyle w:val="date"/>
        </w:rPr>
      </w:pPr>
    </w:p>
    <w:p w:rsidR="002B16CB" w:rsidRPr="0066196E" w:rsidRDefault="002B16CB" w:rsidP="002B16CB">
      <w:pPr>
        <w:spacing w:line="240" w:lineRule="atLeast"/>
        <w:rPr>
          <w:rStyle w:val="date"/>
        </w:rPr>
      </w:pPr>
    </w:p>
    <w:p w:rsidR="00FF1D94" w:rsidRDefault="00FF1D94" w:rsidP="002B16CB">
      <w:pPr>
        <w:pBdr>
          <w:top w:val="single" w:sz="4" w:space="1" w:color="auto"/>
          <w:left w:val="single" w:sz="4" w:space="4" w:color="auto"/>
          <w:bottom w:val="single" w:sz="4" w:space="1" w:color="auto"/>
          <w:right w:val="single" w:sz="4" w:space="4" w:color="auto"/>
        </w:pBdr>
        <w:spacing w:line="240" w:lineRule="atLeast"/>
        <w:rPr>
          <w:rStyle w:val="date"/>
          <w:b/>
        </w:rPr>
      </w:pPr>
    </w:p>
    <w:p w:rsidR="00FF1D94" w:rsidRDefault="00FF1D94" w:rsidP="002B16CB">
      <w:pPr>
        <w:pBdr>
          <w:top w:val="single" w:sz="4" w:space="1" w:color="auto"/>
          <w:left w:val="single" w:sz="4" w:space="4" w:color="auto"/>
          <w:bottom w:val="single" w:sz="4" w:space="1" w:color="auto"/>
          <w:right w:val="single" w:sz="4" w:space="4" w:color="auto"/>
        </w:pBdr>
        <w:spacing w:line="240" w:lineRule="atLeast"/>
        <w:rPr>
          <w:rStyle w:val="date"/>
          <w:b/>
        </w:rPr>
      </w:pPr>
      <w:r>
        <w:rPr>
          <w:rStyle w:val="date"/>
          <w:b/>
        </w:rPr>
        <w:t>SLOVENSKÁ FILHARMÓNIA</w:t>
      </w:r>
    </w:p>
    <w:p w:rsidR="002B16CB" w:rsidRPr="001C3538" w:rsidRDefault="00FF1D94" w:rsidP="002B16CB">
      <w:pPr>
        <w:pBdr>
          <w:top w:val="single" w:sz="4" w:space="1" w:color="auto"/>
          <w:left w:val="single" w:sz="4" w:space="4" w:color="auto"/>
          <w:bottom w:val="single" w:sz="4" w:space="1" w:color="auto"/>
          <w:right w:val="single" w:sz="4" w:space="4" w:color="auto"/>
        </w:pBdr>
        <w:spacing w:line="240" w:lineRule="atLeast"/>
        <w:rPr>
          <w:rStyle w:val="date"/>
          <w:b/>
        </w:rPr>
      </w:pPr>
      <w:r>
        <w:rPr>
          <w:rStyle w:val="date"/>
          <w:b/>
        </w:rPr>
        <w:t xml:space="preserve">Koncertná sieň Slovenskej filharmónie, </w:t>
      </w:r>
      <w:r w:rsidR="002B16CB" w:rsidRPr="0066196E">
        <w:rPr>
          <w:rStyle w:val="date"/>
          <w:b/>
        </w:rPr>
        <w:t>Reduta</w:t>
      </w:r>
    </w:p>
    <w:p w:rsidR="002B16CB" w:rsidRPr="0066196E" w:rsidRDefault="002B16CB" w:rsidP="002B16CB">
      <w:pPr>
        <w:pBdr>
          <w:top w:val="single" w:sz="4" w:space="1" w:color="auto"/>
          <w:left w:val="single" w:sz="4" w:space="4" w:color="auto"/>
          <w:bottom w:val="single" w:sz="4" w:space="1" w:color="auto"/>
          <w:right w:val="single" w:sz="4" w:space="4" w:color="auto"/>
        </w:pBdr>
        <w:spacing w:line="240" w:lineRule="atLeast"/>
        <w:rPr>
          <w:rStyle w:val="date"/>
        </w:rPr>
      </w:pPr>
    </w:p>
    <w:p w:rsidR="002B16CB" w:rsidRPr="0066196E" w:rsidRDefault="002B16CB" w:rsidP="002B16CB">
      <w:pPr>
        <w:spacing w:line="240" w:lineRule="atLeast"/>
        <w:rPr>
          <w:rStyle w:val="date"/>
        </w:rPr>
      </w:pPr>
    </w:p>
    <w:p w:rsidR="002B16CB" w:rsidRPr="00FF1D94" w:rsidRDefault="002B16CB" w:rsidP="002B16CB">
      <w:pPr>
        <w:spacing w:line="240" w:lineRule="atLeast"/>
        <w:rPr>
          <w:b/>
        </w:rPr>
      </w:pPr>
      <w:r w:rsidRPr="00FF1D94">
        <w:rPr>
          <w:b/>
        </w:rPr>
        <w:t xml:space="preserve">KONCERT SYMFONICKÉHO ORCHESTRA, </w:t>
      </w:r>
    </w:p>
    <w:p w:rsidR="002B16CB" w:rsidRPr="0066196E" w:rsidRDefault="002B16CB" w:rsidP="002B16CB">
      <w:pPr>
        <w:spacing w:line="240" w:lineRule="atLeast"/>
      </w:pPr>
      <w:r w:rsidRPr="00FF1D94">
        <w:rPr>
          <w:b/>
        </w:rPr>
        <w:t>SPEVÁCKEHO ZBORU A SÓLISTOV KONZERVATÓRIA</w:t>
      </w:r>
    </w:p>
    <w:p w:rsidR="002B16CB" w:rsidRPr="0066196E" w:rsidRDefault="002B16CB" w:rsidP="002B16CB">
      <w:pPr>
        <w:spacing w:line="240" w:lineRule="atLeast"/>
        <w:rPr>
          <w:rStyle w:val="date"/>
        </w:rPr>
      </w:pPr>
    </w:p>
    <w:p w:rsidR="002B16CB" w:rsidRPr="0066196E" w:rsidRDefault="002B16CB" w:rsidP="002B16CB">
      <w:pPr>
        <w:spacing w:line="240" w:lineRule="atLeast"/>
      </w:pPr>
      <w:r w:rsidRPr="0066196E">
        <w:rPr>
          <w:rStyle w:val="date"/>
        </w:rPr>
        <w:t>11. marec 2015, 18:00</w:t>
      </w:r>
      <w:r w:rsidRPr="0066196E">
        <w:t xml:space="preserve"> hod. </w:t>
      </w:r>
    </w:p>
    <w:p w:rsidR="002B16CB" w:rsidRPr="0066196E" w:rsidRDefault="002B16CB" w:rsidP="002B16CB">
      <w:pPr>
        <w:spacing w:line="240" w:lineRule="atLeast"/>
      </w:pPr>
    </w:p>
    <w:p w:rsidR="002B16CB" w:rsidRPr="0066196E" w:rsidRDefault="002B16CB" w:rsidP="002B16CB">
      <w:pPr>
        <w:spacing w:line="240" w:lineRule="atLeast"/>
      </w:pPr>
    </w:p>
    <w:p w:rsidR="0099343D" w:rsidRDefault="0099343D" w:rsidP="002B16CB">
      <w:pPr>
        <w:spacing w:line="240" w:lineRule="atLeast"/>
        <w:rPr>
          <w:lang w:val="de-DE"/>
        </w:rPr>
      </w:pPr>
      <w:r>
        <w:rPr>
          <w:lang w:val="de-DE"/>
        </w:rPr>
        <w:t>Program:</w:t>
      </w:r>
    </w:p>
    <w:p w:rsidR="002B16CB" w:rsidRPr="0066196E" w:rsidRDefault="002B16CB" w:rsidP="002B16CB">
      <w:pPr>
        <w:spacing w:line="240" w:lineRule="atLeast"/>
        <w:rPr>
          <w:lang w:val="de-DE"/>
        </w:rPr>
      </w:pPr>
      <w:r w:rsidRPr="0066196E">
        <w:rPr>
          <w:lang w:val="de-DE"/>
        </w:rPr>
        <w:lastRenderedPageBreak/>
        <w:t>Georg Friedrich Händel</w:t>
      </w:r>
      <w:r w:rsidR="00D05214">
        <w:rPr>
          <w:lang w:val="de-DE"/>
        </w:rPr>
        <w:t>:</w:t>
      </w:r>
      <w:r w:rsidRPr="0066196E">
        <w:rPr>
          <w:lang w:val="de-DE"/>
        </w:rPr>
        <w:t xml:space="preserve"> Korunovačný antem č. 2</w:t>
      </w:r>
    </w:p>
    <w:p w:rsidR="002B16CB" w:rsidRPr="0066196E" w:rsidRDefault="002B16CB" w:rsidP="002B16CB">
      <w:pPr>
        <w:spacing w:line="240" w:lineRule="atLeast"/>
        <w:rPr>
          <w:lang w:val="de-DE"/>
        </w:rPr>
      </w:pPr>
      <w:r w:rsidRPr="0066196E">
        <w:rPr>
          <w:lang w:val="de-DE"/>
        </w:rPr>
        <w:t>Franz Liszt</w:t>
      </w:r>
      <w:r w:rsidR="00D05214">
        <w:rPr>
          <w:lang w:val="de-DE"/>
        </w:rPr>
        <w:t>:</w:t>
      </w:r>
      <w:r w:rsidRPr="0066196E">
        <w:rPr>
          <w:lang w:val="de-DE"/>
        </w:rPr>
        <w:t xml:space="preserve"> Koncert pre klavír a orchester č. 1 Es dur</w:t>
      </w:r>
    </w:p>
    <w:p w:rsidR="002B16CB" w:rsidRPr="0066196E" w:rsidRDefault="002B16CB" w:rsidP="002B16CB">
      <w:pPr>
        <w:spacing w:line="240" w:lineRule="atLeast"/>
        <w:rPr>
          <w:lang w:val="en-US"/>
        </w:rPr>
      </w:pPr>
      <w:r w:rsidRPr="0066196E">
        <w:rPr>
          <w:lang w:val="en-US"/>
        </w:rPr>
        <w:t>Carl Maria von Weber</w:t>
      </w:r>
      <w:r w:rsidR="00D05214">
        <w:rPr>
          <w:lang w:val="en-US"/>
        </w:rPr>
        <w:t>:</w:t>
      </w:r>
      <w:r w:rsidRPr="0066196E">
        <w:rPr>
          <w:lang w:val="en-US"/>
        </w:rPr>
        <w:t xml:space="preserve"> Konce</w:t>
      </w:r>
      <w:r w:rsidRPr="0066196E">
        <w:t>rt pre klarinet a orchester č. 1 f mol</w:t>
      </w:r>
    </w:p>
    <w:p w:rsidR="002B16CB" w:rsidRPr="0066196E" w:rsidRDefault="002B16CB" w:rsidP="002B16CB">
      <w:pPr>
        <w:spacing w:line="240" w:lineRule="atLeast"/>
      </w:pPr>
      <w:r w:rsidRPr="0066196E">
        <w:t>Eugen Suchoň</w:t>
      </w:r>
      <w:r w:rsidR="00D05214">
        <w:t>:</w:t>
      </w:r>
      <w:r w:rsidRPr="0066196E">
        <w:t xml:space="preserve"> Sinfonietta rustica</w:t>
      </w:r>
    </w:p>
    <w:p w:rsidR="002B16CB" w:rsidRPr="0066196E" w:rsidRDefault="002B16CB" w:rsidP="002B16CB">
      <w:pPr>
        <w:spacing w:line="240" w:lineRule="atLeast"/>
        <w:rPr>
          <w:rStyle w:val="date"/>
        </w:rPr>
      </w:pPr>
      <w:r w:rsidRPr="0066196E">
        <w:rPr>
          <w:rStyle w:val="date"/>
        </w:rPr>
        <w:t>Sólisti</w:t>
      </w:r>
      <w:r w:rsidR="0099343D">
        <w:rPr>
          <w:rStyle w:val="date"/>
        </w:rPr>
        <w:t>:</w:t>
      </w:r>
    </w:p>
    <w:p w:rsidR="002B16CB" w:rsidRPr="0066196E" w:rsidRDefault="00D05214" w:rsidP="002B16CB">
      <w:pPr>
        <w:spacing w:line="240" w:lineRule="atLeast"/>
        <w:rPr>
          <w:rStyle w:val="date"/>
        </w:rPr>
      </w:pPr>
      <w:r>
        <w:rPr>
          <w:rStyle w:val="date"/>
        </w:rPr>
        <w:t>Miloš Biháry, klavír, Martin Adámek, k</w:t>
      </w:r>
      <w:r w:rsidR="002B16CB" w:rsidRPr="0066196E">
        <w:rPr>
          <w:rStyle w:val="date"/>
        </w:rPr>
        <w:t>larinet</w:t>
      </w:r>
    </w:p>
    <w:p w:rsidR="002B16CB" w:rsidRPr="0066196E" w:rsidRDefault="00D05214" w:rsidP="002B16CB">
      <w:pPr>
        <w:spacing w:line="240" w:lineRule="atLeast"/>
        <w:rPr>
          <w:rStyle w:val="date"/>
        </w:rPr>
      </w:pPr>
      <w:r>
        <w:rPr>
          <w:rStyle w:val="date"/>
        </w:rPr>
        <w:t xml:space="preserve">Zbormajsterka Mgr. Iveta Weis </w:t>
      </w:r>
      <w:r w:rsidR="002B16CB" w:rsidRPr="0066196E">
        <w:rPr>
          <w:rStyle w:val="date"/>
        </w:rPr>
        <w:t>Viskupová</w:t>
      </w:r>
    </w:p>
    <w:p w:rsidR="002B16CB" w:rsidRPr="0066196E" w:rsidRDefault="002B16CB" w:rsidP="002B16CB">
      <w:pPr>
        <w:spacing w:line="240" w:lineRule="atLeast"/>
        <w:rPr>
          <w:rStyle w:val="date"/>
          <w:lang w:val="de-DE"/>
        </w:rPr>
      </w:pPr>
      <w:r w:rsidRPr="0066196E">
        <w:rPr>
          <w:rStyle w:val="date"/>
          <w:lang w:val="de-DE"/>
        </w:rPr>
        <w:t>Dirigent Mgr. art. Juraj Jartim, ArtD.</w:t>
      </w:r>
    </w:p>
    <w:p w:rsidR="002B16CB" w:rsidRPr="0066196E" w:rsidRDefault="002B16CB" w:rsidP="002B16CB">
      <w:pPr>
        <w:spacing w:line="240" w:lineRule="atLeast"/>
        <w:rPr>
          <w:rStyle w:val="date"/>
          <w:lang w:val="de-DE"/>
        </w:rPr>
      </w:pPr>
    </w:p>
    <w:p w:rsidR="002B16CB" w:rsidRPr="0066196E" w:rsidRDefault="002B16CB" w:rsidP="002B16CB">
      <w:pPr>
        <w:spacing w:line="240" w:lineRule="atLeast"/>
        <w:rPr>
          <w:rStyle w:val="date"/>
          <w:lang w:val="de-DE"/>
        </w:rPr>
      </w:pPr>
    </w:p>
    <w:p w:rsidR="0099343D" w:rsidRDefault="0099343D" w:rsidP="002B16CB">
      <w:pPr>
        <w:pBdr>
          <w:top w:val="single" w:sz="4" w:space="1" w:color="auto"/>
          <w:left w:val="single" w:sz="4" w:space="4" w:color="auto"/>
          <w:bottom w:val="single" w:sz="4" w:space="1" w:color="auto"/>
          <w:right w:val="single" w:sz="4" w:space="4" w:color="auto"/>
        </w:pBdr>
        <w:spacing w:line="240" w:lineRule="atLeast"/>
        <w:rPr>
          <w:rStyle w:val="date"/>
          <w:b/>
          <w:lang w:val="de-DE"/>
        </w:rPr>
      </w:pPr>
      <w:r>
        <w:rPr>
          <w:rStyle w:val="date"/>
          <w:b/>
          <w:lang w:val="de-DE"/>
        </w:rPr>
        <w:t>SLOVENSKÁ FILHARMÓNIA</w:t>
      </w:r>
      <w:r w:rsidR="002B16CB" w:rsidRPr="0066196E">
        <w:rPr>
          <w:rStyle w:val="date"/>
          <w:b/>
          <w:lang w:val="de-DE"/>
        </w:rPr>
        <w:t xml:space="preserve"> </w:t>
      </w:r>
    </w:p>
    <w:p w:rsidR="002B16CB" w:rsidRPr="0066196E" w:rsidRDefault="0099343D" w:rsidP="002B16CB">
      <w:pPr>
        <w:pBdr>
          <w:top w:val="single" w:sz="4" w:space="1" w:color="auto"/>
          <w:left w:val="single" w:sz="4" w:space="4" w:color="auto"/>
          <w:bottom w:val="single" w:sz="4" w:space="1" w:color="auto"/>
          <w:right w:val="single" w:sz="4" w:space="4" w:color="auto"/>
        </w:pBdr>
        <w:spacing w:line="240" w:lineRule="atLeast"/>
        <w:rPr>
          <w:rStyle w:val="date"/>
          <w:b/>
          <w:lang w:val="de-DE"/>
        </w:rPr>
      </w:pPr>
      <w:r w:rsidRPr="0066196E">
        <w:rPr>
          <w:rStyle w:val="date"/>
          <w:b/>
          <w:lang w:val="de-DE"/>
        </w:rPr>
        <w:t>Moyzesova sieň</w:t>
      </w:r>
    </w:p>
    <w:p w:rsidR="002B16CB" w:rsidRPr="0066196E" w:rsidRDefault="002B16CB" w:rsidP="002B16CB">
      <w:pPr>
        <w:spacing w:line="240" w:lineRule="atLeast"/>
        <w:rPr>
          <w:rStyle w:val="date"/>
          <w:lang w:val="de-DE"/>
        </w:rPr>
      </w:pPr>
    </w:p>
    <w:p w:rsidR="002B16CB" w:rsidRPr="0099343D" w:rsidRDefault="002B16CB" w:rsidP="002B16CB">
      <w:pPr>
        <w:spacing w:line="240" w:lineRule="atLeast"/>
        <w:rPr>
          <w:rStyle w:val="date"/>
          <w:b/>
          <w:lang w:val="de-DE"/>
        </w:rPr>
      </w:pPr>
      <w:r w:rsidRPr="0099343D">
        <w:rPr>
          <w:rStyle w:val="date"/>
          <w:b/>
          <w:lang w:val="de-DE"/>
        </w:rPr>
        <w:t>OPERNÉ ÁRIE V GALÉRII</w:t>
      </w:r>
    </w:p>
    <w:p w:rsidR="002B16CB" w:rsidRPr="0066196E" w:rsidRDefault="002B16CB" w:rsidP="002B16CB">
      <w:pPr>
        <w:spacing w:line="240" w:lineRule="atLeast"/>
        <w:rPr>
          <w:rStyle w:val="date"/>
          <w:lang w:val="de-DE"/>
        </w:rPr>
      </w:pPr>
      <w:r w:rsidRPr="0066196E">
        <w:rPr>
          <w:rStyle w:val="date"/>
          <w:lang w:val="de-DE"/>
        </w:rPr>
        <w:t xml:space="preserve">26. marec 2015 o 18,00 hod.  </w:t>
      </w:r>
    </w:p>
    <w:p w:rsidR="002B16CB" w:rsidRPr="0066196E" w:rsidRDefault="002B16CB" w:rsidP="002B16CB">
      <w:pPr>
        <w:jc w:val="both"/>
        <w:rPr>
          <w:lang w:val="cs-CZ"/>
        </w:rPr>
      </w:pPr>
    </w:p>
    <w:p w:rsidR="002B16CB" w:rsidRPr="0066196E" w:rsidRDefault="002B16CB" w:rsidP="002B16CB">
      <w:pPr>
        <w:ind w:right="-340"/>
        <w:jc w:val="both"/>
        <w:rPr>
          <w:lang w:val="cs-CZ"/>
        </w:rPr>
      </w:pPr>
      <w:r w:rsidRPr="0066196E">
        <w:rPr>
          <w:lang w:val="cs-CZ"/>
        </w:rPr>
        <w:t xml:space="preserve">Pri príležitosti 95. výročia založenia Konzervatória zorganizovali pedagógovia speváckeho odboru reprezentatívny vokálny koncert piesní a árií, na ktorom účinkovali svetoznámí slovenskí speváci, absolventi Konzervatória Simona Šaturová – Houda , Dalibor Jenis a Denisa Hamarová a </w:t>
      </w:r>
      <w:r w:rsidR="0099343D">
        <w:rPr>
          <w:lang w:val="cs-CZ"/>
        </w:rPr>
        <w:t xml:space="preserve">predstavili sa aj </w:t>
      </w:r>
      <w:r w:rsidRPr="0066196E">
        <w:rPr>
          <w:lang w:val="cs-CZ"/>
        </w:rPr>
        <w:t xml:space="preserve">súčasní  študenti Konzervatória </w:t>
      </w:r>
    </w:p>
    <w:p w:rsidR="002B16CB" w:rsidRPr="0066196E" w:rsidRDefault="002B16CB" w:rsidP="002B16CB">
      <w:pPr>
        <w:spacing w:line="240" w:lineRule="atLeast"/>
        <w:rPr>
          <w:lang w:val="cs-CZ"/>
        </w:rPr>
      </w:pPr>
    </w:p>
    <w:p w:rsidR="002B16CB" w:rsidRPr="0066196E" w:rsidRDefault="002B16CB" w:rsidP="002B16CB">
      <w:pPr>
        <w:spacing w:line="240" w:lineRule="atLeast"/>
        <w:rPr>
          <w:b/>
          <w:lang w:val="cs-CZ"/>
        </w:rPr>
      </w:pPr>
    </w:p>
    <w:p w:rsidR="002B16CB" w:rsidRPr="0066196E" w:rsidRDefault="002B16CB" w:rsidP="002B16CB">
      <w:pPr>
        <w:pBdr>
          <w:top w:val="single" w:sz="4" w:space="1" w:color="auto"/>
          <w:left w:val="single" w:sz="4" w:space="4" w:color="auto"/>
          <w:bottom w:val="single" w:sz="4" w:space="1" w:color="auto"/>
          <w:right w:val="single" w:sz="4" w:space="4" w:color="auto"/>
        </w:pBdr>
        <w:spacing w:line="240" w:lineRule="atLeast"/>
        <w:rPr>
          <w:b/>
          <w:lang w:val="en-US"/>
        </w:rPr>
      </w:pPr>
      <w:r w:rsidRPr="0066196E">
        <w:rPr>
          <w:b/>
        </w:rPr>
        <w:t>VIVA MUSICA</w:t>
      </w:r>
      <w:r w:rsidR="003F0AA0">
        <w:rPr>
          <w:b/>
        </w:rPr>
        <w:t>! AGENCY</w:t>
      </w:r>
    </w:p>
    <w:p w:rsidR="002B16CB" w:rsidRPr="0066196E" w:rsidRDefault="002B16CB" w:rsidP="002B16CB">
      <w:pPr>
        <w:spacing w:line="240" w:lineRule="atLeast"/>
      </w:pPr>
    </w:p>
    <w:p w:rsidR="002B16CB" w:rsidRPr="003F0AA0" w:rsidRDefault="003F0AA0" w:rsidP="002B16CB">
      <w:pPr>
        <w:spacing w:line="240" w:lineRule="atLeast"/>
        <w:rPr>
          <w:b/>
        </w:rPr>
      </w:pPr>
      <w:r w:rsidRPr="003F0AA0">
        <w:rPr>
          <w:b/>
        </w:rPr>
        <w:t>VIVA KONZERVA!</w:t>
      </w:r>
    </w:p>
    <w:p w:rsidR="00015949" w:rsidRDefault="00015949" w:rsidP="002B16CB">
      <w:pPr>
        <w:spacing w:line="240" w:lineRule="atLeast"/>
      </w:pPr>
    </w:p>
    <w:p w:rsidR="003F0AA0" w:rsidRDefault="003F0AA0" w:rsidP="002B16CB">
      <w:pPr>
        <w:spacing w:line="240" w:lineRule="atLeast"/>
      </w:pPr>
      <w:r>
        <w:t>Otvárací koncert festivalu Viva Musica 2015</w:t>
      </w:r>
      <w:r w:rsidR="002B16CB" w:rsidRPr="0066196E">
        <w:t xml:space="preserve"> a </w:t>
      </w:r>
    </w:p>
    <w:p w:rsidR="002B16CB" w:rsidRPr="0066196E" w:rsidRDefault="003F0AA0" w:rsidP="002B16CB">
      <w:pPr>
        <w:spacing w:line="240" w:lineRule="atLeast"/>
      </w:pPr>
      <w:r>
        <w:t>O</w:t>
      </w:r>
      <w:r w:rsidR="002B16CB" w:rsidRPr="0066196E">
        <w:t>tvárací koncert Hudobného leta</w:t>
      </w:r>
      <w:r>
        <w:t xml:space="preserve"> mesta Bratislavy</w:t>
      </w:r>
    </w:p>
    <w:p w:rsidR="002B16CB" w:rsidRPr="0066196E" w:rsidRDefault="002B16CB" w:rsidP="002B16CB">
      <w:pPr>
        <w:spacing w:line="240" w:lineRule="atLeast"/>
      </w:pPr>
      <w:r w:rsidRPr="0066196E">
        <w:t>Priamy prenos S</w:t>
      </w:r>
      <w:r w:rsidR="003F0AA0">
        <w:t>lovenský rozhlas atelevízia Slovenska, S</w:t>
      </w:r>
      <w:r w:rsidR="00836B15">
        <w:t>TV 2</w:t>
      </w:r>
    </w:p>
    <w:p w:rsidR="00015949" w:rsidRDefault="00015949" w:rsidP="002B16CB">
      <w:pPr>
        <w:spacing w:line="240" w:lineRule="atLeast"/>
      </w:pPr>
    </w:p>
    <w:p w:rsidR="002B16CB" w:rsidRPr="00015949" w:rsidRDefault="002B16CB" w:rsidP="002B16CB">
      <w:pPr>
        <w:spacing w:line="240" w:lineRule="atLeast"/>
      </w:pPr>
      <w:r w:rsidRPr="00015949">
        <w:t>piatok 26. jún 2015, 20:00 hod., Hlavné námestie</w:t>
      </w:r>
      <w:r w:rsidR="00015949">
        <w:t xml:space="preserve"> Bratislavy</w:t>
      </w:r>
      <w:r w:rsidRPr="00015949">
        <w:t xml:space="preserve"> </w:t>
      </w:r>
    </w:p>
    <w:p w:rsidR="002B16CB" w:rsidRPr="0066196E" w:rsidRDefault="002B16CB" w:rsidP="002B16CB">
      <w:pPr>
        <w:pStyle w:val="Nadpis1"/>
        <w:rPr>
          <w:color w:val="auto"/>
        </w:rPr>
      </w:pPr>
    </w:p>
    <w:p w:rsidR="002B16CB" w:rsidRPr="00015949" w:rsidRDefault="002B16CB" w:rsidP="002B16CB">
      <w:pPr>
        <w:pStyle w:val="Nadpis1"/>
        <w:rPr>
          <w:b w:val="0"/>
          <w:color w:val="auto"/>
        </w:rPr>
      </w:pPr>
      <w:r w:rsidRPr="00015949">
        <w:rPr>
          <w:b w:val="0"/>
          <w:color w:val="auto"/>
        </w:rPr>
        <w:t xml:space="preserve">PROGRAM </w:t>
      </w:r>
    </w:p>
    <w:p w:rsidR="002B16CB" w:rsidRPr="0066196E" w:rsidRDefault="002B16CB" w:rsidP="002B16CB">
      <w:pPr>
        <w:rPr>
          <w:b/>
          <w:lang w:val="en-US"/>
        </w:rPr>
      </w:pPr>
    </w:p>
    <w:p w:rsidR="002B16CB" w:rsidRPr="0066196E" w:rsidRDefault="002B16CB" w:rsidP="002B16CB">
      <w:pPr>
        <w:pStyle w:val="Odsekzoznamu"/>
        <w:spacing w:after="0" w:line="240" w:lineRule="auto"/>
        <w:rPr>
          <w:rFonts w:ascii="Times New Roman" w:hAnsi="Times New Roman"/>
          <w:sz w:val="24"/>
          <w:szCs w:val="24"/>
        </w:rPr>
      </w:pPr>
      <w:r w:rsidRPr="0066196E">
        <w:rPr>
          <w:rFonts w:ascii="Times New Roman" w:hAnsi="Times New Roman"/>
          <w:b/>
          <w:sz w:val="24"/>
          <w:szCs w:val="24"/>
        </w:rPr>
        <w:t xml:space="preserve">MODERÁTOR </w:t>
      </w:r>
      <w:r w:rsidRPr="0066196E">
        <w:rPr>
          <w:rFonts w:ascii="Times New Roman" w:hAnsi="Times New Roman"/>
          <w:sz w:val="24"/>
          <w:szCs w:val="24"/>
        </w:rPr>
        <w:t xml:space="preserve"> Robert Roth </w:t>
      </w:r>
    </w:p>
    <w:p w:rsidR="002B16CB" w:rsidRPr="0066196E" w:rsidRDefault="002B16CB" w:rsidP="002B16CB">
      <w:pPr>
        <w:rPr>
          <w:b/>
        </w:rPr>
      </w:pPr>
    </w:p>
    <w:p w:rsidR="002B16CB" w:rsidRPr="0066196E" w:rsidRDefault="002B16CB" w:rsidP="002B16CB">
      <w:pPr>
        <w:rPr>
          <w:b/>
        </w:rPr>
      </w:pPr>
    </w:p>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J</w:t>
      </w:r>
      <w:r w:rsidR="00015949">
        <w:rPr>
          <w:rFonts w:ascii="Times New Roman" w:hAnsi="Times New Roman"/>
          <w:b/>
          <w:sz w:val="24"/>
          <w:szCs w:val="24"/>
        </w:rPr>
        <w:t>uraj</w:t>
      </w:r>
      <w:r w:rsidRPr="0066196E">
        <w:rPr>
          <w:rFonts w:ascii="Times New Roman" w:hAnsi="Times New Roman"/>
          <w:b/>
          <w:sz w:val="24"/>
          <w:szCs w:val="24"/>
        </w:rPr>
        <w:t xml:space="preserve"> Jartim: Fanfára </w:t>
      </w:r>
    </w:p>
    <w:p w:rsidR="002B16CB" w:rsidRPr="0066196E" w:rsidRDefault="002B16CB" w:rsidP="002B16CB">
      <w:pPr>
        <w:pStyle w:val="Odsekzoznamu"/>
        <w:spacing w:after="0" w:line="240" w:lineRule="auto"/>
        <w:rPr>
          <w:rFonts w:ascii="Times New Roman" w:hAnsi="Times New Roman"/>
          <w:sz w:val="24"/>
          <w:szCs w:val="24"/>
        </w:rPr>
      </w:pPr>
      <w:r w:rsidRPr="0066196E">
        <w:rPr>
          <w:rFonts w:ascii="Times New Roman" w:hAnsi="Times New Roman"/>
          <w:sz w:val="24"/>
          <w:szCs w:val="24"/>
        </w:rPr>
        <w:t xml:space="preserve">Juraj Jartim – dirigent </w:t>
      </w:r>
    </w:p>
    <w:p w:rsidR="002B16CB" w:rsidRPr="0066196E" w:rsidRDefault="002B16CB" w:rsidP="002B16CB">
      <w:pPr>
        <w:pStyle w:val="Odsekzoznamu"/>
        <w:spacing w:after="0" w:line="240" w:lineRule="auto"/>
        <w:rPr>
          <w:rFonts w:ascii="Times New Roman" w:hAnsi="Times New Roman"/>
          <w:sz w:val="24"/>
          <w:szCs w:val="24"/>
        </w:rPr>
      </w:pPr>
    </w:p>
    <w:p w:rsidR="002B16CB" w:rsidRPr="0066196E" w:rsidRDefault="002B16CB" w:rsidP="002B16CB">
      <w:pPr>
        <w:pStyle w:val="Odsekzoznamu"/>
        <w:spacing w:after="0" w:line="240" w:lineRule="auto"/>
        <w:rPr>
          <w:rFonts w:ascii="Times New Roman" w:hAnsi="Times New Roman"/>
          <w:sz w:val="24"/>
          <w:szCs w:val="24"/>
        </w:rPr>
      </w:pPr>
    </w:p>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W</w:t>
      </w:r>
      <w:r w:rsidR="00015949">
        <w:rPr>
          <w:rFonts w:ascii="Times New Roman" w:hAnsi="Times New Roman"/>
          <w:b/>
          <w:sz w:val="24"/>
          <w:szCs w:val="24"/>
        </w:rPr>
        <w:t xml:space="preserve">olfgang </w:t>
      </w:r>
      <w:r w:rsidRPr="0066196E">
        <w:rPr>
          <w:rFonts w:ascii="Times New Roman" w:hAnsi="Times New Roman"/>
          <w:b/>
          <w:sz w:val="24"/>
          <w:szCs w:val="24"/>
        </w:rPr>
        <w:t xml:space="preserve"> A</w:t>
      </w:r>
      <w:r w:rsidR="00015949">
        <w:rPr>
          <w:rFonts w:ascii="Times New Roman" w:hAnsi="Times New Roman"/>
          <w:b/>
          <w:sz w:val="24"/>
          <w:szCs w:val="24"/>
        </w:rPr>
        <w:t>madeus</w:t>
      </w:r>
      <w:r w:rsidRPr="0066196E">
        <w:rPr>
          <w:rFonts w:ascii="Times New Roman" w:hAnsi="Times New Roman"/>
          <w:b/>
          <w:sz w:val="24"/>
          <w:szCs w:val="24"/>
        </w:rPr>
        <w:t xml:space="preserve"> Mozart: Figarova svadba</w:t>
      </w:r>
      <w:r w:rsidRPr="0066196E">
        <w:rPr>
          <w:rFonts w:ascii="Times New Roman" w:hAnsi="Times New Roman"/>
          <w:sz w:val="24"/>
          <w:szCs w:val="24"/>
        </w:rPr>
        <w:t>, predohra</w:t>
      </w:r>
      <w:r w:rsidRPr="0066196E">
        <w:rPr>
          <w:rFonts w:ascii="Times New Roman" w:hAnsi="Times New Roman"/>
          <w:b/>
          <w:sz w:val="24"/>
          <w:szCs w:val="24"/>
        </w:rPr>
        <w:t xml:space="preserve"> </w:t>
      </w:r>
    </w:p>
    <w:p w:rsidR="002B16CB" w:rsidRPr="0066196E" w:rsidRDefault="002B16CB" w:rsidP="002B16CB">
      <w:pPr>
        <w:ind w:firstLine="708"/>
      </w:pPr>
      <w:r w:rsidRPr="0066196E">
        <w:t xml:space="preserve">Juraj Jartim – dirigent </w:t>
      </w:r>
    </w:p>
    <w:p w:rsidR="002B16CB" w:rsidRPr="0066196E" w:rsidRDefault="002B16CB" w:rsidP="002B16CB"/>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G</w:t>
      </w:r>
      <w:r w:rsidR="00015949">
        <w:rPr>
          <w:rFonts w:ascii="Times New Roman" w:hAnsi="Times New Roman"/>
          <w:b/>
          <w:sz w:val="24"/>
          <w:szCs w:val="24"/>
        </w:rPr>
        <w:t>ioacchino</w:t>
      </w:r>
      <w:r w:rsidRPr="0066196E">
        <w:rPr>
          <w:rFonts w:ascii="Times New Roman" w:hAnsi="Times New Roman"/>
          <w:b/>
          <w:sz w:val="24"/>
          <w:szCs w:val="24"/>
        </w:rPr>
        <w:t xml:space="preserve"> Rossini: Introdukcia, téma a variácie pre klarinet a orchester</w:t>
      </w:r>
      <w:r w:rsidR="00015949">
        <w:rPr>
          <w:rFonts w:ascii="Times New Roman" w:hAnsi="Times New Roman"/>
          <w:sz w:val="24"/>
          <w:szCs w:val="24"/>
        </w:rPr>
        <w:t xml:space="preserve"> </w:t>
      </w:r>
      <w:r w:rsidRPr="0066196E">
        <w:rPr>
          <w:rFonts w:ascii="Times New Roman" w:hAnsi="Times New Roman"/>
          <w:sz w:val="24"/>
          <w:szCs w:val="24"/>
        </w:rPr>
        <w:t xml:space="preserve"> </w:t>
      </w:r>
    </w:p>
    <w:p w:rsidR="00015949" w:rsidRDefault="00EC4B4A" w:rsidP="002B16CB">
      <w:pPr>
        <w:pStyle w:val="Odsekzoznamu"/>
        <w:spacing w:after="0" w:line="240" w:lineRule="auto"/>
        <w:rPr>
          <w:rFonts w:ascii="Times New Roman" w:hAnsi="Times New Roman"/>
          <w:sz w:val="24"/>
          <w:szCs w:val="24"/>
        </w:rPr>
      </w:pPr>
      <w:r>
        <w:rPr>
          <w:rFonts w:ascii="Times New Roman" w:hAnsi="Times New Roman"/>
          <w:sz w:val="24"/>
          <w:szCs w:val="24"/>
        </w:rPr>
        <w:t>Martin Adámek – klarinet (trieda Mgr. art. Peter Drlička)</w:t>
      </w:r>
    </w:p>
    <w:p w:rsidR="002B16CB" w:rsidRPr="0066196E" w:rsidRDefault="002B16CB" w:rsidP="002B16CB">
      <w:pPr>
        <w:pStyle w:val="Odsekzoznamu"/>
        <w:spacing w:after="0" w:line="240" w:lineRule="auto"/>
        <w:rPr>
          <w:rFonts w:ascii="Times New Roman" w:hAnsi="Times New Roman"/>
          <w:sz w:val="24"/>
          <w:szCs w:val="24"/>
        </w:rPr>
      </w:pPr>
      <w:r w:rsidRPr="0066196E">
        <w:rPr>
          <w:rFonts w:ascii="Times New Roman" w:hAnsi="Times New Roman"/>
          <w:sz w:val="24"/>
          <w:szCs w:val="24"/>
        </w:rPr>
        <w:t xml:space="preserve">Juraj Jartim – dirigent </w:t>
      </w:r>
    </w:p>
    <w:p w:rsidR="002B16CB" w:rsidRPr="0066196E" w:rsidRDefault="002B16CB" w:rsidP="002B16CB">
      <w:pPr>
        <w:rPr>
          <w:lang w:val="de-DE"/>
        </w:rPr>
      </w:pPr>
    </w:p>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M. Bruch: Koncert pre husle a orchester g mol</w:t>
      </w:r>
      <w:r w:rsidR="00EC4B4A">
        <w:rPr>
          <w:rFonts w:ascii="Times New Roman" w:hAnsi="Times New Roman"/>
          <w:sz w:val="24"/>
          <w:szCs w:val="24"/>
        </w:rPr>
        <w:t xml:space="preserve"> (3. časť)</w:t>
      </w:r>
    </w:p>
    <w:p w:rsidR="00EC4B4A" w:rsidRDefault="00EC4B4A" w:rsidP="002B16CB">
      <w:pPr>
        <w:pStyle w:val="Odsekzoznamu"/>
        <w:spacing w:after="0" w:line="240" w:lineRule="auto"/>
        <w:rPr>
          <w:rFonts w:ascii="Times New Roman" w:hAnsi="Times New Roman"/>
          <w:sz w:val="24"/>
          <w:szCs w:val="24"/>
        </w:rPr>
      </w:pPr>
      <w:r>
        <w:rPr>
          <w:rFonts w:ascii="Times New Roman" w:hAnsi="Times New Roman"/>
          <w:sz w:val="24"/>
          <w:szCs w:val="24"/>
        </w:rPr>
        <w:t>Karol Daniš – husle</w:t>
      </w:r>
    </w:p>
    <w:p w:rsidR="002B16CB" w:rsidRPr="0066196E" w:rsidRDefault="002B16CB" w:rsidP="002B16CB">
      <w:pPr>
        <w:pStyle w:val="Odsekzoznamu"/>
        <w:spacing w:after="0" w:line="240" w:lineRule="auto"/>
        <w:rPr>
          <w:rFonts w:ascii="Times New Roman" w:hAnsi="Times New Roman"/>
          <w:sz w:val="24"/>
          <w:szCs w:val="24"/>
        </w:rPr>
      </w:pPr>
      <w:r w:rsidRPr="0066196E">
        <w:rPr>
          <w:rFonts w:ascii="Times New Roman" w:hAnsi="Times New Roman"/>
          <w:sz w:val="24"/>
          <w:szCs w:val="24"/>
        </w:rPr>
        <w:t xml:space="preserve">Anton Popovič – dirigent </w:t>
      </w:r>
    </w:p>
    <w:p w:rsidR="002B16CB" w:rsidRPr="0066196E" w:rsidRDefault="002B16CB" w:rsidP="002B16CB">
      <w:pPr>
        <w:pStyle w:val="Odsekzoznamu"/>
        <w:spacing w:after="0" w:line="240" w:lineRule="auto"/>
        <w:rPr>
          <w:rFonts w:ascii="Times New Roman" w:hAnsi="Times New Roman"/>
          <w:sz w:val="24"/>
          <w:szCs w:val="24"/>
        </w:rPr>
      </w:pPr>
    </w:p>
    <w:p w:rsidR="002B16CB" w:rsidRPr="0066196E" w:rsidRDefault="00EC4B4A" w:rsidP="005C2B9B">
      <w:pPr>
        <w:pStyle w:val="Odsekzoznamu"/>
        <w:numPr>
          <w:ilvl w:val="0"/>
          <w:numId w:val="10"/>
        </w:numPr>
        <w:spacing w:after="0" w:line="240" w:lineRule="auto"/>
        <w:rPr>
          <w:rFonts w:ascii="Times New Roman" w:hAnsi="Times New Roman"/>
          <w:sz w:val="24"/>
          <w:szCs w:val="24"/>
        </w:rPr>
      </w:pPr>
      <w:r>
        <w:rPr>
          <w:rFonts w:ascii="Times New Roman" w:hAnsi="Times New Roman"/>
          <w:b/>
          <w:sz w:val="24"/>
          <w:szCs w:val="24"/>
        </w:rPr>
        <w:lastRenderedPageBreak/>
        <w:t>Gabriel</w:t>
      </w:r>
      <w:r w:rsidR="002B16CB" w:rsidRPr="0066196E">
        <w:rPr>
          <w:rFonts w:ascii="Times New Roman" w:hAnsi="Times New Roman"/>
          <w:b/>
          <w:sz w:val="24"/>
          <w:szCs w:val="24"/>
        </w:rPr>
        <w:t xml:space="preserve"> Fauré: Elégia, op. 24 </w:t>
      </w:r>
    </w:p>
    <w:p w:rsidR="000E3C5F" w:rsidRDefault="002B16CB" w:rsidP="002B16CB">
      <w:pPr>
        <w:ind w:left="708"/>
      </w:pPr>
      <w:r w:rsidRPr="0066196E">
        <w:t>J</w:t>
      </w:r>
      <w:r w:rsidR="000E3C5F">
        <w:t>ozef Lupták – violončelo</w:t>
      </w:r>
      <w:r w:rsidRPr="0066196E">
        <w:t xml:space="preserve"> </w:t>
      </w:r>
    </w:p>
    <w:p w:rsidR="002B16CB" w:rsidRPr="0066196E" w:rsidRDefault="002B16CB" w:rsidP="002B16CB">
      <w:pPr>
        <w:ind w:left="708"/>
      </w:pPr>
      <w:r w:rsidRPr="0066196E">
        <w:t xml:space="preserve">Anton Popovič – dirigent </w:t>
      </w:r>
    </w:p>
    <w:p w:rsidR="002B16CB" w:rsidRPr="0066196E" w:rsidRDefault="002B16CB" w:rsidP="002B16CB"/>
    <w:p w:rsidR="002B16CB" w:rsidRPr="0066196E" w:rsidRDefault="002B16CB" w:rsidP="002B16CB"/>
    <w:p w:rsidR="002B16CB" w:rsidRPr="0066196E" w:rsidRDefault="002B16CB" w:rsidP="002B16CB">
      <w:r w:rsidRPr="0066196E">
        <w:rPr>
          <w:b/>
        </w:rPr>
        <w:tab/>
        <w:t xml:space="preserve">Pozdrav (videodokrútka) </w:t>
      </w:r>
    </w:p>
    <w:p w:rsidR="002B16CB" w:rsidRPr="0066196E" w:rsidRDefault="002B16CB" w:rsidP="002B16CB"/>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E</w:t>
      </w:r>
      <w:r w:rsidR="000E3C5F">
        <w:rPr>
          <w:rFonts w:ascii="Times New Roman" w:hAnsi="Times New Roman"/>
          <w:b/>
          <w:sz w:val="24"/>
          <w:szCs w:val="24"/>
        </w:rPr>
        <w:t>dvard</w:t>
      </w:r>
      <w:r w:rsidRPr="0066196E">
        <w:rPr>
          <w:rFonts w:ascii="Times New Roman" w:hAnsi="Times New Roman"/>
          <w:b/>
          <w:sz w:val="24"/>
          <w:szCs w:val="24"/>
        </w:rPr>
        <w:t xml:space="preserve"> H</w:t>
      </w:r>
      <w:r w:rsidR="000E3C5F">
        <w:rPr>
          <w:rFonts w:ascii="Times New Roman" w:hAnsi="Times New Roman"/>
          <w:b/>
          <w:sz w:val="24"/>
          <w:szCs w:val="24"/>
        </w:rPr>
        <w:t>agerup</w:t>
      </w:r>
      <w:r w:rsidRPr="0066196E">
        <w:rPr>
          <w:rFonts w:ascii="Times New Roman" w:hAnsi="Times New Roman"/>
          <w:b/>
          <w:sz w:val="24"/>
          <w:szCs w:val="24"/>
        </w:rPr>
        <w:t xml:space="preserve"> Grieg: Koncert pre klavír a orchester a mol</w:t>
      </w:r>
      <w:r w:rsidR="000E3C5F">
        <w:rPr>
          <w:rFonts w:ascii="Times New Roman" w:hAnsi="Times New Roman"/>
          <w:sz w:val="24"/>
          <w:szCs w:val="24"/>
        </w:rPr>
        <w:t xml:space="preserve"> (1. časť) </w:t>
      </w:r>
    </w:p>
    <w:p w:rsidR="002B16CB" w:rsidRPr="0066196E" w:rsidRDefault="002B16CB" w:rsidP="002B16CB">
      <w:r w:rsidRPr="0066196E">
        <w:tab/>
        <w:t xml:space="preserve">Marian Lapšanský – klavír, Rastislav Štúr – dirigent </w:t>
      </w:r>
    </w:p>
    <w:p w:rsidR="002B16CB" w:rsidRPr="0066196E" w:rsidRDefault="002B16CB" w:rsidP="002B16CB"/>
    <w:p w:rsidR="002B16CB" w:rsidRDefault="000E3C5F" w:rsidP="005C2B9B">
      <w:pPr>
        <w:pStyle w:val="Odsekzoznamu"/>
        <w:numPr>
          <w:ilvl w:val="0"/>
          <w:numId w:val="10"/>
        </w:numPr>
        <w:spacing w:after="0" w:line="240" w:lineRule="auto"/>
        <w:rPr>
          <w:rFonts w:ascii="Times New Roman" w:hAnsi="Times New Roman"/>
          <w:sz w:val="24"/>
          <w:szCs w:val="24"/>
        </w:rPr>
      </w:pPr>
      <w:r>
        <w:rPr>
          <w:rFonts w:ascii="Times New Roman" w:hAnsi="Times New Roman"/>
          <w:b/>
          <w:sz w:val="24"/>
          <w:szCs w:val="24"/>
        </w:rPr>
        <w:t>Niccoló</w:t>
      </w:r>
      <w:r w:rsidR="00836B15">
        <w:rPr>
          <w:rFonts w:ascii="Times New Roman" w:hAnsi="Times New Roman"/>
          <w:b/>
          <w:sz w:val="24"/>
          <w:szCs w:val="24"/>
        </w:rPr>
        <w:t xml:space="preserve"> Paganini / Janoš</w:t>
      </w:r>
      <w:r w:rsidR="002B16CB" w:rsidRPr="0066196E">
        <w:rPr>
          <w:rFonts w:ascii="Times New Roman" w:hAnsi="Times New Roman"/>
          <w:b/>
          <w:sz w:val="24"/>
          <w:szCs w:val="24"/>
        </w:rPr>
        <w:t>ka Ensemble</w:t>
      </w:r>
      <w:r w:rsidR="002B16CB" w:rsidRPr="0066196E">
        <w:rPr>
          <w:rFonts w:ascii="Times New Roman" w:hAnsi="Times New Roman"/>
          <w:sz w:val="24"/>
          <w:szCs w:val="24"/>
        </w:rPr>
        <w:t xml:space="preserve"> – </w:t>
      </w:r>
      <w:r w:rsidR="002B16CB" w:rsidRPr="00836B15">
        <w:rPr>
          <w:rFonts w:ascii="Times New Roman" w:hAnsi="Times New Roman"/>
          <w:b/>
          <w:sz w:val="24"/>
          <w:szCs w:val="24"/>
        </w:rPr>
        <w:t>Capriccio č</w:t>
      </w:r>
      <w:r w:rsidR="00836B15">
        <w:rPr>
          <w:rFonts w:ascii="Times New Roman" w:hAnsi="Times New Roman"/>
          <w:b/>
          <w:sz w:val="24"/>
          <w:szCs w:val="24"/>
        </w:rPr>
        <w:t>. 24 a’la Janoš</w:t>
      </w:r>
      <w:r w:rsidR="00471D74" w:rsidRPr="00836B15">
        <w:rPr>
          <w:rFonts w:ascii="Times New Roman" w:hAnsi="Times New Roman"/>
          <w:b/>
          <w:sz w:val="24"/>
          <w:szCs w:val="24"/>
        </w:rPr>
        <w:t>ka</w:t>
      </w:r>
      <w:r w:rsidR="00471D74">
        <w:rPr>
          <w:rFonts w:ascii="Times New Roman" w:hAnsi="Times New Roman"/>
          <w:sz w:val="24"/>
          <w:szCs w:val="24"/>
        </w:rPr>
        <w:t xml:space="preserve"> </w:t>
      </w:r>
    </w:p>
    <w:p w:rsidR="002B16CB" w:rsidRPr="0066196E" w:rsidRDefault="002B16CB" w:rsidP="002B16CB"/>
    <w:p w:rsidR="002B16CB" w:rsidRPr="00471D74"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Queen: Bohemian Rhapsody</w:t>
      </w:r>
      <w:r w:rsidR="00471D74">
        <w:rPr>
          <w:rFonts w:ascii="Times New Roman" w:hAnsi="Times New Roman"/>
          <w:sz w:val="24"/>
          <w:szCs w:val="24"/>
        </w:rPr>
        <w:t xml:space="preserve"> </w:t>
      </w:r>
      <w:r w:rsidRPr="0066196E">
        <w:rPr>
          <w:rFonts w:ascii="Times New Roman" w:hAnsi="Times New Roman"/>
          <w:sz w:val="24"/>
          <w:szCs w:val="24"/>
        </w:rPr>
        <w:t xml:space="preserve"> </w:t>
      </w:r>
      <w:r w:rsidRPr="00471D74">
        <w:rPr>
          <w:rFonts w:ascii="Times New Roman" w:hAnsi="Times New Roman"/>
          <w:sz w:val="24"/>
          <w:szCs w:val="24"/>
        </w:rPr>
        <w:t>orch</w:t>
      </w:r>
      <w:r w:rsidR="00471D74">
        <w:rPr>
          <w:rFonts w:ascii="Times New Roman" w:hAnsi="Times New Roman"/>
          <w:sz w:val="24"/>
          <w:szCs w:val="24"/>
        </w:rPr>
        <w:t>estrálna úprava</w:t>
      </w:r>
    </w:p>
    <w:p w:rsidR="00471D74" w:rsidRDefault="00471D74" w:rsidP="002B16CB">
      <w:pPr>
        <w:pStyle w:val="Odsekzoznamu"/>
        <w:spacing w:after="0" w:line="240" w:lineRule="auto"/>
        <w:rPr>
          <w:rFonts w:ascii="Times New Roman" w:hAnsi="Times New Roman"/>
          <w:sz w:val="24"/>
          <w:szCs w:val="24"/>
        </w:rPr>
      </w:pPr>
      <w:r>
        <w:rPr>
          <w:rFonts w:ascii="Times New Roman" w:hAnsi="Times New Roman"/>
          <w:sz w:val="24"/>
          <w:szCs w:val="24"/>
        </w:rPr>
        <w:t>Fragile</w:t>
      </w:r>
      <w:r w:rsidR="00D972A1">
        <w:rPr>
          <w:rFonts w:ascii="Times New Roman" w:hAnsi="Times New Roman"/>
          <w:sz w:val="24"/>
          <w:szCs w:val="24"/>
        </w:rPr>
        <w:t xml:space="preserve"> </w:t>
      </w:r>
      <w:r w:rsidR="002B16CB" w:rsidRPr="0066196E">
        <w:rPr>
          <w:rFonts w:ascii="Times New Roman" w:hAnsi="Times New Roman"/>
          <w:sz w:val="24"/>
          <w:szCs w:val="24"/>
        </w:rPr>
        <w:t xml:space="preserve"> </w:t>
      </w:r>
    </w:p>
    <w:p w:rsidR="002B16CB" w:rsidRPr="0066196E" w:rsidRDefault="002B16CB" w:rsidP="002B16CB">
      <w:pPr>
        <w:pStyle w:val="Odsekzoznamu"/>
        <w:spacing w:after="0" w:line="240" w:lineRule="auto"/>
        <w:rPr>
          <w:rFonts w:ascii="Times New Roman" w:hAnsi="Times New Roman"/>
          <w:sz w:val="24"/>
          <w:szCs w:val="24"/>
        </w:rPr>
      </w:pPr>
      <w:r w:rsidRPr="0066196E">
        <w:rPr>
          <w:rFonts w:ascii="Times New Roman" w:hAnsi="Times New Roman"/>
          <w:sz w:val="24"/>
          <w:szCs w:val="24"/>
        </w:rPr>
        <w:t xml:space="preserve">Braňo Kostka – dirigent </w:t>
      </w:r>
    </w:p>
    <w:p w:rsidR="002B16CB" w:rsidRPr="0066196E" w:rsidRDefault="002B16CB" w:rsidP="002B16CB">
      <w:pPr>
        <w:rPr>
          <w:lang w:val="de-DE"/>
        </w:rPr>
      </w:pPr>
    </w:p>
    <w:p w:rsidR="002B16CB" w:rsidRPr="0066196E" w:rsidRDefault="002B16CB" w:rsidP="002B16CB">
      <w:pPr>
        <w:rPr>
          <w:lang w:val="de-DE"/>
        </w:rPr>
      </w:pPr>
    </w:p>
    <w:p w:rsidR="002B16CB" w:rsidRPr="0066196E" w:rsidRDefault="002B16CB" w:rsidP="002B16CB">
      <w:pPr>
        <w:rPr>
          <w:i/>
          <w:lang w:val="de-DE"/>
        </w:rPr>
      </w:pPr>
      <w:r w:rsidRPr="0066196E">
        <w:rPr>
          <w:b/>
          <w:lang w:val="de-DE"/>
        </w:rPr>
        <w:tab/>
        <w:t xml:space="preserve">Pozdrav (videodokrútka) </w:t>
      </w:r>
    </w:p>
    <w:p w:rsidR="002B16CB" w:rsidRPr="0066196E" w:rsidRDefault="002B16CB" w:rsidP="002B16CB">
      <w:pPr>
        <w:rPr>
          <w:i/>
          <w:lang w:val="de-DE"/>
        </w:rPr>
      </w:pPr>
    </w:p>
    <w:p w:rsidR="002B16CB" w:rsidRPr="0066196E" w:rsidRDefault="002B16CB" w:rsidP="002B16CB">
      <w:pPr>
        <w:rPr>
          <w:lang w:val="de-DE"/>
        </w:rPr>
      </w:pPr>
    </w:p>
    <w:p w:rsidR="002B16CB" w:rsidRPr="0066196E" w:rsidRDefault="003335F6" w:rsidP="005C2B9B">
      <w:pPr>
        <w:pStyle w:val="Odsekzoznamu"/>
        <w:numPr>
          <w:ilvl w:val="0"/>
          <w:numId w:val="10"/>
        </w:numPr>
        <w:spacing w:after="0" w:line="240" w:lineRule="auto"/>
        <w:rPr>
          <w:rFonts w:ascii="Times New Roman" w:hAnsi="Times New Roman"/>
          <w:sz w:val="24"/>
          <w:szCs w:val="24"/>
        </w:rPr>
      </w:pPr>
      <w:r>
        <w:rPr>
          <w:rFonts w:ascii="Times New Roman" w:hAnsi="Times New Roman"/>
          <w:b/>
          <w:sz w:val="24"/>
          <w:szCs w:val="24"/>
        </w:rPr>
        <w:t>Georges</w:t>
      </w:r>
      <w:r w:rsidR="002B16CB" w:rsidRPr="0066196E">
        <w:rPr>
          <w:rFonts w:ascii="Times New Roman" w:hAnsi="Times New Roman"/>
          <w:b/>
          <w:sz w:val="24"/>
          <w:szCs w:val="24"/>
        </w:rPr>
        <w:t xml:space="preserve"> Bizet: </w:t>
      </w:r>
      <w:r w:rsidR="002B16CB" w:rsidRPr="0066196E">
        <w:rPr>
          <w:rFonts w:ascii="Times New Roman" w:hAnsi="Times New Roman"/>
          <w:b/>
          <w:i/>
          <w:sz w:val="24"/>
          <w:szCs w:val="24"/>
        </w:rPr>
        <w:t>Carmen</w:t>
      </w:r>
      <w:r w:rsidR="002B16CB" w:rsidRPr="0066196E">
        <w:rPr>
          <w:rFonts w:ascii="Times New Roman" w:hAnsi="Times New Roman"/>
          <w:b/>
          <w:sz w:val="24"/>
          <w:szCs w:val="24"/>
        </w:rPr>
        <w:t xml:space="preserve">, predohra </w:t>
      </w:r>
    </w:p>
    <w:p w:rsidR="002B16CB" w:rsidRPr="0066196E" w:rsidRDefault="002B16CB" w:rsidP="002B16CB">
      <w:pPr>
        <w:pStyle w:val="Odsekzoznamu"/>
        <w:spacing w:after="0" w:line="240" w:lineRule="auto"/>
        <w:rPr>
          <w:rFonts w:ascii="Times New Roman" w:hAnsi="Times New Roman"/>
          <w:sz w:val="24"/>
          <w:szCs w:val="24"/>
        </w:rPr>
      </w:pPr>
      <w:r w:rsidRPr="0066196E">
        <w:rPr>
          <w:rFonts w:ascii="Times New Roman" w:hAnsi="Times New Roman"/>
          <w:sz w:val="24"/>
          <w:szCs w:val="24"/>
        </w:rPr>
        <w:t xml:space="preserve">Rastislav Štúr – dirigent </w:t>
      </w:r>
    </w:p>
    <w:p w:rsidR="002B16CB" w:rsidRPr="0066196E" w:rsidRDefault="002B16CB" w:rsidP="002B16CB">
      <w:pPr>
        <w:pStyle w:val="Odsekzoznamu"/>
        <w:spacing w:after="0" w:line="240" w:lineRule="auto"/>
        <w:rPr>
          <w:rFonts w:ascii="Times New Roman" w:hAnsi="Times New Roman"/>
          <w:sz w:val="24"/>
          <w:szCs w:val="24"/>
        </w:rPr>
      </w:pPr>
    </w:p>
    <w:p w:rsidR="002B16CB" w:rsidRPr="0066196E" w:rsidRDefault="003335F6" w:rsidP="005C2B9B">
      <w:pPr>
        <w:pStyle w:val="Odsekzoznamu"/>
        <w:numPr>
          <w:ilvl w:val="0"/>
          <w:numId w:val="10"/>
        </w:numPr>
        <w:spacing w:after="0" w:line="240" w:lineRule="auto"/>
        <w:rPr>
          <w:rFonts w:ascii="Times New Roman" w:hAnsi="Times New Roman"/>
          <w:sz w:val="24"/>
          <w:szCs w:val="24"/>
        </w:rPr>
      </w:pPr>
      <w:r>
        <w:rPr>
          <w:rFonts w:ascii="Times New Roman" w:hAnsi="Times New Roman"/>
          <w:b/>
          <w:sz w:val="24"/>
          <w:szCs w:val="24"/>
        </w:rPr>
        <w:t>Georges</w:t>
      </w:r>
      <w:r w:rsidR="002B16CB" w:rsidRPr="0066196E">
        <w:rPr>
          <w:rFonts w:ascii="Times New Roman" w:hAnsi="Times New Roman"/>
          <w:b/>
          <w:sz w:val="24"/>
          <w:szCs w:val="24"/>
        </w:rPr>
        <w:t xml:space="preserve"> Bizet: </w:t>
      </w:r>
      <w:r>
        <w:rPr>
          <w:rFonts w:ascii="Times New Roman" w:hAnsi="Times New Roman"/>
          <w:b/>
          <w:sz w:val="24"/>
          <w:szCs w:val="24"/>
        </w:rPr>
        <w:t>„</w:t>
      </w:r>
      <w:r w:rsidR="002B16CB" w:rsidRPr="0066196E">
        <w:rPr>
          <w:rFonts w:ascii="Times New Roman" w:hAnsi="Times New Roman"/>
          <w:b/>
          <w:sz w:val="24"/>
          <w:szCs w:val="24"/>
        </w:rPr>
        <w:t>Votre toast</w:t>
      </w:r>
      <w:r>
        <w:rPr>
          <w:rFonts w:ascii="Times New Roman" w:hAnsi="Times New Roman"/>
          <w:b/>
          <w:sz w:val="24"/>
          <w:szCs w:val="24"/>
        </w:rPr>
        <w:t>...“</w:t>
      </w:r>
      <w:r w:rsidR="00BA1DAE">
        <w:rPr>
          <w:rFonts w:ascii="Times New Roman" w:hAnsi="Times New Roman"/>
          <w:b/>
          <w:sz w:val="24"/>
          <w:szCs w:val="24"/>
        </w:rPr>
        <w:t xml:space="preserve"> </w:t>
      </w:r>
      <w:r w:rsidR="002B16CB" w:rsidRPr="0066196E">
        <w:rPr>
          <w:rFonts w:ascii="Times New Roman" w:hAnsi="Times New Roman"/>
          <w:b/>
          <w:sz w:val="24"/>
          <w:szCs w:val="24"/>
        </w:rPr>
        <w:t xml:space="preserve">ária toreádora z opery </w:t>
      </w:r>
      <w:r w:rsidR="002B16CB" w:rsidRPr="003335F6">
        <w:rPr>
          <w:rFonts w:ascii="Times New Roman" w:hAnsi="Times New Roman"/>
          <w:b/>
          <w:sz w:val="24"/>
          <w:szCs w:val="24"/>
        </w:rPr>
        <w:t>Carmen</w:t>
      </w:r>
      <w:r w:rsidR="002B16CB" w:rsidRPr="0066196E">
        <w:rPr>
          <w:rFonts w:ascii="Times New Roman" w:hAnsi="Times New Roman"/>
          <w:sz w:val="24"/>
          <w:szCs w:val="24"/>
        </w:rPr>
        <w:t xml:space="preserve"> </w:t>
      </w:r>
    </w:p>
    <w:p w:rsidR="002B16CB" w:rsidRPr="0066196E" w:rsidRDefault="002B16CB" w:rsidP="002B16CB">
      <w:pPr>
        <w:ind w:left="708"/>
      </w:pPr>
      <w:r w:rsidRPr="0066196E">
        <w:t xml:space="preserve">Daniel Čapkovič – barytón, Filip Tůma – barytón </w:t>
      </w:r>
    </w:p>
    <w:p w:rsidR="002B16CB" w:rsidRPr="0066196E" w:rsidRDefault="002B16CB" w:rsidP="002B16CB">
      <w:pPr>
        <w:ind w:left="708"/>
      </w:pPr>
      <w:r w:rsidRPr="0066196E">
        <w:t xml:space="preserve">Rastislav Štúr – dirigent </w:t>
      </w:r>
    </w:p>
    <w:p w:rsidR="002B16CB" w:rsidRPr="0066196E" w:rsidRDefault="002B16CB" w:rsidP="002B16CB"/>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G</w:t>
      </w:r>
      <w:r w:rsidR="003335F6">
        <w:rPr>
          <w:rFonts w:ascii="Times New Roman" w:hAnsi="Times New Roman"/>
          <w:b/>
          <w:sz w:val="24"/>
          <w:szCs w:val="24"/>
        </w:rPr>
        <w:t>aetano</w:t>
      </w:r>
      <w:r w:rsidRPr="0066196E">
        <w:rPr>
          <w:rFonts w:ascii="Times New Roman" w:hAnsi="Times New Roman"/>
          <w:b/>
          <w:sz w:val="24"/>
          <w:szCs w:val="24"/>
        </w:rPr>
        <w:t xml:space="preserve"> Donizetti: </w:t>
      </w:r>
      <w:r w:rsidR="00607D0F">
        <w:rPr>
          <w:rFonts w:ascii="Times New Roman" w:hAnsi="Times New Roman"/>
          <w:b/>
          <w:sz w:val="24"/>
          <w:szCs w:val="24"/>
        </w:rPr>
        <w:t>„</w:t>
      </w:r>
      <w:r w:rsidRPr="0066196E">
        <w:rPr>
          <w:rFonts w:ascii="Times New Roman" w:hAnsi="Times New Roman"/>
          <w:b/>
          <w:sz w:val="24"/>
          <w:szCs w:val="24"/>
        </w:rPr>
        <w:t>Caro elisir</w:t>
      </w:r>
      <w:r w:rsidR="00607D0F">
        <w:rPr>
          <w:rFonts w:ascii="Times New Roman" w:hAnsi="Times New Roman"/>
          <w:b/>
          <w:sz w:val="24"/>
          <w:szCs w:val="24"/>
        </w:rPr>
        <w:t>...“</w:t>
      </w:r>
      <w:r w:rsidRPr="0066196E">
        <w:rPr>
          <w:rFonts w:ascii="Times New Roman" w:hAnsi="Times New Roman"/>
          <w:b/>
          <w:sz w:val="24"/>
          <w:szCs w:val="24"/>
        </w:rPr>
        <w:t>, duet z opery</w:t>
      </w:r>
      <w:r w:rsidRPr="003335F6">
        <w:rPr>
          <w:rFonts w:ascii="Times New Roman" w:hAnsi="Times New Roman"/>
          <w:b/>
          <w:sz w:val="24"/>
          <w:szCs w:val="24"/>
        </w:rPr>
        <w:t xml:space="preserve"> Nápoj lásky</w:t>
      </w:r>
    </w:p>
    <w:p w:rsidR="003335F6" w:rsidRDefault="002B16CB" w:rsidP="002B16CB">
      <w:pPr>
        <w:ind w:left="708"/>
      </w:pPr>
      <w:r w:rsidRPr="0066196E">
        <w:t>Adriana Kučerová – soprán, To</w:t>
      </w:r>
      <w:r w:rsidR="003335F6">
        <w:t>máš Juhás, Otokar Klein – tenor</w:t>
      </w:r>
      <w:r w:rsidRPr="0066196E">
        <w:t xml:space="preserve"> </w:t>
      </w:r>
    </w:p>
    <w:p w:rsidR="002B16CB" w:rsidRPr="0066196E" w:rsidRDefault="002B16CB" w:rsidP="002B16CB">
      <w:pPr>
        <w:ind w:left="708"/>
      </w:pPr>
      <w:r w:rsidRPr="0066196E">
        <w:t xml:space="preserve">Peter Valentovič – dirigent </w:t>
      </w:r>
    </w:p>
    <w:p w:rsidR="002B16CB" w:rsidRPr="0066196E" w:rsidRDefault="002B16CB" w:rsidP="002B16CB"/>
    <w:p w:rsidR="00BA1DAE" w:rsidRPr="00BA1DA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G</w:t>
      </w:r>
      <w:r w:rsidR="003335F6">
        <w:rPr>
          <w:rFonts w:ascii="Times New Roman" w:hAnsi="Times New Roman"/>
          <w:b/>
          <w:sz w:val="24"/>
          <w:szCs w:val="24"/>
        </w:rPr>
        <w:t>iuseppe</w:t>
      </w:r>
      <w:r w:rsidRPr="0066196E">
        <w:rPr>
          <w:rFonts w:ascii="Times New Roman" w:hAnsi="Times New Roman"/>
          <w:b/>
          <w:sz w:val="24"/>
          <w:szCs w:val="24"/>
        </w:rPr>
        <w:t xml:space="preserve"> Verdi: </w:t>
      </w:r>
      <w:r w:rsidR="00607D0F">
        <w:rPr>
          <w:rFonts w:ascii="Times New Roman" w:hAnsi="Times New Roman"/>
          <w:b/>
          <w:sz w:val="24"/>
          <w:szCs w:val="24"/>
        </w:rPr>
        <w:t>„</w:t>
      </w:r>
      <w:r w:rsidRPr="0066196E">
        <w:rPr>
          <w:rFonts w:ascii="Times New Roman" w:hAnsi="Times New Roman"/>
          <w:b/>
          <w:sz w:val="24"/>
          <w:szCs w:val="24"/>
        </w:rPr>
        <w:t>Vanne la tua meta giá vedo...</w:t>
      </w:r>
      <w:r w:rsidR="00BA1DAE">
        <w:rPr>
          <w:rFonts w:ascii="Times New Roman" w:hAnsi="Times New Roman"/>
          <w:b/>
          <w:sz w:val="24"/>
          <w:szCs w:val="24"/>
        </w:rPr>
        <w:t xml:space="preserve">“, </w:t>
      </w:r>
    </w:p>
    <w:p w:rsidR="002B16CB" w:rsidRPr="00BA1DAE" w:rsidRDefault="00BA1DAE" w:rsidP="00BA1DAE">
      <w:pPr>
        <w:pStyle w:val="Odsekzoznamu"/>
        <w:spacing w:after="0" w:line="240" w:lineRule="auto"/>
        <w:rPr>
          <w:rFonts w:ascii="Times New Roman" w:hAnsi="Times New Roman"/>
          <w:sz w:val="24"/>
          <w:szCs w:val="24"/>
        </w:rPr>
      </w:pPr>
      <w:r>
        <w:rPr>
          <w:rFonts w:ascii="Times New Roman" w:hAnsi="Times New Roman"/>
          <w:b/>
          <w:sz w:val="24"/>
          <w:szCs w:val="24"/>
        </w:rPr>
        <w:t>Credo, in un Dio crudel</w:t>
      </w:r>
      <w:r w:rsidR="002B16CB" w:rsidRPr="00BA1DAE">
        <w:rPr>
          <w:rFonts w:ascii="Times New Roman" w:hAnsi="Times New Roman"/>
          <w:b/>
          <w:sz w:val="24"/>
          <w:szCs w:val="24"/>
        </w:rPr>
        <w:t xml:space="preserve"> Jaga z opery Otello </w:t>
      </w:r>
    </w:p>
    <w:p w:rsidR="00607D0F" w:rsidRDefault="00607D0F" w:rsidP="002B16CB">
      <w:pPr>
        <w:ind w:left="708"/>
      </w:pPr>
      <w:r>
        <w:t>Dalibor Jenis – barytón</w:t>
      </w:r>
      <w:r w:rsidR="002B16CB" w:rsidRPr="0066196E">
        <w:t xml:space="preserve"> </w:t>
      </w:r>
    </w:p>
    <w:p w:rsidR="002B16CB" w:rsidRPr="0066196E" w:rsidRDefault="002B16CB" w:rsidP="002B16CB">
      <w:pPr>
        <w:ind w:left="708"/>
      </w:pPr>
      <w:r w:rsidRPr="0066196E">
        <w:t xml:space="preserve">Martin Leginus – dirigent </w:t>
      </w:r>
    </w:p>
    <w:p w:rsidR="002B16CB" w:rsidRPr="0066196E" w:rsidRDefault="002B16CB" w:rsidP="002B16CB">
      <w:pPr>
        <w:pStyle w:val="Odsekzoznamu"/>
        <w:spacing w:after="0" w:line="240" w:lineRule="auto"/>
        <w:rPr>
          <w:rFonts w:ascii="Times New Roman" w:hAnsi="Times New Roman"/>
          <w:sz w:val="24"/>
          <w:szCs w:val="24"/>
        </w:rPr>
      </w:pPr>
    </w:p>
    <w:p w:rsidR="002B16CB" w:rsidRPr="0066196E" w:rsidRDefault="002B16CB" w:rsidP="005C2B9B">
      <w:pPr>
        <w:pStyle w:val="Odsekzoznamu"/>
        <w:numPr>
          <w:ilvl w:val="0"/>
          <w:numId w:val="10"/>
        </w:numPr>
        <w:spacing w:after="0" w:line="240" w:lineRule="auto"/>
        <w:rPr>
          <w:rFonts w:ascii="Times New Roman" w:hAnsi="Times New Roman"/>
          <w:sz w:val="24"/>
          <w:szCs w:val="24"/>
        </w:rPr>
      </w:pPr>
      <w:r w:rsidRPr="0066196E">
        <w:rPr>
          <w:rFonts w:ascii="Times New Roman" w:hAnsi="Times New Roman"/>
          <w:b/>
          <w:sz w:val="24"/>
          <w:szCs w:val="24"/>
        </w:rPr>
        <w:t>G</w:t>
      </w:r>
      <w:r w:rsidR="00BA1DAE">
        <w:rPr>
          <w:rFonts w:ascii="Times New Roman" w:hAnsi="Times New Roman"/>
          <w:b/>
          <w:sz w:val="24"/>
          <w:szCs w:val="24"/>
        </w:rPr>
        <w:t>iuseppe</w:t>
      </w:r>
      <w:r w:rsidRPr="0066196E">
        <w:rPr>
          <w:rFonts w:ascii="Times New Roman" w:hAnsi="Times New Roman"/>
          <w:b/>
          <w:sz w:val="24"/>
          <w:szCs w:val="24"/>
        </w:rPr>
        <w:t xml:space="preserve"> Verdi: </w:t>
      </w:r>
      <w:r w:rsidR="00BA1DAE">
        <w:rPr>
          <w:rFonts w:ascii="Times New Roman" w:hAnsi="Times New Roman"/>
          <w:b/>
          <w:sz w:val="24"/>
          <w:szCs w:val="24"/>
        </w:rPr>
        <w:t>„</w:t>
      </w:r>
      <w:r w:rsidRPr="0066196E">
        <w:rPr>
          <w:rFonts w:ascii="Times New Roman" w:hAnsi="Times New Roman"/>
          <w:b/>
          <w:sz w:val="24"/>
          <w:szCs w:val="24"/>
        </w:rPr>
        <w:t>Sempre libera</w:t>
      </w:r>
      <w:r w:rsidR="00BA1DAE">
        <w:rPr>
          <w:rFonts w:ascii="Times New Roman" w:hAnsi="Times New Roman"/>
          <w:b/>
          <w:sz w:val="24"/>
          <w:szCs w:val="24"/>
        </w:rPr>
        <w:t>...“</w:t>
      </w:r>
      <w:r w:rsidRPr="0066196E">
        <w:rPr>
          <w:rFonts w:ascii="Times New Roman" w:hAnsi="Times New Roman"/>
          <w:b/>
          <w:sz w:val="24"/>
          <w:szCs w:val="24"/>
        </w:rPr>
        <w:t xml:space="preserve"> ária Violetty z opery </w:t>
      </w:r>
      <w:r w:rsidR="00836B15">
        <w:rPr>
          <w:rFonts w:ascii="Times New Roman" w:hAnsi="Times New Roman"/>
          <w:b/>
          <w:sz w:val="24"/>
          <w:szCs w:val="24"/>
        </w:rPr>
        <w:t>La T</w:t>
      </w:r>
      <w:r w:rsidRPr="00B267E1">
        <w:rPr>
          <w:rFonts w:ascii="Times New Roman" w:hAnsi="Times New Roman"/>
          <w:b/>
          <w:sz w:val="24"/>
          <w:szCs w:val="24"/>
        </w:rPr>
        <w:t>raviata</w:t>
      </w:r>
      <w:r w:rsidRPr="00B267E1">
        <w:rPr>
          <w:rFonts w:ascii="Times New Roman" w:hAnsi="Times New Roman"/>
          <w:sz w:val="24"/>
          <w:szCs w:val="24"/>
        </w:rPr>
        <w:t xml:space="preserve"> </w:t>
      </w:r>
    </w:p>
    <w:p w:rsidR="002B16CB" w:rsidRPr="0066196E" w:rsidRDefault="00B267E1" w:rsidP="002B16CB">
      <w:pPr>
        <w:ind w:left="708"/>
      </w:pPr>
      <w:r>
        <w:t>Ľubica Vargicová, Simona Houda-Šaturová</w:t>
      </w:r>
      <w:r w:rsidR="002B16CB" w:rsidRPr="0066196E">
        <w:t xml:space="preserve">, Andrea Vizvári – soprán, </w:t>
      </w:r>
    </w:p>
    <w:p w:rsidR="002B16CB" w:rsidRPr="0066196E" w:rsidRDefault="002B16CB" w:rsidP="002B16CB">
      <w:pPr>
        <w:ind w:left="708"/>
        <w:rPr>
          <w:lang w:val="en-US"/>
        </w:rPr>
      </w:pPr>
      <w:r w:rsidRPr="0066196E">
        <w:t>Peter Valentovič – dirigent</w:t>
      </w:r>
    </w:p>
    <w:p w:rsidR="002B16CB" w:rsidRPr="0066196E" w:rsidRDefault="002B16CB" w:rsidP="002B16CB">
      <w:pPr>
        <w:rPr>
          <w:b/>
        </w:rPr>
      </w:pPr>
    </w:p>
    <w:p w:rsidR="00B267E1" w:rsidRDefault="002B16CB" w:rsidP="005C2B9B">
      <w:pPr>
        <w:pStyle w:val="Odsekzoznamu"/>
        <w:numPr>
          <w:ilvl w:val="0"/>
          <w:numId w:val="10"/>
        </w:numPr>
        <w:spacing w:after="0" w:line="240" w:lineRule="auto"/>
        <w:ind w:left="708"/>
        <w:rPr>
          <w:rFonts w:ascii="Times New Roman" w:hAnsi="Times New Roman"/>
          <w:sz w:val="24"/>
          <w:szCs w:val="24"/>
        </w:rPr>
      </w:pPr>
      <w:r w:rsidRPr="0066196E">
        <w:rPr>
          <w:rFonts w:ascii="Times New Roman" w:hAnsi="Times New Roman"/>
          <w:b/>
          <w:sz w:val="24"/>
          <w:szCs w:val="24"/>
        </w:rPr>
        <w:t xml:space="preserve">Happy Birthday </w:t>
      </w:r>
    </w:p>
    <w:p w:rsidR="002B16CB" w:rsidRPr="0066196E" w:rsidRDefault="002B16CB" w:rsidP="00B267E1">
      <w:pPr>
        <w:pStyle w:val="Odsekzoznamu"/>
        <w:spacing w:after="0" w:line="240" w:lineRule="auto"/>
        <w:ind w:left="708"/>
        <w:rPr>
          <w:rFonts w:ascii="Times New Roman" w:hAnsi="Times New Roman"/>
          <w:sz w:val="24"/>
          <w:szCs w:val="24"/>
        </w:rPr>
      </w:pPr>
      <w:r w:rsidRPr="0066196E">
        <w:rPr>
          <w:rFonts w:ascii="Times New Roman" w:hAnsi="Times New Roman"/>
          <w:sz w:val="24"/>
          <w:szCs w:val="24"/>
        </w:rPr>
        <w:t>Martin Leginus – dirigent</w:t>
      </w:r>
    </w:p>
    <w:p w:rsidR="002B16CB" w:rsidRPr="0066196E" w:rsidRDefault="002B16CB" w:rsidP="002B16CB">
      <w:pPr>
        <w:pStyle w:val="Odsekzoznamu"/>
        <w:spacing w:after="0" w:line="240" w:lineRule="auto"/>
        <w:ind w:left="708"/>
        <w:rPr>
          <w:rFonts w:ascii="Times New Roman" w:hAnsi="Times New Roman"/>
          <w:sz w:val="24"/>
          <w:szCs w:val="24"/>
        </w:rPr>
      </w:pPr>
    </w:p>
    <w:p w:rsidR="002B16CB" w:rsidRPr="0066196E" w:rsidRDefault="002B16CB" w:rsidP="005C2B9B">
      <w:pPr>
        <w:pStyle w:val="Odsekzoznamu"/>
        <w:numPr>
          <w:ilvl w:val="0"/>
          <w:numId w:val="10"/>
        </w:numPr>
        <w:spacing w:after="0" w:line="240" w:lineRule="auto"/>
        <w:ind w:left="708"/>
        <w:rPr>
          <w:rFonts w:ascii="Times New Roman" w:hAnsi="Times New Roman"/>
          <w:sz w:val="24"/>
          <w:szCs w:val="24"/>
        </w:rPr>
      </w:pPr>
      <w:r w:rsidRPr="0066196E">
        <w:rPr>
          <w:rFonts w:ascii="Times New Roman" w:hAnsi="Times New Roman"/>
          <w:b/>
          <w:sz w:val="24"/>
          <w:szCs w:val="24"/>
        </w:rPr>
        <w:t>G</w:t>
      </w:r>
      <w:r w:rsidR="00B267E1">
        <w:rPr>
          <w:rFonts w:ascii="Times New Roman" w:hAnsi="Times New Roman"/>
          <w:b/>
          <w:sz w:val="24"/>
          <w:szCs w:val="24"/>
        </w:rPr>
        <w:t>iuseppe</w:t>
      </w:r>
      <w:r w:rsidRPr="0066196E">
        <w:rPr>
          <w:rFonts w:ascii="Times New Roman" w:hAnsi="Times New Roman"/>
          <w:b/>
          <w:sz w:val="24"/>
          <w:szCs w:val="24"/>
        </w:rPr>
        <w:t xml:space="preserve"> Verdi: </w:t>
      </w:r>
      <w:r w:rsidR="00B267E1">
        <w:rPr>
          <w:rFonts w:ascii="Times New Roman" w:hAnsi="Times New Roman"/>
          <w:b/>
          <w:sz w:val="24"/>
          <w:szCs w:val="24"/>
        </w:rPr>
        <w:t>„</w:t>
      </w:r>
      <w:r w:rsidRPr="0066196E">
        <w:rPr>
          <w:rFonts w:ascii="Times New Roman" w:hAnsi="Times New Roman"/>
          <w:b/>
          <w:sz w:val="24"/>
          <w:szCs w:val="24"/>
        </w:rPr>
        <w:t>Libiamo ne‘lieti calici</w:t>
      </w:r>
      <w:r w:rsidR="00B267E1">
        <w:rPr>
          <w:rFonts w:ascii="Times New Roman" w:hAnsi="Times New Roman"/>
          <w:b/>
          <w:sz w:val="24"/>
          <w:szCs w:val="24"/>
        </w:rPr>
        <w:t>....“</w:t>
      </w:r>
      <w:r w:rsidRPr="0066196E">
        <w:rPr>
          <w:rFonts w:ascii="Times New Roman" w:hAnsi="Times New Roman"/>
          <w:b/>
          <w:sz w:val="24"/>
          <w:szCs w:val="24"/>
        </w:rPr>
        <w:t xml:space="preserve"> (Brindisi), duet z opery </w:t>
      </w:r>
      <w:r w:rsidRPr="0066196E">
        <w:rPr>
          <w:rFonts w:ascii="Times New Roman" w:hAnsi="Times New Roman"/>
          <w:b/>
          <w:i/>
          <w:sz w:val="24"/>
          <w:szCs w:val="24"/>
        </w:rPr>
        <w:t xml:space="preserve">La traviata </w:t>
      </w:r>
    </w:p>
    <w:p w:rsidR="00B267E1" w:rsidRDefault="00B267E1" w:rsidP="002B16CB">
      <w:pPr>
        <w:pStyle w:val="Odsekzoznamu"/>
        <w:spacing w:after="0" w:line="240" w:lineRule="auto"/>
        <w:ind w:left="708"/>
        <w:rPr>
          <w:rFonts w:ascii="Times New Roman" w:hAnsi="Times New Roman"/>
          <w:sz w:val="24"/>
          <w:szCs w:val="24"/>
        </w:rPr>
      </w:pPr>
      <w:r>
        <w:rPr>
          <w:rFonts w:ascii="Times New Roman" w:hAnsi="Times New Roman"/>
          <w:sz w:val="24"/>
          <w:szCs w:val="24"/>
        </w:rPr>
        <w:t>9 sólistov</w:t>
      </w:r>
      <w:r w:rsidR="002B16CB" w:rsidRPr="0066196E">
        <w:rPr>
          <w:rFonts w:ascii="Times New Roman" w:hAnsi="Times New Roman"/>
          <w:sz w:val="24"/>
          <w:szCs w:val="24"/>
        </w:rPr>
        <w:t xml:space="preserve"> </w:t>
      </w:r>
    </w:p>
    <w:p w:rsidR="002B16CB" w:rsidRPr="0066196E" w:rsidRDefault="002B16CB" w:rsidP="002B16CB">
      <w:pPr>
        <w:pStyle w:val="Odsekzoznamu"/>
        <w:spacing w:after="0" w:line="240" w:lineRule="auto"/>
        <w:ind w:left="708"/>
        <w:rPr>
          <w:rFonts w:ascii="Times New Roman" w:hAnsi="Times New Roman"/>
          <w:sz w:val="24"/>
          <w:szCs w:val="24"/>
        </w:rPr>
      </w:pPr>
      <w:r w:rsidRPr="0066196E">
        <w:rPr>
          <w:rFonts w:ascii="Times New Roman" w:hAnsi="Times New Roman"/>
          <w:sz w:val="24"/>
          <w:szCs w:val="24"/>
        </w:rPr>
        <w:t xml:space="preserve">Martin Leginus – dirigent </w:t>
      </w:r>
    </w:p>
    <w:p w:rsidR="002B16CB" w:rsidRPr="0066196E" w:rsidRDefault="002B16CB" w:rsidP="002B16CB">
      <w:pPr>
        <w:rPr>
          <w:b/>
        </w:rPr>
      </w:pPr>
    </w:p>
    <w:p w:rsidR="002B16CB" w:rsidRPr="0066196E" w:rsidRDefault="002B16CB" w:rsidP="005C2B9B">
      <w:pPr>
        <w:pStyle w:val="Odsekzoznamu"/>
        <w:numPr>
          <w:ilvl w:val="0"/>
          <w:numId w:val="10"/>
        </w:numPr>
        <w:spacing w:after="0" w:line="240" w:lineRule="auto"/>
        <w:rPr>
          <w:rFonts w:ascii="Times New Roman" w:hAnsi="Times New Roman"/>
          <w:b/>
          <w:sz w:val="24"/>
          <w:szCs w:val="24"/>
        </w:rPr>
      </w:pPr>
      <w:r w:rsidRPr="0066196E">
        <w:rPr>
          <w:rFonts w:ascii="Times New Roman" w:hAnsi="Times New Roman"/>
          <w:b/>
          <w:sz w:val="24"/>
          <w:szCs w:val="24"/>
        </w:rPr>
        <w:t xml:space="preserve">PRÍDAVOK: </w:t>
      </w:r>
    </w:p>
    <w:p w:rsidR="002B16CB" w:rsidRPr="0066196E" w:rsidRDefault="002B16CB" w:rsidP="002B16CB">
      <w:pPr>
        <w:pStyle w:val="Odsekzoznamu"/>
        <w:spacing w:after="0" w:line="240" w:lineRule="auto"/>
        <w:rPr>
          <w:rFonts w:ascii="Times New Roman" w:hAnsi="Times New Roman"/>
          <w:b/>
          <w:sz w:val="24"/>
          <w:szCs w:val="24"/>
        </w:rPr>
      </w:pPr>
      <w:r w:rsidRPr="0066196E">
        <w:rPr>
          <w:rFonts w:ascii="Times New Roman" w:hAnsi="Times New Roman"/>
          <w:b/>
          <w:sz w:val="24"/>
          <w:szCs w:val="24"/>
        </w:rPr>
        <w:t>E</w:t>
      </w:r>
      <w:r w:rsidR="00CE77DE">
        <w:rPr>
          <w:rFonts w:ascii="Times New Roman" w:hAnsi="Times New Roman"/>
          <w:b/>
          <w:sz w:val="24"/>
          <w:szCs w:val="24"/>
        </w:rPr>
        <w:t>ugen</w:t>
      </w:r>
      <w:r w:rsidRPr="0066196E">
        <w:rPr>
          <w:rFonts w:ascii="Times New Roman" w:hAnsi="Times New Roman"/>
          <w:b/>
          <w:sz w:val="24"/>
          <w:szCs w:val="24"/>
        </w:rPr>
        <w:t xml:space="preserve"> Suchoň: Aká si mi krásna</w:t>
      </w:r>
      <w:r w:rsidRPr="0066196E">
        <w:rPr>
          <w:rFonts w:ascii="Times New Roman" w:hAnsi="Times New Roman"/>
          <w:sz w:val="24"/>
          <w:szCs w:val="24"/>
        </w:rPr>
        <w:t xml:space="preserve"> (orch</w:t>
      </w:r>
      <w:r w:rsidR="00CE77DE">
        <w:rPr>
          <w:rFonts w:ascii="Times New Roman" w:hAnsi="Times New Roman"/>
          <w:sz w:val="24"/>
          <w:szCs w:val="24"/>
        </w:rPr>
        <w:t>estrálna úprava</w:t>
      </w:r>
      <w:r w:rsidRPr="0066196E">
        <w:rPr>
          <w:rFonts w:ascii="Times New Roman" w:hAnsi="Times New Roman"/>
          <w:sz w:val="24"/>
          <w:szCs w:val="24"/>
        </w:rPr>
        <w:t xml:space="preserve">) </w:t>
      </w:r>
    </w:p>
    <w:p w:rsidR="00CE77DE" w:rsidRDefault="00CE77DE" w:rsidP="002B16CB">
      <w:pPr>
        <w:ind w:firstLine="708"/>
        <w:rPr>
          <w:b/>
        </w:rPr>
      </w:pPr>
      <w:r>
        <w:t>9 sólistov</w:t>
      </w:r>
      <w:r w:rsidR="002B16CB" w:rsidRPr="0066196E">
        <w:rPr>
          <w:b/>
        </w:rPr>
        <w:t xml:space="preserve"> </w:t>
      </w:r>
    </w:p>
    <w:p w:rsidR="002B16CB" w:rsidRPr="0066196E" w:rsidRDefault="002B16CB" w:rsidP="002B16CB">
      <w:pPr>
        <w:ind w:firstLine="708"/>
      </w:pPr>
      <w:r w:rsidRPr="0066196E">
        <w:t>Martin Leginus – dirigent</w:t>
      </w:r>
    </w:p>
    <w:p w:rsidR="002B16CB" w:rsidRPr="0066196E" w:rsidRDefault="002B16CB" w:rsidP="002B16CB">
      <w:pPr>
        <w:rPr>
          <w:b/>
        </w:rPr>
      </w:pPr>
    </w:p>
    <w:p w:rsidR="002B16CB" w:rsidRPr="0066196E" w:rsidRDefault="002B16CB" w:rsidP="002B16CB">
      <w:pPr>
        <w:jc w:val="both"/>
        <w:rPr>
          <w:b/>
        </w:rPr>
      </w:pPr>
      <w:r w:rsidRPr="0066196E">
        <w:rPr>
          <w:b/>
        </w:rPr>
        <w:lastRenderedPageBreak/>
        <w:t xml:space="preserve">Pozdravy (videodokrútky) : </w:t>
      </w:r>
    </w:p>
    <w:p w:rsidR="002B16CB" w:rsidRPr="00CE77DE" w:rsidRDefault="00CE77DE" w:rsidP="002B16CB">
      <w:pPr>
        <w:jc w:val="both"/>
      </w:pPr>
      <w:r w:rsidRPr="00CE77DE">
        <w:t>Nela</w:t>
      </w:r>
      <w:r w:rsidR="000D103B">
        <w:t xml:space="preserve"> Pocisková</w:t>
      </w:r>
      <w:r w:rsidR="002B16CB" w:rsidRPr="00CE77DE">
        <w:t>,</w:t>
      </w:r>
      <w:r w:rsidR="000D103B">
        <w:t xml:space="preserve"> Magdaléna</w:t>
      </w:r>
      <w:r w:rsidR="002B16CB" w:rsidRPr="00CE77DE">
        <w:t xml:space="preserve"> Rovňáková</w:t>
      </w:r>
      <w:r w:rsidR="000D103B">
        <w:t>, Kristína</w:t>
      </w:r>
      <w:r w:rsidR="002B16CB" w:rsidRPr="00CE77DE">
        <w:t xml:space="preserve"> Turjanová</w:t>
      </w:r>
      <w:r w:rsidR="000D103B">
        <w:t>, Magdaléna</w:t>
      </w:r>
      <w:r w:rsidR="002B16CB" w:rsidRPr="00CE77DE">
        <w:t xml:space="preserve"> Blahušiaková, </w:t>
      </w:r>
      <w:r w:rsidR="004F414E" w:rsidRPr="00CE77DE">
        <w:t xml:space="preserve">Eva </w:t>
      </w:r>
      <w:r w:rsidR="002B16CB" w:rsidRPr="00CE77DE">
        <w:t xml:space="preserve">Jenisová, </w:t>
      </w:r>
      <w:r w:rsidR="004F414E" w:rsidRPr="00CE77DE">
        <w:t xml:space="preserve">Petra </w:t>
      </w:r>
      <w:r w:rsidR="002B16CB" w:rsidRPr="00CE77DE">
        <w:t xml:space="preserve">Bernasovská, </w:t>
      </w:r>
      <w:r w:rsidR="004F414E" w:rsidRPr="00CE77DE">
        <w:t xml:space="preserve">Bibiana </w:t>
      </w:r>
      <w:r w:rsidR="002B16CB" w:rsidRPr="00CE77DE">
        <w:t>Ondrejková,</w:t>
      </w:r>
      <w:r w:rsidR="004F414E" w:rsidRPr="00CE77DE">
        <w:t xml:space="preserve"> Eva</w:t>
      </w:r>
      <w:r w:rsidR="002B16CB" w:rsidRPr="00CE77DE">
        <w:t xml:space="preserve"> Sakálová, </w:t>
      </w:r>
      <w:r w:rsidR="004F414E" w:rsidRPr="00CE77DE">
        <w:t xml:space="preserve">Ivana </w:t>
      </w:r>
      <w:r w:rsidR="002B16CB" w:rsidRPr="00CE77DE">
        <w:t>Kuxová,</w:t>
      </w:r>
      <w:r w:rsidR="004F414E">
        <w:t xml:space="preserve"> </w:t>
      </w:r>
      <w:r w:rsidR="004F414E" w:rsidRPr="00CE77DE">
        <w:t>Andre</w:t>
      </w:r>
      <w:r w:rsidR="004F414E">
        <w:t>a</w:t>
      </w:r>
      <w:r w:rsidR="002B16CB" w:rsidRPr="00CE77DE">
        <w:t xml:space="preserve"> Karnasová</w:t>
      </w:r>
      <w:r w:rsidR="00374ED9">
        <w:t>,</w:t>
      </w:r>
      <w:r w:rsidR="004F414E">
        <w:t xml:space="preserve"> Zuzana</w:t>
      </w:r>
      <w:r w:rsidR="00374ED9">
        <w:t xml:space="preserve"> Šebová, </w:t>
      </w:r>
      <w:r w:rsidR="004F414E">
        <w:t xml:space="preserve">Miroslava </w:t>
      </w:r>
      <w:r w:rsidR="00374ED9">
        <w:t>Partlová</w:t>
      </w:r>
      <w:r w:rsidR="002B16CB" w:rsidRPr="00CE77DE">
        <w:t>,</w:t>
      </w:r>
      <w:r w:rsidR="004F414E">
        <w:t xml:space="preserve"> </w:t>
      </w:r>
      <w:r w:rsidR="004F414E" w:rsidRPr="00CE77DE">
        <w:t>Zuzana</w:t>
      </w:r>
      <w:r w:rsidR="002B16CB" w:rsidRPr="00CE77DE">
        <w:t xml:space="preserve"> Haaso</w:t>
      </w:r>
      <w:r w:rsidRPr="00CE77DE">
        <w:t xml:space="preserve">vá, </w:t>
      </w:r>
      <w:r w:rsidR="004F414E" w:rsidRPr="00CE77DE">
        <w:t xml:space="preserve">Kamil </w:t>
      </w:r>
      <w:r w:rsidRPr="00CE77DE">
        <w:t>Peteraj,</w:t>
      </w:r>
      <w:r w:rsidR="00C13432">
        <w:t xml:space="preserve"> Mariá</w:t>
      </w:r>
      <w:r w:rsidR="00C13432" w:rsidRPr="00CE77DE">
        <w:t>n</w:t>
      </w:r>
      <w:r w:rsidRPr="00CE77DE">
        <w:t xml:space="preserve"> Turner</w:t>
      </w:r>
      <w:r w:rsidR="002B16CB" w:rsidRPr="00CE77DE">
        <w:t>,</w:t>
      </w:r>
      <w:r w:rsidR="00C13432">
        <w:t xml:space="preserve"> </w:t>
      </w:r>
      <w:r w:rsidR="00C13432" w:rsidRPr="00CE77DE">
        <w:t>Miroslav</w:t>
      </w:r>
      <w:r w:rsidR="002B16CB" w:rsidRPr="00CE77DE">
        <w:t xml:space="preserve"> Dvorský,</w:t>
      </w:r>
      <w:r w:rsidR="00C13432">
        <w:t xml:space="preserve"> </w:t>
      </w:r>
      <w:r w:rsidR="00C13432" w:rsidRPr="00CE77DE">
        <w:t>Martin</w:t>
      </w:r>
      <w:r w:rsidR="002B16CB" w:rsidRPr="00CE77DE">
        <w:t xml:space="preserve"> Valihora,</w:t>
      </w:r>
      <w:r w:rsidR="00C13432">
        <w:t xml:space="preserve"> </w:t>
      </w:r>
      <w:r w:rsidR="00C13432" w:rsidRPr="00CE77DE">
        <w:t>Jozef</w:t>
      </w:r>
      <w:r w:rsidR="002B16CB" w:rsidRPr="00CE77DE">
        <w:t xml:space="preserve"> Heriban,</w:t>
      </w:r>
      <w:r w:rsidR="00C13432" w:rsidRPr="00CE77DE">
        <w:t xml:space="preserve"> Peter</w:t>
      </w:r>
      <w:r w:rsidR="002B16CB" w:rsidRPr="00CE77DE">
        <w:t xml:space="preserve"> Michalica, </w:t>
      </w:r>
      <w:r w:rsidR="0043349B" w:rsidRPr="00CE77DE">
        <w:t xml:space="preserve">Matúš </w:t>
      </w:r>
      <w:r w:rsidR="002B16CB" w:rsidRPr="00CE77DE">
        <w:t>Jakabčic</w:t>
      </w:r>
      <w:r w:rsidR="00374ED9">
        <w:t xml:space="preserve">, </w:t>
      </w:r>
      <w:r w:rsidR="0043349B">
        <w:t xml:space="preserve">Juraj </w:t>
      </w:r>
      <w:r w:rsidR="00374ED9">
        <w:t xml:space="preserve">Hrčka, </w:t>
      </w:r>
      <w:r w:rsidR="0043349B">
        <w:t xml:space="preserve">Štefan </w:t>
      </w:r>
      <w:r w:rsidR="00374ED9">
        <w:t xml:space="preserve">Kocán, </w:t>
      </w:r>
      <w:r w:rsidR="0043349B">
        <w:t xml:space="preserve">Braňo </w:t>
      </w:r>
      <w:r w:rsidR="00374ED9">
        <w:t xml:space="preserve">Deák, </w:t>
      </w:r>
      <w:r w:rsidR="0043349B">
        <w:t xml:space="preserve">Marián </w:t>
      </w:r>
      <w:r w:rsidR="00374ED9">
        <w:t xml:space="preserve">Varga, </w:t>
      </w:r>
      <w:r w:rsidR="0043349B" w:rsidRPr="00CE77DE">
        <w:t>Ernest</w:t>
      </w:r>
      <w:r w:rsidR="0043349B">
        <w:t xml:space="preserve"> </w:t>
      </w:r>
      <w:r w:rsidR="00374ED9">
        <w:t>Šark</w:t>
      </w:r>
      <w:r w:rsidR="00374ED9" w:rsidRPr="00CE77DE">
        <w:t>ö</w:t>
      </w:r>
      <w:r w:rsidR="002B16CB" w:rsidRPr="00CE77DE">
        <w:t>zy,</w:t>
      </w:r>
      <w:r w:rsidR="0043349B">
        <w:t xml:space="preserve"> </w:t>
      </w:r>
      <w:r w:rsidR="0043349B" w:rsidRPr="00CE77DE">
        <w:t>Silvia</w:t>
      </w:r>
      <w:r w:rsidR="002B16CB" w:rsidRPr="00CE77DE">
        <w:t xml:space="preserve"> Šarközyová, Babjak Martin</w:t>
      </w:r>
    </w:p>
    <w:p w:rsidR="002B16CB" w:rsidRPr="0066196E" w:rsidRDefault="002B16CB" w:rsidP="002B16CB"/>
    <w:p w:rsidR="001F6572" w:rsidRPr="0066196E" w:rsidRDefault="001F6572" w:rsidP="001F6572">
      <w:pPr>
        <w:jc w:val="center"/>
        <w:rPr>
          <w:b/>
          <w:u w:val="single"/>
        </w:rPr>
      </w:pPr>
      <w:r w:rsidRPr="0066196E">
        <w:rPr>
          <w:b/>
          <w:u w:val="single"/>
        </w:rPr>
        <w:t>147 ÚČINKUJÚCICH Z ÚCTY KU ŠKOLE, NA KTOREJ VYŠTUDOVALI</w:t>
      </w:r>
      <w:r w:rsidR="00374ED9">
        <w:rPr>
          <w:b/>
          <w:u w:val="single"/>
        </w:rPr>
        <w:t>,</w:t>
      </w:r>
      <w:r w:rsidRPr="0066196E">
        <w:rPr>
          <w:b/>
          <w:u w:val="single"/>
        </w:rPr>
        <w:t xml:space="preserve"> ÚČINKOVALI BEZ NÁROKU NA HONORÁR</w:t>
      </w:r>
    </w:p>
    <w:p w:rsidR="001F6572" w:rsidRPr="0066196E" w:rsidRDefault="001F6572" w:rsidP="0028130B">
      <w:pPr>
        <w:pStyle w:val="Nzov"/>
        <w:ind w:right="-356"/>
        <w:jc w:val="both"/>
        <w:rPr>
          <w:b w:val="0"/>
          <w:sz w:val="24"/>
        </w:rPr>
      </w:pPr>
      <w:r w:rsidRPr="0066196E">
        <w:rPr>
          <w:b w:val="0"/>
          <w:sz w:val="24"/>
        </w:rPr>
        <w:br w:type="page"/>
      </w:r>
    </w:p>
    <w:p w:rsidR="002B16CB" w:rsidRPr="0066196E" w:rsidRDefault="002B16CB" w:rsidP="0028130B">
      <w:pPr>
        <w:pStyle w:val="Nzov"/>
        <w:ind w:right="-356"/>
        <w:jc w:val="both"/>
        <w:rPr>
          <w:b w:val="0"/>
          <w:sz w:val="24"/>
        </w:rPr>
      </w:pPr>
    </w:p>
    <w:p w:rsidR="001F6572" w:rsidRPr="0066196E" w:rsidRDefault="001F6572" w:rsidP="0028130B">
      <w:pPr>
        <w:pStyle w:val="Nzov"/>
        <w:ind w:right="-356"/>
        <w:jc w:val="both"/>
        <w:rPr>
          <w:b w:val="0"/>
          <w:sz w:val="24"/>
        </w:rPr>
      </w:pPr>
    </w:p>
    <w:p w:rsidR="00602747" w:rsidRPr="0066196E" w:rsidRDefault="00602747" w:rsidP="00602747">
      <w:pPr>
        <w:pBdr>
          <w:top w:val="single" w:sz="4" w:space="1" w:color="auto"/>
          <w:left w:val="single" w:sz="4" w:space="4" w:color="auto"/>
          <w:bottom w:val="single" w:sz="4" w:space="1" w:color="auto"/>
          <w:right w:val="single" w:sz="4" w:space="4" w:color="auto"/>
        </w:pBdr>
        <w:jc w:val="center"/>
      </w:pPr>
    </w:p>
    <w:p w:rsidR="00602747" w:rsidRPr="0066196E" w:rsidRDefault="00602747" w:rsidP="00602747">
      <w:pPr>
        <w:pBdr>
          <w:top w:val="single" w:sz="4" w:space="1" w:color="auto"/>
          <w:left w:val="single" w:sz="4" w:space="4" w:color="auto"/>
          <w:bottom w:val="single" w:sz="4" w:space="1" w:color="auto"/>
          <w:right w:val="single" w:sz="4" w:space="4" w:color="auto"/>
        </w:pBdr>
        <w:jc w:val="center"/>
      </w:pPr>
      <w:r w:rsidRPr="0066196E">
        <w:t xml:space="preserve">MEDZINÁRODNÉ  A NÁRODNÉ </w:t>
      </w:r>
    </w:p>
    <w:p w:rsidR="00602747" w:rsidRPr="0066196E" w:rsidRDefault="00602747" w:rsidP="00602747">
      <w:pPr>
        <w:pBdr>
          <w:top w:val="single" w:sz="4" w:space="1" w:color="auto"/>
          <w:left w:val="single" w:sz="4" w:space="4" w:color="auto"/>
          <w:bottom w:val="single" w:sz="4" w:space="1" w:color="auto"/>
          <w:right w:val="single" w:sz="4" w:space="4" w:color="auto"/>
        </w:pBdr>
        <w:jc w:val="center"/>
      </w:pPr>
      <w:r w:rsidRPr="0066196E">
        <w:t>UMELECKÉ A PEDAGOGICKÉ</w:t>
      </w:r>
    </w:p>
    <w:p w:rsidR="00602747" w:rsidRPr="0066196E" w:rsidRDefault="00602747" w:rsidP="00602747">
      <w:pPr>
        <w:pBdr>
          <w:top w:val="single" w:sz="4" w:space="1" w:color="auto"/>
          <w:left w:val="single" w:sz="4" w:space="4" w:color="auto"/>
          <w:bottom w:val="single" w:sz="4" w:space="1" w:color="auto"/>
          <w:right w:val="single" w:sz="4" w:space="4" w:color="auto"/>
        </w:pBdr>
        <w:jc w:val="center"/>
      </w:pPr>
      <w:r w:rsidRPr="0066196E">
        <w:t>AKTIVITY A PREZENTÁCIE,</w:t>
      </w:r>
    </w:p>
    <w:p w:rsidR="00602747" w:rsidRPr="0066196E" w:rsidRDefault="00602747" w:rsidP="00602747">
      <w:pPr>
        <w:pBdr>
          <w:top w:val="single" w:sz="4" w:space="1" w:color="auto"/>
          <w:left w:val="single" w:sz="4" w:space="4" w:color="auto"/>
          <w:bottom w:val="single" w:sz="4" w:space="1" w:color="auto"/>
          <w:right w:val="single" w:sz="4" w:space="4" w:color="auto"/>
        </w:pBdr>
        <w:jc w:val="center"/>
      </w:pPr>
      <w:r w:rsidRPr="0066196E">
        <w:t>ktoré organizovalo/spoluorganizovalo Konzervatórium v Bratislave</w:t>
      </w:r>
    </w:p>
    <w:p w:rsidR="00602747" w:rsidRPr="0066196E" w:rsidRDefault="00602747" w:rsidP="00602747">
      <w:pPr>
        <w:pBdr>
          <w:top w:val="single" w:sz="4" w:space="1" w:color="auto"/>
          <w:left w:val="single" w:sz="4" w:space="4" w:color="auto"/>
          <w:bottom w:val="single" w:sz="4" w:space="1" w:color="auto"/>
          <w:right w:val="single" w:sz="4" w:space="4" w:color="auto"/>
        </w:pBdr>
        <w:jc w:val="center"/>
      </w:pPr>
    </w:p>
    <w:p w:rsidR="00602747" w:rsidRPr="0066196E" w:rsidRDefault="00602747" w:rsidP="00602747"/>
    <w:p w:rsidR="00602747" w:rsidRPr="0066196E" w:rsidRDefault="00602747" w:rsidP="00602747"/>
    <w:p w:rsidR="00602747" w:rsidRPr="0066196E" w:rsidRDefault="00602747" w:rsidP="00602747">
      <w:pPr>
        <w:jc w:val="both"/>
      </w:pPr>
      <w:r w:rsidRPr="0066196E">
        <w:t>Všetky akcie mimo učebného procesu, organizované školou alebo mimoškolskými organizáciami a inštitúciami, nadväzovali a boli súčasťou výchovno-vzdelávacieho programu konzervatória a svojim praktickým zameraním obohacovali rozvoj zručností, vedomostí a estetického cítenia jednotlivý</w:t>
      </w:r>
      <w:r w:rsidR="001E3A20">
        <w:t>ch študentov. Š</w:t>
      </w:r>
      <w:r w:rsidRPr="0066196E">
        <w:t xml:space="preserve">tudenti a pedagógovia </w:t>
      </w:r>
      <w:r w:rsidR="000B60F2">
        <w:t>zvlášť oceňovali</w:t>
      </w:r>
      <w:r w:rsidR="000B60F2" w:rsidRPr="0066196E">
        <w:t xml:space="preserve"> </w:t>
      </w:r>
      <w:r w:rsidRPr="0066196E">
        <w:t xml:space="preserve">spoluprácu s poprednými domácimi i zahraničnými umeleckými osobnosťami a profesionálnymi inštitúciami. </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Odbor hry na strunových nástrojoch Konzervatória</w:t>
      </w:r>
    </w:p>
    <w:p w:rsidR="00602747" w:rsidRPr="0066196E" w:rsidRDefault="00602747" w:rsidP="00602747">
      <w:pPr>
        <w:pStyle w:val="Normlny1"/>
        <w:rPr>
          <w:rFonts w:cs="Times New Roman"/>
          <w:color w:val="auto"/>
        </w:rPr>
      </w:pPr>
    </w:p>
    <w:p w:rsidR="00602747" w:rsidRPr="0066196E" w:rsidRDefault="00602747" w:rsidP="00602747">
      <w:pPr>
        <w:pStyle w:val="Normlny1"/>
        <w:rPr>
          <w:rFonts w:cs="Times New Roman"/>
          <w:color w:val="auto"/>
        </w:rPr>
      </w:pPr>
      <w:r w:rsidRPr="0066196E">
        <w:rPr>
          <w:rFonts w:cs="Times New Roman"/>
          <w:color w:val="auto"/>
        </w:rPr>
        <w:t>MAJSTROVSKÝ KURZ HRY NA HUSLIACH</w:t>
      </w:r>
    </w:p>
    <w:p w:rsidR="00602747" w:rsidRPr="0066196E" w:rsidRDefault="00602747" w:rsidP="00602747">
      <w:pPr>
        <w:pStyle w:val="Normlny1"/>
        <w:rPr>
          <w:rFonts w:cs="Times New Roman"/>
          <w:color w:val="auto"/>
        </w:rPr>
      </w:pPr>
    </w:p>
    <w:p w:rsidR="00602747" w:rsidRPr="0066196E" w:rsidRDefault="00602747" w:rsidP="00602747">
      <w:r w:rsidRPr="0066196E">
        <w:t>V Moyzesovej sieni sa uskutočnil 15.10.2014 Majstrovský kurz hry na husliach, ktorý viedol lektor ruský husľový virtuóz Ilja Gringolc, aktívne pracoval so študentkami Em</w:t>
      </w:r>
      <w:r w:rsidR="003E6AE5">
        <w:t>m</w:t>
      </w:r>
      <w:r w:rsidRPr="0066196E">
        <w:t>ou Tarkayovou</w:t>
      </w:r>
      <w:r w:rsidR="003E6AE5">
        <w:t xml:space="preserve"> (trieda Mgr. art. František Torok)</w:t>
      </w:r>
      <w:r w:rsidRPr="0066196E">
        <w:t xml:space="preserve"> a Annou Matisovou</w:t>
      </w:r>
      <w:r w:rsidR="003E6AE5">
        <w:t xml:space="preserve"> (trieda Mgr. art. Stanislav Mucha)</w:t>
      </w:r>
      <w:r w:rsidRPr="0066196E">
        <w:t>.</w:t>
      </w:r>
    </w:p>
    <w:p w:rsidR="00602747" w:rsidRPr="0066196E" w:rsidRDefault="00602747" w:rsidP="00602747">
      <w:pPr>
        <w:pStyle w:val="Normlny1"/>
        <w:rPr>
          <w:rFonts w:cs="Times New Roman"/>
          <w:color w:val="auto"/>
        </w:rPr>
      </w:pPr>
    </w:p>
    <w:p w:rsidR="00602747" w:rsidRPr="0066196E" w:rsidRDefault="00602747" w:rsidP="00602747">
      <w:pPr>
        <w:jc w:val="both"/>
      </w:pPr>
    </w:p>
    <w:p w:rsidR="00602747" w:rsidRPr="0066196E" w:rsidRDefault="00602747" w:rsidP="00602747">
      <w:pPr>
        <w:pStyle w:val="FreeForm"/>
        <w:pBdr>
          <w:top w:val="single" w:sz="4" w:space="1" w:color="auto"/>
          <w:left w:val="single" w:sz="4" w:space="1" w:color="auto"/>
          <w:bottom w:val="single" w:sz="4" w:space="1" w:color="auto"/>
          <w:right w:val="single" w:sz="4" w:space="1" w:color="auto"/>
        </w:pBdr>
        <w:tabs>
          <w:tab w:val="left" w:pos="284"/>
          <w:tab w:val="left" w:pos="539"/>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8789"/>
        </w:tabs>
        <w:jc w:val="both"/>
        <w:rPr>
          <w:rFonts w:ascii="Times New Roman" w:eastAsia="Times New Roman" w:hAnsi="Times New Roman"/>
          <w:color w:val="auto"/>
          <w:lang w:val="sk-SK"/>
        </w:rPr>
      </w:pPr>
      <w:r w:rsidRPr="0066196E">
        <w:rPr>
          <w:rFonts w:ascii="Times New Roman" w:hAnsi="Times New Roman"/>
          <w:color w:val="auto"/>
          <w:lang w:val="sk-SK"/>
        </w:rPr>
        <w:t>Organizátori:</w:t>
      </w:r>
    </w:p>
    <w:p w:rsidR="00602747" w:rsidRPr="0066196E" w:rsidRDefault="00602747" w:rsidP="00602747">
      <w:pPr>
        <w:pStyle w:val="Default"/>
        <w:pBdr>
          <w:top w:val="single" w:sz="4" w:space="1" w:color="auto"/>
          <w:left w:val="single" w:sz="4" w:space="1" w:color="auto"/>
          <w:bottom w:val="single" w:sz="4" w:space="1" w:color="auto"/>
          <w:right w:val="single" w:sz="4" w:space="1" w:color="auto"/>
        </w:pBdr>
        <w:jc w:val="both"/>
        <w:rPr>
          <w:rFonts w:eastAsia="Times New Roman Bold"/>
          <w:color w:val="auto"/>
          <w:lang w:val="sk-SK"/>
        </w:rPr>
      </w:pPr>
      <w:r w:rsidRPr="0066196E">
        <w:rPr>
          <w:color w:val="auto"/>
          <w:lang w:val="sk-SK"/>
        </w:rPr>
        <w:t>Odbor hry na akordeóne Konzervatória v Bratislave</w:t>
      </w:r>
    </w:p>
    <w:p w:rsidR="00602747" w:rsidRPr="0066196E" w:rsidRDefault="00602747" w:rsidP="00602747">
      <w:pPr>
        <w:pStyle w:val="Default"/>
        <w:pBdr>
          <w:top w:val="single" w:sz="4" w:space="1" w:color="auto"/>
          <w:left w:val="single" w:sz="4" w:space="1" w:color="auto"/>
          <w:bottom w:val="single" w:sz="4" w:space="1" w:color="auto"/>
          <w:right w:val="single" w:sz="4" w:space="1" w:color="auto"/>
        </w:pBdr>
        <w:jc w:val="both"/>
        <w:rPr>
          <w:rFonts w:eastAsia="Times New Roman Bold"/>
          <w:color w:val="auto"/>
          <w:lang w:val="sk-SK"/>
        </w:rPr>
      </w:pPr>
      <w:r w:rsidRPr="0066196E">
        <w:rPr>
          <w:color w:val="auto"/>
          <w:lang w:val="sk-SK"/>
        </w:rPr>
        <w:t>Freundeskreis Internationale Wettbewerbe, Klingenthal, Nemecko</w:t>
      </w:r>
    </w:p>
    <w:p w:rsidR="00602747" w:rsidRPr="0066196E" w:rsidRDefault="00602747" w:rsidP="00602747">
      <w:pPr>
        <w:pStyle w:val="Default"/>
        <w:pBdr>
          <w:top w:val="single" w:sz="4" w:space="1" w:color="auto"/>
          <w:left w:val="single" w:sz="4" w:space="1" w:color="auto"/>
          <w:bottom w:val="single" w:sz="4" w:space="1" w:color="auto"/>
          <w:right w:val="single" w:sz="4" w:space="1" w:color="auto"/>
        </w:pBdr>
        <w:jc w:val="both"/>
        <w:rPr>
          <w:rFonts w:eastAsia="Times New Roman Bold"/>
          <w:color w:val="auto"/>
          <w:lang w:val="sk-SK"/>
        </w:rPr>
      </w:pPr>
      <w:r w:rsidRPr="00574ACC">
        <w:rPr>
          <w:color w:val="auto"/>
          <w:lang w:val="sk-SK"/>
        </w:rPr>
        <w:t xml:space="preserve">Prezídium </w:t>
      </w:r>
      <w:r w:rsidR="00117563" w:rsidRPr="00574ACC">
        <w:rPr>
          <w:color w:val="424242"/>
        </w:rPr>
        <w:t>Confédération Int</w:t>
      </w:r>
      <w:r w:rsidR="00574ACC">
        <w:rPr>
          <w:color w:val="424242"/>
        </w:rPr>
        <w:t xml:space="preserve">ernationale des Accordéonistes </w:t>
      </w:r>
      <w:r w:rsidR="00117563" w:rsidRPr="00574ACC">
        <w:rPr>
          <w:color w:val="424242"/>
        </w:rPr>
        <w:t xml:space="preserve">pri </w:t>
      </w:r>
      <w:r w:rsidR="00574ACC" w:rsidRPr="00574ACC">
        <w:rPr>
          <w:color w:val="424242"/>
        </w:rPr>
        <w:t xml:space="preserve">International Music Council (ďalej len CIA </w:t>
      </w:r>
      <w:r w:rsidR="00117563" w:rsidRPr="00574ACC">
        <w:rPr>
          <w:bCs/>
          <w:color w:val="575757"/>
        </w:rPr>
        <w:t>IMC UNESCO</w:t>
      </w:r>
      <w:r w:rsidR="00574ACC" w:rsidRPr="00574ACC">
        <w:rPr>
          <w:b/>
          <w:bCs/>
          <w:color w:val="575757"/>
        </w:rPr>
        <w:t>)</w:t>
      </w:r>
      <w:r w:rsidR="00117563" w:rsidRPr="00574ACC">
        <w:rPr>
          <w:color w:val="auto"/>
          <w:lang w:val="sk-SK"/>
        </w:rPr>
        <w:t xml:space="preserve"> </w:t>
      </w:r>
      <w:r w:rsidRPr="00574ACC">
        <w:rPr>
          <w:color w:val="auto"/>
          <w:lang w:val="sk-SK"/>
        </w:rPr>
        <w:t>,</w:t>
      </w:r>
      <w:r w:rsidRPr="0066196E">
        <w:rPr>
          <w:color w:val="auto"/>
          <w:lang w:val="sk-SK"/>
        </w:rPr>
        <w:t xml:space="preserve"> Fínsko</w:t>
      </w:r>
    </w:p>
    <w:p w:rsidR="00602747" w:rsidRPr="0066196E" w:rsidRDefault="00602747" w:rsidP="00602747">
      <w:pPr>
        <w:pStyle w:val="Default"/>
        <w:tabs>
          <w:tab w:val="left" w:pos="284"/>
          <w:tab w:val="left" w:pos="539"/>
          <w:tab w:val="left" w:pos="851"/>
          <w:tab w:val="left" w:pos="8789"/>
        </w:tabs>
        <w:jc w:val="both"/>
        <w:rPr>
          <w:rFonts w:eastAsia="Times New Roman Bold"/>
          <w:color w:val="auto"/>
          <w:lang w:val="sk-SK"/>
        </w:rPr>
      </w:pPr>
    </w:p>
    <w:p w:rsidR="00602747" w:rsidRPr="0066196E" w:rsidRDefault="00602747" w:rsidP="00602747">
      <w:pPr>
        <w:pStyle w:val="Default"/>
        <w:tabs>
          <w:tab w:val="left" w:pos="284"/>
          <w:tab w:val="left" w:pos="539"/>
          <w:tab w:val="left" w:pos="851"/>
          <w:tab w:val="left" w:pos="8789"/>
        </w:tabs>
        <w:jc w:val="both"/>
        <w:rPr>
          <w:rFonts w:eastAsia="Times New Roman Bold"/>
          <w:color w:val="auto"/>
          <w:lang w:val="sk-SK"/>
        </w:rPr>
      </w:pPr>
      <w:r w:rsidRPr="0066196E">
        <w:rPr>
          <w:color w:val="auto"/>
          <w:lang w:val="sk-SK"/>
        </w:rPr>
        <w:t xml:space="preserve">MEDZINÁRODNÝ AKORDEÓNOVÝ FESTIVAL </w:t>
      </w:r>
    </w:p>
    <w:p w:rsidR="00602747" w:rsidRPr="0066196E" w:rsidRDefault="00602747" w:rsidP="00602747">
      <w:pPr>
        <w:pStyle w:val="Default"/>
        <w:tabs>
          <w:tab w:val="left" w:pos="284"/>
          <w:tab w:val="left" w:pos="539"/>
          <w:tab w:val="left" w:pos="851"/>
          <w:tab w:val="left" w:pos="8566"/>
        </w:tabs>
        <w:jc w:val="both"/>
        <w:rPr>
          <w:color w:val="auto"/>
          <w:lang w:val="sk-SK"/>
        </w:rPr>
      </w:pPr>
      <w:r w:rsidRPr="0066196E">
        <w:rPr>
          <w:color w:val="auto"/>
          <w:lang w:val="sk-SK"/>
        </w:rPr>
        <w:t>MEDZINÁRODNÁ AKORDEÓNOVÁ SÚŤAŽ COUPE JEUNESSE</w:t>
      </w:r>
    </w:p>
    <w:p w:rsidR="00602747" w:rsidRPr="0066196E" w:rsidRDefault="00602747" w:rsidP="00602747">
      <w:pPr>
        <w:pStyle w:val="Default"/>
        <w:tabs>
          <w:tab w:val="left" w:pos="284"/>
          <w:tab w:val="left" w:pos="539"/>
          <w:tab w:val="left" w:pos="851"/>
          <w:tab w:val="left" w:pos="8566"/>
        </w:tabs>
        <w:jc w:val="both"/>
        <w:rPr>
          <w:color w:val="auto"/>
          <w:lang w:val="sk-SK"/>
        </w:rPr>
      </w:pPr>
    </w:p>
    <w:p w:rsidR="00602747" w:rsidRPr="0066196E" w:rsidRDefault="00602747" w:rsidP="00602747">
      <w:pPr>
        <w:pStyle w:val="Default"/>
        <w:tabs>
          <w:tab w:val="left" w:pos="284"/>
          <w:tab w:val="left" w:pos="539"/>
          <w:tab w:val="left" w:pos="851"/>
          <w:tab w:val="left" w:pos="8566"/>
        </w:tabs>
        <w:jc w:val="both"/>
        <w:rPr>
          <w:color w:val="auto"/>
          <w:lang w:val="sk-SK"/>
        </w:rPr>
      </w:pPr>
      <w:r w:rsidRPr="0066196E">
        <w:rPr>
          <w:color w:val="auto"/>
          <w:lang w:val="sk-SK"/>
        </w:rPr>
        <w:t xml:space="preserve">5.10.-9.10.2014 v Dunajskej Strede sa 116 účastníkov zo Slovenska, Českej republiky,  Maďarska, Ruska, Srbska, Spolkovej Republiky Nemecko, Ukrajiny, Rakúska a Talianska zúčastnilo na Medzinárodnom akordeónovom festivale a Medzinárodnej súťaži „Coupe Jeunesse“, prezentovali výsledky umelecko-pedagogickej práce v stredoeurópskom regióne s ťažiskom na pôvodnú sólovú a komornú tvorbu pre akordeón, džez a džezovú improvizáciu. Na Majstrovských kurzoch účastníci analyzovali umelecko-interpretačné, nástrojárske  a špecifické technické problémy akordeónovej hry a v spoločných diskusiách zaujali postoj k metodicko-didaktickým zásadám pri štúdiu hry na hudobnom nástroji z aspektu požiadaviek umeleckej praxe. </w:t>
      </w:r>
    </w:p>
    <w:p w:rsidR="00602747" w:rsidRPr="0066196E" w:rsidRDefault="00602747" w:rsidP="00602747">
      <w:pPr>
        <w:pStyle w:val="Default"/>
        <w:tabs>
          <w:tab w:val="left" w:pos="284"/>
          <w:tab w:val="left" w:pos="539"/>
          <w:tab w:val="left" w:pos="851"/>
          <w:tab w:val="left" w:pos="8789"/>
        </w:tabs>
        <w:jc w:val="both"/>
        <w:rPr>
          <w:color w:val="auto"/>
          <w:lang w:val="sk-SK"/>
        </w:rPr>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Odbor hry na strunových nástrojoch Konzervatória</w:t>
      </w:r>
    </w:p>
    <w:p w:rsidR="00602747" w:rsidRPr="0066196E" w:rsidRDefault="00602747" w:rsidP="00602747">
      <w:pPr>
        <w:pStyle w:val="Normlny1"/>
        <w:rPr>
          <w:rFonts w:cs="Times New Roman"/>
          <w:color w:val="auto"/>
        </w:rPr>
      </w:pPr>
    </w:p>
    <w:p w:rsidR="00602747" w:rsidRPr="0066196E" w:rsidRDefault="00602747" w:rsidP="00602747">
      <w:pPr>
        <w:pStyle w:val="Normlny1"/>
        <w:rPr>
          <w:rFonts w:cs="Times New Roman"/>
          <w:color w:val="auto"/>
        </w:rPr>
      </w:pPr>
      <w:r w:rsidRPr="0066196E">
        <w:rPr>
          <w:rFonts w:cs="Times New Roman"/>
          <w:color w:val="auto"/>
        </w:rPr>
        <w:t>COLOURSTRING</w:t>
      </w:r>
    </w:p>
    <w:p w:rsidR="00602747" w:rsidRPr="0066196E" w:rsidRDefault="00602747" w:rsidP="00602747">
      <w:pPr>
        <w:pStyle w:val="Normlny1"/>
        <w:rPr>
          <w:rFonts w:cs="Times New Roman"/>
          <w:color w:val="auto"/>
        </w:rPr>
      </w:pPr>
    </w:p>
    <w:p w:rsidR="00602747" w:rsidRPr="0066196E" w:rsidRDefault="00602747" w:rsidP="00602747">
      <w:pPr>
        <w:pStyle w:val="Normlnywebov"/>
        <w:jc w:val="both"/>
      </w:pPr>
      <w:r w:rsidRPr="0066196E">
        <w:t xml:space="preserve">Profesor Štefan Gyöpös zorganizoval </w:t>
      </w:r>
      <w:r w:rsidR="000B60F2" w:rsidRPr="0066196E">
        <w:t>dňa 21.10.2014</w:t>
      </w:r>
      <w:r w:rsidR="000B60F2">
        <w:t xml:space="preserve"> </w:t>
      </w:r>
      <w:r w:rsidR="00C0514A" w:rsidRPr="0066196E">
        <w:t>pre</w:t>
      </w:r>
      <w:r w:rsidR="00C0514A">
        <w:t xml:space="preserve"> študentov a pedagógov Konzervatória a</w:t>
      </w:r>
      <w:r w:rsidR="00C0514A" w:rsidRPr="0066196E">
        <w:t xml:space="preserve"> učiteľov ZUŠ </w:t>
      </w:r>
      <w:r w:rsidRPr="0066196E">
        <w:t>v K</w:t>
      </w:r>
      <w:r w:rsidR="00C0514A">
        <w:t>oncertnej sále Konzervatória</w:t>
      </w:r>
      <w:r w:rsidRPr="0066196E">
        <w:t xml:space="preserve"> </w:t>
      </w:r>
      <w:r w:rsidR="00C0514A">
        <w:t xml:space="preserve">kurz </w:t>
      </w:r>
      <w:r w:rsidRPr="0066196E">
        <w:t xml:space="preserve">„COLOURSTRING“ o zaujímavej novej metodike vyučovania  hry na husliach použitím farebných strún. Kurz viedol </w:t>
      </w:r>
      <w:r w:rsidRPr="0066196E">
        <w:rPr>
          <w:bCs/>
        </w:rPr>
        <w:t xml:space="preserve">Bc. Jan Machander DiS. </w:t>
      </w:r>
      <w:r w:rsidR="00B36532">
        <w:rPr>
          <w:bCs/>
        </w:rPr>
        <w:t>,</w:t>
      </w:r>
      <w:r w:rsidRPr="0066196E">
        <w:rPr>
          <w:bCs/>
        </w:rPr>
        <w:t>učiteľ ZUŠ, Nový Jičín (Česká republika).</w:t>
      </w:r>
    </w:p>
    <w:p w:rsidR="00602747" w:rsidRPr="0066196E" w:rsidRDefault="00602747" w:rsidP="00602747">
      <w:pPr>
        <w:pStyle w:val="Normlny1"/>
        <w:rPr>
          <w:rFonts w:cs="Times New Roman"/>
          <w:color w:val="auto"/>
        </w:rPr>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Odbor hry na strunových nástrojoch Konzervatória</w:t>
      </w:r>
    </w:p>
    <w:p w:rsidR="00602747" w:rsidRPr="0066196E" w:rsidRDefault="00602747" w:rsidP="00602747">
      <w:pPr>
        <w:pStyle w:val="Normlny1"/>
        <w:rPr>
          <w:rFonts w:cs="Times New Roman"/>
          <w:color w:val="auto"/>
        </w:rPr>
      </w:pPr>
    </w:p>
    <w:p w:rsidR="00602747" w:rsidRPr="0066196E" w:rsidRDefault="00602747" w:rsidP="00602747">
      <w:r w:rsidRPr="0066196E">
        <w:t>PREZENTÁCIA GITAROVEJ ŠKOLY PRE ZAČIATOČNÍKOV</w:t>
      </w:r>
    </w:p>
    <w:p w:rsidR="00602747" w:rsidRPr="0066196E" w:rsidRDefault="00602747" w:rsidP="00602747">
      <w:pPr>
        <w:pStyle w:val="Normlny1"/>
        <w:widowControl w:val="0"/>
        <w:tabs>
          <w:tab w:val="left" w:pos="284"/>
          <w:tab w:val="left" w:pos="539"/>
          <w:tab w:val="left" w:pos="851"/>
          <w:tab w:val="left" w:pos="8789"/>
        </w:tabs>
        <w:jc w:val="both"/>
        <w:rPr>
          <w:rFonts w:cs="Times New Roman"/>
          <w:color w:val="auto"/>
        </w:rPr>
      </w:pPr>
    </w:p>
    <w:p w:rsidR="00602747" w:rsidRPr="0066196E" w:rsidRDefault="00602747" w:rsidP="00602747">
      <w:pPr>
        <w:pStyle w:val="Normlny1"/>
        <w:widowControl w:val="0"/>
        <w:tabs>
          <w:tab w:val="left" w:pos="284"/>
          <w:tab w:val="left" w:pos="539"/>
          <w:tab w:val="left" w:pos="851"/>
          <w:tab w:val="left" w:pos="8789"/>
        </w:tabs>
        <w:jc w:val="both"/>
        <w:rPr>
          <w:rFonts w:cs="Times New Roman"/>
          <w:color w:val="auto"/>
        </w:rPr>
      </w:pPr>
      <w:r w:rsidRPr="0066196E">
        <w:rPr>
          <w:rFonts w:cs="Times New Roman"/>
          <w:color w:val="auto"/>
        </w:rPr>
        <w:t xml:space="preserve">22.10.2014 zorganizovala v Koncertnej sále E.Suchoňa prof. Radka Krajčová prezentáciu dvojdielnej učebnice hry na klasickej gitare pre pedagógov a žiakov základných umeleckých škôl „Kytarová první třída“. Autorka - skúsená polská gitaristka a skladateľka Tatiana Stachak poníma </w:t>
      </w:r>
      <w:r w:rsidRPr="0066196E">
        <w:rPr>
          <w:rFonts w:eastAsiaTheme="minorEastAsia" w:cs="Times New Roman"/>
          <w:color w:val="auto"/>
        </w:rPr>
        <w:t xml:space="preserve"> začiatky hry na gitare s veľkou invenciou a mimoriadnym pochopením pre fantazijný a otvorený svet detského myslenia a cítenia. Ponúka široký výber jednoduchých skladbičiek, známych piesní a cvičení, v ktorých vždy rieši konkrétne technické problémy.</w:t>
      </w:r>
    </w:p>
    <w:p w:rsidR="00602747" w:rsidRPr="0066196E" w:rsidRDefault="00602747" w:rsidP="00602747">
      <w:pPr>
        <w:jc w:val="both"/>
      </w:pPr>
    </w:p>
    <w:p w:rsidR="00602747" w:rsidRPr="0066196E" w:rsidRDefault="00602747" w:rsidP="00602747">
      <w:pPr>
        <w:widowControl w:val="0"/>
        <w:tabs>
          <w:tab w:val="left" w:pos="284"/>
          <w:tab w:val="left" w:pos="539"/>
          <w:tab w:val="left" w:pos="709"/>
          <w:tab w:val="left" w:pos="851"/>
          <w:tab w:val="left" w:pos="5103"/>
          <w:tab w:val="left" w:pos="8789"/>
        </w:tabs>
        <w:autoSpaceDE w:val="0"/>
        <w:autoSpaceDN w:val="0"/>
        <w:adjustRightInd w:val="0"/>
        <w:ind w:right="-356"/>
        <w:jc w:val="both"/>
        <w:rPr>
          <w:bCs/>
        </w:rPr>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5103"/>
          <w:tab w:val="left" w:pos="8789"/>
        </w:tabs>
        <w:autoSpaceDE w:val="0"/>
        <w:autoSpaceDN w:val="0"/>
        <w:adjustRightInd w:val="0"/>
        <w:ind w:right="-356"/>
        <w:jc w:val="both"/>
        <w:rPr>
          <w:bCs/>
        </w:rPr>
      </w:pPr>
      <w:r w:rsidRPr="0066196E">
        <w:rPr>
          <w:bCs/>
        </w:rPr>
        <w:t xml:space="preserve">Organizátor: </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5103"/>
          <w:tab w:val="left" w:pos="8789"/>
        </w:tabs>
        <w:autoSpaceDE w:val="0"/>
        <w:autoSpaceDN w:val="0"/>
        <w:adjustRightInd w:val="0"/>
        <w:ind w:right="-356"/>
        <w:jc w:val="both"/>
        <w:rPr>
          <w:bCs/>
        </w:rPr>
      </w:pPr>
      <w:r w:rsidRPr="0066196E">
        <w:rPr>
          <w:bCs/>
        </w:rPr>
        <w:t>Konzervatórium v Bratislave</w:t>
      </w:r>
    </w:p>
    <w:p w:rsidR="00602747" w:rsidRPr="0066196E" w:rsidRDefault="00602747" w:rsidP="00602747">
      <w:pPr>
        <w:widowControl w:val="0"/>
        <w:tabs>
          <w:tab w:val="left" w:pos="284"/>
          <w:tab w:val="left" w:pos="539"/>
          <w:tab w:val="left" w:pos="709"/>
          <w:tab w:val="left" w:pos="851"/>
          <w:tab w:val="left" w:pos="5103"/>
          <w:tab w:val="left" w:pos="8789"/>
        </w:tabs>
        <w:autoSpaceDE w:val="0"/>
        <w:autoSpaceDN w:val="0"/>
        <w:adjustRightInd w:val="0"/>
        <w:ind w:right="-356"/>
        <w:jc w:val="both"/>
        <w:rPr>
          <w:bCs/>
        </w:rPr>
      </w:pPr>
    </w:p>
    <w:p w:rsidR="0088403A" w:rsidRPr="0066196E" w:rsidRDefault="0088403A" w:rsidP="0088403A">
      <w:pPr>
        <w:widowControl w:val="0"/>
        <w:tabs>
          <w:tab w:val="left" w:pos="284"/>
          <w:tab w:val="left" w:pos="539"/>
          <w:tab w:val="left" w:pos="709"/>
          <w:tab w:val="left" w:pos="851"/>
          <w:tab w:val="left" w:pos="5103"/>
          <w:tab w:val="left" w:pos="8789"/>
        </w:tabs>
        <w:autoSpaceDE w:val="0"/>
        <w:autoSpaceDN w:val="0"/>
        <w:adjustRightInd w:val="0"/>
        <w:ind w:right="-356"/>
        <w:jc w:val="both"/>
        <w:rPr>
          <w:bCs/>
        </w:rPr>
      </w:pPr>
      <w:r w:rsidRPr="0066196E">
        <w:rPr>
          <w:bCs/>
        </w:rPr>
        <w:t>METODICKÉ DNI KONZERVATÓRIA V BRATISLAVE</w:t>
      </w:r>
    </w:p>
    <w:p w:rsidR="0088403A" w:rsidRPr="0066196E" w:rsidRDefault="0088403A" w:rsidP="0088403A">
      <w:pPr>
        <w:widowControl w:val="0"/>
        <w:tabs>
          <w:tab w:val="left" w:pos="284"/>
          <w:tab w:val="left" w:pos="539"/>
          <w:tab w:val="left" w:pos="709"/>
          <w:tab w:val="left" w:pos="851"/>
          <w:tab w:val="left" w:pos="5103"/>
          <w:tab w:val="left" w:pos="8789"/>
        </w:tabs>
        <w:autoSpaceDE w:val="0"/>
        <w:autoSpaceDN w:val="0"/>
        <w:adjustRightInd w:val="0"/>
        <w:ind w:right="-356"/>
        <w:jc w:val="both"/>
        <w:rPr>
          <w:bCs/>
        </w:rPr>
      </w:pPr>
    </w:p>
    <w:p w:rsidR="0088403A" w:rsidRPr="0066196E" w:rsidRDefault="0088403A" w:rsidP="0088403A">
      <w:pPr>
        <w:widowControl w:val="0"/>
        <w:tabs>
          <w:tab w:val="left" w:pos="284"/>
          <w:tab w:val="left" w:pos="539"/>
          <w:tab w:val="left" w:pos="709"/>
          <w:tab w:val="left" w:pos="851"/>
          <w:tab w:val="left" w:pos="5103"/>
          <w:tab w:val="left" w:pos="8789"/>
        </w:tabs>
        <w:autoSpaceDE w:val="0"/>
        <w:autoSpaceDN w:val="0"/>
        <w:adjustRightInd w:val="0"/>
        <w:ind w:right="-356"/>
        <w:jc w:val="both"/>
        <w:rPr>
          <w:bCs/>
        </w:rPr>
      </w:pPr>
      <w:r w:rsidRPr="0066196E">
        <w:rPr>
          <w:bCs/>
        </w:rPr>
        <w:t xml:space="preserve">Metodické dni sa konajú trikrát ročne pre záujemcov o štúdium na Konzervazóriu, pre učiteľov a žiakov základných umeleckých škôl, základných škôl a pre ich rodičov. </w:t>
      </w:r>
      <w:r w:rsidRPr="0066196E">
        <w:t>Pedagógovia konzervatória si vypoč</w:t>
      </w:r>
      <w:r>
        <w:t>uli početné umelecké výkony uchá</w:t>
      </w:r>
      <w:r w:rsidRPr="0066196E">
        <w:t xml:space="preserve">dzačov o štúdium, diagnostikovali pozitíva a negatíva a navrhli umelecko-pedagogické postupy pre ich ďalší umelecký rozvoj. </w:t>
      </w:r>
      <w:r w:rsidRPr="0066196E">
        <w:rPr>
          <w:bCs/>
        </w:rPr>
        <w:t>METODICKÉ DNI KONZERVATÓRIA V BRATISLAVE</w:t>
      </w:r>
    </w:p>
    <w:p w:rsidR="0088403A" w:rsidRPr="0066196E" w:rsidRDefault="0088403A" w:rsidP="0088403A">
      <w:pPr>
        <w:widowControl w:val="0"/>
        <w:tabs>
          <w:tab w:val="left" w:pos="284"/>
          <w:tab w:val="left" w:pos="539"/>
          <w:tab w:val="left" w:pos="709"/>
          <w:tab w:val="left" w:pos="851"/>
          <w:tab w:val="left" w:pos="5103"/>
          <w:tab w:val="left" w:pos="8789"/>
        </w:tabs>
        <w:autoSpaceDE w:val="0"/>
        <w:autoSpaceDN w:val="0"/>
        <w:adjustRightInd w:val="0"/>
        <w:ind w:right="-356"/>
        <w:jc w:val="both"/>
        <w:rPr>
          <w:bCs/>
        </w:rPr>
      </w:pPr>
    </w:p>
    <w:p w:rsidR="00602747" w:rsidRPr="0066196E" w:rsidRDefault="0088403A" w:rsidP="0088403A">
      <w:pPr>
        <w:widowControl w:val="0"/>
        <w:tabs>
          <w:tab w:val="left" w:pos="284"/>
          <w:tab w:val="left" w:pos="539"/>
          <w:tab w:val="left" w:pos="709"/>
          <w:tab w:val="left" w:pos="851"/>
          <w:tab w:val="left" w:pos="5103"/>
          <w:tab w:val="left" w:pos="8789"/>
        </w:tabs>
        <w:autoSpaceDE w:val="0"/>
        <w:autoSpaceDN w:val="0"/>
        <w:adjustRightInd w:val="0"/>
        <w:ind w:right="-356"/>
        <w:jc w:val="both"/>
      </w:pPr>
      <w:r w:rsidRPr="0066196E">
        <w:rPr>
          <w:bCs/>
        </w:rPr>
        <w:t xml:space="preserve">Metodické dni sa konajú trikrát ročne pre záujemcov o štúdium na Konzervazóriu, pre učiteľov a žiakov základných umeleckých škôl, základných škôl a pre ich rodičov. </w:t>
      </w:r>
      <w:r w:rsidRPr="0066196E">
        <w:t>Pedagógovia konzervatória si vypoč</w:t>
      </w:r>
      <w:r>
        <w:t>uli početné umelecké výkony uchá</w:t>
      </w:r>
      <w:r w:rsidRPr="0066196E">
        <w:t xml:space="preserve">dzačov o štúdium, diagnostikovali pozitíva a negatíva a navrhli umelecko-pedagogické postupy pre ich ďalší umelecký rozvoj. </w:t>
      </w:r>
      <w:r w:rsidR="00602747" w:rsidRPr="0066196E">
        <w:t xml:space="preserve"> Metodické dni sa konali 8. 11. 2014, 24.1. 2015 a 23. 5. 2015. Počet účastníkov: 734</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Odbor plechových dychových nástrojov</w:t>
      </w:r>
    </w:p>
    <w:p w:rsidR="00602747" w:rsidRPr="0066196E" w:rsidRDefault="00602747" w:rsidP="00602747"/>
    <w:p w:rsidR="00602747" w:rsidRPr="0066196E" w:rsidRDefault="00602747" w:rsidP="00602747">
      <w:pPr>
        <w:spacing w:line="360" w:lineRule="auto"/>
      </w:pPr>
      <w:r w:rsidRPr="0066196E">
        <w:t>INTERPRETAČNÝ SEMINÁR O IMPROVIZÁCII</w:t>
      </w:r>
    </w:p>
    <w:p w:rsidR="00602747" w:rsidRPr="0066196E" w:rsidRDefault="00602747" w:rsidP="00602747">
      <w:pPr>
        <w:spacing w:line="360" w:lineRule="auto"/>
      </w:pPr>
    </w:p>
    <w:p w:rsidR="00602747" w:rsidRPr="00B36532" w:rsidRDefault="00602747" w:rsidP="00B36532">
      <w:pPr>
        <w:jc w:val="both"/>
      </w:pPr>
      <w:r w:rsidRPr="0066196E">
        <w:t xml:space="preserve">Dňa 25.11.2014   sa v Koncertnej sále Eugena Suchoňa uskutočnil Interpretačný seminár o improvizácii, ktorý viedol </w:t>
      </w:r>
      <w:r w:rsidRPr="0066196E">
        <w:rPr>
          <w:bCs/>
        </w:rPr>
        <w:t xml:space="preserve">Associate Professor </w:t>
      </w:r>
      <w:r w:rsidRPr="0066196E">
        <w:rPr>
          <w:bCs/>
          <w:kern w:val="36"/>
        </w:rPr>
        <w:t xml:space="preserve">Adam Gaines. </w:t>
      </w:r>
      <w:r w:rsidRPr="0066196E">
        <w:t xml:space="preserve">Adam Gaines (1975) je docentom na Univerzite vo Wisconsine v Green Bay, USA (University of Wisconsin Green Bay), kde vyučuje hru na trúbke, dejiny jazzu, improvizáciu a hudobné technológie, vedie školský jazzový big band a Ansámbel Novej hudby. Je aktívnym interpretom vo sfére klasiky </w:t>
      </w:r>
      <w:r w:rsidRPr="0066196E">
        <w:lastRenderedPageBreak/>
        <w:t>i jazzu. Ako člen amerických orchestrov i ako sólista vystúpil na festivaloch v mnohých amerických štátoch (napr. Kentucky, Indiana, Pensylvánia, New York a i.) a v Európe (Jazz à Vienne vo Francúzsku, North Sea Jazz Festival v Holandsku, Montreux Jazz Festival vo Švajčiarsku). Od roku 2008 aktívne navštevuje Slovensko, kde účinkoval v programe "Jazz v symfonickej hudbe" ako člen jazzového septeta v spolupráci s ŠKO Žilina a Slovenskou Filharmóniou (Egon Krák: Jazzphony</w:t>
      </w:r>
      <w:r w:rsidR="00B36532">
        <w:t>), viedol jazzové workshopy na K</w:t>
      </w:r>
      <w:r w:rsidRPr="0066196E">
        <w:t>onzervatóriu v Žiline a v Banskej Bystrici, vystúpil ako hosť Nothing B</w:t>
      </w:r>
      <w:r w:rsidR="00B36532">
        <w:t>ut Swing Tria (Jazz Piešťany, s.r.</w:t>
      </w:r>
      <w:r w:rsidRPr="0066196E">
        <w:t>o).</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rPr>
          <w:bCs/>
          <w:lang w:val="de-DE"/>
        </w:rPr>
      </w:pPr>
      <w:r w:rsidRPr="0066196E">
        <w:rPr>
          <w:bCs/>
          <w:lang w:val="de-DE"/>
        </w:rPr>
        <w:t>Organizátor:</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rPr>
          <w:bCs/>
          <w:lang w:val="de-DE"/>
        </w:rPr>
      </w:pPr>
      <w:r w:rsidRPr="0066196E">
        <w:rPr>
          <w:bCs/>
          <w:lang w:val="de-DE"/>
        </w:rPr>
        <w:t>Ministerstvo školstva, vedy, výskumu a športu SR</w:t>
      </w:r>
    </w:p>
    <w:p w:rsidR="00602747" w:rsidRPr="0066196E" w:rsidRDefault="00602747" w:rsidP="00602747">
      <w:pPr>
        <w:tabs>
          <w:tab w:val="left" w:pos="851"/>
          <w:tab w:val="left" w:pos="2268"/>
          <w:tab w:val="left" w:pos="3969"/>
        </w:tabs>
        <w:rPr>
          <w:b/>
          <w:lang w:val="de-DE"/>
        </w:rPr>
      </w:pPr>
    </w:p>
    <w:p w:rsidR="00602747" w:rsidRPr="0066196E" w:rsidRDefault="00602747" w:rsidP="00602747">
      <w:pPr>
        <w:tabs>
          <w:tab w:val="left" w:pos="851"/>
          <w:tab w:val="left" w:pos="2268"/>
          <w:tab w:val="left" w:pos="3969"/>
        </w:tabs>
        <w:rPr>
          <w:rStyle w:val="Siln"/>
          <w:lang w:val="de-DE"/>
        </w:rPr>
      </w:pPr>
      <w:r w:rsidRPr="0066196E">
        <w:rPr>
          <w:rStyle w:val="Siln"/>
          <w:lang w:val="de-DE"/>
        </w:rPr>
        <w:t>UDEĽOVANIE PAMÄTNÝCH LISTOV SV. GORAZDA ŠTUDENTOM</w:t>
      </w:r>
    </w:p>
    <w:p w:rsidR="00602747" w:rsidRPr="0066196E" w:rsidRDefault="00602747" w:rsidP="00602747">
      <w:pPr>
        <w:tabs>
          <w:tab w:val="left" w:pos="851"/>
          <w:tab w:val="left" w:pos="2268"/>
          <w:tab w:val="left" w:pos="3969"/>
        </w:tabs>
        <w:rPr>
          <w:b/>
          <w:lang w:val="de-DE"/>
        </w:rPr>
      </w:pPr>
    </w:p>
    <w:p w:rsidR="00602747" w:rsidRPr="0066196E" w:rsidRDefault="00602747" w:rsidP="00602747">
      <w:pPr>
        <w:jc w:val="both"/>
      </w:pPr>
      <w:r w:rsidRPr="0066196E">
        <w:t>15. 11. 2014 ocenilo</w:t>
      </w:r>
      <w:r w:rsidRPr="0066196E">
        <w:rPr>
          <w:rStyle w:val="Siln"/>
          <w:b w:val="0"/>
        </w:rPr>
        <w:t xml:space="preserve"> v Bratislave Ministerstvo školstva, vedy, výskumu a športu SR </w:t>
      </w:r>
      <w:r w:rsidRPr="0066196E">
        <w:t>m</w:t>
      </w:r>
      <w:r w:rsidRPr="0066196E">
        <w:rPr>
          <w:rStyle w:val="Siln"/>
          <w:b w:val="0"/>
        </w:rPr>
        <w:t xml:space="preserve">imoriadne úspechy žiakov a študentov na medzinárodných predmetových a športových súťažiach udelením Pamätných listov sv. Gorazda. Spolu s vecnými cenami ich získalo celkovo 33 mladých reprezentantov. Pamätné listy si prevzali z rúk predstaviteľov rezortu. </w:t>
      </w:r>
      <w:r w:rsidRPr="0066196E">
        <w:t>Na slávnostnom podujatí umelecký program zabezpečili študenti Konzervatória.</w:t>
      </w:r>
    </w:p>
    <w:p w:rsidR="00602747" w:rsidRPr="0066196E" w:rsidRDefault="00602747" w:rsidP="00602747">
      <w:pPr>
        <w:jc w:val="both"/>
      </w:pPr>
    </w:p>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Občianske združenie „PRO ARTE“ pri Základnej umeleckej škole v Nižnej na Orave</w:t>
      </w:r>
    </w:p>
    <w:p w:rsidR="00602747" w:rsidRPr="0066196E" w:rsidRDefault="00602747" w:rsidP="00602747"/>
    <w:p w:rsidR="00602747" w:rsidRPr="00B80853" w:rsidRDefault="00602747" w:rsidP="00602747">
      <w:pPr>
        <w:rPr>
          <w:b/>
        </w:rPr>
      </w:pPr>
      <w:r w:rsidRPr="00B80853">
        <w:rPr>
          <w:b/>
        </w:rPr>
        <w:t xml:space="preserve">CELOSLOVENSKÁ SÚŤAŽ „ČAROVNÁ FLAUTA 2014“, 13. ROČNÍK </w:t>
      </w:r>
    </w:p>
    <w:p w:rsidR="00602747" w:rsidRPr="0066196E" w:rsidRDefault="00602747" w:rsidP="00602747"/>
    <w:p w:rsidR="00602747" w:rsidRPr="0066196E" w:rsidRDefault="00602747" w:rsidP="00602747">
      <w:r w:rsidRPr="0066196E">
        <w:t>V dňoch 19.-21. novembra 2014 boli členmi odbornej poroty na celoslovenskej súťaži „Čarovná flauta 2014“ pedagógovia odboru hry na drevených dychových nástrojoch Mgr. art. Katarína Ducai a Mgr. art. Peter Drlička</w:t>
      </w:r>
    </w:p>
    <w:p w:rsidR="00602747" w:rsidRPr="0066196E" w:rsidRDefault="00602747" w:rsidP="00602747"/>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Hudobno-dramatický odbor Konzervatória</w:t>
      </w:r>
    </w:p>
    <w:p w:rsidR="00602747" w:rsidRPr="0066196E" w:rsidRDefault="00602747" w:rsidP="00602747"/>
    <w:p w:rsidR="00602747" w:rsidRPr="00B80853" w:rsidRDefault="00602747" w:rsidP="00602747">
      <w:pPr>
        <w:rPr>
          <w:b/>
        </w:rPr>
      </w:pPr>
      <w:r w:rsidRPr="00B80853">
        <w:rPr>
          <w:b/>
        </w:rPr>
        <w:t>THEATRE OF ETERNAL VALUES: SHAKESPEARES WOMEN</w:t>
      </w:r>
    </w:p>
    <w:p w:rsidR="00602747" w:rsidRPr="0066196E" w:rsidRDefault="00602747" w:rsidP="00602747">
      <w:r w:rsidRPr="0066196E">
        <w:t xml:space="preserve"> </w:t>
      </w:r>
    </w:p>
    <w:p w:rsidR="00602747" w:rsidRPr="0066196E" w:rsidRDefault="00602747" w:rsidP="00602747">
      <w:pPr>
        <w:jc w:val="both"/>
      </w:pPr>
      <w:r w:rsidRPr="0066196E">
        <w:t xml:space="preserve">V Modrom štúdiu Konzervatória sa konalo 26. 11. 2014 divadelné predstavenie Shakespeares Women medzinárodného súboru Theatre of Eternal Values, ktorého členkou je aj študentka 4. ročníka Petra Malatincová. Po predstavení sa  študenti Konzervatória zúčastnili umeleckého workshopu. </w:t>
      </w:r>
    </w:p>
    <w:p w:rsidR="00602747" w:rsidRPr="0066196E" w:rsidRDefault="00602747" w:rsidP="00602747">
      <w:pPr>
        <w:jc w:val="both"/>
      </w:pPr>
    </w:p>
    <w:p w:rsidR="00602747" w:rsidRPr="0066196E" w:rsidRDefault="00602747" w:rsidP="00602747">
      <w:pPr>
        <w:pStyle w:val="Normlny3"/>
        <w:rPr>
          <w:rFonts w:cs="Times New Roman"/>
          <w:color w:val="auto"/>
        </w:rPr>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rPr>
          <w:rFonts w:cs="Times New Roman"/>
          <w:color w:val="auto"/>
        </w:rPr>
      </w:pPr>
      <w:r w:rsidRPr="0066196E">
        <w:rPr>
          <w:rFonts w:cs="Times New Roman"/>
          <w:color w:val="auto"/>
        </w:rPr>
        <w:t>Organizátor:</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rPr>
          <w:rFonts w:eastAsia="Times New Roman Bold" w:cs="Times New Roman"/>
          <w:color w:val="auto"/>
        </w:rPr>
      </w:pPr>
      <w:r w:rsidRPr="0066196E">
        <w:rPr>
          <w:rFonts w:cs="Times New Roman"/>
          <w:color w:val="auto"/>
        </w:rPr>
        <w:t>Odbor cirkevnej hudby Konzervatória v Bratislave</w:t>
      </w:r>
    </w:p>
    <w:p w:rsidR="00602747" w:rsidRPr="0066196E" w:rsidRDefault="00602747" w:rsidP="00602747">
      <w:pPr>
        <w:pStyle w:val="Normlny3"/>
        <w:jc w:val="both"/>
        <w:rPr>
          <w:rFonts w:eastAsia="Times New Roman Bold" w:cs="Times New Roman"/>
          <w:color w:val="auto"/>
        </w:rPr>
      </w:pPr>
    </w:p>
    <w:p w:rsidR="00602747" w:rsidRPr="00B80853" w:rsidRDefault="00602747" w:rsidP="00602747">
      <w:pPr>
        <w:pStyle w:val="Normlny3"/>
        <w:jc w:val="both"/>
        <w:rPr>
          <w:rFonts w:cs="Times New Roman"/>
          <w:b/>
          <w:color w:val="auto"/>
        </w:rPr>
      </w:pPr>
      <w:r w:rsidRPr="00B80853">
        <w:rPr>
          <w:rFonts w:cs="Times New Roman"/>
          <w:b/>
          <w:color w:val="auto"/>
        </w:rPr>
        <w:t xml:space="preserve">PREHLIADKA MLADÝCH SLOVENSKÝCH ORGANISTOV </w:t>
      </w:r>
    </w:p>
    <w:p w:rsidR="00602747" w:rsidRPr="0066196E" w:rsidRDefault="00602747" w:rsidP="00602747">
      <w:pPr>
        <w:pStyle w:val="Normlny3"/>
        <w:jc w:val="both"/>
        <w:rPr>
          <w:rFonts w:eastAsia="Times New Roman Bold" w:cs="Times New Roman"/>
          <w:color w:val="auto"/>
        </w:rPr>
      </w:pPr>
    </w:p>
    <w:p w:rsidR="00602747" w:rsidRPr="0066196E" w:rsidRDefault="00602747" w:rsidP="00602747">
      <w:pPr>
        <w:pStyle w:val="Normlny3"/>
        <w:jc w:val="both"/>
        <w:rPr>
          <w:rFonts w:cs="Times New Roman"/>
          <w:color w:val="auto"/>
        </w:rPr>
      </w:pPr>
      <w:r w:rsidRPr="0066196E">
        <w:rPr>
          <w:rFonts w:eastAsia="Times New Roman Bold" w:cs="Times New Roman"/>
          <w:color w:val="auto"/>
        </w:rPr>
        <w:t xml:space="preserve">V dňoch 1.- 4.12.2014 sa uskutočnil na pôde a v réžii Odboru cirkevnej hudby Konzervatória v Bratislave cyklus koncertov 42. ročníka </w:t>
      </w:r>
      <w:r w:rsidRPr="0066196E">
        <w:rPr>
          <w:rFonts w:cs="Times New Roman"/>
          <w:color w:val="auto"/>
        </w:rPr>
        <w:t xml:space="preserve">celoslovenského festivalu – Prehliadka mladých slovenských organistov (PMSO) 2014. V rámci Prehliadky organizátori pod vedením Mgr.art. Petra Reiffersa pripravili 8 koncertov študentov organovej hry všetkých slovenských </w:t>
      </w:r>
      <w:r w:rsidRPr="0066196E">
        <w:rPr>
          <w:rFonts w:cs="Times New Roman"/>
          <w:color w:val="auto"/>
        </w:rPr>
        <w:lastRenderedPageBreak/>
        <w:t xml:space="preserve">konzervatórií vyučujúcich hru na organe a VŠMU v Bratislave. Ako zahraničný hosť festivalu sa predstavilo Janáčkove Konzervatórium v Ostrave. Program </w:t>
      </w:r>
      <w:r w:rsidRPr="0066196E">
        <w:rPr>
          <w:rFonts w:cs="Times New Roman"/>
          <w:i/>
          <w:color w:val="auto"/>
        </w:rPr>
        <w:t>Prehliadky</w:t>
      </w:r>
      <w:r w:rsidRPr="0066196E">
        <w:rPr>
          <w:rFonts w:cs="Times New Roman"/>
          <w:color w:val="auto"/>
        </w:rPr>
        <w:t xml:space="preserve"> doplnila prednáška významného slovenského organistu Mareka Štrbáka spojená s prezentáciou tvorby pre organ od súčasných slovenských skladateľov. Konzervatórium Bratislava reprezentovali študentky Mária Horváthová (trieda Mgr.</w:t>
      </w:r>
      <w:r w:rsidR="00784781">
        <w:rPr>
          <w:rFonts w:cs="Times New Roman"/>
          <w:color w:val="auto"/>
        </w:rPr>
        <w:t xml:space="preserve"> </w:t>
      </w:r>
      <w:r w:rsidRPr="0066196E">
        <w:rPr>
          <w:rFonts w:cs="Times New Roman"/>
          <w:color w:val="auto"/>
        </w:rPr>
        <w:t>art. Peter Reiffers) a Kristína Gabčová (trieda Mgr.</w:t>
      </w:r>
      <w:r w:rsidR="00784781">
        <w:rPr>
          <w:rFonts w:cs="Times New Roman"/>
          <w:color w:val="auto"/>
        </w:rPr>
        <w:t xml:space="preserve"> </w:t>
      </w:r>
      <w:r w:rsidRPr="0066196E">
        <w:rPr>
          <w:rFonts w:cs="Times New Roman"/>
          <w:color w:val="auto"/>
        </w:rPr>
        <w:t>art. Marek Cepko, ArtD.)</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Janáčkova akademie umění, Brno, Česká republika</w:t>
      </w:r>
    </w:p>
    <w:p w:rsidR="00602747" w:rsidRPr="0066196E" w:rsidRDefault="00602747" w:rsidP="00602747">
      <w:pPr>
        <w:jc w:val="both"/>
      </w:pPr>
    </w:p>
    <w:p w:rsidR="00602747" w:rsidRPr="00B80853" w:rsidRDefault="00602747" w:rsidP="00602747">
      <w:pPr>
        <w:jc w:val="both"/>
        <w:rPr>
          <w:b/>
        </w:rPr>
      </w:pPr>
      <w:r w:rsidRPr="00B80853">
        <w:rPr>
          <w:b/>
        </w:rPr>
        <w:t>MAJSTROVSKÝ KURZ HRY NA HUSLIACH</w:t>
      </w:r>
    </w:p>
    <w:p w:rsidR="00602747" w:rsidRPr="0066196E" w:rsidRDefault="00602747" w:rsidP="00602747">
      <w:pPr>
        <w:jc w:val="both"/>
      </w:pPr>
    </w:p>
    <w:p w:rsidR="00602747" w:rsidRPr="0066196E" w:rsidRDefault="00602747" w:rsidP="00602747">
      <w:pPr>
        <w:jc w:val="both"/>
      </w:pPr>
      <w:r w:rsidRPr="0066196E">
        <w:t>Medzinárodných majstrovských kurzov v hre na husliach, ktoré viedol Prof. MgA. František Novotný sa zúčastnili dve študentky hlavného odboru hra na husliach Zuzana Klimantová, 4.r. (trieda Mgr. art. Stanislav Mucha) a Olívia Kriváňová 1.r. (trieda Mgr. art. Stanislav Mucha).</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Hudobno-dramatický odbor Konzervatória</w:t>
      </w:r>
    </w:p>
    <w:p w:rsidR="00602747" w:rsidRPr="0066196E" w:rsidRDefault="00602747" w:rsidP="00602747"/>
    <w:p w:rsidR="00602747" w:rsidRPr="00B80853" w:rsidRDefault="00602747" w:rsidP="00602747">
      <w:pPr>
        <w:rPr>
          <w:b/>
        </w:rPr>
      </w:pPr>
      <w:r w:rsidRPr="00B80853">
        <w:rPr>
          <w:b/>
        </w:rPr>
        <w:t>SLÁVNOSTNÉ OTVORENIE “MODRÉHO ŠTÚDIA”</w:t>
      </w:r>
    </w:p>
    <w:p w:rsidR="00602747" w:rsidRPr="0066196E" w:rsidRDefault="00602747" w:rsidP="00602747"/>
    <w:p w:rsidR="00602747" w:rsidRPr="0066196E" w:rsidRDefault="00602747" w:rsidP="00602747">
      <w:pPr>
        <w:jc w:val="both"/>
      </w:pPr>
      <w:r w:rsidRPr="0066196E">
        <w:t>Hudobno-dramatický odbor Konzervatória, pripravil 2.12. 2014 Slávnostné Otvorenie  “Modrého Štúdia”.  Projekt a rekonštrukciu triedy T 302, ako aj otvárací program pripravili študenti hlavného odboru štúdia herectvo z triedy prof. Jany Mikulášovej-Strniskovej a prof. Antona Korenčiho.</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 xml:space="preserve">Ministerstvo školstva, vedy, výskumu a športu Slovenskej republiky </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(ďalej MŠVVŠ SR)</w:t>
      </w:r>
    </w:p>
    <w:p w:rsidR="00602747" w:rsidRPr="0066196E" w:rsidRDefault="00602747" w:rsidP="00602747"/>
    <w:p w:rsidR="00602747" w:rsidRPr="00B80853" w:rsidRDefault="00602747" w:rsidP="00602747">
      <w:pPr>
        <w:rPr>
          <w:b/>
        </w:rPr>
      </w:pPr>
      <w:r w:rsidRPr="00B80853">
        <w:rPr>
          <w:b/>
        </w:rPr>
        <w:t>HODNOTENIE PRÁCE MŠVVŠ SR ZA ROK 2014</w:t>
      </w:r>
    </w:p>
    <w:p w:rsidR="00602747" w:rsidRPr="0066196E" w:rsidRDefault="00602747" w:rsidP="00602747"/>
    <w:p w:rsidR="00602747" w:rsidRPr="0066196E" w:rsidRDefault="00602747" w:rsidP="00602747">
      <w:r w:rsidRPr="0066196E">
        <w:t>Na významnom podujatí MŠVVŠ SR konanom dňa 3.12.2014 v kultúrnom programe účinkovalo Dychové kvinteto Konzervatória: Mária Pindešová, flauta, Alžbeta Struňáková, hoboj, Barbora  Sláčiková, klarinet, Nikola Ovčarovičová, fagot, Martin Matiašovič, lesný roh, vystúpenie umelecky pripravil Mgr. art. Peter Kosorín, ArtD.</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Klavírny odbor Konzervatória</w:t>
      </w:r>
    </w:p>
    <w:p w:rsidR="00602747" w:rsidRPr="0066196E" w:rsidRDefault="00602747" w:rsidP="00602747"/>
    <w:p w:rsidR="00602747" w:rsidRPr="00B80853" w:rsidRDefault="00602747" w:rsidP="00602747">
      <w:pPr>
        <w:tabs>
          <w:tab w:val="left" w:pos="4536"/>
          <w:tab w:val="left" w:pos="4820"/>
          <w:tab w:val="left" w:pos="7938"/>
        </w:tabs>
        <w:rPr>
          <w:b/>
        </w:rPr>
      </w:pPr>
      <w:r w:rsidRPr="00B80853">
        <w:rPr>
          <w:b/>
        </w:rPr>
        <w:t>GUSZTÁV FENYŐ  K L AV Í R N Y    R E C I T Á L</w:t>
      </w:r>
    </w:p>
    <w:p w:rsidR="00602747" w:rsidRPr="0066196E" w:rsidRDefault="00602747" w:rsidP="00602747">
      <w:pPr>
        <w:tabs>
          <w:tab w:val="left" w:pos="4536"/>
          <w:tab w:val="left" w:pos="4820"/>
          <w:tab w:val="left" w:pos="7938"/>
        </w:tabs>
      </w:pPr>
    </w:p>
    <w:p w:rsidR="00602747" w:rsidRPr="0066196E" w:rsidRDefault="00602747" w:rsidP="00602747">
      <w:pPr>
        <w:pStyle w:val="Normlnywebov"/>
        <w:jc w:val="both"/>
      </w:pPr>
      <w:r w:rsidRPr="0066196E">
        <w:t xml:space="preserve">Dňa 3. 12. 2014  sa us kutočnil v Koncertnej sieni Eugena Suchoňa Klavírny recitál významného škótskeho klaviristu a pedagóga Gustáva Fenyő, ktorý </w:t>
      </w:r>
      <w:r w:rsidRPr="0066196E">
        <w:rPr>
          <w:bCs/>
        </w:rPr>
        <w:t>od roku 1980  žije v Škótsku a stal sa jedným z najvýznamnejších škótskych hudobníkov. Preslávil sa interpretáciou kompletného klavírneho diela jednotlivých skladateľov, ako aj</w:t>
      </w:r>
      <w:r w:rsidRPr="0066196E">
        <w:t xml:space="preserve"> 32 Sonát Ludwiga van Beethovena, ktoré koncertne predviedol v Glasgowe a  Edinburghu. V roku </w:t>
      </w:r>
      <w:r w:rsidRPr="0066196E">
        <w:lastRenderedPageBreak/>
        <w:t xml:space="preserve">1999, pri príležitosti 150. výročia smrti Fryderyka Chopina zahral jeho kompletné klavírne dielo v Glasgowe, v koncertnej sále, ktorá sa nachádzala oproti budove, kde Chopin koncertoval v roku 1848. Pri príležitosti 100. výročia narodenia Dmitrija Šostakoviča v roku 2006 v jeho podaní v Glasgowe po prvýkrát zaznel jeho kompletný cyklus 24 prelúdií a fúg. Na koncerte v Koncertnej sále Eugena Suchoňa Konzervatória v Bratislabae zazneli Bagatelly op. 126 Ludwiga van Beethovena, a 33 Variácií na Diabelliho tému, op. 120 Ludwiga van Beethovena. </w:t>
      </w:r>
    </w:p>
    <w:p w:rsidR="00602747" w:rsidRPr="0066196E" w:rsidRDefault="00602747" w:rsidP="00602747">
      <w:pPr>
        <w:pStyle w:val="Normlnywebov"/>
        <w:jc w:val="both"/>
      </w:pPr>
    </w:p>
    <w:p w:rsidR="00602747" w:rsidRPr="0066196E" w:rsidRDefault="00602747" w:rsidP="00602747">
      <w:pPr>
        <w:pStyle w:val="Normlnywebov"/>
        <w:jc w:val="both"/>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ind w:right="-356"/>
        <w:contextualSpacing/>
        <w:jc w:val="both"/>
      </w:pPr>
      <w:r w:rsidRPr="0066196E">
        <w:t xml:space="preserve">Organizátor: </w:t>
      </w:r>
    </w:p>
    <w:p w:rsidR="00602747" w:rsidRPr="0066196E" w:rsidRDefault="00A32FBD" w:rsidP="00602747">
      <w:pPr>
        <w:pBdr>
          <w:top w:val="single" w:sz="4" w:space="1" w:color="auto"/>
          <w:left w:val="single" w:sz="4" w:space="4" w:color="auto"/>
          <w:bottom w:val="single" w:sz="4" w:space="1" w:color="auto"/>
          <w:right w:val="single" w:sz="4" w:space="4" w:color="auto"/>
        </w:pBdr>
        <w:ind w:right="-356"/>
      </w:pPr>
      <w:r w:rsidRPr="0066196E">
        <w:t>Ing. Pavol FREŠO</w:t>
      </w:r>
      <w:r>
        <w:t>,</w:t>
      </w:r>
      <w:r w:rsidRPr="0066196E">
        <w:t xml:space="preserve"> </w:t>
      </w:r>
      <w:r w:rsidR="00602747" w:rsidRPr="0066196E">
        <w:t xml:space="preserve">PREDSEDA BRATISLAVSKÉHO SAMOSPRÁVNEHO KRAJA </w:t>
      </w:r>
    </w:p>
    <w:p w:rsidR="00602747" w:rsidRPr="0066196E" w:rsidRDefault="00602747" w:rsidP="00602747">
      <w:pPr>
        <w:pBdr>
          <w:top w:val="single" w:sz="4" w:space="1" w:color="auto"/>
          <w:left w:val="single" w:sz="4" w:space="4" w:color="auto"/>
          <w:bottom w:val="single" w:sz="4" w:space="1" w:color="auto"/>
          <w:right w:val="single" w:sz="4" w:space="4" w:color="auto"/>
        </w:pBdr>
        <w:ind w:right="-356"/>
      </w:pP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contextualSpacing/>
        <w:jc w:val="both"/>
      </w:pPr>
    </w:p>
    <w:p w:rsidR="00602747" w:rsidRPr="009A1DD4" w:rsidRDefault="00602747" w:rsidP="00602747">
      <w:pPr>
        <w:widowControl w:val="0"/>
        <w:tabs>
          <w:tab w:val="left" w:pos="284"/>
          <w:tab w:val="left" w:pos="539"/>
          <w:tab w:val="left" w:pos="709"/>
          <w:tab w:val="left" w:pos="851"/>
          <w:tab w:val="left" w:pos="8789"/>
        </w:tabs>
        <w:autoSpaceDE w:val="0"/>
        <w:autoSpaceDN w:val="0"/>
        <w:adjustRightInd w:val="0"/>
        <w:ind w:right="-356"/>
        <w:contextualSpacing/>
        <w:jc w:val="both"/>
        <w:rPr>
          <w:b/>
        </w:rPr>
      </w:pPr>
      <w:r w:rsidRPr="009A1DD4">
        <w:rPr>
          <w:b/>
        </w:rPr>
        <w:t>V</w:t>
      </w:r>
      <w:r w:rsidR="00410B5C">
        <w:rPr>
          <w:b/>
        </w:rPr>
        <w:t>ÝROČNÉ ODOVZDÁVANIE CENY SAMUELA</w:t>
      </w:r>
      <w:r w:rsidRPr="009A1DD4">
        <w:rPr>
          <w:b/>
        </w:rPr>
        <w:t xml:space="preserve"> ZOCHA </w:t>
      </w: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contextualSpacing/>
        <w:jc w:val="both"/>
      </w:pP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contextualSpacing/>
        <w:jc w:val="both"/>
      </w:pPr>
      <w:r w:rsidRPr="0066196E">
        <w:t>16. decembra 2014 o 19,00 v Divadle Aréna na slávnostnom výročnom odovzdávaní Ceny Ctibora Zocha účinkoval Fanfárový súbor konzervatória</w:t>
      </w:r>
      <w:r w:rsidR="00784781">
        <w:t xml:space="preserve"> pod vedením JUDr. Michala Janoš</w:t>
      </w:r>
      <w:r w:rsidRPr="0066196E">
        <w:t>a, Dychové kvinteto Konzervatória: Mária Pindešová, flauta, Alžbeta Struňáková, hoboj, Barbora  Sláčiková, klarinet, Nikola Ovčarovičová, fagot, Martin Matiašovič, lesný roh, vystúpenie umelecky pripravil Mgr. art. Peter Kosorín, ArtD.</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A438FF">
      <w:pPr>
        <w:pBdr>
          <w:top w:val="single" w:sz="4" w:space="1" w:color="auto"/>
          <w:left w:val="single" w:sz="4" w:space="4" w:color="auto"/>
          <w:bottom w:val="single" w:sz="4" w:space="1" w:color="auto"/>
          <w:right w:val="single" w:sz="4" w:space="4" w:color="auto"/>
        </w:pBdr>
      </w:pPr>
      <w:r w:rsidRPr="0066196E">
        <w:t>Spevácky odbor Konzervatória</w:t>
      </w:r>
    </w:p>
    <w:p w:rsidR="00602747" w:rsidRPr="0066196E" w:rsidRDefault="00602747" w:rsidP="00602747"/>
    <w:p w:rsidR="00602747" w:rsidRPr="00505522" w:rsidRDefault="00602747" w:rsidP="00602747">
      <w:pPr>
        <w:rPr>
          <w:b/>
        </w:rPr>
      </w:pPr>
      <w:r w:rsidRPr="00505522">
        <w:rPr>
          <w:b/>
        </w:rPr>
        <w:t>KONCERT K ROKU ČESKEJ HUDBY</w:t>
      </w:r>
    </w:p>
    <w:p w:rsidR="00602747" w:rsidRPr="0066196E" w:rsidRDefault="00602747" w:rsidP="00602747"/>
    <w:p w:rsidR="00E93031" w:rsidRPr="0066196E" w:rsidRDefault="00602747" w:rsidP="00E93031">
      <w:pPr>
        <w:jc w:val="both"/>
      </w:pPr>
      <w:r w:rsidRPr="0066196E">
        <w:t>Pre veľký záujem študentov o interpretovanie diel česk</w:t>
      </w:r>
      <w:r w:rsidR="00E93031">
        <w:t xml:space="preserve">ých skladateľov sa uskutočnil 9. decembra 2014 </w:t>
      </w:r>
      <w:r w:rsidRPr="0066196E">
        <w:t xml:space="preserve"> koncert pri príležitosti Roku českej hudby</w:t>
      </w:r>
      <w:r w:rsidR="00E93031">
        <w:t xml:space="preserve"> v Seminárnej sále Univerzitnej Knižnice Bratislava.</w:t>
      </w:r>
    </w:p>
    <w:p w:rsidR="00602747" w:rsidRPr="0066196E" w:rsidRDefault="00602747" w:rsidP="00602747">
      <w:pPr>
        <w:jc w:val="both"/>
      </w:pPr>
      <w:r w:rsidRPr="0066196E">
        <w:t xml:space="preserve">Študentov </w:t>
      </w:r>
      <w:r w:rsidR="00E93031">
        <w:t xml:space="preserve">umelecky </w:t>
      </w:r>
      <w:r w:rsidRPr="0066196E">
        <w:t>pripravili pedagógovia speváckeho odboru: Mgr.art. Dagmar Livorová, Mgr.art. Eva Šeniglová, Mgr.art. Martin Malachovský, Mgr.art Alžbeta Bukoveczka, Mgr.art. Mária Repková, MgA Zuzana Stankociová, Mgr.art Magdaléna Blahušiaková</w:t>
      </w:r>
      <w:r w:rsidR="005371E4">
        <w:t xml:space="preserve"> a pedagógovia klavírnej spolupráce: Mgr. art. Dana Hajossy, </w:t>
      </w:r>
      <w:r w:rsidR="00505522">
        <w:t>Prof. MgA.</w:t>
      </w:r>
      <w:r w:rsidR="005371E4">
        <w:t xml:space="preserve"> Blanka Juhaňáková,</w:t>
      </w:r>
      <w:r w:rsidR="00505522">
        <w:t>ArtD.,</w:t>
      </w:r>
      <w:r w:rsidR="005371E4">
        <w:t xml:space="preserve"> Mgr. art. Monika Mockovčáková, Mgr. art. Xénia Maskalíková</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Klavírny odbor Konzervatória</w:t>
      </w:r>
    </w:p>
    <w:p w:rsidR="00602747" w:rsidRPr="0066196E" w:rsidRDefault="00602747" w:rsidP="00602747"/>
    <w:p w:rsidR="00602747" w:rsidRPr="00505522" w:rsidRDefault="00602747" w:rsidP="00602747">
      <w:pPr>
        <w:rPr>
          <w:b/>
        </w:rPr>
      </w:pPr>
      <w:r w:rsidRPr="00505522">
        <w:rPr>
          <w:b/>
        </w:rPr>
        <w:t>STANISLAV ZAMBORSKÝ INTERPRETAČNÝ SEMINÁR</w:t>
      </w:r>
    </w:p>
    <w:p w:rsidR="00602747" w:rsidRPr="0066196E" w:rsidRDefault="00602747" w:rsidP="00602747"/>
    <w:p w:rsidR="00602747" w:rsidRPr="0066196E" w:rsidRDefault="00602747" w:rsidP="00602747">
      <w:pPr>
        <w:jc w:val="both"/>
      </w:pPr>
      <w:r w:rsidRPr="0066196E">
        <w:t>V Koncertnej sieni Eugena Suchoňa sa uskutočnil 11. 12. 2014 interpretačný seminár v hre na klavíri, ktorý viedol Prof. Stanislav Zamborský. Študenti sa podrobne oboznámili s interpretáciou Klavirnych sonát Josepha Haydna.</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tabs>
          <w:tab w:val="left" w:pos="851"/>
          <w:tab w:val="left" w:pos="2268"/>
          <w:tab w:val="left" w:pos="3969"/>
        </w:tabs>
      </w:pPr>
      <w:r w:rsidRPr="0066196E">
        <w:t>Organizátori:</w:t>
      </w:r>
    </w:p>
    <w:p w:rsidR="00602747" w:rsidRPr="0066196E" w:rsidRDefault="00602747" w:rsidP="00602747">
      <w:pPr>
        <w:pBdr>
          <w:top w:val="single" w:sz="4" w:space="1" w:color="auto"/>
          <w:left w:val="single" w:sz="4" w:space="4" w:color="auto"/>
          <w:bottom w:val="single" w:sz="4" w:space="1" w:color="auto"/>
          <w:right w:val="single" w:sz="4" w:space="4" w:color="auto"/>
        </w:pBdr>
        <w:tabs>
          <w:tab w:val="left" w:pos="851"/>
          <w:tab w:val="left" w:pos="2268"/>
          <w:tab w:val="left" w:pos="3969"/>
        </w:tabs>
      </w:pPr>
      <w:r w:rsidRPr="0066196E">
        <w:t>Odbor cirkevnej hudby</w:t>
      </w:r>
      <w:r w:rsidR="00505522">
        <w:t xml:space="preserve"> Konzervatória</w:t>
      </w:r>
    </w:p>
    <w:p w:rsidR="00602747" w:rsidRPr="0066196E" w:rsidRDefault="00602747" w:rsidP="00602747">
      <w:pPr>
        <w:pBdr>
          <w:top w:val="single" w:sz="4" w:space="1" w:color="auto"/>
          <w:left w:val="single" w:sz="4" w:space="4" w:color="auto"/>
          <w:bottom w:val="single" w:sz="4" w:space="1" w:color="auto"/>
          <w:right w:val="single" w:sz="4" w:space="4" w:color="auto"/>
        </w:pBdr>
        <w:tabs>
          <w:tab w:val="left" w:pos="851"/>
          <w:tab w:val="left" w:pos="2268"/>
          <w:tab w:val="left" w:pos="3969"/>
        </w:tabs>
      </w:pPr>
      <w:r w:rsidRPr="0066196E">
        <w:t>Hudobno-dramatický odbor</w:t>
      </w:r>
      <w:r w:rsidR="00505522">
        <w:t xml:space="preserve"> Konzervatória</w:t>
      </w:r>
    </w:p>
    <w:p w:rsidR="00602747" w:rsidRPr="0066196E" w:rsidRDefault="00602747" w:rsidP="00602747">
      <w:pPr>
        <w:tabs>
          <w:tab w:val="left" w:pos="851"/>
          <w:tab w:val="left" w:pos="2268"/>
          <w:tab w:val="left" w:pos="3969"/>
        </w:tabs>
        <w:rPr>
          <w:b/>
        </w:rPr>
      </w:pPr>
    </w:p>
    <w:p w:rsidR="00602747" w:rsidRPr="0066196E" w:rsidRDefault="00602747" w:rsidP="00602747">
      <w:pPr>
        <w:tabs>
          <w:tab w:val="left" w:pos="851"/>
          <w:tab w:val="left" w:pos="2268"/>
          <w:tab w:val="left" w:pos="3969"/>
        </w:tabs>
        <w:rPr>
          <w:b/>
        </w:rPr>
      </w:pPr>
      <w:r w:rsidRPr="0066196E">
        <w:rPr>
          <w:b/>
        </w:rPr>
        <w:t>CHARITATÍVNE KONCERTY</w:t>
      </w:r>
    </w:p>
    <w:p w:rsidR="00602747" w:rsidRPr="0066196E" w:rsidRDefault="00602747" w:rsidP="00602747">
      <w:pPr>
        <w:tabs>
          <w:tab w:val="left" w:pos="851"/>
          <w:tab w:val="left" w:pos="2268"/>
          <w:tab w:val="left" w:pos="3969"/>
        </w:tabs>
        <w:ind w:right="-567"/>
      </w:pPr>
    </w:p>
    <w:p w:rsidR="00602747" w:rsidRPr="0066196E" w:rsidRDefault="00602747" w:rsidP="00602747">
      <w:pPr>
        <w:tabs>
          <w:tab w:val="left" w:pos="851"/>
          <w:tab w:val="left" w:pos="2268"/>
          <w:tab w:val="left" w:pos="3969"/>
        </w:tabs>
        <w:ind w:right="-567"/>
      </w:pPr>
      <w:r w:rsidRPr="0066196E">
        <w:t>V dňoch 16. – 20. 12. 2014 sa  uskutočnil charitatívne koncerty v nemocniciach a domovoch dôchodcov Bratislavy, na ktorých účinkovali študenti odboru cirkevnej hudby a hudobno-dramatického odboru pod vedením Mgr.art. Marianny Gazdíkovej.</w:t>
      </w:r>
    </w:p>
    <w:p w:rsidR="00602747" w:rsidRPr="0066196E" w:rsidRDefault="00602747" w:rsidP="00602747"/>
    <w:p w:rsidR="00602747" w:rsidRPr="0066196E" w:rsidRDefault="00602747" w:rsidP="00602747">
      <w:pPr>
        <w:pStyle w:val="Normlny1"/>
        <w:tabs>
          <w:tab w:val="left" w:pos="851"/>
          <w:tab w:val="left" w:pos="2268"/>
          <w:tab w:val="left" w:pos="3969"/>
        </w:tabs>
        <w:jc w:val="both"/>
        <w:rPr>
          <w:rFonts w:cs="Times New Roman"/>
          <w:color w:val="auto"/>
        </w:rPr>
      </w:pPr>
    </w:p>
    <w:p w:rsidR="00602747" w:rsidRPr="0066196E" w:rsidRDefault="00602747" w:rsidP="00602747">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Organizátor:</w:t>
      </w:r>
    </w:p>
    <w:p w:rsidR="00602747" w:rsidRPr="0066196E" w:rsidRDefault="00A040F5" w:rsidP="00602747">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Pr>
          <w:rFonts w:cs="Times New Roman"/>
          <w:color w:val="auto"/>
        </w:rPr>
        <w:t xml:space="preserve">Komorný orchester mesta Bratislavy </w:t>
      </w:r>
      <w:r w:rsidR="00602747" w:rsidRPr="0066196E">
        <w:rPr>
          <w:rFonts w:cs="Times New Roman"/>
          <w:color w:val="auto"/>
        </w:rPr>
        <w:t xml:space="preserve">Cappella Istropolitana </w:t>
      </w:r>
    </w:p>
    <w:p w:rsidR="00602747" w:rsidRPr="0066196E" w:rsidRDefault="00602747" w:rsidP="00602747"/>
    <w:p w:rsidR="00602747" w:rsidRPr="00A040F5" w:rsidRDefault="00602747" w:rsidP="00602747">
      <w:pPr>
        <w:rPr>
          <w:b/>
        </w:rPr>
      </w:pPr>
      <w:r w:rsidRPr="00A040F5">
        <w:rPr>
          <w:b/>
        </w:rPr>
        <w:t>VIANOČNÝ KONCERT</w:t>
      </w:r>
    </w:p>
    <w:p w:rsidR="00602747" w:rsidRPr="0066196E" w:rsidRDefault="00602747" w:rsidP="00602747"/>
    <w:p w:rsidR="00602747" w:rsidRPr="0066196E" w:rsidRDefault="00602747" w:rsidP="00602747">
      <w:pPr>
        <w:jc w:val="both"/>
      </w:pPr>
      <w:r w:rsidRPr="0066196E">
        <w:t>Študenti Simona Groschmidtová z triedy Mgr.art. Alžbety Bukoveczkej a Matej Benda z triedy Mgr.art. Martina Malachovského účinkovali ako</w:t>
      </w:r>
      <w:r w:rsidR="00A040F5">
        <w:t xml:space="preserve"> sólisti na Vianočnom koncerte K</w:t>
      </w:r>
      <w:r w:rsidRPr="0066196E">
        <w:t xml:space="preserve">omorného orchestra mesta Bratislavy Cappella Istropolitana. </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tabs>
          <w:tab w:val="left" w:pos="851"/>
          <w:tab w:val="left" w:pos="2268"/>
          <w:tab w:val="left" w:pos="3969"/>
        </w:tabs>
        <w:rPr>
          <w:b/>
        </w:rPr>
      </w:pPr>
    </w:p>
    <w:p w:rsidR="00602747" w:rsidRPr="0066196E" w:rsidRDefault="00602747" w:rsidP="00602747">
      <w:pPr>
        <w:pBdr>
          <w:top w:val="single" w:sz="4" w:space="1" w:color="auto"/>
          <w:left w:val="single" w:sz="4" w:space="4" w:color="auto"/>
          <w:bottom w:val="single" w:sz="4" w:space="1" w:color="auto"/>
          <w:right w:val="single" w:sz="4" w:space="4" w:color="auto"/>
        </w:pBdr>
        <w:tabs>
          <w:tab w:val="left" w:pos="851"/>
          <w:tab w:val="left" w:pos="2268"/>
          <w:tab w:val="left" w:pos="3969"/>
        </w:tabs>
      </w:pPr>
      <w:r w:rsidRPr="0066196E">
        <w:t xml:space="preserve">Organizátor: </w:t>
      </w:r>
    </w:p>
    <w:p w:rsidR="00602747" w:rsidRPr="00A040F5" w:rsidRDefault="00602747" w:rsidP="00602747">
      <w:pPr>
        <w:pBdr>
          <w:top w:val="single" w:sz="4" w:space="1" w:color="auto"/>
          <w:left w:val="single" w:sz="4" w:space="4" w:color="auto"/>
          <w:bottom w:val="single" w:sz="4" w:space="1" w:color="auto"/>
          <w:right w:val="single" w:sz="4" w:space="4" w:color="auto"/>
        </w:pBdr>
        <w:tabs>
          <w:tab w:val="left" w:pos="851"/>
          <w:tab w:val="left" w:pos="2268"/>
          <w:tab w:val="left" w:pos="3969"/>
        </w:tabs>
      </w:pPr>
      <w:r w:rsidRPr="00A040F5">
        <w:t>Magistrát hl. mesta SR Bratislavy</w:t>
      </w:r>
    </w:p>
    <w:p w:rsidR="00602747" w:rsidRPr="0066196E" w:rsidRDefault="00602747" w:rsidP="00602747">
      <w:pPr>
        <w:tabs>
          <w:tab w:val="left" w:pos="851"/>
          <w:tab w:val="left" w:pos="2268"/>
          <w:tab w:val="left" w:pos="3969"/>
        </w:tabs>
        <w:ind w:right="-993"/>
        <w:rPr>
          <w:b/>
        </w:rPr>
      </w:pPr>
    </w:p>
    <w:p w:rsidR="00602747" w:rsidRPr="0066196E" w:rsidRDefault="00602747" w:rsidP="00602747">
      <w:pPr>
        <w:tabs>
          <w:tab w:val="left" w:pos="851"/>
          <w:tab w:val="left" w:pos="2268"/>
          <w:tab w:val="left" w:pos="3969"/>
        </w:tabs>
        <w:ind w:right="-993"/>
        <w:rPr>
          <w:b/>
        </w:rPr>
      </w:pPr>
      <w:r w:rsidRPr="0066196E">
        <w:rPr>
          <w:b/>
        </w:rPr>
        <w:t>OCEŇOVANIE ŠPORTOVCOV ROKA</w:t>
      </w:r>
    </w:p>
    <w:p w:rsidR="00602747" w:rsidRPr="0066196E" w:rsidRDefault="00602747" w:rsidP="00602747">
      <w:pPr>
        <w:tabs>
          <w:tab w:val="left" w:pos="851"/>
          <w:tab w:val="left" w:pos="2268"/>
          <w:tab w:val="left" w:pos="3969"/>
        </w:tabs>
        <w:ind w:right="-993"/>
      </w:pPr>
    </w:p>
    <w:p w:rsidR="00602747" w:rsidRPr="0066196E" w:rsidRDefault="00602747" w:rsidP="00602747">
      <w:pPr>
        <w:tabs>
          <w:tab w:val="left" w:pos="851"/>
          <w:tab w:val="left" w:pos="2268"/>
          <w:tab w:val="left" w:pos="3969"/>
        </w:tabs>
        <w:ind w:right="-993"/>
      </w:pPr>
      <w:r w:rsidRPr="0066196E">
        <w:t>21. 12.2014 v Zrkadlovej sieni Primaciálneho paláca ocenili športovcov roka 2014.</w:t>
      </w:r>
    </w:p>
    <w:p w:rsidR="00602747" w:rsidRPr="0066196E" w:rsidRDefault="00602747" w:rsidP="001F6572">
      <w:pPr>
        <w:tabs>
          <w:tab w:val="left" w:pos="851"/>
          <w:tab w:val="left" w:pos="2268"/>
          <w:tab w:val="left" w:pos="3969"/>
        </w:tabs>
        <w:ind w:right="-993"/>
      </w:pPr>
      <w:r w:rsidRPr="0066196E">
        <w:t>Slávnostný program pripravilo Konzervatórium v Bratislave, účinkovali študenti a pedagógovia školy.</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ind w:right="-356"/>
        <w:rPr>
          <w:bCs/>
          <w:lang w:val="de-DE"/>
        </w:rPr>
      </w:pPr>
      <w:r w:rsidRPr="0066196E">
        <w:rPr>
          <w:bCs/>
          <w:lang w:val="de-DE"/>
        </w:rPr>
        <w:t xml:space="preserve">Organizátori: </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ind w:right="-356"/>
        <w:rPr>
          <w:b/>
          <w:bCs/>
          <w:lang w:val="de-DE"/>
        </w:rPr>
      </w:pPr>
      <w:r w:rsidRPr="00A040F5">
        <w:rPr>
          <w:bCs/>
          <w:lang w:val="de-DE"/>
        </w:rPr>
        <w:t>Chor Akademie Lübeck (Nemecko</w:t>
      </w:r>
      <w:r w:rsidRPr="0066196E">
        <w:rPr>
          <w:b/>
          <w:bCs/>
          <w:lang w:val="de-DE"/>
        </w:rPr>
        <w:t>)</w:t>
      </w:r>
    </w:p>
    <w:p w:rsidR="00602747" w:rsidRPr="00A040F5"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ind w:right="-356"/>
        <w:rPr>
          <w:bCs/>
          <w:lang w:val="de-DE"/>
        </w:rPr>
      </w:pPr>
      <w:r w:rsidRPr="00A040F5">
        <w:rPr>
          <w:bCs/>
          <w:lang w:val="de-DE"/>
        </w:rPr>
        <w:t>Konzervatórium v Bratislave</w:t>
      </w: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
          <w:bCs/>
          <w:lang w:val="de-DE"/>
        </w:rPr>
      </w:pP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
          <w:bCs/>
          <w:lang w:val="de-DE"/>
        </w:rPr>
      </w:pPr>
      <w:r w:rsidRPr="0066196E">
        <w:rPr>
          <w:b/>
          <w:bCs/>
          <w:lang w:val="de-DE"/>
        </w:rPr>
        <w:t>KONKURZ CHORAKADEMIE LÜBECK</w:t>
      </w:r>
    </w:p>
    <w:p w:rsidR="00602747" w:rsidRPr="0066196E" w:rsidRDefault="00602747" w:rsidP="00602747">
      <w:pPr>
        <w:widowControl w:val="0"/>
        <w:tabs>
          <w:tab w:val="left" w:pos="114"/>
          <w:tab w:val="left" w:pos="142"/>
          <w:tab w:val="left" w:pos="284"/>
          <w:tab w:val="left" w:pos="539"/>
          <w:tab w:val="left" w:pos="709"/>
          <w:tab w:val="left" w:pos="851"/>
          <w:tab w:val="left" w:pos="8789"/>
        </w:tabs>
        <w:autoSpaceDE w:val="0"/>
        <w:autoSpaceDN w:val="0"/>
        <w:adjustRightInd w:val="0"/>
        <w:ind w:right="-356"/>
        <w:jc w:val="both"/>
        <w:rPr>
          <w:lang w:val="de-DE"/>
        </w:rPr>
      </w:pPr>
    </w:p>
    <w:p w:rsidR="00602747" w:rsidRPr="0066196E" w:rsidRDefault="00602747" w:rsidP="00602747">
      <w:pPr>
        <w:widowControl w:val="0"/>
        <w:tabs>
          <w:tab w:val="left" w:pos="114"/>
          <w:tab w:val="left" w:pos="142"/>
          <w:tab w:val="left" w:pos="284"/>
          <w:tab w:val="left" w:pos="539"/>
          <w:tab w:val="left" w:pos="709"/>
          <w:tab w:val="left" w:pos="851"/>
          <w:tab w:val="left" w:pos="8789"/>
        </w:tabs>
        <w:autoSpaceDE w:val="0"/>
        <w:autoSpaceDN w:val="0"/>
        <w:adjustRightInd w:val="0"/>
        <w:ind w:right="-356"/>
        <w:jc w:val="both"/>
      </w:pPr>
      <w:r w:rsidRPr="0066196E">
        <w:t xml:space="preserve">Dlhoročná spolupráca s Chor </w:t>
      </w:r>
      <w:r w:rsidR="00A040F5">
        <w:t>A</w:t>
      </w:r>
      <w:r w:rsidRPr="0066196E">
        <w:t>kademie pokračovala v šk. r. 2014/2015 konkurzom, vypísaným pre uchádzačov zo slovenských, maďarských a rakúskych konzervatórií a univerzít, ktorý sa konal v Koncertnej sále Konzervatória v budove na Konventnej ulici 11.-12. 1. 2015. Uspeli traja študenti Konzervatória Alena Kropáčková (trieda Mgr. art. D</w:t>
      </w:r>
      <w:r w:rsidR="004A5027">
        <w:t xml:space="preserve">agmar Livorovej), Patrik Horňák a </w:t>
      </w:r>
      <w:r w:rsidRPr="0066196E">
        <w:t xml:space="preserve"> Juraj Kuchar (obidvaja z triedy prof. Alžbety Michalkovej).</w:t>
      </w: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
          <w:bCs/>
          <w:u w:val="single"/>
        </w:rPr>
      </w:pP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Organizátor:</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Spevácky odbor  Konzervatória</w:t>
      </w:r>
    </w:p>
    <w:p w:rsidR="00602747" w:rsidRPr="0066196E" w:rsidRDefault="00602747" w:rsidP="00602747">
      <w:pPr>
        <w:jc w:val="both"/>
      </w:pPr>
    </w:p>
    <w:p w:rsidR="00602747" w:rsidRPr="002826FB" w:rsidRDefault="00602747" w:rsidP="00602747">
      <w:pPr>
        <w:rPr>
          <w:b/>
        </w:rPr>
      </w:pPr>
      <w:r w:rsidRPr="002826FB">
        <w:rPr>
          <w:b/>
        </w:rPr>
        <w:t xml:space="preserve">EXKURZIA UČITEĽOV SPEVU </w:t>
      </w:r>
      <w:r w:rsidR="00A040F5" w:rsidRPr="002826FB">
        <w:rPr>
          <w:b/>
        </w:rPr>
        <w:t>NA KONZERVATÓRIU V BRATISLAVE</w:t>
      </w:r>
    </w:p>
    <w:p w:rsidR="00602747" w:rsidRPr="0066196E" w:rsidRDefault="00602747" w:rsidP="00602747"/>
    <w:p w:rsidR="002826FB" w:rsidRDefault="00602747" w:rsidP="002826FB">
      <w:pPr>
        <w:jc w:val="both"/>
      </w:pPr>
      <w:r w:rsidRPr="0066196E">
        <w:t xml:space="preserve">Podujatie pre učiteľov a žiakov ZUŠ sa stretlo s veľkým záujmom, najmä návšteva otvorených hodín a následne koncert študentov 1. a 2. ročníka odboru spev. </w:t>
      </w:r>
    </w:p>
    <w:p w:rsidR="00602747" w:rsidRPr="0066196E" w:rsidRDefault="00602747" w:rsidP="00602747">
      <w:r w:rsidRPr="0066196E">
        <w:t xml:space="preserve">Počet účastníkov: 56 </w:t>
      </w:r>
    </w:p>
    <w:p w:rsidR="00602747" w:rsidRPr="0066196E" w:rsidRDefault="00602747" w:rsidP="00602747"/>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lastRenderedPageBreak/>
        <w:t>Hudobné centrum Ministerstva kultúry Slovenskej republiky</w:t>
      </w:r>
    </w:p>
    <w:p w:rsidR="00602747" w:rsidRPr="0066196E" w:rsidRDefault="00602747" w:rsidP="00602747">
      <w:pPr>
        <w:jc w:val="center"/>
      </w:pPr>
    </w:p>
    <w:p w:rsidR="00602747" w:rsidRPr="002826FB" w:rsidRDefault="00A438FF" w:rsidP="00602747">
      <w:pPr>
        <w:rPr>
          <w:b/>
        </w:rPr>
      </w:pPr>
      <w:r w:rsidRPr="002826FB">
        <w:rPr>
          <w:b/>
        </w:rPr>
        <w:t>MAJSTROVSKÝ KURZ V DIRIGOVANÍ</w:t>
      </w:r>
      <w:r w:rsidR="00602747" w:rsidRPr="002826FB">
        <w:rPr>
          <w:b/>
        </w:rPr>
        <w:t xml:space="preserve"> </w:t>
      </w:r>
    </w:p>
    <w:p w:rsidR="00602747" w:rsidRPr="0066196E" w:rsidRDefault="00602747" w:rsidP="00602747">
      <w:pPr>
        <w:jc w:val="both"/>
      </w:pPr>
    </w:p>
    <w:p w:rsidR="00602747" w:rsidRPr="0066196E" w:rsidRDefault="00602747" w:rsidP="00602747">
      <w:pPr>
        <w:jc w:val="both"/>
      </w:pPr>
      <w:r w:rsidRPr="0066196E">
        <w:t>V Koncertnej sieni Eugena Suchoňa sa konal 19. februára 2015 majstrovský kurz dirigovania, ktorý viedol šéfdirigent Mládežníckeho symfonického orchestra Európskej únie Maestro Vasily Petrenko.</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Hudobné centrum Ministerstva kultúry Slovenskej republiky</w:t>
      </w:r>
    </w:p>
    <w:p w:rsidR="00602747" w:rsidRPr="0066196E" w:rsidRDefault="00602747" w:rsidP="00602747">
      <w:pPr>
        <w:jc w:val="center"/>
      </w:pPr>
    </w:p>
    <w:p w:rsidR="00602747" w:rsidRPr="0066196E" w:rsidRDefault="00602747" w:rsidP="00602747"/>
    <w:p w:rsidR="00D81D9D" w:rsidRPr="002826FB" w:rsidRDefault="00D81D9D" w:rsidP="00A438FF">
      <w:pPr>
        <w:rPr>
          <w:b/>
        </w:rPr>
      </w:pPr>
      <w:r w:rsidRPr="002826FB">
        <w:rPr>
          <w:b/>
        </w:rPr>
        <w:t>KONKURZ  ÚČASTNÍKOV ZO SLOVENSKEJ REPUBLIKY</w:t>
      </w:r>
    </w:p>
    <w:p w:rsidR="00A438FF" w:rsidRPr="0066196E" w:rsidRDefault="00A438FF" w:rsidP="00A438FF">
      <w:r w:rsidRPr="002826FB">
        <w:rPr>
          <w:b/>
        </w:rPr>
        <w:t>DO MLÁDEŽNÍCKEHO ORCHESTRA EURÓPSKEJ ÚNIE</w:t>
      </w:r>
      <w:r w:rsidRPr="0066196E">
        <w:t xml:space="preserve"> </w:t>
      </w:r>
    </w:p>
    <w:p w:rsidR="00A438FF" w:rsidRPr="0066196E" w:rsidRDefault="00A438FF" w:rsidP="00602747"/>
    <w:p w:rsidR="00602747" w:rsidRPr="0066196E" w:rsidRDefault="00602747" w:rsidP="002826FB">
      <w:pPr>
        <w:jc w:val="both"/>
      </w:pPr>
      <w:r w:rsidRPr="0066196E">
        <w:t>V Koncertnej sieni Eugena Suchoňa sa konal v piatok 20.2 2015 konkurz slovenských účastníkov do Mládežníckeho orchestra Európskej únie</w:t>
      </w:r>
      <w:r w:rsidR="00D81D9D" w:rsidRPr="0066196E">
        <w:t>.</w:t>
      </w:r>
      <w:r w:rsidRPr="0066196E">
        <w:t xml:space="preserve"> V konkurze uspel spomedzi všetkých študentov Slovenskej republiky 1 študent, a to Martin Adámek, klarinet z Konzervatória v</w:t>
      </w:r>
      <w:r w:rsidR="002826FB">
        <w:t> </w:t>
      </w:r>
      <w:r w:rsidRPr="0066196E">
        <w:t>Bratislave</w:t>
      </w:r>
      <w:r w:rsidR="002826FB">
        <w:t>.</w:t>
      </w:r>
    </w:p>
    <w:p w:rsidR="00602747" w:rsidRPr="0066196E" w:rsidRDefault="00602747" w:rsidP="00602747"/>
    <w:p w:rsidR="00602747" w:rsidRPr="0066196E" w:rsidRDefault="00602747" w:rsidP="00602747">
      <w:pPr>
        <w:pStyle w:val="Normlny3"/>
        <w:tabs>
          <w:tab w:val="left" w:pos="851"/>
          <w:tab w:val="left" w:pos="2268"/>
          <w:tab w:val="left" w:pos="3969"/>
        </w:tabs>
        <w:rPr>
          <w:rFonts w:cs="Times New Roman"/>
          <w:color w:val="auto"/>
        </w:rPr>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Organizátori:</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Dom kultúry Ružinov</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Spevácky odbor  Konzervatória</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2826FB" w:rsidRDefault="00602747" w:rsidP="00602747">
      <w:pPr>
        <w:jc w:val="both"/>
        <w:rPr>
          <w:b/>
        </w:rPr>
      </w:pPr>
      <w:r w:rsidRPr="002826FB">
        <w:rPr>
          <w:b/>
        </w:rPr>
        <w:t>OPERETA MOJA LÁSKA</w:t>
      </w:r>
    </w:p>
    <w:p w:rsidR="00602747" w:rsidRPr="0066196E" w:rsidRDefault="00602747" w:rsidP="00602747">
      <w:pPr>
        <w:jc w:val="both"/>
      </w:pPr>
    </w:p>
    <w:p w:rsidR="00602747" w:rsidRPr="0066196E" w:rsidRDefault="00602747" w:rsidP="00602747">
      <w:pPr>
        <w:jc w:val="both"/>
      </w:pPr>
      <w:r w:rsidRPr="0066196E">
        <w:t>Študenti operetnej špecializácie pripravili pod vedením prof. Zdenka Macháčka a v spolupráci s prof. Anikó Patkoló a prof. Vlastou Ábelovou program pre Dom kultúry Ružinov pod názvom Opereta moja láska, ktorý prezentovali 11. 3. 2015.</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Organizátori:</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Hudobno-dramatický odbor Konzervatória</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Hudobné cenrtum Ministerstva kultúry Slovenskej republiky</w:t>
      </w:r>
    </w:p>
    <w:p w:rsidR="00602747" w:rsidRPr="0066196E" w:rsidRDefault="00602747" w:rsidP="00602747"/>
    <w:p w:rsidR="00602747" w:rsidRPr="00D76671" w:rsidRDefault="00602747" w:rsidP="00602747">
      <w:pPr>
        <w:rPr>
          <w:b/>
        </w:rPr>
      </w:pPr>
      <w:r w:rsidRPr="00D76671">
        <w:rPr>
          <w:b/>
        </w:rPr>
        <w:t xml:space="preserve">BOŽENA GRÁFOVÁ – PETER HOCHEL: </w:t>
      </w:r>
    </w:p>
    <w:p w:rsidR="00602747" w:rsidRPr="00D76671" w:rsidRDefault="00602747" w:rsidP="00602747">
      <w:pPr>
        <w:rPr>
          <w:b/>
        </w:rPr>
      </w:pPr>
      <w:r w:rsidRPr="00D76671">
        <w:rPr>
          <w:b/>
        </w:rPr>
        <w:t xml:space="preserve">ZAČÍNAME OD ADAMA. DVADSAŤPÄŤ MALÝCH VOKALÍZ. </w:t>
      </w:r>
    </w:p>
    <w:p w:rsidR="00602747" w:rsidRPr="0066196E" w:rsidRDefault="00D76671" w:rsidP="00602747">
      <w:r>
        <w:t>Bratislava: H</w:t>
      </w:r>
      <w:r w:rsidRPr="0066196E">
        <w:t>udobné centrum</w:t>
      </w:r>
      <w:r>
        <w:t>,</w:t>
      </w:r>
      <w:r w:rsidRPr="0066196E">
        <w:t xml:space="preserve"> 2013</w:t>
      </w:r>
    </w:p>
    <w:p w:rsidR="00602747" w:rsidRPr="0066196E" w:rsidRDefault="00602747" w:rsidP="00602747"/>
    <w:p w:rsidR="00D76671" w:rsidRDefault="00D76671" w:rsidP="00602747">
      <w:pPr>
        <w:jc w:val="both"/>
      </w:pPr>
      <w:r>
        <w:t>V Koncertnej sá</w:t>
      </w:r>
      <w:r w:rsidR="00602747" w:rsidRPr="0066196E">
        <w:t>le Konzervatória na Konventnej ulici sa uskutočnila 24. 2. 2015 koncertná prezentácia a krst notovej publikácie Božena Gráfová – Peter Hochel: Začíname od Adama. Účinkovali</w:t>
      </w:r>
      <w:r>
        <w:t>:</w:t>
      </w:r>
      <w:r w:rsidR="00602747" w:rsidRPr="0066196E">
        <w:t xml:space="preserve"> žiaci </w:t>
      </w:r>
      <w:r>
        <w:t>hudobnodramatického</w:t>
      </w:r>
      <w:r w:rsidR="00602747" w:rsidRPr="0066196E">
        <w:t xml:space="preserve"> odboru zo speváckej triedy Mgr. art. Boženy Gráfovej, ArtD. </w:t>
      </w:r>
    </w:p>
    <w:p w:rsidR="00D76671" w:rsidRDefault="00602747" w:rsidP="00602747">
      <w:pPr>
        <w:jc w:val="both"/>
      </w:pPr>
      <w:r w:rsidRPr="0066196E">
        <w:t>Klavírna spolupráca</w:t>
      </w:r>
      <w:r w:rsidR="00D76671">
        <w:t>:</w:t>
      </w:r>
      <w:r w:rsidRPr="0066196E">
        <w:t xml:space="preserve"> Mgr. art. Naďa Rabčevská, Mgr. art. Dušan Šujan. </w:t>
      </w:r>
    </w:p>
    <w:p w:rsidR="00602747" w:rsidRPr="0066196E" w:rsidRDefault="00602747" w:rsidP="00602747">
      <w:pPr>
        <w:jc w:val="both"/>
      </w:pPr>
      <w:r w:rsidRPr="0066196E">
        <w:t>Úvodné slová</w:t>
      </w:r>
      <w:r w:rsidR="00665779">
        <w:t>:</w:t>
      </w:r>
      <w:r w:rsidRPr="0066196E">
        <w:t xml:space="preserve"> Peter Hochel, Božena Gráfová a redaktor publikácie Pavol Šuška.</w:t>
      </w:r>
    </w:p>
    <w:p w:rsidR="00602747" w:rsidRPr="0066196E" w:rsidRDefault="00602747" w:rsidP="00602747">
      <w:pPr>
        <w:jc w:val="both"/>
      </w:pPr>
    </w:p>
    <w:p w:rsidR="00602747" w:rsidRPr="0066196E" w:rsidRDefault="00602747" w:rsidP="00602747">
      <w:pPr>
        <w:tabs>
          <w:tab w:val="left" w:pos="2835"/>
        </w:tabs>
        <w:jc w:val="center"/>
      </w:pPr>
    </w:p>
    <w:p w:rsidR="00602747" w:rsidRPr="0066196E" w:rsidRDefault="00665779" w:rsidP="00602747">
      <w:pPr>
        <w:pBdr>
          <w:top w:val="single" w:sz="4" w:space="1" w:color="auto"/>
          <w:left w:val="single" w:sz="4" w:space="4" w:color="auto"/>
          <w:bottom w:val="single" w:sz="4" w:space="1" w:color="auto"/>
          <w:right w:val="single" w:sz="4" w:space="4" w:color="auto"/>
        </w:pBdr>
        <w:tabs>
          <w:tab w:val="left" w:pos="2835"/>
        </w:tabs>
        <w:jc w:val="both"/>
      </w:pPr>
      <w:r>
        <w:t>Organizátori:</w:t>
      </w:r>
    </w:p>
    <w:p w:rsidR="00602747" w:rsidRPr="0066196E" w:rsidRDefault="00602747" w:rsidP="00602747">
      <w:pPr>
        <w:pBdr>
          <w:top w:val="single" w:sz="4" w:space="1" w:color="auto"/>
          <w:left w:val="single" w:sz="4" w:space="4" w:color="auto"/>
          <w:bottom w:val="single" w:sz="4" w:space="1" w:color="auto"/>
          <w:right w:val="single" w:sz="4" w:space="4" w:color="auto"/>
        </w:pBdr>
        <w:tabs>
          <w:tab w:val="left" w:pos="2835"/>
        </w:tabs>
        <w:jc w:val="both"/>
      </w:pPr>
      <w:r w:rsidRPr="0066196E">
        <w:t>Konzervatórium v Prahe</w:t>
      </w:r>
    </w:p>
    <w:p w:rsidR="00602747" w:rsidRPr="0066196E" w:rsidRDefault="00602747" w:rsidP="00602747">
      <w:pPr>
        <w:pBdr>
          <w:top w:val="single" w:sz="4" w:space="1" w:color="auto"/>
          <w:left w:val="single" w:sz="4" w:space="4" w:color="auto"/>
          <w:bottom w:val="single" w:sz="4" w:space="1" w:color="auto"/>
          <w:right w:val="single" w:sz="4" w:space="4" w:color="auto"/>
        </w:pBdr>
        <w:tabs>
          <w:tab w:val="left" w:pos="2835"/>
        </w:tabs>
        <w:jc w:val="both"/>
      </w:pPr>
      <w:r w:rsidRPr="0066196E">
        <w:lastRenderedPageBreak/>
        <w:t>Konzervatórium v Bratislave</w:t>
      </w:r>
    </w:p>
    <w:p w:rsidR="00602747" w:rsidRPr="0066196E" w:rsidRDefault="00602747" w:rsidP="00602747">
      <w:pPr>
        <w:tabs>
          <w:tab w:val="left" w:pos="2835"/>
        </w:tabs>
        <w:jc w:val="both"/>
      </w:pPr>
    </w:p>
    <w:p w:rsidR="00EF5598" w:rsidRDefault="00602747" w:rsidP="00602747">
      <w:pPr>
        <w:tabs>
          <w:tab w:val="left" w:pos="2835"/>
        </w:tabs>
        <w:jc w:val="both"/>
        <w:rPr>
          <w:b/>
        </w:rPr>
      </w:pPr>
      <w:r w:rsidRPr="00EF5598">
        <w:rPr>
          <w:b/>
        </w:rPr>
        <w:t xml:space="preserve">SPOLOČNÝ KONCERT ŠTUDENTOV KLAVÍRNYCH ODBOROV </w:t>
      </w:r>
    </w:p>
    <w:p w:rsidR="00602747" w:rsidRPr="00EF5598" w:rsidRDefault="00602747" w:rsidP="00602747">
      <w:pPr>
        <w:tabs>
          <w:tab w:val="left" w:pos="2835"/>
        </w:tabs>
        <w:jc w:val="both"/>
        <w:rPr>
          <w:b/>
        </w:rPr>
      </w:pPr>
      <w:r w:rsidRPr="00EF5598">
        <w:rPr>
          <w:b/>
        </w:rPr>
        <w:t>KONZERVATÓRIA V PRAHE A KONZERVATÓRIA V BRATISLAVE</w:t>
      </w:r>
    </w:p>
    <w:p w:rsidR="00602747" w:rsidRPr="0066196E" w:rsidRDefault="00602747" w:rsidP="00602747">
      <w:pPr>
        <w:tabs>
          <w:tab w:val="left" w:pos="2835"/>
        </w:tabs>
        <w:jc w:val="both"/>
      </w:pPr>
    </w:p>
    <w:p w:rsidR="00602747" w:rsidRPr="0066196E" w:rsidRDefault="004A5027" w:rsidP="00602747">
      <w:pPr>
        <w:ind w:right="-356"/>
        <w:jc w:val="both"/>
      </w:pPr>
      <w:r>
        <w:t>V Koncertnej sieni</w:t>
      </w:r>
      <w:r w:rsidR="00602747" w:rsidRPr="0066196E">
        <w:t xml:space="preserve"> Eugena Suchoňa </w:t>
      </w:r>
      <w:r w:rsidR="00665779">
        <w:t xml:space="preserve">Konzervatória v Bratislave </w:t>
      </w:r>
      <w:r w:rsidR="00602747" w:rsidRPr="0066196E">
        <w:t>sa uskutočnil 19. marca 2015 Spoločný koncert študentov hlavného odboru hra na klavíri</w:t>
      </w:r>
      <w:r w:rsidR="00665779">
        <w:t xml:space="preserve"> konzervatórií v Prahe a v Bratislave</w:t>
      </w:r>
      <w:r w:rsidR="00602747" w:rsidRPr="0066196E">
        <w:t xml:space="preserve">. Na koncerte hostí privítal klavirista z Bratislavy Martin Hrín, 6. ročník (prof. Mgr. art. Dana </w:t>
      </w:r>
      <w:r w:rsidR="00665779">
        <w:t>Hajóssy), potom sa predstavili</w:t>
      </w:r>
      <w:r w:rsidR="00602747" w:rsidRPr="0066196E">
        <w:t xml:space="preserve"> hostia z Prahy</w:t>
      </w:r>
      <w:r w:rsidR="00665779">
        <w:t>: Anna Gaálová, 1. roč. (trieda</w:t>
      </w:r>
      <w:r w:rsidR="00602747" w:rsidRPr="0066196E">
        <w:t xml:space="preserve"> prof. Milan Langer), L</w:t>
      </w:r>
      <w:r w:rsidR="00665779">
        <w:t>ucie Langerová, 6. roč. (trieda</w:t>
      </w:r>
      <w:r w:rsidR="00602747" w:rsidRPr="0066196E">
        <w:t xml:space="preserve"> prof. Martin Kasík) a </w:t>
      </w:r>
      <w:r w:rsidR="00602747" w:rsidRPr="0066196E">
        <w:rPr>
          <w:lang w:val="de-DE"/>
        </w:rPr>
        <w:t xml:space="preserve">Po-Wei Liu, 6. roč. </w:t>
      </w:r>
      <w:r w:rsidR="00665779">
        <w:t>(trieda</w:t>
      </w:r>
      <w:r w:rsidR="00602747" w:rsidRPr="0066196E">
        <w:t xml:space="preserve"> prof. Michal Rezek)</w:t>
      </w:r>
      <w:r w:rsidR="00665779">
        <w:t>.</w:t>
      </w:r>
    </w:p>
    <w:p w:rsidR="00602747" w:rsidRPr="0066196E" w:rsidRDefault="00602747" w:rsidP="00602747">
      <w:pPr>
        <w:tabs>
          <w:tab w:val="left" w:pos="2835"/>
        </w:tabs>
        <w:jc w:val="both"/>
      </w:pPr>
    </w:p>
    <w:p w:rsidR="00602747" w:rsidRPr="0066196E" w:rsidRDefault="00602747" w:rsidP="00602747">
      <w:pPr>
        <w:ind w:right="-356"/>
      </w:pPr>
    </w:p>
    <w:p w:rsidR="00602747" w:rsidRPr="0066196E" w:rsidRDefault="00602747" w:rsidP="00602747">
      <w:pPr>
        <w:pBdr>
          <w:top w:val="single" w:sz="4" w:space="1" w:color="auto"/>
          <w:left w:val="single" w:sz="4" w:space="4" w:color="auto"/>
          <w:bottom w:val="single" w:sz="4" w:space="1" w:color="auto"/>
          <w:right w:val="single" w:sz="4" w:space="4" w:color="auto"/>
        </w:pBdr>
        <w:ind w:right="-356"/>
      </w:pPr>
      <w:r w:rsidRPr="0066196E">
        <w:t xml:space="preserve">Organizátor: </w:t>
      </w:r>
    </w:p>
    <w:p w:rsidR="00602747" w:rsidRPr="0066196E" w:rsidRDefault="00EF5598" w:rsidP="00602747">
      <w:pPr>
        <w:pBdr>
          <w:top w:val="single" w:sz="4" w:space="1" w:color="auto"/>
          <w:left w:val="single" w:sz="4" w:space="4" w:color="auto"/>
          <w:bottom w:val="single" w:sz="4" w:space="1" w:color="auto"/>
          <w:right w:val="single" w:sz="4" w:space="4" w:color="auto"/>
        </w:pBdr>
        <w:ind w:right="-356"/>
      </w:pPr>
      <w:r w:rsidRPr="0066196E">
        <w:t>Ing. PAVOL FREŠO</w:t>
      </w:r>
      <w:r>
        <w:t>,</w:t>
      </w:r>
      <w:r w:rsidRPr="0066196E">
        <w:t xml:space="preserve"> PREDSEDA BRATISLAVSKÉHO SAMOSPRÁVNEHO KRAJA </w:t>
      </w: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pPr>
    </w:p>
    <w:p w:rsidR="00602747" w:rsidRPr="00EF5598"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
          <w:bCs/>
        </w:rPr>
      </w:pPr>
      <w:r w:rsidRPr="00EF5598">
        <w:rPr>
          <w:b/>
        </w:rPr>
        <w:t xml:space="preserve">OCENENIA </w:t>
      </w:r>
      <w:r w:rsidRPr="00EF5598">
        <w:rPr>
          <w:b/>
          <w:bCs/>
        </w:rPr>
        <w:t xml:space="preserve">UČITEĽOV PRI PRÍLEŽITOSTI DŇA UČITEĽOV </w:t>
      </w:r>
    </w:p>
    <w:p w:rsidR="00602747" w:rsidRPr="0066196E" w:rsidRDefault="00602747" w:rsidP="00602747">
      <w:pPr>
        <w:tabs>
          <w:tab w:val="left" w:pos="3402"/>
          <w:tab w:val="left" w:pos="7371"/>
        </w:tabs>
        <w:jc w:val="both"/>
      </w:pPr>
    </w:p>
    <w:p w:rsidR="00602747" w:rsidRPr="0066196E" w:rsidRDefault="00602747" w:rsidP="00602747">
      <w:pPr>
        <w:tabs>
          <w:tab w:val="left" w:pos="3402"/>
          <w:tab w:val="left" w:pos="7371"/>
        </w:tabs>
        <w:jc w:val="both"/>
      </w:pPr>
      <w:r w:rsidRPr="0066196E">
        <w:t>24. 3. 2015 pri príležitosti Dňa učiteľov ocenil predseda BSK Ing. Pavol Frešo významných učiteľov škôl Bratislavského samosprávneho kraja v Koncertnej sieni Eugena Suchoňa na Konzervatóriu v Bratislave. Program moderovali študenti hudobno-dramatického odboru René Sorád a Klára Mockovčiaková, trieda Mgr. art. Libuša Trutzová.</w:t>
      </w:r>
    </w:p>
    <w:p w:rsidR="00602747" w:rsidRPr="0066196E" w:rsidRDefault="00602747" w:rsidP="00602747">
      <w:pPr>
        <w:tabs>
          <w:tab w:val="left" w:pos="3402"/>
          <w:tab w:val="left" w:pos="7371"/>
        </w:tabs>
        <w:jc w:val="both"/>
      </w:pPr>
      <w:r w:rsidRPr="0066196E">
        <w:t xml:space="preserve">Účinkovali: Fanfárový súbor Konzervatória v Bratislave pod umeleckým vedením JUDr. Michala </w:t>
      </w:r>
      <w:r w:rsidR="00EF5598">
        <w:t xml:space="preserve">Janoša, študenti: </w:t>
      </w:r>
      <w:r w:rsidRPr="0066196E">
        <w:t xml:space="preserve">Júlia Novosedlíková, Julian Kupka, Janka Feriková, Natália Hatalová, </w:t>
      </w:r>
      <w:r w:rsidR="00EF5598">
        <w:t xml:space="preserve">pedagógovia klavírnej spolupráce: </w:t>
      </w:r>
      <w:r w:rsidR="004A5027">
        <w:t>Mgr. art. Dana Hajó</w:t>
      </w:r>
      <w:r w:rsidRPr="0066196E">
        <w:t>ss</w:t>
      </w:r>
      <w:r w:rsidR="004A5027">
        <w:t>y, Mgr. a</w:t>
      </w:r>
      <w:r w:rsidR="00EF5598">
        <w:t>rt. Dušan Šujan</w:t>
      </w:r>
      <w:r w:rsidRPr="0066196E">
        <w:t>.</w:t>
      </w:r>
    </w:p>
    <w:p w:rsidR="00602747" w:rsidRPr="0066196E" w:rsidRDefault="00602747" w:rsidP="00602747">
      <w:pPr>
        <w:tabs>
          <w:tab w:val="left" w:pos="3402"/>
          <w:tab w:val="left" w:pos="7371"/>
        </w:tabs>
        <w:jc w:val="both"/>
      </w:pPr>
      <w:r w:rsidRPr="0066196E">
        <w:t xml:space="preserve">Umelecky pripravili pedagógovia </w:t>
      </w:r>
      <w:r w:rsidR="006767B0">
        <w:t xml:space="preserve">hlavného doboru štúdia </w:t>
      </w:r>
      <w:r w:rsidRPr="0066196E">
        <w:t>Konzervatória v Bratislave: Peter Čerman, Alžbeta Michalková, Dagmar Bezačinská-Podkamenská, Lenka Paulíková, Michal Janoš</w:t>
      </w:r>
      <w:r w:rsidR="004A5027">
        <w:t>.</w:t>
      </w:r>
    </w:p>
    <w:p w:rsidR="00602747" w:rsidRPr="0066196E" w:rsidRDefault="00602747" w:rsidP="00602747">
      <w:pPr>
        <w:tabs>
          <w:tab w:val="left" w:pos="3402"/>
          <w:tab w:val="left" w:pos="7371"/>
        </w:tabs>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 xml:space="preserve">Organizátor: </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Spevácky odbor Konzervatória</w:t>
      </w:r>
    </w:p>
    <w:p w:rsidR="00602747" w:rsidRPr="0066196E" w:rsidRDefault="00602747" w:rsidP="00602747"/>
    <w:p w:rsidR="00602747" w:rsidRPr="006767B0" w:rsidRDefault="00602747" w:rsidP="00602747">
      <w:pPr>
        <w:rPr>
          <w:b/>
        </w:rPr>
      </w:pPr>
      <w:r w:rsidRPr="006767B0">
        <w:rPr>
          <w:b/>
        </w:rPr>
        <w:t xml:space="preserve">STRETNUTIE S DÁNSKYMI  ŠTUDENTAMI </w:t>
      </w:r>
    </w:p>
    <w:p w:rsidR="00602747" w:rsidRPr="0066196E" w:rsidRDefault="00602747" w:rsidP="00602747"/>
    <w:p w:rsidR="00602747" w:rsidRPr="0066196E" w:rsidRDefault="00602747" w:rsidP="00602747">
      <w:pPr>
        <w:jc w:val="both"/>
      </w:pPr>
      <w:r w:rsidRPr="0066196E">
        <w:t>V apríli 2015 sa z podnetu profesorky Olgy Frederiksen z dánskej umeleckej školy v Kodani, uskutočnilo stretnutie slovenských a dánskych študentov.</w:t>
      </w:r>
    </w:p>
    <w:p w:rsidR="00602747" w:rsidRPr="0066196E" w:rsidRDefault="00602747" w:rsidP="00602747">
      <w:pPr>
        <w:jc w:val="both"/>
      </w:pPr>
      <w:r w:rsidRPr="0066196E">
        <w:t>Študenti sa vzájomne predstavili na  spoločnom koncerte.</w:t>
      </w:r>
    </w:p>
    <w:p w:rsidR="00602747" w:rsidRPr="0066196E" w:rsidRDefault="00602747" w:rsidP="00602747">
      <w:pPr>
        <w:jc w:val="both"/>
      </w:pPr>
      <w:r w:rsidRPr="0066196E">
        <w:t>Po krátkej, ale zaujímavej besede s pedagógmi a študentami školy  sa uskutočnil majstrovský kurz na  tému „Opera, opereta, pieseň“ pod lektorským vedením profesora Kráľovskej hudobnej akadémie v Kod</w:t>
      </w:r>
      <w:r w:rsidR="006767B0">
        <w:t xml:space="preserve">ani Christe Stubbe Teglbjaerg. </w:t>
      </w:r>
    </w:p>
    <w:p w:rsidR="00602747" w:rsidRPr="0066196E" w:rsidRDefault="00602747" w:rsidP="00602747">
      <w:pPr>
        <w:jc w:val="both"/>
      </w:pPr>
    </w:p>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 xml:space="preserve">Organizátor: </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Spevácky odbor Konzervatória</w:t>
      </w:r>
    </w:p>
    <w:p w:rsidR="00602747" w:rsidRPr="0066196E" w:rsidRDefault="00602747" w:rsidP="00602747"/>
    <w:p w:rsidR="00602747" w:rsidRPr="006767B0" w:rsidRDefault="00602747" w:rsidP="00602747">
      <w:pPr>
        <w:rPr>
          <w:b/>
        </w:rPr>
      </w:pPr>
      <w:r w:rsidRPr="006767B0">
        <w:rPr>
          <w:b/>
        </w:rPr>
        <w:t>MAJSTROVSKÝ KURZ SHIGEKO HATA, SOPRÁN</w:t>
      </w:r>
    </w:p>
    <w:p w:rsidR="00602747" w:rsidRPr="0066196E" w:rsidRDefault="00602747" w:rsidP="00602747"/>
    <w:p w:rsidR="00602747" w:rsidRPr="0066196E" w:rsidRDefault="00602747" w:rsidP="00602747">
      <w:pPr>
        <w:jc w:val="both"/>
      </w:pPr>
      <w:r w:rsidRPr="0066196E">
        <w:t xml:space="preserve">V máji 2015 dostali študenti spevu  príležitosť profesionálneho rastu pod vedením profesorky spevu z parížskeho konzervatória, japonsko-francúzskej sopranistky Shigeko Hata, ktorá </w:t>
      </w:r>
      <w:r w:rsidRPr="0066196E">
        <w:lastRenderedPageBreak/>
        <w:t xml:space="preserve">poskytla ako lektorka svoje interpretačné skúsenosti študentom na jednodňovom majstrovskom kurze. </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rPr>
          <w:rFonts w:eastAsia="Times New Roman Bold" w:cs="Times New Roman"/>
          <w:color w:val="auto"/>
        </w:rPr>
      </w:pPr>
      <w:r w:rsidRPr="0066196E">
        <w:rPr>
          <w:rFonts w:cs="Times New Roman"/>
          <w:color w:val="auto"/>
        </w:rPr>
        <w:t>Organizátori:</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rPr>
          <w:rFonts w:eastAsia="Times New Roman Bold" w:cs="Times New Roman"/>
          <w:color w:val="auto"/>
        </w:rPr>
      </w:pPr>
      <w:r w:rsidRPr="0066196E">
        <w:rPr>
          <w:rFonts w:cs="Times New Roman"/>
          <w:color w:val="auto"/>
        </w:rPr>
        <w:t>Konzervatórium v Bratislave  </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rPr>
          <w:rFonts w:eastAsia="Times New Roman Bold" w:cs="Times New Roman"/>
          <w:color w:val="auto"/>
        </w:rPr>
      </w:pPr>
      <w:r w:rsidRPr="0066196E">
        <w:rPr>
          <w:rFonts w:cs="Times New Roman"/>
          <w:color w:val="auto"/>
        </w:rPr>
        <w:t>Občianske združenie Flautiada</w:t>
      </w:r>
    </w:p>
    <w:p w:rsidR="00602747" w:rsidRPr="0066196E" w:rsidRDefault="00602747" w:rsidP="00602747">
      <w:pPr>
        <w:pStyle w:val="Normlny3"/>
        <w:rPr>
          <w:rFonts w:cs="Times New Roman"/>
          <w:color w:val="auto"/>
        </w:rPr>
      </w:pPr>
    </w:p>
    <w:p w:rsidR="00602747" w:rsidRPr="006767B0" w:rsidRDefault="006767B0" w:rsidP="00602747">
      <w:pPr>
        <w:pStyle w:val="Normlny3"/>
        <w:rPr>
          <w:rFonts w:cs="Times New Roman"/>
          <w:b/>
          <w:color w:val="auto"/>
        </w:rPr>
      </w:pPr>
      <w:r w:rsidRPr="006767B0">
        <w:rPr>
          <w:rFonts w:cs="Times New Roman"/>
          <w:b/>
          <w:color w:val="auto"/>
        </w:rPr>
        <w:t>„FLAUTIADA</w:t>
      </w:r>
      <w:r w:rsidR="00602747" w:rsidRPr="006767B0">
        <w:rPr>
          <w:rFonts w:cs="Times New Roman"/>
          <w:b/>
          <w:color w:val="auto"/>
        </w:rPr>
        <w:t xml:space="preserve"> 2015</w:t>
      </w:r>
      <w:r w:rsidRPr="006767B0">
        <w:rPr>
          <w:rFonts w:cs="Times New Roman"/>
          <w:b/>
          <w:color w:val="auto"/>
        </w:rPr>
        <w:t>“</w:t>
      </w:r>
    </w:p>
    <w:p w:rsidR="006767B0" w:rsidRPr="0066196E" w:rsidRDefault="006767B0" w:rsidP="00602747">
      <w:pPr>
        <w:pStyle w:val="Normlny3"/>
        <w:rPr>
          <w:rFonts w:eastAsia="Times New Roman Bold" w:cs="Times New Roman"/>
          <w:color w:val="auto"/>
        </w:rPr>
      </w:pPr>
    </w:p>
    <w:p w:rsidR="00602747" w:rsidRPr="0066196E" w:rsidRDefault="00602747" w:rsidP="00602747">
      <w:pPr>
        <w:pStyle w:val="Normlny3"/>
        <w:jc w:val="both"/>
        <w:rPr>
          <w:rFonts w:cs="Times New Roman"/>
          <w:color w:val="auto"/>
        </w:rPr>
      </w:pPr>
      <w:r w:rsidRPr="0066196E">
        <w:rPr>
          <w:rFonts w:cs="Times New Roman"/>
          <w:color w:val="auto"/>
        </w:rPr>
        <w:t xml:space="preserve">4.ročník Medzinárodnej súťaže v hre na flaute „FLAUTIADA 2015“ </w:t>
      </w:r>
      <w:r w:rsidR="003B6EB1">
        <w:rPr>
          <w:rFonts w:cs="Times New Roman"/>
          <w:color w:val="auto"/>
        </w:rPr>
        <w:t>sa uskutočnil v dňoch 01.05.2015</w:t>
      </w:r>
      <w:r w:rsidRPr="0066196E">
        <w:rPr>
          <w:rFonts w:cs="Times New Roman"/>
          <w:color w:val="auto"/>
        </w:rPr>
        <w:t xml:space="preserve"> až 03.05.2015 v priestoroch Konzervatória v Bratislave na Tolstého ul. číslo 11. Súťaž bola organizovaná pre žiakov ZUŠ v prvej skupine a žiakov konzervatórií v druhej skupine. Súťaže sa zúčastnilo </w:t>
      </w:r>
      <w:r w:rsidRPr="0066196E">
        <w:rPr>
          <w:rFonts w:cs="Times New Roman"/>
          <w:color w:val="auto"/>
          <w:shd w:val="clear" w:color="auto" w:fill="FFFFFF"/>
        </w:rPr>
        <w:t xml:space="preserve"> 67 súťažiacich zo 6 štátov. Koncert víťazov bude 06. 10. 2015 v Primaciálnom paláci.</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Organizátori:</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Konzervatórium v Prahe</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Konzervatórium v Bratislave</w:t>
      </w:r>
    </w:p>
    <w:p w:rsidR="00602747" w:rsidRPr="0066196E" w:rsidRDefault="00602747" w:rsidP="00602747"/>
    <w:p w:rsidR="00602747" w:rsidRPr="006767B0" w:rsidRDefault="00602747" w:rsidP="00602747">
      <w:pPr>
        <w:rPr>
          <w:b/>
        </w:rPr>
      </w:pPr>
      <w:r w:rsidRPr="006767B0">
        <w:rPr>
          <w:b/>
        </w:rPr>
        <w:t>SPOLOČNÉ KONCERTY ŠTUDENTOV HRY NA KLAVÍRI</w:t>
      </w:r>
    </w:p>
    <w:p w:rsidR="00602747" w:rsidRPr="0066196E" w:rsidRDefault="00602747" w:rsidP="00602747"/>
    <w:p w:rsidR="00602747" w:rsidRPr="0066196E" w:rsidRDefault="00602747" w:rsidP="00602747">
      <w:pPr>
        <w:jc w:val="both"/>
      </w:pPr>
      <w:r w:rsidRPr="0066196E">
        <w:t>Prvý spoločný koncert sa uskutočnil v Koncertnej sieni Eugena Suchoňa Konzervatória v Bratisl</w:t>
      </w:r>
      <w:r w:rsidR="003B6EB1">
        <w:t>ave, druhý</w:t>
      </w:r>
      <w:r w:rsidRPr="0066196E">
        <w:t xml:space="preserve"> 19. 5. 2015 v Koncertnej sieni Konzervatória v Prahe. Na koncerte za Konzervatórium v Bratislave účinkoval</w:t>
      </w:r>
      <w:r w:rsidR="00D922A0">
        <w:t>i klavíristi: Miloš B</w:t>
      </w:r>
      <w:r w:rsidR="003B6EB1">
        <w:t>iháry</w:t>
      </w:r>
      <w:r w:rsidR="00D922A0">
        <w:t xml:space="preserve"> (trieda Mgr. art. Peter Čerman</w:t>
      </w:r>
      <w:r w:rsidRPr="0066196E">
        <w:t xml:space="preserve">) zahral  z klavírneho cyklu </w:t>
      </w:r>
      <w:r w:rsidR="009F63C1" w:rsidRPr="0066196E">
        <w:t>Maurice Ravela</w:t>
      </w:r>
      <w:r w:rsidR="009F63C1">
        <w:t xml:space="preserve"> </w:t>
      </w:r>
      <w:r w:rsidRPr="0066196E">
        <w:t xml:space="preserve">“Miroirs” 1. Noctuelles, 2. </w:t>
      </w:r>
      <w:r w:rsidRPr="0066196E">
        <w:rPr>
          <w:iCs/>
        </w:rPr>
        <w:t>Oiseaux tristes</w:t>
      </w:r>
      <w:r w:rsidRPr="0066196E">
        <w:t xml:space="preserve">, 3. </w:t>
      </w:r>
      <w:r w:rsidRPr="0066196E">
        <w:rPr>
          <w:iCs/>
        </w:rPr>
        <w:t>Une barque sur l'océan</w:t>
      </w:r>
      <w:r w:rsidRPr="0066196E">
        <w:t>, Júlia Novosedlíková (</w:t>
      </w:r>
      <w:r w:rsidR="00D922A0">
        <w:t>trieda Mgr. art. Peter Čerman</w:t>
      </w:r>
      <w:r w:rsidRPr="0066196E">
        <w:t xml:space="preserve">) zahrala Metamorfózy č.4 Eugena Suchoňa a Sonátu (Fantasy) č.2 gis mol op. 19 Alexandra Nikolajeviča </w:t>
      </w:r>
      <w:r w:rsidR="00D922A0">
        <w:t>Skrjabina a Marek Kači (trieda Mgr. art. Peter Pažický</w:t>
      </w:r>
      <w:r w:rsidR="009F63C1">
        <w:t>, Art</w:t>
      </w:r>
      <w:r w:rsidRPr="0066196E">
        <w:t>D</w:t>
      </w:r>
      <w:r w:rsidR="009F63C1">
        <w:t>.</w:t>
      </w:r>
      <w:r w:rsidRPr="0066196E">
        <w:t>) interpretoval Etudu e mol op. 25 č. 5 Fryderyka Chopina, Etudu Kartina es mol č. 5 op. 39 Sergeja Rachmaninova a  Grandes études de Paganini č.3 La campanella Franza Liszta.</w:t>
      </w:r>
    </w:p>
    <w:p w:rsidR="00602747" w:rsidRPr="0066196E" w:rsidRDefault="00602747" w:rsidP="00602747">
      <w:pPr>
        <w:jc w:val="both"/>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 xml:space="preserve">Organizátor: </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Slovenská filharmónia</w:t>
      </w:r>
    </w:p>
    <w:p w:rsidR="00602747" w:rsidRPr="0066196E" w:rsidRDefault="00602747" w:rsidP="00602747">
      <w:pPr>
        <w:jc w:val="both"/>
      </w:pPr>
      <w:r w:rsidRPr="0066196E">
        <w:t xml:space="preserve"> </w:t>
      </w:r>
    </w:p>
    <w:p w:rsidR="00602747" w:rsidRPr="00D922A0" w:rsidRDefault="00602747" w:rsidP="00602747">
      <w:pPr>
        <w:jc w:val="both"/>
        <w:rPr>
          <w:b/>
        </w:rPr>
      </w:pPr>
      <w:r w:rsidRPr="00D922A0">
        <w:rPr>
          <w:b/>
        </w:rPr>
        <w:t>CLAUDE DEBUSSY: SKRINKA HRAČIEK</w:t>
      </w:r>
    </w:p>
    <w:p w:rsidR="00602747" w:rsidRPr="0066196E" w:rsidRDefault="00602747" w:rsidP="00602747">
      <w:pPr>
        <w:jc w:val="both"/>
      </w:pPr>
    </w:p>
    <w:p w:rsidR="00602747" w:rsidRPr="0066196E" w:rsidRDefault="00D922A0" w:rsidP="00602747">
      <w:pPr>
        <w:jc w:val="both"/>
      </w:pPr>
      <w:r>
        <w:t>Symfonický orchester K</w:t>
      </w:r>
      <w:r w:rsidR="00602747" w:rsidRPr="0066196E">
        <w:t>onzervatória účinkoval 22. a 23. mája 2015 na dvoch koncertoch Hudobnej akadémie a jednom Rodinnom koncerte v Slovenskej filharmónii spolu s bábkohereckým súborom Neline. Dirigent Mgr. art. Juraj Jartim, ArtD.</w:t>
      </w: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pPr>
    </w:p>
    <w:p w:rsidR="00602747" w:rsidRPr="0066196E" w:rsidRDefault="00602747" w:rsidP="00602747">
      <w:pPr>
        <w:pBdr>
          <w:top w:val="single" w:sz="4" w:space="1" w:color="auto"/>
          <w:left w:val="single" w:sz="4" w:space="4" w:color="auto"/>
          <w:bottom w:val="single" w:sz="4" w:space="1" w:color="auto"/>
          <w:right w:val="single" w:sz="4" w:space="4" w:color="auto"/>
        </w:pBdr>
        <w:rPr>
          <w:lang w:val="de-DE"/>
        </w:rPr>
      </w:pPr>
      <w:r w:rsidRPr="0066196E">
        <w:rPr>
          <w:lang w:val="de-DE"/>
        </w:rPr>
        <w:t>Organizátori:</w:t>
      </w:r>
    </w:p>
    <w:p w:rsidR="00602747" w:rsidRPr="0066196E" w:rsidRDefault="00602747" w:rsidP="00602747">
      <w:pPr>
        <w:pBdr>
          <w:top w:val="single" w:sz="4" w:space="1" w:color="auto"/>
          <w:left w:val="single" w:sz="4" w:space="4" w:color="auto"/>
          <w:bottom w:val="single" w:sz="4" w:space="1" w:color="auto"/>
          <w:right w:val="single" w:sz="4" w:space="4" w:color="auto"/>
        </w:pBdr>
        <w:rPr>
          <w:rFonts w:eastAsia="Times New Roman Bold"/>
          <w:lang w:val="de-DE"/>
        </w:rPr>
      </w:pPr>
      <w:r w:rsidRPr="0066196E">
        <w:rPr>
          <w:lang w:val="de-DE"/>
        </w:rPr>
        <w:t>Konzervatórium Plzeň, Česká republika</w:t>
      </w:r>
    </w:p>
    <w:p w:rsidR="00602747" w:rsidRPr="0066196E" w:rsidRDefault="00602747" w:rsidP="00602747">
      <w:pPr>
        <w:pBdr>
          <w:top w:val="single" w:sz="4" w:space="1" w:color="auto"/>
          <w:left w:val="single" w:sz="4" w:space="4" w:color="auto"/>
          <w:bottom w:val="single" w:sz="4" w:space="1" w:color="auto"/>
          <w:right w:val="single" w:sz="4" w:space="4" w:color="auto"/>
        </w:pBdr>
        <w:rPr>
          <w:rFonts w:eastAsia="Times New Roman Bold"/>
          <w:lang w:val="de-DE"/>
        </w:rPr>
      </w:pPr>
      <w:r w:rsidRPr="0066196E">
        <w:rPr>
          <w:lang w:val="de-DE"/>
        </w:rPr>
        <w:t>Kompozično-dirigentský a hudobno-teoretický odbor Konzervatória</w:t>
      </w:r>
    </w:p>
    <w:p w:rsidR="00602747" w:rsidRPr="0066196E" w:rsidRDefault="00602747" w:rsidP="00602747">
      <w:pPr>
        <w:pStyle w:val="Normlny1"/>
        <w:widowControl w:val="0"/>
        <w:tabs>
          <w:tab w:val="left" w:pos="284"/>
          <w:tab w:val="left" w:pos="539"/>
          <w:tab w:val="left" w:pos="709"/>
          <w:tab w:val="left" w:pos="851"/>
          <w:tab w:val="left" w:pos="8789"/>
        </w:tabs>
        <w:jc w:val="both"/>
        <w:rPr>
          <w:rFonts w:eastAsia="Times New Roman Bold" w:cs="Times New Roman"/>
          <w:color w:val="auto"/>
        </w:rPr>
      </w:pPr>
    </w:p>
    <w:p w:rsidR="00602747" w:rsidRPr="007B6540" w:rsidRDefault="00602747" w:rsidP="00602747">
      <w:pPr>
        <w:pStyle w:val="Normlny1"/>
        <w:widowControl w:val="0"/>
        <w:tabs>
          <w:tab w:val="left" w:pos="284"/>
          <w:tab w:val="left" w:pos="539"/>
          <w:tab w:val="left" w:pos="709"/>
          <w:tab w:val="left" w:pos="851"/>
          <w:tab w:val="left" w:pos="8566"/>
        </w:tabs>
        <w:jc w:val="both"/>
        <w:rPr>
          <w:rFonts w:cs="Times New Roman"/>
          <w:b/>
          <w:color w:val="auto"/>
        </w:rPr>
      </w:pPr>
      <w:r w:rsidRPr="007B6540">
        <w:rPr>
          <w:rFonts w:cs="Times New Roman"/>
          <w:b/>
          <w:color w:val="auto"/>
        </w:rPr>
        <w:t>MEDZINÁRODNÝ KOMPOZIČNÝ SEMINÁR</w:t>
      </w:r>
    </w:p>
    <w:p w:rsidR="00602747" w:rsidRPr="0066196E" w:rsidRDefault="00602747" w:rsidP="00602747">
      <w:pPr>
        <w:pStyle w:val="Normlny1"/>
        <w:widowControl w:val="0"/>
        <w:tabs>
          <w:tab w:val="left" w:pos="284"/>
          <w:tab w:val="left" w:pos="539"/>
          <w:tab w:val="left" w:pos="709"/>
          <w:tab w:val="left" w:pos="851"/>
          <w:tab w:val="left" w:pos="8566"/>
        </w:tabs>
        <w:jc w:val="both"/>
        <w:rPr>
          <w:rFonts w:eastAsia="Times New Roman Bold" w:cs="Times New Roman"/>
          <w:color w:val="auto"/>
        </w:rPr>
      </w:pPr>
    </w:p>
    <w:p w:rsidR="00602747" w:rsidRPr="0066196E" w:rsidRDefault="00602747" w:rsidP="00602747">
      <w:pPr>
        <w:jc w:val="both"/>
      </w:pPr>
      <w:r w:rsidRPr="0066196E">
        <w:lastRenderedPageBreak/>
        <w:t>Medzinárodný kompozičný seminár sa uskutočnil v Plzni 25.mája 2015. Zúčastnili sa žiaci a pedagógovia konzervatórií z Prahy, Plzne a Bratislavy. Každé konzervatórium malo pripravené prezentácie svojich žiakov. Z našich žiakov prezentovali svoje skladby: K</w:t>
      </w:r>
      <w:r w:rsidR="007B6540">
        <w:t>ristina</w:t>
      </w:r>
      <w:r w:rsidRPr="0066196E">
        <w:t xml:space="preserve"> Smetanová, 6.ročník, Tomáš Köppl 3. ročník (z triedy MgA. Stanisla</w:t>
      </w:r>
      <w:r w:rsidR="007B6540">
        <w:t>va Hochela), Martin Krajmer 6. r</w:t>
      </w:r>
      <w:r w:rsidRPr="0066196E">
        <w:t>očník, (z triedy Mgr. art. Ľuboša Bern</w:t>
      </w:r>
      <w:r w:rsidR="007B6540">
        <w:t>átha ArtD.) Haimoni Balgavá 6. r</w:t>
      </w:r>
      <w:r w:rsidRPr="0066196E">
        <w:t>očník (z triedy Mgr.art. Petra Martinčeka a  Mgr. art. Ľuboša Bernátha ArtD.) Podujatie malo vysokú úroveň a výbornú atmosféru. Žiaci nielen prezentovali vlastné skladby, ale aj porovnávali a hodnotili diela svojich rovesníkov. Toto podujatie malo nesporne veľký význam pre ich rozvoj a umelecký rast.</w:t>
      </w:r>
    </w:p>
    <w:p w:rsidR="00602747" w:rsidRPr="0066196E" w:rsidRDefault="00602747" w:rsidP="00602747">
      <w:pPr>
        <w:pStyle w:val="Normlny1"/>
        <w:widowControl w:val="0"/>
        <w:tabs>
          <w:tab w:val="left" w:pos="284"/>
          <w:tab w:val="left" w:pos="539"/>
          <w:tab w:val="left" w:pos="709"/>
          <w:tab w:val="left" w:pos="851"/>
          <w:tab w:val="left" w:pos="1701"/>
          <w:tab w:val="left" w:pos="8566"/>
        </w:tabs>
        <w:rPr>
          <w:rFonts w:eastAsia="Times New Roman Bold" w:cs="Times New Roman"/>
          <w:color w:val="auto"/>
        </w:rPr>
      </w:pP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Organizátor:</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Odbor hry na drevených dychových nástrojoch</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E1997" w:rsidRDefault="00602747" w:rsidP="00602747">
      <w:pPr>
        <w:pStyle w:val="Normlny3"/>
        <w:tabs>
          <w:tab w:val="left" w:pos="851"/>
          <w:tab w:val="left" w:pos="2268"/>
          <w:tab w:val="left" w:pos="3969"/>
        </w:tabs>
        <w:jc w:val="both"/>
        <w:rPr>
          <w:rFonts w:cs="Times New Roman"/>
          <w:b/>
          <w:color w:val="auto"/>
        </w:rPr>
      </w:pPr>
      <w:r w:rsidRPr="006E1997">
        <w:rPr>
          <w:rFonts w:cs="Times New Roman"/>
          <w:b/>
          <w:color w:val="auto"/>
        </w:rPr>
        <w:t>FLAUTOVÝ SEMINÁR</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tabs>
          <w:tab w:val="left" w:pos="851"/>
          <w:tab w:val="left" w:pos="2268"/>
          <w:tab w:val="left" w:pos="3969"/>
        </w:tabs>
        <w:jc w:val="both"/>
        <w:rPr>
          <w:rFonts w:cs="Times New Roman"/>
          <w:color w:val="auto"/>
        </w:rPr>
      </w:pPr>
      <w:r w:rsidRPr="0066196E">
        <w:rPr>
          <w:rFonts w:cs="Times New Roman"/>
          <w:color w:val="auto"/>
        </w:rPr>
        <w:t>Rakúsky profesor Robert Wolf uskutočnil 20.3.2015 v Koncertnej sieni Eugena Suchoňa Flautový seminár pre študentov Konzervatória a Vysokej školy múzických umení.</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Organizátori:</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Dom kultúry Ružinov</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Hudobno-dramatický odbor Konzervatória</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E1997" w:rsidRDefault="00602747" w:rsidP="00602747">
      <w:pPr>
        <w:pStyle w:val="Normlny3"/>
        <w:tabs>
          <w:tab w:val="left" w:pos="851"/>
          <w:tab w:val="left" w:pos="2268"/>
          <w:tab w:val="left" w:pos="3969"/>
        </w:tabs>
        <w:jc w:val="both"/>
        <w:rPr>
          <w:rFonts w:cs="Times New Roman"/>
          <w:b/>
          <w:color w:val="auto"/>
        </w:rPr>
      </w:pPr>
      <w:r w:rsidRPr="006E1997">
        <w:rPr>
          <w:rFonts w:cs="Times New Roman"/>
          <w:b/>
          <w:color w:val="auto"/>
        </w:rPr>
        <w:t>SLÁVNI BEATLES</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tabs>
          <w:tab w:val="left" w:pos="851"/>
          <w:tab w:val="left" w:pos="2268"/>
          <w:tab w:val="left" w:pos="3969"/>
        </w:tabs>
        <w:jc w:val="both"/>
        <w:rPr>
          <w:rFonts w:cs="Times New Roman"/>
          <w:color w:val="auto"/>
        </w:rPr>
      </w:pPr>
      <w:r w:rsidRPr="0066196E">
        <w:rPr>
          <w:rFonts w:cs="Times New Roman"/>
          <w:color w:val="auto"/>
        </w:rPr>
        <w:t xml:space="preserve">Študenti spevu z triedy prof. Miroslavy Marčekovej pripravili program zo skladieb </w:t>
      </w:r>
      <w:r w:rsidR="00104D1A" w:rsidRPr="001C3538">
        <w:rPr>
          <w:rFonts w:cs="Times New Roman"/>
          <w:color w:val="1A1A1A"/>
        </w:rPr>
        <w:t>anglickej rockenrollovej skupiny</w:t>
      </w:r>
      <w:r w:rsidR="001E0D1E">
        <w:rPr>
          <w:rFonts w:cs="Times New Roman"/>
          <w:color w:val="auto"/>
        </w:rPr>
        <w:t xml:space="preserve"> </w:t>
      </w:r>
      <w:r w:rsidRPr="0066196E">
        <w:rPr>
          <w:rFonts w:cs="Times New Roman"/>
          <w:color w:val="auto"/>
        </w:rPr>
        <w:t xml:space="preserve"> Beatles a predniesli ho s veľkým úspechom 20.3. 2015 v Dome kultúry Ružinov.</w:t>
      </w:r>
    </w:p>
    <w:p w:rsidR="00602747" w:rsidRPr="0066196E" w:rsidRDefault="00602747" w:rsidP="00602747">
      <w:pPr>
        <w:pStyle w:val="Normlny3"/>
        <w:tabs>
          <w:tab w:val="left" w:pos="851"/>
          <w:tab w:val="left" w:pos="2268"/>
          <w:tab w:val="left" w:pos="3969"/>
        </w:tabs>
        <w:jc w:val="both"/>
        <w:rPr>
          <w:rFonts w:eastAsia="Times New Roman Bold" w:cs="Times New Roman"/>
          <w:color w:val="auto"/>
        </w:rPr>
      </w:pP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Organizátor:</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tabs>
          <w:tab w:val="left" w:pos="851"/>
          <w:tab w:val="left" w:pos="2268"/>
          <w:tab w:val="left" w:pos="3969"/>
        </w:tabs>
        <w:jc w:val="both"/>
        <w:rPr>
          <w:rFonts w:cs="Times New Roman"/>
          <w:color w:val="auto"/>
        </w:rPr>
      </w:pPr>
      <w:r w:rsidRPr="0066196E">
        <w:rPr>
          <w:rFonts w:cs="Times New Roman"/>
          <w:color w:val="auto"/>
        </w:rPr>
        <w:t>Odbor hry na strunových nástrojoch Konzervatória v Bratislave</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1E0D1E" w:rsidRDefault="00602747" w:rsidP="00602747">
      <w:pPr>
        <w:pStyle w:val="Normlny3"/>
        <w:tabs>
          <w:tab w:val="left" w:pos="851"/>
          <w:tab w:val="left" w:pos="2268"/>
          <w:tab w:val="left" w:pos="3969"/>
        </w:tabs>
        <w:jc w:val="both"/>
        <w:rPr>
          <w:rFonts w:cs="Times New Roman"/>
          <w:b/>
          <w:color w:val="auto"/>
        </w:rPr>
      </w:pPr>
      <w:r w:rsidRPr="001E0D1E">
        <w:rPr>
          <w:rFonts w:cs="Times New Roman"/>
          <w:b/>
          <w:color w:val="auto"/>
        </w:rPr>
        <w:t>POCTA VILIAMOVI KOŘÍNKOVI</w:t>
      </w:r>
    </w:p>
    <w:p w:rsidR="00602747" w:rsidRPr="0066196E" w:rsidRDefault="00602747" w:rsidP="00602747">
      <w:pPr>
        <w:pStyle w:val="Normlny3"/>
        <w:tabs>
          <w:tab w:val="left" w:pos="851"/>
          <w:tab w:val="left" w:pos="2268"/>
          <w:tab w:val="left" w:pos="3969"/>
        </w:tabs>
        <w:jc w:val="both"/>
        <w:rPr>
          <w:rFonts w:cs="Times New Roman"/>
          <w:color w:val="auto"/>
        </w:rPr>
      </w:pPr>
    </w:p>
    <w:p w:rsidR="00602747" w:rsidRPr="0066196E" w:rsidRDefault="00602747" w:rsidP="00602747">
      <w:pPr>
        <w:pStyle w:val="Normlny3"/>
        <w:tabs>
          <w:tab w:val="left" w:pos="851"/>
          <w:tab w:val="left" w:pos="2268"/>
          <w:tab w:val="left" w:pos="3969"/>
        </w:tabs>
        <w:jc w:val="both"/>
        <w:rPr>
          <w:rFonts w:eastAsia="Times New Roman Bold" w:cs="Times New Roman"/>
          <w:color w:val="auto"/>
        </w:rPr>
      </w:pPr>
      <w:r w:rsidRPr="0066196E">
        <w:rPr>
          <w:rFonts w:eastAsia="Times New Roman Bold" w:cs="Times New Roman"/>
          <w:color w:val="auto"/>
        </w:rPr>
        <w:t xml:space="preserve">27. 3. 2015 </w:t>
      </w:r>
      <w:r w:rsidR="009F63C1">
        <w:rPr>
          <w:rFonts w:eastAsia="Times New Roman Bold" w:cs="Times New Roman"/>
          <w:color w:val="auto"/>
        </w:rPr>
        <w:t xml:space="preserve">sa </w:t>
      </w:r>
      <w:r w:rsidRPr="0066196E">
        <w:rPr>
          <w:rFonts w:cs="Times New Roman"/>
          <w:color w:val="auto"/>
        </w:rPr>
        <w:t>v K</w:t>
      </w:r>
      <w:r w:rsidR="009F63C1">
        <w:rPr>
          <w:rFonts w:cs="Times New Roman"/>
          <w:color w:val="auto"/>
        </w:rPr>
        <w:t>oncertnej sále Eugena Suchoňa</w:t>
      </w:r>
      <w:r w:rsidRPr="0066196E">
        <w:rPr>
          <w:rFonts w:cs="Times New Roman"/>
          <w:color w:val="auto"/>
        </w:rPr>
        <w:t xml:space="preserve"> uskutočnila spomienková akcia k 100. výročiu nedožitých narodenín významného pedagóga hry na husliach, ktorý bol aj dlhoročným členom Symfonického orchestra Slovenskej filharmónie. Účinkovali jeho významní absolventi a aj mladí súčasní študenti školy.</w:t>
      </w:r>
    </w:p>
    <w:p w:rsidR="00602747" w:rsidRPr="0066196E" w:rsidRDefault="00602747" w:rsidP="00602747">
      <w:pPr>
        <w:pStyle w:val="Normlny3"/>
        <w:tabs>
          <w:tab w:val="left" w:pos="851"/>
          <w:tab w:val="left" w:pos="2268"/>
          <w:tab w:val="left" w:pos="3969"/>
        </w:tabs>
        <w:jc w:val="both"/>
        <w:rPr>
          <w:rFonts w:cs="Times New Roman"/>
          <w:color w:val="auto"/>
        </w:rPr>
      </w:pPr>
      <w:r w:rsidRPr="0066196E">
        <w:rPr>
          <w:rFonts w:cs="Times New Roman"/>
          <w:color w:val="auto"/>
        </w:rPr>
        <w:t xml:space="preserve"> </w:t>
      </w:r>
    </w:p>
    <w:p w:rsidR="00602747" w:rsidRPr="0066196E" w:rsidRDefault="00602747" w:rsidP="00602747">
      <w:pPr>
        <w:pStyle w:val="Normlny3"/>
        <w:tabs>
          <w:tab w:val="left" w:pos="851"/>
          <w:tab w:val="left" w:pos="2268"/>
          <w:tab w:val="left" w:pos="3969"/>
        </w:tabs>
        <w:jc w:val="both"/>
        <w:rPr>
          <w:rFonts w:eastAsia="Times New Roman Bold" w:cs="Times New Roman"/>
          <w:color w:val="auto"/>
        </w:rPr>
      </w:pPr>
    </w:p>
    <w:p w:rsidR="00602747" w:rsidRPr="0066196E" w:rsidRDefault="00602747" w:rsidP="00602747">
      <w:pPr>
        <w:pStyle w:val="Normlny3"/>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rPr>
          <w:rFonts w:cs="Times New Roman"/>
          <w:color w:val="auto"/>
        </w:rPr>
      </w:pPr>
      <w:r w:rsidRPr="0066196E">
        <w:rPr>
          <w:rFonts w:cs="Times New Roman"/>
          <w:color w:val="auto"/>
        </w:rPr>
        <w:t>Organizátor :</w:t>
      </w:r>
    </w:p>
    <w:p w:rsidR="00602747" w:rsidRPr="0066196E" w:rsidRDefault="00602747" w:rsidP="00602747">
      <w:pPr>
        <w:pStyle w:val="Normlny3"/>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rPr>
          <w:rFonts w:cs="Times New Roman"/>
          <w:color w:val="auto"/>
        </w:rPr>
      </w:pPr>
      <w:r w:rsidRPr="0066196E">
        <w:rPr>
          <w:rFonts w:cs="Times New Roman"/>
          <w:color w:val="auto"/>
        </w:rPr>
        <w:t>Hudobno-dramatický odbor Konzervatória v Bratislave</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104D1A" w:rsidRDefault="00602747" w:rsidP="00602747">
      <w:pPr>
        <w:pStyle w:val="Normlny3"/>
        <w:widowControl w:val="0"/>
        <w:tabs>
          <w:tab w:val="left" w:pos="284"/>
          <w:tab w:val="left" w:pos="539"/>
          <w:tab w:val="left" w:pos="709"/>
          <w:tab w:val="left" w:pos="851"/>
          <w:tab w:val="left" w:pos="1701"/>
          <w:tab w:val="left" w:pos="8789"/>
        </w:tabs>
        <w:rPr>
          <w:rFonts w:cs="Times New Roman"/>
          <w:b/>
          <w:color w:val="auto"/>
        </w:rPr>
      </w:pPr>
      <w:r w:rsidRPr="00104D1A">
        <w:rPr>
          <w:rFonts w:cs="Times New Roman"/>
          <w:b/>
          <w:color w:val="auto"/>
        </w:rPr>
        <w:t>ROZPRÁVKOVÉ DOPOLUDNIE</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8F1927">
      <w:pPr>
        <w:pStyle w:val="Normlny3"/>
        <w:widowControl w:val="0"/>
        <w:tabs>
          <w:tab w:val="left" w:pos="284"/>
          <w:tab w:val="left" w:pos="539"/>
          <w:tab w:val="left" w:pos="709"/>
          <w:tab w:val="left" w:pos="851"/>
          <w:tab w:val="left" w:pos="1701"/>
          <w:tab w:val="left" w:pos="8789"/>
        </w:tabs>
        <w:jc w:val="both"/>
        <w:rPr>
          <w:rFonts w:cs="Times New Roman"/>
          <w:color w:val="auto"/>
        </w:rPr>
      </w:pPr>
      <w:r w:rsidRPr="0066196E">
        <w:rPr>
          <w:rFonts w:cs="Times New Roman"/>
          <w:color w:val="auto"/>
        </w:rPr>
        <w:t>Profesorka Alena Michalidesov</w:t>
      </w:r>
      <w:r w:rsidR="00104D1A">
        <w:rPr>
          <w:rFonts w:cs="Times New Roman"/>
          <w:color w:val="auto"/>
        </w:rPr>
        <w:t>á pripravila so žiakmi 5. r</w:t>
      </w:r>
      <w:r w:rsidRPr="0066196E">
        <w:rPr>
          <w:rFonts w:cs="Times New Roman"/>
          <w:color w:val="auto"/>
        </w:rPr>
        <w:t xml:space="preserve">očníka Rozprávkové dopoludnie pre deti z Materskej školy na Kuzmányho ulici. Autorské rozprávky </w:t>
      </w:r>
      <w:r w:rsidR="00104D1A">
        <w:rPr>
          <w:rFonts w:cs="Times New Roman"/>
          <w:color w:val="auto"/>
        </w:rPr>
        <w:t>napísali a zahrali študenti 5. r</w:t>
      </w:r>
      <w:r w:rsidRPr="0066196E">
        <w:rPr>
          <w:rFonts w:cs="Times New Roman"/>
          <w:color w:val="auto"/>
        </w:rPr>
        <w:t>očníka ako verejný umelecký výkon z oblasti umeleckej pedagogiky. Rozprávkové dopoludnie sa uskutočni</w:t>
      </w:r>
      <w:r w:rsidR="00104D1A">
        <w:rPr>
          <w:rFonts w:cs="Times New Roman"/>
          <w:color w:val="auto"/>
        </w:rPr>
        <w:t>lo 13. a</w:t>
      </w:r>
      <w:r w:rsidRPr="0066196E">
        <w:rPr>
          <w:rFonts w:cs="Times New Roman"/>
          <w:color w:val="auto"/>
        </w:rPr>
        <w:t>príla 2015 v Modrom štúdiu školy.</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 xml:space="preserve">Organizátori: </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Odbor drevených dychových nástrojov Konzervatória v Bratislave</w:t>
      </w: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Odbor drevených dychových nástrojov Konzervatoř Leoša Janáčka Brno, Česká republika</w:t>
      </w:r>
    </w:p>
    <w:p w:rsidR="00602747" w:rsidRPr="0066196E" w:rsidRDefault="00602747" w:rsidP="00602747">
      <w:pPr>
        <w:jc w:val="both"/>
        <w:rPr>
          <w:rFonts w:eastAsia="Times New Roman Bold"/>
        </w:rPr>
      </w:pPr>
    </w:p>
    <w:p w:rsidR="00602747" w:rsidRPr="00104D1A" w:rsidRDefault="00602747" w:rsidP="00602747">
      <w:pPr>
        <w:jc w:val="both"/>
        <w:rPr>
          <w:b/>
        </w:rPr>
      </w:pPr>
      <w:r w:rsidRPr="00104D1A">
        <w:rPr>
          <w:rFonts w:eastAsia="Times New Roman Bold"/>
          <w:b/>
        </w:rPr>
        <w:t>ČESKOSLOVENSKÉ MATINÉ ZOBCOVÝCH FLÁUT</w:t>
      </w:r>
    </w:p>
    <w:p w:rsidR="00602747" w:rsidRPr="0066196E" w:rsidRDefault="00602747" w:rsidP="00602747"/>
    <w:p w:rsidR="00602747" w:rsidRPr="0066196E" w:rsidRDefault="00602747" w:rsidP="00602747">
      <w:pPr>
        <w:pStyle w:val="Normlny3"/>
        <w:widowControl w:val="0"/>
        <w:tabs>
          <w:tab w:val="left" w:pos="284"/>
          <w:tab w:val="left" w:pos="539"/>
          <w:tab w:val="left" w:pos="709"/>
          <w:tab w:val="left" w:pos="851"/>
          <w:tab w:val="left" w:pos="8789"/>
        </w:tabs>
        <w:jc w:val="both"/>
        <w:rPr>
          <w:rFonts w:eastAsia="Times New Roman Bold" w:cs="Times New Roman"/>
          <w:color w:val="auto"/>
        </w:rPr>
      </w:pPr>
      <w:r w:rsidRPr="0066196E">
        <w:rPr>
          <w:rFonts w:eastAsia="Times New Roman Bold" w:cs="Times New Roman"/>
          <w:color w:val="auto"/>
        </w:rPr>
        <w:t>V utorok 26. 05. 2015 sa na Konzervatóriu v Bratislave uskutočnilo „Československé matiné zobcových fláut“. Účinkovali študenti z triedy Martiny Komínkovej – Janáčkova konzervatoř  Brno a Ireny Dopitovej – Konzervatórium Bratislava.</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Festival Konvergencie</w:t>
      </w:r>
    </w:p>
    <w:p w:rsidR="00602747" w:rsidRPr="0066196E" w:rsidRDefault="00602747" w:rsidP="00602747"/>
    <w:p w:rsidR="00602747" w:rsidRPr="0066196E" w:rsidRDefault="00602747" w:rsidP="00602747">
      <w:r w:rsidRPr="0066196E">
        <w:t>JOHN POTTER: INTERPRETAČNÝ SEMINÁR CONDUCTUS</w:t>
      </w:r>
    </w:p>
    <w:p w:rsidR="00602747" w:rsidRPr="0066196E" w:rsidRDefault="00602747" w:rsidP="00602747"/>
    <w:p w:rsidR="00602747" w:rsidRPr="0066196E" w:rsidRDefault="00602747" w:rsidP="00602747">
      <w:pPr>
        <w:jc w:val="both"/>
      </w:pPr>
      <w:r w:rsidRPr="0066196E">
        <w:t xml:space="preserve">16. marec 2015 –  interpretačný seminár významného anglického speváka Johna Pottera , bývalého člena Hilliard Ensemble a špecialistu na interpretáciu stredovekej hudby s názvom Conductus sa uskutočnil  v spolupráci s festivalom Konvergencie v Koncertnej sále </w:t>
      </w:r>
      <w:r w:rsidR="00A42199">
        <w:t xml:space="preserve">Eugena Suchoňa </w:t>
      </w:r>
      <w:r w:rsidRPr="0066196E">
        <w:t>Konzervatória</w:t>
      </w:r>
      <w:r w:rsidR="00A42199">
        <w:t xml:space="preserve"> v Bratislave.</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602747">
      <w:pPr>
        <w:pStyle w:val="Normlny3"/>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rPr>
          <w:rFonts w:cs="Times New Roman"/>
          <w:color w:val="auto"/>
        </w:rPr>
      </w:pPr>
      <w:r w:rsidRPr="0066196E">
        <w:rPr>
          <w:rFonts w:cs="Times New Roman"/>
          <w:color w:val="auto"/>
        </w:rPr>
        <w:t>Organizátor:</w:t>
      </w:r>
    </w:p>
    <w:p w:rsidR="00602747" w:rsidRPr="0066196E" w:rsidRDefault="00602747" w:rsidP="00602747">
      <w:pPr>
        <w:pStyle w:val="Normlny3"/>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rPr>
          <w:rFonts w:cs="Times New Roman"/>
          <w:color w:val="auto"/>
        </w:rPr>
      </w:pPr>
      <w:r w:rsidRPr="0066196E">
        <w:rPr>
          <w:rFonts w:cs="Times New Roman"/>
          <w:color w:val="auto"/>
        </w:rPr>
        <w:t>Janáčkova konzerva</w:t>
      </w:r>
      <w:r w:rsidR="00A42199">
        <w:rPr>
          <w:rFonts w:cs="Times New Roman"/>
          <w:color w:val="auto"/>
        </w:rPr>
        <w:t>toř a Gymnázium v Ostravě</w:t>
      </w:r>
    </w:p>
    <w:p w:rsidR="00602747" w:rsidRPr="0066196E" w:rsidRDefault="00602747" w:rsidP="00602747">
      <w:pPr>
        <w:pStyle w:val="Normlny3"/>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rPr>
          <w:rFonts w:cs="Times New Roman"/>
          <w:color w:val="auto"/>
        </w:rPr>
      </w:pPr>
      <w:r w:rsidRPr="0066196E">
        <w:rPr>
          <w:rFonts w:cs="Times New Roman"/>
          <w:color w:val="auto"/>
        </w:rPr>
        <w:t>Konzervatórium Bratislava – odbor cirkevnej hudby</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aps/>
          <w:color w:val="auto"/>
        </w:rPr>
      </w:pPr>
      <w:r w:rsidRPr="0066196E">
        <w:rPr>
          <w:rFonts w:cs="Times New Roman"/>
          <w:caps/>
          <w:color w:val="auto"/>
        </w:rPr>
        <w:t>Cesta po varhanních skvostech Moravy</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09552A">
      <w:pPr>
        <w:pStyle w:val="Normlny3"/>
        <w:widowControl w:val="0"/>
        <w:tabs>
          <w:tab w:val="left" w:pos="284"/>
          <w:tab w:val="left" w:pos="539"/>
          <w:tab w:val="left" w:pos="709"/>
          <w:tab w:val="left" w:pos="851"/>
          <w:tab w:val="left" w:pos="1701"/>
          <w:tab w:val="left" w:pos="8789"/>
        </w:tabs>
        <w:rPr>
          <w:rFonts w:cs="Times New Roman"/>
          <w:color w:val="auto"/>
        </w:rPr>
      </w:pPr>
      <w:r w:rsidRPr="0066196E">
        <w:rPr>
          <w:rFonts w:cs="Times New Roman"/>
          <w:color w:val="auto"/>
        </w:rPr>
        <w:t>Spoločné koncerty študentov organovej hry Janáčkovej konzervatoře a Gymnázia v Ostravě a Konzervatória v Bratislave na veľkých koncertných organoch významných moravských kostolov – Baziliky Nanebovzatia P.Marie a sv. Cyrila a Metoděje na Velehrade (organ fy. Rieger-Kloss Krnov) a v jezuitskom kostole Nanebovzatia P.Márie v Br</w:t>
      </w:r>
      <w:r w:rsidR="00A2226C" w:rsidRPr="0066196E">
        <w:rPr>
          <w:rFonts w:cs="Times New Roman"/>
          <w:color w:val="auto"/>
        </w:rPr>
        <w:t>ne (nový organ švajčiarskej fy.</w:t>
      </w:r>
      <w:r w:rsidRPr="0066196E">
        <w:rPr>
          <w:rFonts w:cs="Times New Roman"/>
          <w:color w:val="auto"/>
        </w:rPr>
        <w:t>Mathis)</w:t>
      </w:r>
      <w:r w:rsidR="00A2226C" w:rsidRPr="0066196E">
        <w:rPr>
          <w:rFonts w:cs="Times New Roman"/>
          <w:color w:val="auto"/>
        </w:rPr>
        <w:t xml:space="preserve"> sa konali  vo Velehrade </w:t>
      </w:r>
      <w:r w:rsidR="00A2226C" w:rsidRPr="0066196E">
        <w:rPr>
          <w:rFonts w:cs="Times New Roman"/>
          <w:caps/>
          <w:color w:val="auto"/>
        </w:rPr>
        <w:t>16.5. 2015</w:t>
      </w:r>
      <w:r w:rsidR="00A2226C" w:rsidRPr="0066196E">
        <w:rPr>
          <w:rFonts w:cs="Times New Roman"/>
          <w:color w:val="auto"/>
        </w:rPr>
        <w:t xml:space="preserve"> a  17.5.2015 v Brne.</w:t>
      </w:r>
      <w:r w:rsidR="0009552A" w:rsidRPr="0066196E">
        <w:rPr>
          <w:rFonts w:cs="Times New Roman"/>
          <w:color w:val="auto"/>
        </w:rPr>
        <w:t xml:space="preserve"> </w:t>
      </w:r>
      <w:r w:rsidRPr="0066196E">
        <w:rPr>
          <w:rFonts w:cs="Times New Roman"/>
          <w:color w:val="auto"/>
        </w:rPr>
        <w:t>O vysokej úrovni a úspechu koncertov so záujmom referovali moravské periodiká a rádiá.</w:t>
      </w:r>
    </w:p>
    <w:p w:rsidR="00602747" w:rsidRPr="0066196E" w:rsidRDefault="00602747" w:rsidP="00602747">
      <w:pPr>
        <w:pStyle w:val="Normlny3"/>
        <w:widowControl w:val="0"/>
        <w:tabs>
          <w:tab w:val="left" w:pos="284"/>
          <w:tab w:val="left" w:pos="539"/>
          <w:tab w:val="left" w:pos="709"/>
          <w:tab w:val="left" w:pos="851"/>
          <w:tab w:val="left" w:pos="1701"/>
          <w:tab w:val="left" w:pos="8789"/>
        </w:tabs>
        <w:rPr>
          <w:rFonts w:cs="Times New Roman"/>
          <w:color w:val="auto"/>
        </w:rPr>
      </w:pPr>
    </w:p>
    <w:p w:rsidR="00602747" w:rsidRPr="0066196E" w:rsidRDefault="00602747" w:rsidP="00602747"/>
    <w:p w:rsidR="00602747" w:rsidRPr="0066196E" w:rsidRDefault="00602747" w:rsidP="00602747">
      <w:pPr>
        <w:pStyle w:val="Normlny3"/>
        <w:pBdr>
          <w:top w:val="single" w:sz="4" w:space="1" w:color="auto"/>
          <w:left w:val="single" w:sz="4" w:space="1" w:color="auto"/>
          <w:bottom w:val="single" w:sz="4" w:space="1" w:color="auto"/>
          <w:right w:val="single" w:sz="4" w:space="1" w:color="auto"/>
        </w:pBdr>
        <w:jc w:val="both"/>
        <w:rPr>
          <w:rFonts w:cs="Times New Roman"/>
          <w:color w:val="auto"/>
        </w:rPr>
      </w:pPr>
      <w:r w:rsidRPr="0066196E">
        <w:rPr>
          <w:rFonts w:cs="Times New Roman"/>
          <w:color w:val="auto"/>
        </w:rPr>
        <w:t>Organizátor:</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jc w:val="both"/>
        <w:rPr>
          <w:rFonts w:cs="Times New Roman"/>
          <w:color w:val="auto"/>
        </w:rPr>
      </w:pPr>
      <w:r w:rsidRPr="0066196E">
        <w:rPr>
          <w:rFonts w:cs="Times New Roman"/>
          <w:color w:val="auto"/>
        </w:rPr>
        <w:t>Z</w:t>
      </w:r>
      <w:r w:rsidR="0009552A" w:rsidRPr="0066196E">
        <w:rPr>
          <w:rFonts w:cs="Times New Roman"/>
          <w:color w:val="auto"/>
        </w:rPr>
        <w:t>ákladná umelecká škola</w:t>
      </w:r>
      <w:r w:rsidRPr="0066196E">
        <w:rPr>
          <w:rFonts w:cs="Times New Roman"/>
          <w:color w:val="auto"/>
        </w:rPr>
        <w:t xml:space="preserve"> Daliborovo námestie, Bratislava-Petržalka</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jc w:val="both"/>
        <w:rPr>
          <w:rFonts w:cs="Times New Roman"/>
          <w:color w:val="auto"/>
        </w:rPr>
      </w:pPr>
      <w:r w:rsidRPr="0066196E">
        <w:rPr>
          <w:rFonts w:cs="Times New Roman"/>
          <w:color w:val="auto"/>
        </w:rPr>
        <w:t>Odbor cirkevnej hudby Konzervatória Bratislava</w:t>
      </w:r>
    </w:p>
    <w:p w:rsidR="00602747" w:rsidRPr="0066196E" w:rsidRDefault="00602747" w:rsidP="00602747">
      <w:pPr>
        <w:pStyle w:val="Normlny3"/>
        <w:pBdr>
          <w:top w:val="single" w:sz="4" w:space="1" w:color="auto"/>
          <w:left w:val="single" w:sz="4" w:space="1" w:color="auto"/>
          <w:bottom w:val="single" w:sz="4" w:space="1" w:color="auto"/>
          <w:right w:val="single" w:sz="4" w:space="1" w:color="auto"/>
        </w:pBdr>
        <w:jc w:val="both"/>
        <w:rPr>
          <w:rFonts w:eastAsia="Times New Roman Bold" w:cs="Times New Roman"/>
          <w:color w:val="auto"/>
        </w:rPr>
      </w:pPr>
      <w:r w:rsidRPr="0066196E">
        <w:rPr>
          <w:rFonts w:cs="Times New Roman"/>
          <w:color w:val="auto"/>
        </w:rPr>
        <w:t>V</w:t>
      </w:r>
      <w:r w:rsidR="0009552A" w:rsidRPr="0066196E">
        <w:rPr>
          <w:rFonts w:cs="Times New Roman"/>
          <w:color w:val="auto"/>
        </w:rPr>
        <w:t>ysoká škola múzických umení</w:t>
      </w:r>
      <w:r w:rsidRPr="0066196E">
        <w:rPr>
          <w:rFonts w:cs="Times New Roman"/>
          <w:color w:val="auto"/>
        </w:rPr>
        <w:t xml:space="preserve"> Bratislava</w:t>
      </w:r>
    </w:p>
    <w:p w:rsidR="00602747" w:rsidRPr="0066196E" w:rsidRDefault="00602747" w:rsidP="00602747">
      <w:pPr>
        <w:pStyle w:val="Normlny3"/>
        <w:jc w:val="both"/>
        <w:rPr>
          <w:rFonts w:eastAsia="Times New Roman Bold" w:cs="Times New Roman"/>
          <w:color w:val="auto"/>
        </w:rPr>
      </w:pPr>
    </w:p>
    <w:p w:rsidR="00602747" w:rsidRPr="0066196E" w:rsidRDefault="00602747" w:rsidP="00602747">
      <w:pPr>
        <w:pStyle w:val="Normlny3"/>
        <w:jc w:val="both"/>
        <w:rPr>
          <w:rFonts w:eastAsia="Times New Roman Bold" w:cs="Times New Roman"/>
          <w:color w:val="auto"/>
        </w:rPr>
      </w:pPr>
      <w:r w:rsidRPr="0066196E">
        <w:rPr>
          <w:rFonts w:cs="Times New Roman"/>
          <w:color w:val="auto"/>
        </w:rPr>
        <w:t>4. SOIRÉE BRATISLAVSKÝCH ORGANISTOV</w:t>
      </w:r>
    </w:p>
    <w:p w:rsidR="00A2226C" w:rsidRPr="0066196E" w:rsidRDefault="00A2226C" w:rsidP="00602747">
      <w:pPr>
        <w:pStyle w:val="Normlny3"/>
        <w:jc w:val="both"/>
        <w:rPr>
          <w:rFonts w:cs="Times New Roman"/>
          <w:color w:val="auto"/>
        </w:rPr>
      </w:pPr>
    </w:p>
    <w:p w:rsidR="00602747" w:rsidRPr="0066196E" w:rsidRDefault="00602747" w:rsidP="00602747">
      <w:pPr>
        <w:pStyle w:val="Normlny3"/>
        <w:jc w:val="both"/>
        <w:rPr>
          <w:rFonts w:cs="Times New Roman"/>
          <w:color w:val="auto"/>
        </w:rPr>
      </w:pPr>
      <w:r w:rsidRPr="0066196E">
        <w:rPr>
          <w:rFonts w:cs="Times New Roman"/>
          <w:color w:val="auto"/>
        </w:rPr>
        <w:t>Štvrté soirée bratislavských organistov pod záštitou prof. Dr. Ferdinanda Klindu sa konalo  ako koncertné stretnutie študentov organovej hry mesta Bratislavy</w:t>
      </w:r>
      <w:r w:rsidR="00FC1126">
        <w:rPr>
          <w:rFonts w:cs="Times New Roman"/>
          <w:color w:val="auto"/>
        </w:rPr>
        <w:t xml:space="preserve"> </w:t>
      </w:r>
      <w:r w:rsidR="00FC1126" w:rsidRPr="0066196E">
        <w:rPr>
          <w:rFonts w:cs="Times New Roman"/>
          <w:color w:val="auto"/>
        </w:rPr>
        <w:t>27.</w:t>
      </w:r>
      <w:r w:rsidR="00FC1126">
        <w:rPr>
          <w:rFonts w:cs="Times New Roman"/>
          <w:color w:val="auto"/>
        </w:rPr>
        <w:t xml:space="preserve"> </w:t>
      </w:r>
      <w:r w:rsidR="00FC1126" w:rsidRPr="0066196E">
        <w:rPr>
          <w:rFonts w:cs="Times New Roman"/>
          <w:color w:val="auto"/>
        </w:rPr>
        <w:t>5.</w:t>
      </w:r>
      <w:r w:rsidR="00FC1126">
        <w:rPr>
          <w:rFonts w:cs="Times New Roman"/>
          <w:color w:val="auto"/>
        </w:rPr>
        <w:t xml:space="preserve"> </w:t>
      </w:r>
      <w:r w:rsidR="00FC1126" w:rsidRPr="0066196E">
        <w:rPr>
          <w:rFonts w:cs="Times New Roman"/>
          <w:color w:val="auto"/>
        </w:rPr>
        <w:t>2015</w:t>
      </w:r>
      <w:r w:rsidRPr="0066196E">
        <w:rPr>
          <w:rFonts w:cs="Times New Roman"/>
          <w:color w:val="auto"/>
        </w:rPr>
        <w:t>. Účinkovali žiaci ZUŠ, študenti bratislavských konzervatórií a VŠMU. Konzervatórium  Bratislava reprezentovali študenti Michal Malčovský a Marek Tarkoš (trieda Mgr. art. Peter Reiffers).</w:t>
      </w:r>
    </w:p>
    <w:p w:rsidR="00602747" w:rsidRPr="0066196E" w:rsidRDefault="00602747" w:rsidP="00602747">
      <w:pPr>
        <w:pStyle w:val="Normlny3"/>
        <w:jc w:val="both"/>
        <w:rPr>
          <w:rFonts w:cs="Times New Roman"/>
          <w:color w:val="auto"/>
        </w:rPr>
      </w:pPr>
    </w:p>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lastRenderedPageBreak/>
        <w:t>Art Music Orchestra</w:t>
      </w:r>
    </w:p>
    <w:p w:rsidR="00602747" w:rsidRPr="0066196E" w:rsidRDefault="00602747" w:rsidP="00602747"/>
    <w:p w:rsidR="00602747" w:rsidRPr="0066196E" w:rsidRDefault="00602747" w:rsidP="00602747">
      <w:r w:rsidRPr="0066196E">
        <w:t>KONCERTY ART MUSIC ORCHESTRA</w:t>
      </w:r>
    </w:p>
    <w:p w:rsidR="00602747" w:rsidRPr="0066196E" w:rsidRDefault="00602747" w:rsidP="00602747"/>
    <w:p w:rsidR="00602747" w:rsidRPr="0066196E" w:rsidRDefault="00602747" w:rsidP="00602747">
      <w:pPr>
        <w:pStyle w:val="Normlny3"/>
        <w:jc w:val="both"/>
        <w:rPr>
          <w:rFonts w:cs="Times New Roman"/>
          <w:color w:val="auto"/>
        </w:rPr>
      </w:pPr>
      <w:r w:rsidRPr="0066196E">
        <w:rPr>
          <w:rFonts w:cs="Times New Roman"/>
          <w:color w:val="auto"/>
        </w:rPr>
        <w:t>V dňoch 28. 05., 30. 05. a 02. 06. 2015 sa uskutočnili koncerty Art Music Orchestra pod vedením Mgr. art. Mareka Bielika a Speváckeho zboru Lúčnica so sólistami  J</w:t>
      </w:r>
      <w:r w:rsidR="0009552A" w:rsidRPr="0066196E">
        <w:rPr>
          <w:rFonts w:cs="Times New Roman"/>
          <w:color w:val="auto"/>
        </w:rPr>
        <w:t>anou</w:t>
      </w:r>
      <w:r w:rsidRPr="0066196E">
        <w:rPr>
          <w:rFonts w:cs="Times New Roman"/>
          <w:color w:val="auto"/>
        </w:rPr>
        <w:t xml:space="preserve"> Hubinskou a Zd</w:t>
      </w:r>
      <w:r w:rsidR="0009552A" w:rsidRPr="0066196E">
        <w:rPr>
          <w:rFonts w:cs="Times New Roman"/>
          <w:color w:val="auto"/>
        </w:rPr>
        <w:t>eňkom</w:t>
      </w:r>
      <w:r w:rsidRPr="0066196E">
        <w:rPr>
          <w:rFonts w:cs="Times New Roman"/>
          <w:color w:val="auto"/>
        </w:rPr>
        <w:t xml:space="preserve"> Sychrom v koncertnom štúdiu S</w:t>
      </w:r>
      <w:r w:rsidR="0009552A" w:rsidRPr="0066196E">
        <w:rPr>
          <w:rFonts w:cs="Times New Roman"/>
          <w:color w:val="auto"/>
        </w:rPr>
        <w:t>lovenského rozhlasu</w:t>
      </w:r>
      <w:r w:rsidRPr="0066196E">
        <w:rPr>
          <w:rFonts w:cs="Times New Roman"/>
          <w:color w:val="auto"/>
        </w:rPr>
        <w:t xml:space="preserve"> v Bratislave, v Divadle J</w:t>
      </w:r>
      <w:r w:rsidR="0009552A" w:rsidRPr="0066196E">
        <w:rPr>
          <w:rFonts w:cs="Times New Roman"/>
          <w:color w:val="auto"/>
        </w:rPr>
        <w:t>ána</w:t>
      </w:r>
      <w:r w:rsidRPr="0066196E">
        <w:rPr>
          <w:rFonts w:cs="Times New Roman"/>
          <w:color w:val="auto"/>
        </w:rPr>
        <w:t xml:space="preserve"> Palárika v Trnave a v Dome umenia Piešťany, aj za účasti študentov nášho Konzervatória</w:t>
      </w:r>
    </w:p>
    <w:p w:rsidR="00602747" w:rsidRPr="0066196E" w:rsidRDefault="00602747" w:rsidP="00602747"/>
    <w:p w:rsidR="00602747" w:rsidRPr="0066196E" w:rsidRDefault="00602747" w:rsidP="00602747"/>
    <w:p w:rsidR="00602747" w:rsidRPr="0066196E" w:rsidRDefault="00602747" w:rsidP="00602747">
      <w:pPr>
        <w:pBdr>
          <w:top w:val="single" w:sz="4" w:space="1" w:color="auto"/>
          <w:left w:val="single" w:sz="4" w:space="4" w:color="auto"/>
          <w:bottom w:val="single" w:sz="4" w:space="1" w:color="auto"/>
          <w:right w:val="single" w:sz="4" w:space="4" w:color="auto"/>
        </w:pBdr>
        <w:rPr>
          <w:lang w:val="de-DE"/>
        </w:rPr>
      </w:pPr>
      <w:r w:rsidRPr="0066196E">
        <w:rPr>
          <w:lang w:val="de-DE"/>
        </w:rPr>
        <w:t>Organizátori:</w:t>
      </w:r>
    </w:p>
    <w:p w:rsidR="00602747" w:rsidRPr="0066196E" w:rsidRDefault="00602747" w:rsidP="00602747">
      <w:pPr>
        <w:pBdr>
          <w:top w:val="single" w:sz="4" w:space="1" w:color="auto"/>
          <w:left w:val="single" w:sz="4" w:space="4" w:color="auto"/>
          <w:bottom w:val="single" w:sz="4" w:space="1" w:color="auto"/>
          <w:right w:val="single" w:sz="4" w:space="4" w:color="auto"/>
        </w:pBdr>
        <w:rPr>
          <w:lang w:val="de-DE"/>
        </w:rPr>
      </w:pPr>
      <w:r w:rsidRPr="0066196E">
        <w:rPr>
          <w:lang w:val="de-DE"/>
        </w:rPr>
        <w:t xml:space="preserve">Festival Konvergencie </w:t>
      </w:r>
    </w:p>
    <w:p w:rsidR="00602747" w:rsidRPr="0066196E" w:rsidRDefault="00602747" w:rsidP="00602747">
      <w:pPr>
        <w:pBdr>
          <w:top w:val="single" w:sz="4" w:space="1" w:color="auto"/>
          <w:left w:val="single" w:sz="4" w:space="4" w:color="auto"/>
          <w:bottom w:val="single" w:sz="4" w:space="1" w:color="auto"/>
          <w:right w:val="single" w:sz="4" w:space="4" w:color="auto"/>
        </w:pBdr>
        <w:rPr>
          <w:lang w:val="de-DE"/>
        </w:rPr>
      </w:pPr>
      <w:r w:rsidRPr="0066196E">
        <w:rPr>
          <w:lang w:val="de-DE"/>
        </w:rPr>
        <w:t>Konzervatórium v Bratislave</w:t>
      </w:r>
    </w:p>
    <w:p w:rsidR="00602747" w:rsidRPr="0066196E" w:rsidRDefault="00602747" w:rsidP="00602747">
      <w:pPr>
        <w:rPr>
          <w:lang w:val="de-DE"/>
        </w:rPr>
      </w:pPr>
      <w:r w:rsidRPr="0066196E">
        <w:rPr>
          <w:lang w:val="de-DE"/>
        </w:rPr>
        <w:t xml:space="preserve"> </w:t>
      </w:r>
    </w:p>
    <w:p w:rsidR="00602747" w:rsidRPr="00FC1126" w:rsidRDefault="00602747" w:rsidP="00602747">
      <w:pPr>
        <w:rPr>
          <w:b/>
        </w:rPr>
      </w:pPr>
      <w:r w:rsidRPr="00FC1126">
        <w:rPr>
          <w:b/>
        </w:rPr>
        <w:t>INTERPRETAČNÝ SEMINAR SÚBORU SOLAMENTE NATURALI</w:t>
      </w:r>
    </w:p>
    <w:p w:rsidR="00602747" w:rsidRPr="0066196E" w:rsidRDefault="00602747" w:rsidP="00602747"/>
    <w:p w:rsidR="00602747" w:rsidRPr="0066196E" w:rsidRDefault="00602747" w:rsidP="00FC1126">
      <w:pPr>
        <w:jc w:val="both"/>
      </w:pPr>
      <w:r w:rsidRPr="0066196E">
        <w:t>Študenti a pedagógovia odboru cirkevná hudba sa v rámci festivalu Ko</w:t>
      </w:r>
      <w:r w:rsidR="00FC1126">
        <w:t xml:space="preserve">nvergencie zúčastnili  1. júna 2015 </w:t>
      </w:r>
      <w:r w:rsidRPr="0066196E">
        <w:t xml:space="preserve">na seminári súboru Solamente naturali s názvom Melodiarium Anny Szirmay Keczer. Seminár sa konal v Koncertnej sieni Eugena Suchoňa Konzervatória v Bratislave </w:t>
      </w:r>
    </w:p>
    <w:p w:rsidR="00602747" w:rsidRPr="0066196E" w:rsidRDefault="00602747" w:rsidP="00602747"/>
    <w:p w:rsidR="00602747" w:rsidRPr="0066196E" w:rsidRDefault="00602747" w:rsidP="00602747"/>
    <w:p w:rsidR="00602747" w:rsidRPr="0066196E" w:rsidRDefault="00602747" w:rsidP="00602747">
      <w:pPr>
        <w:pStyle w:val="Default"/>
        <w:pBdr>
          <w:top w:val="single" w:sz="4" w:space="1" w:color="auto"/>
          <w:left w:val="single" w:sz="4" w:space="1" w:color="auto"/>
          <w:bottom w:val="single" w:sz="4" w:space="1" w:color="auto"/>
          <w:right w:val="single" w:sz="4" w:space="1" w:color="auto"/>
        </w:pBdr>
        <w:jc w:val="both"/>
        <w:rPr>
          <w:color w:val="auto"/>
          <w:lang w:val="sk-SK"/>
        </w:rPr>
      </w:pPr>
      <w:r w:rsidRPr="0066196E">
        <w:rPr>
          <w:color w:val="auto"/>
          <w:lang w:val="sk-SK"/>
        </w:rPr>
        <w:t>Organizátor:</w:t>
      </w:r>
    </w:p>
    <w:p w:rsidR="00602747" w:rsidRPr="0066196E" w:rsidRDefault="00602747" w:rsidP="00602747">
      <w:pPr>
        <w:pStyle w:val="Default"/>
        <w:pBdr>
          <w:top w:val="single" w:sz="4" w:space="1" w:color="auto"/>
          <w:left w:val="single" w:sz="4" w:space="1" w:color="auto"/>
          <w:bottom w:val="single" w:sz="4" w:space="1" w:color="auto"/>
          <w:right w:val="single" w:sz="4" w:space="1" w:color="auto"/>
        </w:pBdr>
        <w:jc w:val="both"/>
        <w:rPr>
          <w:color w:val="auto"/>
          <w:lang w:val="sk-SK"/>
        </w:rPr>
      </w:pPr>
      <w:r w:rsidRPr="0066196E">
        <w:rPr>
          <w:color w:val="auto"/>
          <w:lang w:val="sk-SK"/>
        </w:rPr>
        <w:t>Victoria accordions Castelfidardo</w:t>
      </w:r>
    </w:p>
    <w:p w:rsidR="00FC1126" w:rsidRDefault="00FC1126" w:rsidP="00602747">
      <w:pPr>
        <w:pStyle w:val="Default"/>
        <w:tabs>
          <w:tab w:val="left" w:pos="284"/>
          <w:tab w:val="left" w:pos="539"/>
          <w:tab w:val="left" w:pos="851"/>
          <w:tab w:val="left" w:pos="8566"/>
        </w:tabs>
        <w:jc w:val="both"/>
        <w:rPr>
          <w:color w:val="auto"/>
          <w:lang w:val="sk-SK"/>
        </w:rPr>
      </w:pPr>
    </w:p>
    <w:p w:rsidR="00602747" w:rsidRPr="00FC1126" w:rsidRDefault="00602747" w:rsidP="00602747">
      <w:pPr>
        <w:pStyle w:val="Default"/>
        <w:tabs>
          <w:tab w:val="left" w:pos="284"/>
          <w:tab w:val="left" w:pos="539"/>
          <w:tab w:val="left" w:pos="851"/>
          <w:tab w:val="left" w:pos="8566"/>
        </w:tabs>
        <w:jc w:val="both"/>
        <w:rPr>
          <w:b/>
          <w:color w:val="auto"/>
          <w:lang w:val="sk-SK"/>
        </w:rPr>
      </w:pPr>
      <w:r w:rsidRPr="00FC1126">
        <w:rPr>
          <w:b/>
          <w:color w:val="auto"/>
          <w:lang w:val="sk-SK"/>
        </w:rPr>
        <w:t>MEDZINÁRODNÉ SYMPÓZIUM AKORDEÓNISTOV</w:t>
      </w:r>
    </w:p>
    <w:p w:rsidR="00FC1126" w:rsidRDefault="00FC1126" w:rsidP="00602747">
      <w:pPr>
        <w:pStyle w:val="Default"/>
        <w:tabs>
          <w:tab w:val="left" w:pos="284"/>
          <w:tab w:val="left" w:pos="539"/>
          <w:tab w:val="left" w:pos="851"/>
          <w:tab w:val="left" w:pos="8566"/>
        </w:tabs>
        <w:jc w:val="both"/>
        <w:rPr>
          <w:color w:val="auto"/>
          <w:lang w:val="sk-SK"/>
        </w:rPr>
      </w:pPr>
    </w:p>
    <w:p w:rsidR="00602747" w:rsidRPr="0066196E" w:rsidRDefault="00602747" w:rsidP="00602747">
      <w:pPr>
        <w:pStyle w:val="Default"/>
        <w:tabs>
          <w:tab w:val="left" w:pos="284"/>
          <w:tab w:val="left" w:pos="539"/>
          <w:tab w:val="left" w:pos="851"/>
          <w:tab w:val="left" w:pos="8566"/>
        </w:tabs>
        <w:jc w:val="both"/>
        <w:rPr>
          <w:color w:val="auto"/>
          <w:lang w:val="sk-SK"/>
        </w:rPr>
      </w:pPr>
      <w:r w:rsidRPr="0066196E">
        <w:rPr>
          <w:color w:val="auto"/>
          <w:lang w:val="sk-SK"/>
        </w:rPr>
        <w:t>Medzinárodné sympózium akordeónistov Castelfidardo, Taliansko, 29.</w:t>
      </w:r>
      <w:r w:rsidR="00FC1126">
        <w:rPr>
          <w:color w:val="auto"/>
          <w:lang w:val="sk-SK"/>
        </w:rPr>
        <w:t xml:space="preserve"> </w:t>
      </w:r>
      <w:r w:rsidRPr="0066196E">
        <w:rPr>
          <w:color w:val="auto"/>
          <w:lang w:val="sk-SK"/>
        </w:rPr>
        <w:t>6. – 7.</w:t>
      </w:r>
      <w:r w:rsidR="00FC1126">
        <w:rPr>
          <w:color w:val="auto"/>
          <w:lang w:val="sk-SK"/>
        </w:rPr>
        <w:t xml:space="preserve"> </w:t>
      </w:r>
      <w:r w:rsidRPr="0066196E">
        <w:rPr>
          <w:color w:val="auto"/>
          <w:lang w:val="sk-SK"/>
        </w:rPr>
        <w:t>7. 2015  znamenalo ďalšie rozšírenie profesionálnych kontaktov s partnerskými školami a inštitúciami v Taliansku, Ukrajine, Rakúsk</w:t>
      </w:r>
      <w:r w:rsidR="00FC1126">
        <w:rPr>
          <w:color w:val="auto"/>
          <w:lang w:val="sk-SK"/>
        </w:rPr>
        <w:t>u a Spolkovej Republike Nemecko.</w:t>
      </w:r>
      <w:r w:rsidR="00C848F0">
        <w:rPr>
          <w:color w:val="auto"/>
          <w:lang w:val="sk-SK"/>
        </w:rPr>
        <w:t xml:space="preserve"> P</w:t>
      </w:r>
      <w:r w:rsidRPr="0066196E">
        <w:rPr>
          <w:color w:val="auto"/>
          <w:lang w:val="sk-SK"/>
        </w:rPr>
        <w:t>rispelo k vytvoreniu osobných kontaktov so súčasnými interpretmi, umelcami z príbuzných odborov a pedagógmi umenia (Akadémia Santa Cecilia, Rím) s cieľom výmeny skúseností, vedomostí a praktických, metodicko-didaktických postojov pri výučbe umeleckých predmetov a interpretácii súčasnej umeleckej tvorby. Účasť: 26 frekventantov z uvedených krajín.  Našu školu reprezentovali žiaci akordeónového odboru Andrej Hraško,  Zsanett Szatzker.</w:t>
      </w:r>
    </w:p>
    <w:p w:rsidR="00602747" w:rsidRPr="0066196E" w:rsidRDefault="00602747" w:rsidP="00602747">
      <w:pPr>
        <w:pStyle w:val="Normlny1"/>
        <w:tabs>
          <w:tab w:val="left" w:pos="851"/>
          <w:tab w:val="left" w:pos="2268"/>
          <w:tab w:val="left" w:pos="3969"/>
        </w:tabs>
        <w:rPr>
          <w:rFonts w:eastAsia="Times New Roman Bold" w:cs="Times New Roman"/>
          <w:color w:val="auto"/>
          <w:u w:color="00B050"/>
        </w:rPr>
      </w:pPr>
    </w:p>
    <w:p w:rsidR="00602747" w:rsidRPr="0066196E" w:rsidRDefault="00602747" w:rsidP="00602747">
      <w:pPr>
        <w:jc w:val="both"/>
      </w:pPr>
    </w:p>
    <w:p w:rsidR="00602747" w:rsidRPr="0066196E" w:rsidRDefault="00602747" w:rsidP="00602747">
      <w:pPr>
        <w:pBdr>
          <w:top w:val="single" w:sz="4" w:space="1" w:color="auto"/>
          <w:left w:val="single" w:sz="4" w:space="4" w:color="auto"/>
          <w:bottom w:val="single" w:sz="4" w:space="1" w:color="auto"/>
          <w:right w:val="single" w:sz="4" w:space="4" w:color="auto"/>
        </w:pBdr>
        <w:jc w:val="both"/>
      </w:pPr>
      <w:r w:rsidRPr="0066196E">
        <w:t>Organizátor CCCentrum, Kultúrne zariadenia Petržalky</w:t>
      </w:r>
    </w:p>
    <w:p w:rsidR="00602747" w:rsidRPr="0066196E" w:rsidRDefault="00602747" w:rsidP="00602747">
      <w:pPr>
        <w:jc w:val="both"/>
      </w:pPr>
    </w:p>
    <w:p w:rsidR="00602747" w:rsidRPr="0066196E" w:rsidRDefault="00602747" w:rsidP="00602747">
      <w:pPr>
        <w:jc w:val="both"/>
      </w:pPr>
      <w:r w:rsidRPr="0066196E">
        <w:t>MOMENTUM MUSICUM</w:t>
      </w:r>
    </w:p>
    <w:p w:rsidR="00602747" w:rsidRPr="0066196E" w:rsidRDefault="00602747" w:rsidP="00602747">
      <w:pPr>
        <w:jc w:val="both"/>
      </w:pPr>
    </w:p>
    <w:p w:rsidR="00602747" w:rsidRPr="0066196E" w:rsidRDefault="00D51FC2" w:rsidP="00602747">
      <w:pPr>
        <w:jc w:val="both"/>
      </w:pPr>
      <w:r w:rsidRPr="0066196E">
        <w:t>V mesačných termínoch september 2014 – jún 2015 v programoch</w:t>
      </w:r>
      <w:r w:rsidR="00602747" w:rsidRPr="0066196E">
        <w:t xml:space="preserve"> cyklu komorných koncertov Momentum musicum</w:t>
      </w:r>
      <w:r w:rsidRPr="0066196E">
        <w:t xml:space="preserve"> CCCentra kultúrnych zariadení Petržalky</w:t>
      </w:r>
      <w:r w:rsidR="00602747" w:rsidRPr="0066196E">
        <w:t xml:space="preserve"> vystúpili študenti všetkých hudobných odborov Konzervatória na samostatných alebo kombinovaných </w:t>
      </w:r>
      <w:r w:rsidR="00C848F0">
        <w:t xml:space="preserve">desiatich </w:t>
      </w:r>
      <w:r w:rsidR="00602747" w:rsidRPr="0066196E">
        <w:t xml:space="preserve"> koncertoch, na ktorých predstavili poslucháčom inštrumentálne a vokálne skladby klasi</w:t>
      </w:r>
      <w:r w:rsidR="008F1927">
        <w:t>ckej a muzikálovej tvorby a </w:t>
      </w:r>
      <w:r w:rsidR="00602747" w:rsidRPr="0066196E">
        <w:t>predniesli</w:t>
      </w:r>
      <w:r w:rsidR="008F1927">
        <w:t xml:space="preserve"> tiež</w:t>
      </w:r>
      <w:r w:rsidR="00602747" w:rsidRPr="0066196E">
        <w:t xml:space="preserve"> ukážky poézie a prózy.</w:t>
      </w:r>
    </w:p>
    <w:p w:rsidR="00602747" w:rsidRPr="0066196E" w:rsidRDefault="00602747" w:rsidP="00602747">
      <w:pPr>
        <w:pStyle w:val="Normlny1"/>
        <w:tabs>
          <w:tab w:val="left" w:pos="851"/>
          <w:tab w:val="left" w:pos="2268"/>
          <w:tab w:val="left" w:pos="3969"/>
        </w:tabs>
        <w:rPr>
          <w:rFonts w:eastAsia="Times New Roman Bold" w:cs="Times New Roman"/>
          <w:color w:val="auto"/>
          <w:u w:color="00B050"/>
        </w:rPr>
      </w:pPr>
    </w:p>
    <w:p w:rsidR="00602747" w:rsidRPr="0066196E" w:rsidRDefault="00602747" w:rsidP="00602747">
      <w:pPr>
        <w:tabs>
          <w:tab w:val="left" w:pos="851"/>
          <w:tab w:val="left" w:pos="2268"/>
          <w:tab w:val="left" w:pos="3969"/>
        </w:tabs>
        <w:ind w:right="-426"/>
        <w:rPr>
          <w:b/>
        </w:rPr>
      </w:pPr>
    </w:p>
    <w:p w:rsidR="00602747" w:rsidRPr="0066196E" w:rsidRDefault="00602747" w:rsidP="00602747">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ind w:right="-356"/>
        <w:jc w:val="both"/>
        <w:rPr>
          <w:b w:val="0"/>
          <w:iCs/>
          <w:sz w:val="24"/>
          <w:szCs w:val="24"/>
        </w:rPr>
      </w:pPr>
      <w:r w:rsidRPr="0066196E">
        <w:rPr>
          <w:b w:val="0"/>
          <w:iCs/>
          <w:sz w:val="24"/>
          <w:szCs w:val="24"/>
        </w:rPr>
        <w:t>Organizátori:</w:t>
      </w:r>
    </w:p>
    <w:p w:rsidR="00602747" w:rsidRPr="0066196E" w:rsidRDefault="00602747" w:rsidP="00602747">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ind w:right="-356"/>
        <w:jc w:val="both"/>
        <w:rPr>
          <w:b w:val="0"/>
          <w:iCs/>
          <w:sz w:val="24"/>
          <w:szCs w:val="24"/>
        </w:rPr>
      </w:pPr>
      <w:r w:rsidRPr="0066196E">
        <w:rPr>
          <w:b w:val="0"/>
          <w:bCs/>
          <w:sz w:val="24"/>
          <w:szCs w:val="24"/>
        </w:rPr>
        <w:t>Slovenská jazzová spoločnosť</w:t>
      </w:r>
    </w:p>
    <w:p w:rsidR="00602747" w:rsidRPr="0066196E" w:rsidRDefault="00602747" w:rsidP="00602747">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ind w:right="-356"/>
        <w:jc w:val="both"/>
        <w:rPr>
          <w:b w:val="0"/>
          <w:iCs/>
          <w:sz w:val="24"/>
          <w:szCs w:val="24"/>
        </w:rPr>
      </w:pPr>
      <w:r w:rsidRPr="0066196E">
        <w:rPr>
          <w:b w:val="0"/>
          <w:iCs/>
          <w:sz w:val="24"/>
          <w:szCs w:val="24"/>
        </w:rPr>
        <w:t>Konzervatórium v Bratislave</w:t>
      </w: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
          <w:bCs/>
        </w:rPr>
      </w:pP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
          <w:bCs/>
        </w:rPr>
      </w:pP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Cs/>
        </w:rPr>
      </w:pPr>
      <w:r w:rsidRPr="0066196E">
        <w:rPr>
          <w:b/>
          <w:bCs/>
        </w:rPr>
        <w:t>LETNÁ JAZZOVÁ DIELŇA</w:t>
      </w:r>
      <w:r w:rsidRPr="0066196E">
        <w:rPr>
          <w:bCs/>
        </w:rPr>
        <w:t xml:space="preserve"> </w:t>
      </w: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Cs/>
        </w:rPr>
      </w:pPr>
    </w:p>
    <w:p w:rsidR="00602747" w:rsidRPr="0066196E" w:rsidRDefault="00602747" w:rsidP="00602747">
      <w:pPr>
        <w:widowControl w:val="0"/>
        <w:tabs>
          <w:tab w:val="left" w:pos="284"/>
          <w:tab w:val="left" w:pos="539"/>
          <w:tab w:val="left" w:pos="709"/>
          <w:tab w:val="left" w:pos="851"/>
          <w:tab w:val="left" w:pos="8789"/>
        </w:tabs>
        <w:autoSpaceDE w:val="0"/>
        <w:autoSpaceDN w:val="0"/>
        <w:adjustRightInd w:val="0"/>
        <w:ind w:right="-356"/>
        <w:jc w:val="both"/>
        <w:rPr>
          <w:bCs/>
          <w:caps/>
        </w:rPr>
      </w:pPr>
      <w:r w:rsidRPr="0066196E">
        <w:rPr>
          <w:bCs/>
        </w:rPr>
        <w:t>sa uskutočnila v</w:t>
      </w:r>
      <w:r w:rsidR="00C848F0">
        <w:rPr>
          <w:bCs/>
        </w:rPr>
        <w:t> Koncertnej sále Eugena Suchoňa a v triedach</w:t>
      </w:r>
      <w:r w:rsidRPr="0066196E">
        <w:rPr>
          <w:bCs/>
        </w:rPr>
        <w:t xml:space="preserve"> Konzervatória v dňoch 5. – 9. júla 2015. Viedli ju významní predstavitelia slovenského, českého a rakúskeho džezu. Počas podujatia </w:t>
      </w:r>
      <w:r w:rsidRPr="0066196E">
        <w:rPr>
          <w:rStyle w:val="uistorymessage"/>
        </w:rPr>
        <w:t>Slovenská jazzová spoločnosť vyhlásila súťažnú prehliadku "Nové tváre slovenského jazzu 2015". Odborná porota pod vedením Matúša Jakabčica na základe zaslaných prihlášok s nahrávkami vybrala skupiny, ktoré postúpia do finále a zúčastnia sa súťažnej prehliadky. Finále súťaže sa uskutoční 28.11.2015 v Bratislave.</w:t>
      </w:r>
    </w:p>
    <w:p w:rsidR="00602747" w:rsidRPr="0066196E" w:rsidRDefault="00602747" w:rsidP="00602747">
      <w:pPr>
        <w:pStyle w:val="Normlny1"/>
        <w:tabs>
          <w:tab w:val="left" w:pos="851"/>
          <w:tab w:val="left" w:pos="2268"/>
          <w:tab w:val="left" w:pos="3969"/>
        </w:tabs>
        <w:rPr>
          <w:rFonts w:eastAsia="Times New Roman Bold" w:cs="Times New Roman"/>
          <w:color w:val="auto"/>
          <w:u w:color="00B050"/>
        </w:rPr>
      </w:pPr>
    </w:p>
    <w:p w:rsidR="00602747" w:rsidRPr="0066196E" w:rsidRDefault="00602747" w:rsidP="00602747">
      <w:pPr>
        <w:pStyle w:val="Normlny1"/>
        <w:tabs>
          <w:tab w:val="left" w:pos="851"/>
          <w:tab w:val="left" w:pos="2268"/>
          <w:tab w:val="left" w:pos="3969"/>
        </w:tabs>
        <w:rPr>
          <w:rFonts w:eastAsia="Times New Roman Bold" w:cs="Times New Roman"/>
          <w:color w:val="auto"/>
          <w:u w:color="00B050"/>
        </w:rPr>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rPr>
          <w:bCs/>
        </w:rPr>
      </w:pPr>
      <w:r w:rsidRPr="0066196E">
        <w:rPr>
          <w:bCs/>
        </w:rPr>
        <w:t>Organizátori:</w:t>
      </w:r>
    </w:p>
    <w:p w:rsidR="00D92486" w:rsidRPr="0066196E" w:rsidRDefault="00602747" w:rsidP="00FA5BE3">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rPr>
          <w:bCs/>
        </w:rPr>
      </w:pPr>
      <w:r w:rsidRPr="0066196E">
        <w:rPr>
          <w:bCs/>
        </w:rPr>
        <w:t>Medzinárodné majstrovské ku</w:t>
      </w:r>
      <w:r w:rsidR="0000678C" w:rsidRPr="0066196E">
        <w:rPr>
          <w:bCs/>
        </w:rPr>
        <w:t>rzy Schola</w:t>
      </w:r>
      <w:r w:rsidRPr="0066196E">
        <w:rPr>
          <w:bCs/>
        </w:rPr>
        <w:t xml:space="preserve"> Arvensis</w:t>
      </w:r>
    </w:p>
    <w:p w:rsidR="00D92486" w:rsidRPr="0066196E" w:rsidRDefault="00D92486" w:rsidP="0000678C">
      <w:pPr>
        <w:jc w:val="both"/>
      </w:pPr>
    </w:p>
    <w:p w:rsidR="00C848F0" w:rsidRDefault="005C0EBA" w:rsidP="00602747">
      <w:pPr>
        <w:widowControl w:val="0"/>
        <w:tabs>
          <w:tab w:val="left" w:pos="284"/>
          <w:tab w:val="left" w:pos="539"/>
          <w:tab w:val="left" w:pos="709"/>
          <w:tab w:val="left" w:pos="851"/>
          <w:tab w:val="left" w:pos="1701"/>
          <w:tab w:val="left" w:pos="8789"/>
        </w:tabs>
        <w:autoSpaceDE w:val="0"/>
        <w:autoSpaceDN w:val="0"/>
        <w:adjustRightInd w:val="0"/>
        <w:rPr>
          <w:b/>
          <w:bCs/>
        </w:rPr>
      </w:pPr>
      <w:r w:rsidRPr="00C848F0">
        <w:rPr>
          <w:b/>
          <w:bCs/>
        </w:rPr>
        <w:t>MEDZINÁRODNÉ MAJSTROVSKÉ</w:t>
      </w:r>
      <w:r w:rsidR="00A76B8D" w:rsidRPr="00C848F0">
        <w:rPr>
          <w:b/>
          <w:bCs/>
        </w:rPr>
        <w:t xml:space="preserve"> INTERPRETAČNÉ</w:t>
      </w:r>
      <w:r w:rsidRPr="00C848F0">
        <w:rPr>
          <w:b/>
          <w:bCs/>
        </w:rPr>
        <w:t xml:space="preserve"> KURZY </w:t>
      </w:r>
    </w:p>
    <w:p w:rsidR="00602747" w:rsidRPr="00C848F0" w:rsidRDefault="005C0EBA" w:rsidP="00602747">
      <w:pPr>
        <w:widowControl w:val="0"/>
        <w:tabs>
          <w:tab w:val="left" w:pos="284"/>
          <w:tab w:val="left" w:pos="539"/>
          <w:tab w:val="left" w:pos="709"/>
          <w:tab w:val="left" w:pos="851"/>
          <w:tab w:val="left" w:pos="1701"/>
          <w:tab w:val="left" w:pos="8789"/>
        </w:tabs>
        <w:autoSpaceDE w:val="0"/>
        <w:autoSpaceDN w:val="0"/>
        <w:adjustRightInd w:val="0"/>
        <w:rPr>
          <w:b/>
          <w:bCs/>
        </w:rPr>
      </w:pPr>
      <w:r w:rsidRPr="00C848F0">
        <w:rPr>
          <w:b/>
          <w:bCs/>
        </w:rPr>
        <w:t>SCHOLA ARVENZIS</w:t>
      </w:r>
      <w:r w:rsidR="00C848F0">
        <w:rPr>
          <w:b/>
          <w:bCs/>
        </w:rPr>
        <w:t xml:space="preserve"> 2015</w:t>
      </w:r>
    </w:p>
    <w:p w:rsidR="00FA5BE3" w:rsidRPr="0066196E" w:rsidRDefault="00FA5BE3" w:rsidP="00FA5BE3">
      <w:pPr>
        <w:pStyle w:val="Normlnywebov"/>
        <w:jc w:val="both"/>
        <w:rPr>
          <w:bCs/>
        </w:rPr>
      </w:pPr>
    </w:p>
    <w:p w:rsidR="00446BB9" w:rsidRDefault="00FA5BE3" w:rsidP="00FA5BE3">
      <w:pPr>
        <w:pStyle w:val="Normlnywebov"/>
        <w:jc w:val="both"/>
      </w:pPr>
      <w:r w:rsidRPr="0066196E">
        <w:rPr>
          <w:bCs/>
        </w:rPr>
        <w:t xml:space="preserve">Medzinárodné majstrovské </w:t>
      </w:r>
      <w:r w:rsidR="00A76B8D" w:rsidRPr="0066196E">
        <w:rPr>
          <w:bCs/>
        </w:rPr>
        <w:t xml:space="preserve">interpretačné </w:t>
      </w:r>
      <w:r w:rsidRPr="0066196E">
        <w:rPr>
          <w:bCs/>
        </w:rPr>
        <w:t>kurzy</w:t>
      </w:r>
      <w:r w:rsidR="005C0EBA" w:rsidRPr="0066196E">
        <w:rPr>
          <w:bCs/>
        </w:rPr>
        <w:t xml:space="preserve"> </w:t>
      </w:r>
      <w:r w:rsidR="00B80753" w:rsidRPr="0066196E">
        <w:rPr>
          <w:bCs/>
        </w:rPr>
        <w:t>Schola arvenzis</w:t>
      </w:r>
      <w:r w:rsidR="005C0EBA" w:rsidRPr="0066196E">
        <w:rPr>
          <w:bCs/>
        </w:rPr>
        <w:t xml:space="preserve"> </w:t>
      </w:r>
      <w:r w:rsidR="00A76B8D" w:rsidRPr="0066196E">
        <w:rPr>
          <w:bCs/>
        </w:rPr>
        <w:t>sa konali 6</w:t>
      </w:r>
      <w:r w:rsidR="00602747" w:rsidRPr="0066196E">
        <w:rPr>
          <w:bCs/>
        </w:rPr>
        <w:t>.-1</w:t>
      </w:r>
      <w:r w:rsidR="00A76B8D" w:rsidRPr="0066196E">
        <w:rPr>
          <w:bCs/>
        </w:rPr>
        <w:t>4</w:t>
      </w:r>
      <w:r w:rsidR="005C0EBA" w:rsidRPr="0066196E">
        <w:rPr>
          <w:bCs/>
        </w:rPr>
        <w:t>. júla 2015 v Dolnom Kubíne</w:t>
      </w:r>
      <w:r w:rsidR="00602747" w:rsidRPr="0066196E">
        <w:rPr>
          <w:bCs/>
        </w:rPr>
        <w:t xml:space="preserve">. </w:t>
      </w:r>
      <w:r w:rsidR="00602747" w:rsidRPr="0066196E">
        <w:t xml:space="preserve">Lektori kurzov boli </w:t>
      </w:r>
      <w:r w:rsidRPr="0066196E">
        <w:t>aj pedagógovia Konzervatória: doc. Jozef Kopelman, husle</w:t>
      </w:r>
      <w:r w:rsidR="00602747" w:rsidRPr="0066196E">
        <w:t>,</w:t>
      </w:r>
      <w:r w:rsidR="003421E8" w:rsidRPr="0066196E">
        <w:t xml:space="preserve"> Mgr. art.</w:t>
      </w:r>
      <w:r w:rsidR="00602747" w:rsidRPr="0066196E">
        <w:t xml:space="preserve"> </w:t>
      </w:r>
      <w:r w:rsidR="00EA3399" w:rsidRPr="0066196E">
        <w:t>Dagmar Bezači</w:t>
      </w:r>
      <w:r w:rsidR="00E616A3" w:rsidRPr="0066196E">
        <w:t>nská</w:t>
      </w:r>
      <w:r w:rsidR="00EA3399" w:rsidRPr="0066196E">
        <w:t>-</w:t>
      </w:r>
      <w:r w:rsidRPr="0066196E">
        <w:t>Podkamenská,</w:t>
      </w:r>
      <w:r w:rsidR="00446BB9">
        <w:t xml:space="preserve"> ArtD.,</w:t>
      </w:r>
      <w:r w:rsidRPr="0066196E">
        <w:t xml:space="preserve"> spev, </w:t>
      </w:r>
      <w:r w:rsidR="00602747" w:rsidRPr="0066196E">
        <w:t>kl</w:t>
      </w:r>
      <w:r w:rsidRPr="0066196E">
        <w:t>avírna spolupráca</w:t>
      </w:r>
      <w:r w:rsidR="00A76B8D" w:rsidRPr="0066196E">
        <w:t xml:space="preserve"> Mgr. art.</w:t>
      </w:r>
      <w:r w:rsidRPr="0066196E">
        <w:t xml:space="preserve"> Iveta Sabová</w:t>
      </w:r>
      <w:r w:rsidR="00A76B8D" w:rsidRPr="0066196E">
        <w:t>, ArtD</w:t>
      </w:r>
      <w:r w:rsidRPr="0066196E">
        <w:t xml:space="preserve">. </w:t>
      </w:r>
    </w:p>
    <w:p w:rsidR="00602747" w:rsidRPr="0066196E" w:rsidRDefault="00A76B8D" w:rsidP="00FA5BE3">
      <w:pPr>
        <w:pStyle w:val="Normlnywebov"/>
        <w:jc w:val="both"/>
      </w:pPr>
      <w:r w:rsidRPr="0066196E">
        <w:t>Študenti Konzervatória, ktorí sa</w:t>
      </w:r>
      <w:r w:rsidR="00602747" w:rsidRPr="0066196E">
        <w:t xml:space="preserve"> aktívne zúčastnili na medzinárodných majstrov</w:t>
      </w:r>
      <w:r w:rsidR="00446BB9">
        <w:t>ských kurzoch</w:t>
      </w:r>
      <w:r w:rsidRPr="0066196E">
        <w:t>: Aneta</w:t>
      </w:r>
      <w:r w:rsidR="00C06EF4">
        <w:t xml:space="preserve"> Horňáková, klavír (trieda </w:t>
      </w:r>
      <w:r w:rsidRPr="0066196E">
        <w:t>Mgr. art. Iveta Sabová, ArtD.) Samuel Michalec</w:t>
      </w:r>
      <w:r w:rsidR="00602747" w:rsidRPr="0066196E">
        <w:t>,</w:t>
      </w:r>
      <w:r w:rsidRPr="0066196E">
        <w:t xml:space="preserve"> klavír (Mgr. art. Iveta Sabová, ArtD.), Alžbeta</w:t>
      </w:r>
      <w:r w:rsidR="0000678C" w:rsidRPr="0066196E">
        <w:t xml:space="preserve"> Miklášová</w:t>
      </w:r>
      <w:r w:rsidR="00C06EF4">
        <w:t>, klavír</w:t>
      </w:r>
      <w:r w:rsidRPr="0066196E">
        <w:t xml:space="preserve"> </w:t>
      </w:r>
      <w:r w:rsidR="00C06EF4">
        <w:t>(</w:t>
      </w:r>
      <w:r w:rsidRPr="0066196E">
        <w:t>Mgr. art. Iveta Sabová, ArtD.), Veronika Čambalová, spev</w:t>
      </w:r>
      <w:r w:rsidR="003421E8" w:rsidRPr="0066196E">
        <w:t>,</w:t>
      </w:r>
      <w:r w:rsidR="00C06EF4">
        <w:t xml:space="preserve"> </w:t>
      </w:r>
      <w:r w:rsidRPr="0066196E">
        <w:t>(trieda</w:t>
      </w:r>
      <w:r w:rsidR="00531828" w:rsidRPr="0066196E">
        <w:t xml:space="preserve"> Mgr.</w:t>
      </w:r>
      <w:r w:rsidR="00446BB9">
        <w:t xml:space="preserve"> </w:t>
      </w:r>
      <w:r w:rsidR="00531828" w:rsidRPr="0066196E">
        <w:t xml:space="preserve">art. Dagmar Bezačinská-Podkamenská, ArtD.), </w:t>
      </w:r>
      <w:r w:rsidRPr="0066196E">
        <w:t>Valéria Kašperová</w:t>
      </w:r>
      <w:r w:rsidR="007C3DEC" w:rsidRPr="0066196E">
        <w:t>, spev (</w:t>
      </w:r>
      <w:r w:rsidR="00133011" w:rsidRPr="0066196E">
        <w:t>trieda</w:t>
      </w:r>
      <w:r w:rsidR="005866C6" w:rsidRPr="0066196E">
        <w:t xml:space="preserve"> Mgr.</w:t>
      </w:r>
      <w:r w:rsidR="00446BB9">
        <w:t xml:space="preserve"> </w:t>
      </w:r>
      <w:r w:rsidR="005866C6" w:rsidRPr="0066196E">
        <w:t>art.</w:t>
      </w:r>
      <w:r w:rsidR="00133011" w:rsidRPr="0066196E">
        <w:t xml:space="preserve"> Dagmar Bezačinská-Podkamenská</w:t>
      </w:r>
      <w:r w:rsidR="005866C6" w:rsidRPr="0066196E">
        <w:t>, ArtD.</w:t>
      </w:r>
      <w:r w:rsidR="00133011" w:rsidRPr="0066196E">
        <w:t>)</w:t>
      </w:r>
      <w:r w:rsidR="00C06EF4">
        <w:t>.</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Organizátor:</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Haydnova spoločnosť Eisenstadt, Rakúsko</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Spoluorganizátor:</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Konzervatórium v Bratislave</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C06EF4"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b/>
          <w:iCs/>
          <w:lang w:val="de-DE"/>
        </w:rPr>
      </w:pPr>
      <w:r w:rsidRPr="00C06EF4">
        <w:rPr>
          <w:b/>
          <w:iCs/>
        </w:rPr>
        <w:t xml:space="preserve">JUGENDSYMPHONY ORCHESTER </w:t>
      </w:r>
      <w:r w:rsidRPr="00C06EF4">
        <w:rPr>
          <w:b/>
          <w:iCs/>
          <w:lang w:val="de-DE"/>
        </w:rPr>
        <w:t>EISENSTADT</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lang w:val="de-DE"/>
        </w:rPr>
      </w:pP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lang w:val="de-DE"/>
        </w:rPr>
        <w:t xml:space="preserve">Projekt mládežníckeho symfonického orchestra študentov krajín Rumunsko, Maďarsko, Slovensko, Rakúsko, ktorý zorganizovala Haydnova spoločnosť v Eisenstadte v dňoch 27. </w:t>
      </w:r>
      <w:r w:rsidRPr="0066196E">
        <w:rPr>
          <w:iCs/>
        </w:rPr>
        <w:t>7. – 2. 8. 2015</w:t>
      </w:r>
      <w:r w:rsidR="00F42AE1">
        <w:rPr>
          <w:iCs/>
        </w:rPr>
        <w:t>,</w:t>
      </w:r>
      <w:r w:rsidRPr="0066196E">
        <w:rPr>
          <w:iCs/>
        </w:rPr>
        <w:t xml:space="preserve"> sa konal ako uvádzajúci po prvýkrát. Za Konzervatórium v Bratislave </w:t>
      </w:r>
      <w:r w:rsidRPr="0066196E">
        <w:rPr>
          <w:iCs/>
          <w:lang w:val="de-DE"/>
        </w:rPr>
        <w:t>sa projektu zúčastnil prof. Mgr. art. Frant</w:t>
      </w:r>
      <w:r w:rsidR="00713829">
        <w:rPr>
          <w:iCs/>
          <w:lang w:val="de-DE"/>
        </w:rPr>
        <w:t>išek Török a študenti: Anabela P</w:t>
      </w:r>
      <w:r w:rsidRPr="0066196E">
        <w:rPr>
          <w:iCs/>
          <w:lang w:val="de-DE"/>
        </w:rPr>
        <w:t xml:space="preserve">atkoló, husle 2. roč. </w:t>
      </w:r>
      <w:r w:rsidRPr="0066196E">
        <w:t xml:space="preserve">(trieda Mgr. art. Stanislav Mucha), Petra Pálková, husle 4.roč. </w:t>
      </w:r>
      <w:r w:rsidRPr="0066196E">
        <w:rPr>
          <w:iCs/>
        </w:rPr>
        <w:t xml:space="preserve">(trieda Mgr. art. František Török), Zuzana Klimantová, husle 4. roč. </w:t>
      </w:r>
      <w:r w:rsidRPr="0066196E">
        <w:t xml:space="preserve">(trieda Mgr. art. Stanislav Mucha), Viktória Strelcová, husle 2. roč. </w:t>
      </w:r>
      <w:r w:rsidRPr="0066196E">
        <w:rPr>
          <w:iCs/>
        </w:rPr>
        <w:t>(trieda Mgr. art. František Török), Jakub Chlepko, viola, absolvent Konzerv</w:t>
      </w:r>
      <w:r w:rsidR="003C21D9">
        <w:rPr>
          <w:iCs/>
        </w:rPr>
        <w:t>atória, Erik Hasala, kontrabas 4</w:t>
      </w:r>
      <w:r w:rsidRPr="0066196E">
        <w:rPr>
          <w:iCs/>
        </w:rPr>
        <w:t xml:space="preserve">. roč. ( trieda Mgr. art. Zoltán Janikovič, PhD.). </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Organizátor:</w:t>
      </w:r>
    </w:p>
    <w:p w:rsidR="00602747" w:rsidRPr="0066196E" w:rsidRDefault="00602747" w:rsidP="00602747">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Hudobné centrum Ministerstva kultúry Slovenskej republiky</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EURÓPSKY SYMFONICKÝ MLÁDEŽNÍCKY ORCHESTER</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r w:rsidRPr="0066196E">
        <w:rPr>
          <w:iCs/>
        </w:rPr>
        <w:t>V dňoch 9.</w:t>
      </w:r>
      <w:r w:rsidR="00B80753" w:rsidRPr="0066196E">
        <w:rPr>
          <w:iCs/>
        </w:rPr>
        <w:t xml:space="preserve"> </w:t>
      </w:r>
      <w:r w:rsidRPr="0066196E">
        <w:rPr>
          <w:iCs/>
        </w:rPr>
        <w:t>-</w:t>
      </w:r>
      <w:r w:rsidR="00B80753" w:rsidRPr="0066196E">
        <w:rPr>
          <w:iCs/>
        </w:rPr>
        <w:t xml:space="preserve"> </w:t>
      </w:r>
      <w:r w:rsidRPr="0066196E">
        <w:rPr>
          <w:iCs/>
        </w:rPr>
        <w:t xml:space="preserve">26. augusta 2015 boli po úspešnom európskom konkurze členmi Európskeho </w:t>
      </w:r>
      <w:r w:rsidRPr="0066196E">
        <w:rPr>
          <w:iCs/>
        </w:rPr>
        <w:lastRenderedPageBreak/>
        <w:t>mládežníckeho symfonického orchestra, ktorý umelecky vedie a diriguje Igor Coretti (Slovinsko), študentky Konzervatória v Bratislave: Em</w:t>
      </w:r>
      <w:r w:rsidR="003C21D9">
        <w:rPr>
          <w:iCs/>
        </w:rPr>
        <w:t>m</w:t>
      </w:r>
      <w:r w:rsidRPr="0066196E">
        <w:rPr>
          <w:iCs/>
        </w:rPr>
        <w:t>a Tarkayová, 4. roč. husle (trieda Mgr. art. František Török), Petra Pálková, 4. roč. (trieda Mgr. art. František Török), Zuzana Klimantová</w:t>
      </w:r>
      <w:r w:rsidR="003C21D9">
        <w:rPr>
          <w:iCs/>
        </w:rPr>
        <w:t>,</w:t>
      </w:r>
      <w:r w:rsidRPr="0066196E">
        <w:rPr>
          <w:iCs/>
        </w:rPr>
        <w:t xml:space="preserve"> 4. roč. </w:t>
      </w:r>
      <w:r w:rsidRPr="0066196E">
        <w:t>(trieda Mgr. art. Stanislav Mucha), Katarína Vanáková, 2. roč. (trieda Mgr. art. Pavol Mucha).</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iCs/>
        </w:rPr>
      </w:pPr>
    </w:p>
    <w:p w:rsidR="00602747" w:rsidRPr="0066196E" w:rsidRDefault="00602747" w:rsidP="00602747">
      <w:pPr>
        <w:pStyle w:val="Normlnywebov"/>
        <w:pBdr>
          <w:top w:val="single" w:sz="4" w:space="1" w:color="auto"/>
          <w:left w:val="single" w:sz="4" w:space="4" w:color="auto"/>
          <w:bottom w:val="single" w:sz="4" w:space="1" w:color="auto"/>
          <w:right w:val="single" w:sz="4" w:space="4" w:color="auto"/>
        </w:pBdr>
        <w:shd w:val="clear" w:color="auto" w:fill="FFFFFF"/>
        <w:spacing w:before="0" w:after="0"/>
      </w:pPr>
      <w:r w:rsidRPr="0066196E">
        <w:t xml:space="preserve">Organizátori: </w:t>
      </w:r>
    </w:p>
    <w:p w:rsidR="00602747" w:rsidRPr="002C1BD2" w:rsidRDefault="00602747" w:rsidP="00602747">
      <w:pPr>
        <w:pStyle w:val="Normlnywebov"/>
        <w:pBdr>
          <w:top w:val="single" w:sz="4" w:space="1" w:color="auto"/>
          <w:left w:val="single" w:sz="4" w:space="4" w:color="auto"/>
          <w:bottom w:val="single" w:sz="4" w:space="1" w:color="auto"/>
          <w:right w:val="single" w:sz="4" w:space="4" w:color="auto"/>
        </w:pBdr>
        <w:shd w:val="clear" w:color="auto" w:fill="FFFFFF"/>
        <w:spacing w:before="0" w:after="0"/>
      </w:pPr>
      <w:r w:rsidRPr="002C1BD2">
        <w:t>European Piano Teachers Association (EPTA)</w:t>
      </w:r>
    </w:p>
    <w:p w:rsidR="00602747" w:rsidRPr="0066196E" w:rsidRDefault="00602747" w:rsidP="00602747">
      <w:pPr>
        <w:widowControl w:val="0"/>
        <w:tabs>
          <w:tab w:val="left" w:pos="284"/>
          <w:tab w:val="left" w:pos="539"/>
          <w:tab w:val="left" w:pos="709"/>
          <w:tab w:val="left" w:pos="851"/>
          <w:tab w:val="left" w:pos="1701"/>
          <w:tab w:val="left" w:pos="8789"/>
        </w:tabs>
        <w:autoSpaceDE w:val="0"/>
        <w:autoSpaceDN w:val="0"/>
        <w:adjustRightInd w:val="0"/>
        <w:ind w:right="-356"/>
        <w:jc w:val="both"/>
        <w:rPr>
          <w:b/>
        </w:rPr>
      </w:pPr>
    </w:p>
    <w:p w:rsidR="00602747" w:rsidRPr="0066196E" w:rsidRDefault="00602747" w:rsidP="00602747">
      <w:pPr>
        <w:rPr>
          <w:b/>
        </w:rPr>
      </w:pPr>
      <w:r w:rsidRPr="0066196E">
        <w:rPr>
          <w:b/>
        </w:rPr>
        <w:t>STRETNUTI</w:t>
      </w:r>
      <w:r w:rsidR="00751706">
        <w:rPr>
          <w:b/>
        </w:rPr>
        <w:t>E UČITEĽOV HRY NA KLAVÍRI</w:t>
      </w:r>
    </w:p>
    <w:p w:rsidR="00602747" w:rsidRPr="0066196E" w:rsidRDefault="00602747" w:rsidP="00602747">
      <w:pPr>
        <w:jc w:val="both"/>
      </w:pPr>
    </w:p>
    <w:p w:rsidR="00602747" w:rsidRPr="0066196E" w:rsidRDefault="00602747" w:rsidP="00602747">
      <w:pPr>
        <w:jc w:val="both"/>
        <w:rPr>
          <w:b/>
        </w:rPr>
      </w:pPr>
      <w:r w:rsidRPr="0066196E">
        <w:t>Trojdňové stretnutie národnej sekcie EPTA sa konalo v Koncertnej sieni Eugena Suchoňa na Konzervat</w:t>
      </w:r>
      <w:r w:rsidR="00751706">
        <w:t>óriu</w:t>
      </w:r>
      <w:r w:rsidRPr="0066196E">
        <w:t>, na</w:t>
      </w:r>
      <w:r w:rsidR="00751706">
        <w:t xml:space="preserve"> </w:t>
      </w:r>
      <w:r w:rsidRPr="0066196E">
        <w:t>ktorom zazneli prednášky významných pedagógov, koncerty mladých klaviristov a uskutočnili sa semináre na aktuálne pedagogické témy.</w:t>
      </w:r>
      <w:r w:rsidRPr="0066196E">
        <w:rPr>
          <w:b/>
        </w:rPr>
        <w:t xml:space="preserve"> </w:t>
      </w:r>
    </w:p>
    <w:p w:rsidR="00602747" w:rsidRDefault="00602747" w:rsidP="00602747">
      <w:pPr>
        <w:pStyle w:val="Normlny1"/>
        <w:tabs>
          <w:tab w:val="left" w:pos="851"/>
          <w:tab w:val="left" w:pos="2268"/>
          <w:tab w:val="left" w:pos="3969"/>
        </w:tabs>
        <w:rPr>
          <w:rFonts w:eastAsia="Times New Roman Bold" w:cs="Times New Roman"/>
          <w:color w:val="auto"/>
          <w:u w:color="00B050"/>
        </w:rPr>
      </w:pPr>
    </w:p>
    <w:p w:rsidR="002C1BD2" w:rsidRPr="0066196E" w:rsidRDefault="002C1BD2" w:rsidP="00602747">
      <w:pPr>
        <w:pStyle w:val="Normlny1"/>
        <w:tabs>
          <w:tab w:val="left" w:pos="851"/>
          <w:tab w:val="left" w:pos="2268"/>
          <w:tab w:val="left" w:pos="3969"/>
        </w:tabs>
        <w:rPr>
          <w:rFonts w:eastAsia="Times New Roman Bold" w:cs="Times New Roman"/>
          <w:color w:val="auto"/>
          <w:u w:color="00B050"/>
        </w:rPr>
      </w:pP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Organizátor:</w:t>
      </w:r>
    </w:p>
    <w:p w:rsidR="00602747" w:rsidRPr="0066196E" w:rsidRDefault="00602747" w:rsidP="00602747">
      <w:pPr>
        <w:pBdr>
          <w:top w:val="single" w:sz="4" w:space="1" w:color="auto"/>
          <w:left w:val="single" w:sz="4" w:space="4" w:color="auto"/>
          <w:bottom w:val="single" w:sz="4" w:space="1" w:color="auto"/>
          <w:right w:val="single" w:sz="4" w:space="4" w:color="auto"/>
        </w:pBdr>
      </w:pPr>
      <w:r w:rsidRPr="0066196E">
        <w:t>Štátna opera Banská Bystrica</w:t>
      </w:r>
    </w:p>
    <w:p w:rsidR="00602747" w:rsidRPr="0066196E" w:rsidRDefault="00602747" w:rsidP="00602747"/>
    <w:p w:rsidR="00602747" w:rsidRPr="002C1BD2" w:rsidRDefault="00602747" w:rsidP="00602747">
      <w:pPr>
        <w:rPr>
          <w:b/>
        </w:rPr>
      </w:pPr>
      <w:r w:rsidRPr="002C1BD2">
        <w:rPr>
          <w:b/>
        </w:rPr>
        <w:t>OPERÁLIA 2015</w:t>
      </w:r>
    </w:p>
    <w:p w:rsidR="00602747" w:rsidRPr="0066196E" w:rsidRDefault="00602747" w:rsidP="00602747"/>
    <w:p w:rsidR="00602747" w:rsidRPr="0066196E" w:rsidRDefault="00602747" w:rsidP="00602747">
      <w:r w:rsidRPr="0066196E">
        <w:t>Študentka Konzervatória Judita Andelová s úspechom účinkovala na „ Koncerte mladých nádejí“ 13 augusta 2015.</w:t>
      </w:r>
    </w:p>
    <w:p w:rsidR="00602747" w:rsidRPr="0066196E" w:rsidRDefault="00602747" w:rsidP="00602747"/>
    <w:p w:rsidR="00602747" w:rsidRPr="0066196E" w:rsidRDefault="00602747" w:rsidP="00602747">
      <w:pPr>
        <w:pStyle w:val="Normlny1"/>
        <w:tabs>
          <w:tab w:val="left" w:pos="851"/>
          <w:tab w:val="left" w:pos="2268"/>
          <w:tab w:val="left" w:pos="3969"/>
        </w:tabs>
        <w:rPr>
          <w:rFonts w:eastAsia="Times New Roman Bold" w:cs="Times New Roman"/>
          <w:color w:val="auto"/>
          <w:u w:color="00B050"/>
        </w:rPr>
      </w:pPr>
    </w:p>
    <w:p w:rsidR="004D0C85" w:rsidRPr="0066196E" w:rsidRDefault="004D0C85" w:rsidP="004D0C85">
      <w:pPr>
        <w:pStyle w:val="Normlny3"/>
        <w:widowControl w:val="0"/>
        <w:tabs>
          <w:tab w:val="left" w:pos="284"/>
          <w:tab w:val="left" w:pos="539"/>
          <w:tab w:val="left" w:pos="709"/>
          <w:tab w:val="left" w:pos="851"/>
          <w:tab w:val="left" w:pos="1701"/>
          <w:tab w:val="left" w:pos="8789"/>
        </w:tabs>
        <w:jc w:val="both"/>
        <w:rPr>
          <w:rFonts w:cs="Times New Roman"/>
          <w:color w:val="auto"/>
        </w:rPr>
      </w:pPr>
    </w:p>
    <w:p w:rsidR="00D04802" w:rsidRDefault="00D04802" w:rsidP="00716748">
      <w:pPr>
        <w:pStyle w:val="Normlny3"/>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jc w:val="center"/>
        <w:rPr>
          <w:rFonts w:cs="Times New Roman"/>
          <w:color w:val="auto"/>
        </w:rPr>
      </w:pPr>
    </w:p>
    <w:p w:rsidR="004D0C85" w:rsidRPr="00D04802" w:rsidRDefault="00716748" w:rsidP="00716748">
      <w:pPr>
        <w:pStyle w:val="Normlny3"/>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jc w:val="center"/>
        <w:rPr>
          <w:rFonts w:cs="Times New Roman"/>
          <w:b/>
          <w:color w:val="auto"/>
        </w:rPr>
      </w:pPr>
      <w:r w:rsidRPr="00D04802">
        <w:rPr>
          <w:rFonts w:cs="Times New Roman"/>
          <w:b/>
          <w:color w:val="auto"/>
        </w:rPr>
        <w:t>VEREJNÉ UMELECKÉ PRODUKCIE JEDNOTLIVÝCH ODBOROV ŠKOLY</w:t>
      </w:r>
    </w:p>
    <w:p w:rsidR="00D04802" w:rsidRPr="0066196E" w:rsidRDefault="00D04802" w:rsidP="00716748">
      <w:pPr>
        <w:pStyle w:val="Normlny3"/>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jc w:val="center"/>
        <w:rPr>
          <w:rFonts w:cs="Times New Roman"/>
          <w:color w:val="auto"/>
        </w:rPr>
      </w:pPr>
    </w:p>
    <w:p w:rsidR="004D0C85" w:rsidRPr="0066196E" w:rsidRDefault="004D0C85" w:rsidP="004D0C85">
      <w:pPr>
        <w:pStyle w:val="Nzov2"/>
        <w:tabs>
          <w:tab w:val="left" w:pos="284"/>
          <w:tab w:val="left" w:pos="539"/>
          <w:tab w:val="left" w:pos="709"/>
          <w:tab w:val="left" w:pos="851"/>
          <w:tab w:val="left" w:pos="8789"/>
        </w:tabs>
        <w:jc w:val="both"/>
        <w:rPr>
          <w:rFonts w:ascii="Times New Roman" w:hAnsi="Times New Roman" w:cs="Times New Roman"/>
          <w:color w:val="auto"/>
          <w:sz w:val="24"/>
          <w:szCs w:val="24"/>
        </w:rPr>
      </w:pPr>
    </w:p>
    <w:p w:rsidR="004D0C85" w:rsidRPr="0066196E" w:rsidRDefault="004D0C85" w:rsidP="004D0C85"/>
    <w:p w:rsidR="004D0C85" w:rsidRPr="0066196E" w:rsidRDefault="004D0C85" w:rsidP="004D0C85">
      <w:pPr>
        <w:pStyle w:val="Nzov2"/>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Odbor cirkevnej hudby </w:t>
      </w:r>
    </w:p>
    <w:p w:rsidR="004D0C85" w:rsidRPr="0066196E" w:rsidRDefault="004D0C85" w:rsidP="004D0C85">
      <w:pPr>
        <w:pStyle w:val="Normlny3"/>
        <w:tabs>
          <w:tab w:val="left" w:pos="284"/>
          <w:tab w:val="left" w:pos="539"/>
          <w:tab w:val="left" w:pos="851"/>
          <w:tab w:val="left" w:pos="8789"/>
        </w:tabs>
        <w:jc w:val="both"/>
        <w:rPr>
          <w:rFonts w:cs="Times New Roman"/>
          <w:strike/>
          <w:color w:val="auto"/>
        </w:rPr>
      </w:pPr>
    </w:p>
    <w:p w:rsidR="004D0C85" w:rsidRPr="0066196E" w:rsidRDefault="004D0C85" w:rsidP="004D0C85">
      <w:pPr>
        <w:pStyle w:val="Normlny3"/>
        <w:tabs>
          <w:tab w:val="left" w:pos="284"/>
          <w:tab w:val="left" w:pos="539"/>
          <w:tab w:val="left" w:pos="851"/>
          <w:tab w:val="left" w:pos="8789"/>
        </w:tabs>
        <w:jc w:val="both"/>
        <w:rPr>
          <w:rFonts w:cs="Times New Roman"/>
          <w:color w:val="auto"/>
        </w:rPr>
      </w:pPr>
      <w:r w:rsidRPr="0066196E">
        <w:rPr>
          <w:rFonts w:cs="Times New Roman"/>
          <w:color w:val="auto"/>
          <w:u w:val="single"/>
        </w:rPr>
        <w:t>Mgr. art. Peter Reiffers</w:t>
      </w:r>
      <w:r w:rsidRPr="0066196E">
        <w:rPr>
          <w:rFonts w:cs="Times New Roman"/>
          <w:color w:val="auto"/>
        </w:rPr>
        <w:t xml:space="preserve"> -</w:t>
      </w:r>
    </w:p>
    <w:p w:rsidR="004D0C85" w:rsidRPr="0066196E" w:rsidRDefault="004D0C85" w:rsidP="004D0C85">
      <w:pPr>
        <w:pStyle w:val="Normlny3"/>
        <w:tabs>
          <w:tab w:val="left" w:pos="851"/>
          <w:tab w:val="left" w:pos="8789"/>
        </w:tabs>
        <w:ind w:left="142"/>
        <w:jc w:val="both"/>
        <w:rPr>
          <w:rFonts w:cs="Times New Roman"/>
          <w:color w:val="auto"/>
        </w:rPr>
      </w:pPr>
      <w:r w:rsidRPr="0066196E">
        <w:rPr>
          <w:rFonts w:cs="Times New Roman"/>
          <w:color w:val="auto"/>
        </w:rPr>
        <w:t>Zeleneč, organový recitál Mária Horváthová, 23.11.2014</w:t>
      </w:r>
    </w:p>
    <w:p w:rsidR="004D0C85" w:rsidRPr="0066196E" w:rsidRDefault="004D0C85" w:rsidP="004D0C85">
      <w:pPr>
        <w:pStyle w:val="Normlny3"/>
        <w:tabs>
          <w:tab w:val="left" w:pos="851"/>
          <w:tab w:val="left" w:pos="8789"/>
        </w:tabs>
        <w:ind w:left="142"/>
        <w:jc w:val="both"/>
        <w:rPr>
          <w:rFonts w:cs="Times New Roman"/>
          <w:color w:val="auto"/>
        </w:rPr>
      </w:pPr>
      <w:r w:rsidRPr="0066196E">
        <w:rPr>
          <w:rFonts w:cs="Times New Roman"/>
          <w:color w:val="auto"/>
        </w:rPr>
        <w:t>Prehliadka mladých slovenských organistov, 1.12.2014</w:t>
      </w:r>
    </w:p>
    <w:p w:rsidR="004D0C85" w:rsidRPr="0066196E" w:rsidRDefault="00716748" w:rsidP="004D0C85">
      <w:pPr>
        <w:pStyle w:val="Normlny3"/>
        <w:tabs>
          <w:tab w:val="left" w:pos="851"/>
          <w:tab w:val="left" w:pos="8789"/>
        </w:tabs>
        <w:ind w:left="142"/>
        <w:jc w:val="both"/>
        <w:rPr>
          <w:rFonts w:cs="Times New Roman"/>
          <w:color w:val="auto"/>
        </w:rPr>
      </w:pPr>
      <w:r w:rsidRPr="0066196E">
        <w:rPr>
          <w:rFonts w:cs="Times New Roman"/>
          <w:color w:val="auto"/>
        </w:rPr>
        <w:t>Organová sieň Konzervatória</w:t>
      </w:r>
      <w:r w:rsidR="004D0C85" w:rsidRPr="0066196E">
        <w:rPr>
          <w:rFonts w:cs="Times New Roman"/>
          <w:color w:val="auto"/>
        </w:rPr>
        <w:t xml:space="preserve"> Bratislava, Mária Horváthová, 1.12.2014</w:t>
      </w:r>
    </w:p>
    <w:p w:rsidR="004D0C85" w:rsidRPr="0066196E" w:rsidRDefault="004D0C85" w:rsidP="004D0C85">
      <w:pPr>
        <w:pStyle w:val="Normlny3"/>
        <w:tabs>
          <w:tab w:val="left" w:pos="851"/>
          <w:tab w:val="left" w:pos="8789"/>
        </w:tabs>
        <w:ind w:left="142"/>
        <w:jc w:val="both"/>
        <w:rPr>
          <w:rFonts w:eastAsia="Times New Roman Bold" w:cs="Times New Roman"/>
          <w:color w:val="auto"/>
          <w:u w:val="single"/>
        </w:rPr>
      </w:pPr>
      <w:r w:rsidRPr="0066196E">
        <w:rPr>
          <w:rFonts w:cs="Times New Roman"/>
          <w:color w:val="auto"/>
        </w:rPr>
        <w:t>Organový koncert študentky Márie Horváthovej pri príležitosti posviacky nového organu v kostole Kráľovnej rodiny na Teplickej ulici v Bratislave, 19.4.2015</w:t>
      </w:r>
    </w:p>
    <w:p w:rsidR="004D0C85" w:rsidRPr="0066196E" w:rsidRDefault="004D0C85" w:rsidP="004D0C85">
      <w:pPr>
        <w:pStyle w:val="Normlny3"/>
        <w:tabs>
          <w:tab w:val="left" w:pos="851"/>
          <w:tab w:val="left" w:pos="8789"/>
        </w:tabs>
        <w:ind w:left="142"/>
        <w:jc w:val="both"/>
        <w:rPr>
          <w:rFonts w:eastAsia="Times New Roman Bold" w:cs="Times New Roman"/>
          <w:color w:val="auto"/>
          <w:u w:val="single"/>
        </w:rPr>
      </w:pPr>
      <w:r w:rsidRPr="0066196E">
        <w:rPr>
          <w:rFonts w:cs="Times New Roman"/>
          <w:color w:val="auto"/>
        </w:rPr>
        <w:t>Katedrála sv. Martina, záverečný organový koncert triedy Mgr.art. P.Reiffersa (účinkovali – Stanislav Tichý, Samuel Hvozdík, Mária Horváthová, Marek Tarkoš, Jozef Noga, Michal Malčovský), 23.6.2015</w:t>
      </w:r>
    </w:p>
    <w:p w:rsidR="004D0C85" w:rsidRPr="0066196E" w:rsidRDefault="004D0C85" w:rsidP="004D0C85">
      <w:pPr>
        <w:pStyle w:val="Normlny3"/>
        <w:tabs>
          <w:tab w:val="left" w:pos="851"/>
          <w:tab w:val="left" w:pos="8789"/>
        </w:tabs>
        <w:ind w:left="142"/>
        <w:jc w:val="both"/>
        <w:rPr>
          <w:rFonts w:eastAsia="Times New Roman Bold" w:cs="Times New Roman"/>
          <w:color w:val="auto"/>
        </w:rPr>
      </w:pPr>
      <w:r w:rsidRPr="0066196E">
        <w:rPr>
          <w:rFonts w:eastAsia="Times New Roman Bold" w:cs="Times New Roman"/>
          <w:color w:val="auto"/>
        </w:rPr>
        <w:t>Blatné – kňazské primície – organový koncert Marek Tarkoš, 27.6.2015</w:t>
      </w:r>
    </w:p>
    <w:p w:rsidR="004D0C85" w:rsidRPr="0066196E" w:rsidRDefault="004D0C85" w:rsidP="004D0C85">
      <w:pPr>
        <w:pStyle w:val="Normlny3"/>
        <w:tabs>
          <w:tab w:val="left" w:pos="567"/>
        </w:tabs>
        <w:jc w:val="both"/>
        <w:rPr>
          <w:rFonts w:cs="Times New Roman"/>
          <w:color w:val="auto"/>
        </w:rPr>
      </w:pPr>
    </w:p>
    <w:p w:rsidR="004D0C85" w:rsidRPr="0066196E" w:rsidRDefault="005C2B9B" w:rsidP="004D0C85">
      <w:pPr>
        <w:pStyle w:val="Normlny3"/>
        <w:tabs>
          <w:tab w:val="left" w:pos="567"/>
        </w:tabs>
        <w:jc w:val="both"/>
        <w:rPr>
          <w:rFonts w:cs="Times New Roman"/>
          <w:color w:val="auto"/>
        </w:rPr>
      </w:pPr>
      <w:r>
        <w:rPr>
          <w:rFonts w:cs="Times New Roman"/>
          <w:color w:val="auto"/>
          <w:u w:val="single"/>
        </w:rPr>
        <w:t xml:space="preserve">Doc. Gloria Braunsteiner, </w:t>
      </w:r>
      <w:r w:rsidR="004D0C85" w:rsidRPr="0066196E">
        <w:rPr>
          <w:rFonts w:cs="Times New Roman"/>
          <w:color w:val="auto"/>
          <w:u w:val="single"/>
        </w:rPr>
        <w:t>PhD.</w:t>
      </w:r>
      <w:r w:rsidR="004D0C85" w:rsidRPr="0066196E">
        <w:rPr>
          <w:rFonts w:cs="Times New Roman"/>
          <w:color w:val="auto"/>
        </w:rPr>
        <w:t xml:space="preserve"> </w:t>
      </w:r>
    </w:p>
    <w:p w:rsidR="004D0C85" w:rsidRPr="0066196E" w:rsidRDefault="004D0C85" w:rsidP="004D0C85">
      <w:pPr>
        <w:pStyle w:val="Normlny3"/>
        <w:tabs>
          <w:tab w:val="left" w:pos="567"/>
        </w:tabs>
        <w:jc w:val="both"/>
        <w:rPr>
          <w:rFonts w:cs="Times New Roman"/>
          <w:color w:val="auto"/>
        </w:rPr>
      </w:pPr>
      <w:r w:rsidRPr="0066196E">
        <w:rPr>
          <w:rFonts w:cs="Times New Roman"/>
          <w:color w:val="auto"/>
        </w:rPr>
        <w:t>Gregoriánske schóly pod vedením Doc. Glorie Braunsteiner</w:t>
      </w:r>
      <w:r w:rsidR="00751706">
        <w:rPr>
          <w:rFonts w:cs="Times New Roman"/>
          <w:color w:val="auto"/>
        </w:rPr>
        <w:t>,</w:t>
      </w:r>
      <w:r w:rsidRPr="0066196E">
        <w:rPr>
          <w:rFonts w:cs="Times New Roman"/>
          <w:color w:val="auto"/>
        </w:rPr>
        <w:t xml:space="preserve"> PhD. účinkovali pri nasledovných sláveniach liturgie a samostatných koncertoch:</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12. okt. 2014 Dóm sv. Martina:  Proprium 28. nedele cez rok, Missa Lux et origo</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28. okt. 2014 - koncert v rámci medzinárodného Gregoriánskeho festivalu v kostole Najsv</w:t>
      </w:r>
      <w:r w:rsidR="005C2B9B">
        <w:rPr>
          <w:rFonts w:cs="Times New Roman"/>
          <w:color w:val="auto"/>
          <w:shd w:val="clear" w:color="auto" w:fill="FFFFFF"/>
        </w:rPr>
        <w:t>ätejšieho</w:t>
      </w:r>
      <w:r w:rsidRPr="0066196E">
        <w:rPr>
          <w:rFonts w:cs="Times New Roman"/>
          <w:color w:val="auto"/>
          <w:shd w:val="clear" w:color="auto" w:fill="FFFFFF"/>
        </w:rPr>
        <w:t xml:space="preserve"> Spasiteľa</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4.dec. 2014 - kostol Trinitárov: proprium a ordinarium v rámci mariánskej novény pre zasvätenie mesta</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lastRenderedPageBreak/>
        <w:t>14. dec. 2014 - farský kostol Naháč - adventný koncert</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21. dec. 2014 - Hainburg: proprium 4. adventnej nedele</w:t>
      </w:r>
    </w:p>
    <w:p w:rsidR="004D0C85" w:rsidRPr="0066196E" w:rsidRDefault="005C2B9B" w:rsidP="004D0C85">
      <w:pPr>
        <w:pStyle w:val="Normlny3"/>
        <w:tabs>
          <w:tab w:val="left" w:pos="567"/>
        </w:tabs>
        <w:ind w:left="360"/>
        <w:jc w:val="both"/>
        <w:rPr>
          <w:rFonts w:cs="Times New Roman"/>
          <w:strike/>
          <w:color w:val="auto"/>
        </w:rPr>
      </w:pPr>
      <w:r>
        <w:rPr>
          <w:rFonts w:cs="Times New Roman"/>
          <w:color w:val="auto"/>
          <w:shd w:val="clear" w:color="auto" w:fill="FFFFFF"/>
        </w:rPr>
        <w:t>1. febr. 2015 - bazilika v</w:t>
      </w:r>
      <w:r w:rsidR="004D0C85" w:rsidRPr="0066196E">
        <w:rPr>
          <w:rFonts w:cs="Times New Roman"/>
          <w:color w:val="auto"/>
          <w:shd w:val="clear" w:color="auto" w:fill="FFFFFF"/>
        </w:rPr>
        <w:t xml:space="preserve"> Marianke: proprium a ordinarium</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 xml:space="preserve">22. febr. 2015 - kostol sv. Alžbety Bratislava 9.00 </w:t>
      </w:r>
      <w:r w:rsidR="00402E01">
        <w:rPr>
          <w:rFonts w:cs="Times New Roman"/>
          <w:color w:val="auto"/>
          <w:shd w:val="clear" w:color="auto" w:fill="FFFFFF"/>
        </w:rPr>
        <w:t xml:space="preserve">- </w:t>
      </w:r>
      <w:r w:rsidRPr="0066196E">
        <w:rPr>
          <w:rFonts w:cs="Times New Roman"/>
          <w:color w:val="auto"/>
          <w:shd w:val="clear" w:color="auto" w:fill="FFFFFF"/>
        </w:rPr>
        <w:t>proprium</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22. febr. 2015 - dóm sv. Martina, 17. 00 – proprium</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 xml:space="preserve">26. apr. 2015 - dóm sv. Martina: veľkonočný koncert </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2. máj 2015 - kostol sv. Alžbety - proprium spolu s miešaným zborom z Japonska</w:t>
      </w:r>
    </w:p>
    <w:p w:rsidR="004D0C85" w:rsidRPr="0066196E" w:rsidRDefault="004D0C85" w:rsidP="004D0C85">
      <w:pPr>
        <w:pStyle w:val="Normlny3"/>
        <w:tabs>
          <w:tab w:val="left" w:pos="567"/>
        </w:tabs>
        <w:ind w:left="360"/>
        <w:jc w:val="both"/>
        <w:rPr>
          <w:rFonts w:cs="Times New Roman"/>
          <w:strike/>
          <w:color w:val="auto"/>
        </w:rPr>
      </w:pPr>
      <w:r w:rsidRPr="0066196E">
        <w:rPr>
          <w:rFonts w:cs="Times New Roman"/>
          <w:color w:val="auto"/>
          <w:shd w:val="clear" w:color="auto" w:fill="FFFFFF"/>
        </w:rPr>
        <w:t>3. máj 2015 - Veľký evanjelický kostol Bratislava</w:t>
      </w:r>
    </w:p>
    <w:p w:rsidR="004D0C85" w:rsidRPr="0066196E" w:rsidRDefault="004D0C85" w:rsidP="004D0C85">
      <w:pPr>
        <w:pStyle w:val="Normlny3"/>
        <w:tabs>
          <w:tab w:val="left" w:pos="567"/>
        </w:tabs>
        <w:ind w:left="360"/>
        <w:jc w:val="both"/>
        <w:rPr>
          <w:rFonts w:eastAsia="Times New Roman Bold" w:cs="Times New Roman"/>
          <w:color w:val="auto"/>
        </w:rPr>
      </w:pPr>
      <w:r w:rsidRPr="0066196E">
        <w:rPr>
          <w:rFonts w:cs="Times New Roman"/>
          <w:color w:val="auto"/>
          <w:shd w:val="clear" w:color="auto" w:fill="FFFFFF"/>
        </w:rPr>
        <w:t>13-17. máj 2015 - koncert a aktívna denná účasť na liturgii: medzinárodný gregoriánsky festival Watou (Belgicko)</w:t>
      </w:r>
    </w:p>
    <w:p w:rsidR="004D0C85" w:rsidRPr="0066196E" w:rsidRDefault="004D0C85" w:rsidP="004D0C85">
      <w:pPr>
        <w:pStyle w:val="Normlny3"/>
        <w:tabs>
          <w:tab w:val="left" w:pos="567"/>
        </w:tabs>
        <w:jc w:val="both"/>
        <w:rPr>
          <w:rFonts w:eastAsia="Times New Roman Bold" w:cs="Times New Roman"/>
          <w:color w:val="auto"/>
        </w:rPr>
      </w:pPr>
    </w:p>
    <w:p w:rsidR="004D0C85" w:rsidRPr="0066196E" w:rsidRDefault="004D0C85" w:rsidP="004D0C85">
      <w:r w:rsidRPr="0066196E">
        <w:t>Aktivity speváckeho zboru odboru cirkevná hudba:</w:t>
      </w:r>
    </w:p>
    <w:p w:rsidR="004D0C85" w:rsidRPr="0066196E" w:rsidRDefault="004D0C85" w:rsidP="007730DD">
      <w:pPr>
        <w:pStyle w:val="Odsekzoznamu"/>
        <w:widowControl w:val="0"/>
        <w:numPr>
          <w:ilvl w:val="0"/>
          <w:numId w:val="255"/>
        </w:numPr>
        <w:suppressAutoHyphens/>
        <w:spacing w:after="0" w:line="240" w:lineRule="auto"/>
        <w:rPr>
          <w:rFonts w:ascii="Times New Roman" w:hAnsi="Times New Roman"/>
        </w:rPr>
      </w:pPr>
      <w:r w:rsidRPr="0066196E">
        <w:rPr>
          <w:rFonts w:ascii="Times New Roman" w:hAnsi="Times New Roman"/>
        </w:rPr>
        <w:t>február 2015 – hudobné účinkovanie pri sv. omši na Popolcovú stredu vo Františkánskom kostole Zvestovania Pána v Bratislave (liturgicko – hudobná služba)</w:t>
      </w:r>
    </w:p>
    <w:p w:rsidR="004D0C85" w:rsidRPr="0066196E" w:rsidRDefault="004D0C85" w:rsidP="007730DD">
      <w:pPr>
        <w:pStyle w:val="Odsekzoznamu"/>
        <w:widowControl w:val="0"/>
        <w:numPr>
          <w:ilvl w:val="0"/>
          <w:numId w:val="255"/>
        </w:numPr>
        <w:suppressAutoHyphens/>
        <w:spacing w:after="0" w:line="240" w:lineRule="auto"/>
        <w:rPr>
          <w:rFonts w:ascii="Times New Roman" w:hAnsi="Times New Roman"/>
        </w:rPr>
      </w:pPr>
      <w:r w:rsidRPr="0066196E">
        <w:rPr>
          <w:rFonts w:ascii="Times New Roman" w:hAnsi="Times New Roman"/>
        </w:rPr>
        <w:t xml:space="preserve">marec 2015 – hudobné účinkovanie pri sv. omši v štúdiu TV LUX v priamom prenose v rámci cyklu Duchovných cvičení </w:t>
      </w:r>
    </w:p>
    <w:p w:rsidR="004D0C85" w:rsidRPr="0066196E" w:rsidRDefault="004D0C85" w:rsidP="007730DD">
      <w:pPr>
        <w:pStyle w:val="Odsekzoznamu"/>
        <w:widowControl w:val="0"/>
        <w:numPr>
          <w:ilvl w:val="0"/>
          <w:numId w:val="255"/>
        </w:numPr>
        <w:suppressAutoHyphens/>
        <w:spacing w:after="0" w:line="240" w:lineRule="auto"/>
        <w:rPr>
          <w:rFonts w:ascii="Times New Roman" w:hAnsi="Times New Roman"/>
        </w:rPr>
      </w:pPr>
      <w:r w:rsidRPr="0066196E">
        <w:rPr>
          <w:rFonts w:ascii="Times New Roman" w:hAnsi="Times New Roman"/>
        </w:rPr>
        <w:t>apríl 2015 – účinkovanie pri absloventskom výstupe študenta Ing. Stanislava Tichého</w:t>
      </w:r>
    </w:p>
    <w:p w:rsidR="004D0C85" w:rsidRPr="0066196E" w:rsidRDefault="004D0C85" w:rsidP="007730DD">
      <w:pPr>
        <w:pStyle w:val="Odsekzoznamu"/>
        <w:widowControl w:val="0"/>
        <w:numPr>
          <w:ilvl w:val="0"/>
          <w:numId w:val="255"/>
        </w:numPr>
        <w:suppressAutoHyphens/>
        <w:spacing w:after="0" w:line="240" w:lineRule="auto"/>
        <w:rPr>
          <w:rFonts w:ascii="Times New Roman" w:hAnsi="Times New Roman"/>
        </w:rPr>
      </w:pPr>
      <w:r w:rsidRPr="0066196E">
        <w:rPr>
          <w:rFonts w:ascii="Times New Roman" w:hAnsi="Times New Roman"/>
        </w:rPr>
        <w:t>máj 2015 - hudobné účinkovanie pri zádušnej svätej omši na pohrebe emeritného biskupa Dominika Tótha v Katedrále sv. Jána Krstiteľa v Trnave</w:t>
      </w:r>
    </w:p>
    <w:p w:rsidR="004D0C85" w:rsidRPr="0066196E" w:rsidRDefault="004D0C85" w:rsidP="007730DD">
      <w:pPr>
        <w:pStyle w:val="Odsekzoznamu"/>
        <w:widowControl w:val="0"/>
        <w:numPr>
          <w:ilvl w:val="0"/>
          <w:numId w:val="255"/>
        </w:numPr>
        <w:suppressAutoHyphens/>
        <w:spacing w:after="0" w:line="240" w:lineRule="auto"/>
        <w:jc w:val="both"/>
        <w:rPr>
          <w:rFonts w:ascii="Times New Roman" w:hAnsi="Times New Roman"/>
        </w:rPr>
      </w:pPr>
      <w:r w:rsidRPr="0066196E">
        <w:rPr>
          <w:rFonts w:ascii="Times New Roman" w:hAnsi="Times New Roman"/>
        </w:rPr>
        <w:t>jún 2015 – hudobné účinkovanie pri slávnostnej biskupskej svätej omši vo farskom kostole v Banskej Bystrici pri príležitosti vysluhovania sviatosti kňazstva</w:t>
      </w:r>
    </w:p>
    <w:p w:rsidR="004D0C85" w:rsidRPr="0066196E" w:rsidRDefault="004D0C85" w:rsidP="004D0C85">
      <w:pPr>
        <w:pStyle w:val="Normlny3"/>
        <w:rPr>
          <w:rFonts w:cs="Times New Roman"/>
          <w:color w:val="auto"/>
        </w:rPr>
      </w:pPr>
    </w:p>
    <w:p w:rsidR="004D0C85" w:rsidRPr="0066196E" w:rsidRDefault="004D0C85" w:rsidP="004D0C85">
      <w:pPr>
        <w:pStyle w:val="Normlny3"/>
        <w:jc w:val="both"/>
        <w:rPr>
          <w:rFonts w:cs="Times New Roman"/>
          <w:color w:val="auto"/>
        </w:rPr>
      </w:pPr>
      <w:r w:rsidRPr="0066196E">
        <w:rPr>
          <w:rFonts w:cs="Times New Roman"/>
          <w:color w:val="auto"/>
        </w:rPr>
        <w:t xml:space="preserve">Okrem menovaných spoločných aktivít študenti aj jednotlivo pôsobia v chrámoch v rôznych mestách Slovenska ako organisti, kantori a zbormajstri (Bratislava, Trnava, Holíč, Prievidza, Kremnica, Poprad). Okrem nedeľných sv. omší študenti zvlášť starostlivo pripravili vo svojich pôsobiskách Pašie na Kvetnú nedeľu a Veľký piatok ako aj celú hudobnú stránku slávení Veľkonočného obdobia či Vianoc. </w:t>
      </w:r>
    </w:p>
    <w:p w:rsidR="004D0C85" w:rsidRPr="0066196E" w:rsidRDefault="004D0C85" w:rsidP="004D0C85">
      <w:pPr>
        <w:pStyle w:val="Nzov2"/>
        <w:tabs>
          <w:tab w:val="left" w:pos="284"/>
          <w:tab w:val="left" w:pos="539"/>
          <w:tab w:val="left" w:pos="709"/>
          <w:tab w:val="left" w:pos="851"/>
          <w:tab w:val="left" w:pos="8789"/>
        </w:tabs>
        <w:jc w:val="both"/>
        <w:rPr>
          <w:rFonts w:ascii="Times New Roman" w:hAnsi="Times New Roman" w:cs="Times New Roman"/>
          <w:color w:val="auto"/>
          <w:sz w:val="24"/>
          <w:szCs w:val="24"/>
        </w:rPr>
      </w:pPr>
    </w:p>
    <w:p w:rsidR="004D0C85" w:rsidRPr="0066196E" w:rsidRDefault="004D0C85" w:rsidP="004D0C85">
      <w:pPr>
        <w:pStyle w:val="Nzov2"/>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bdr w:val="single" w:sz="4" w:space="0" w:color="auto"/>
        </w:rPr>
        <w:t>Odbor hry na drevených dychových nástrojoch</w:t>
      </w:r>
    </w:p>
    <w:p w:rsidR="004D0C85" w:rsidRPr="0066196E" w:rsidRDefault="004D0C85" w:rsidP="004D0C85">
      <w:pPr>
        <w:pStyle w:val="Normlny3"/>
        <w:tabs>
          <w:tab w:val="left" w:pos="284"/>
          <w:tab w:val="left" w:pos="539"/>
          <w:tab w:val="left" w:pos="851"/>
          <w:tab w:val="left" w:pos="8789"/>
        </w:tabs>
        <w:rPr>
          <w:rFonts w:cs="Times New Roman"/>
          <w:color w:val="auto"/>
        </w:rPr>
      </w:pPr>
    </w:p>
    <w:p w:rsidR="004D0C85" w:rsidRPr="0066196E" w:rsidRDefault="004D0C85" w:rsidP="004D0C85">
      <w:pPr>
        <w:pStyle w:val="Normlny3"/>
        <w:tabs>
          <w:tab w:val="left" w:pos="284"/>
          <w:tab w:val="left" w:pos="539"/>
          <w:tab w:val="left" w:pos="851"/>
          <w:tab w:val="left" w:pos="8789"/>
        </w:tabs>
        <w:rPr>
          <w:rFonts w:cs="Times New Roman"/>
          <w:color w:val="auto"/>
        </w:rPr>
      </w:pPr>
      <w:r w:rsidRPr="0066196E">
        <w:rPr>
          <w:rFonts w:cs="Times New Roman"/>
          <w:color w:val="auto"/>
        </w:rPr>
        <w:t xml:space="preserve">Koncerty sa konali v Koncertnej sieni Eugena Suchoňa </w:t>
      </w:r>
    </w:p>
    <w:p w:rsidR="004D0C85" w:rsidRPr="0066196E" w:rsidRDefault="004D0C85" w:rsidP="004D0C85">
      <w:pPr>
        <w:pStyle w:val="Nzov2"/>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2"/>
        <w:tabs>
          <w:tab w:val="left" w:pos="284"/>
          <w:tab w:val="left" w:pos="539"/>
          <w:tab w:val="left" w:pos="709"/>
          <w:tab w:val="left" w:pos="851"/>
          <w:tab w:val="left" w:pos="8789"/>
        </w:tabs>
        <w:jc w:val="both"/>
        <w:rPr>
          <w:rFonts w:ascii="Times New Roman" w:eastAsia="Times New Roman" w:hAnsi="Times New Roman" w:cs="Times New Roman"/>
          <w:color w:val="auto"/>
          <w:sz w:val="24"/>
          <w:szCs w:val="24"/>
          <w:u w:val="single"/>
        </w:rPr>
      </w:pPr>
      <w:r w:rsidRPr="0066196E">
        <w:rPr>
          <w:rFonts w:ascii="Times New Roman" w:hAnsi="Times New Roman" w:cs="Times New Roman"/>
          <w:color w:val="auto"/>
          <w:sz w:val="24"/>
          <w:szCs w:val="24"/>
          <w:u w:val="single"/>
        </w:rPr>
        <w:t xml:space="preserve">Koncerty tried pedagógov školy:  </w:t>
      </w:r>
    </w:p>
    <w:p w:rsidR="004D0C85" w:rsidRPr="0066196E" w:rsidRDefault="004D0C85" w:rsidP="004D0C85">
      <w:pPr>
        <w:pStyle w:val="Normlny3"/>
        <w:tabs>
          <w:tab w:val="left" w:pos="284"/>
          <w:tab w:val="left" w:pos="539"/>
          <w:tab w:val="left" w:pos="851"/>
          <w:tab w:val="left" w:pos="8789"/>
        </w:tabs>
        <w:rPr>
          <w:rFonts w:cs="Times New Roman"/>
          <w:color w:val="auto"/>
        </w:rPr>
      </w:pPr>
      <w:r w:rsidRPr="0066196E">
        <w:rPr>
          <w:rFonts w:cs="Times New Roman"/>
          <w:color w:val="auto"/>
        </w:rPr>
        <w:t>Mgr.  Marta Braunsteinerová   08.12.2014, 29. 04 2015, 30. 04. 2015</w:t>
      </w:r>
    </w:p>
    <w:p w:rsidR="004D0C85" w:rsidRPr="0066196E" w:rsidRDefault="004D0C85" w:rsidP="004D0C85">
      <w:pPr>
        <w:pStyle w:val="Normlny3"/>
        <w:tabs>
          <w:tab w:val="left" w:pos="284"/>
          <w:tab w:val="left" w:pos="539"/>
          <w:tab w:val="left" w:pos="851"/>
          <w:tab w:val="left" w:pos="8789"/>
        </w:tabs>
        <w:rPr>
          <w:rFonts w:cs="Times New Roman"/>
          <w:color w:val="auto"/>
        </w:rPr>
      </w:pPr>
    </w:p>
    <w:p w:rsidR="004D0C85" w:rsidRPr="0066196E" w:rsidRDefault="004D0C85" w:rsidP="004D0C85">
      <w:pPr>
        <w:pStyle w:val="Normlny3"/>
        <w:tabs>
          <w:tab w:val="left" w:pos="284"/>
          <w:tab w:val="left" w:pos="539"/>
          <w:tab w:val="left" w:pos="851"/>
          <w:tab w:val="left" w:pos="8789"/>
        </w:tabs>
        <w:rPr>
          <w:rFonts w:cs="Times New Roman"/>
          <w:color w:val="auto"/>
        </w:rPr>
      </w:pPr>
      <w:r w:rsidRPr="0066196E">
        <w:rPr>
          <w:rFonts w:cs="Times New Roman"/>
          <w:color w:val="auto"/>
        </w:rPr>
        <w:t>Mgr. art. Peter Drlička 21.01.2014, 21.04.2015, 30. 04. 2015</w:t>
      </w:r>
    </w:p>
    <w:p w:rsidR="004D0C85" w:rsidRPr="0066196E" w:rsidRDefault="004D0C85" w:rsidP="004D0C85">
      <w:pPr>
        <w:pStyle w:val="Normlny3"/>
        <w:tabs>
          <w:tab w:val="left" w:pos="284"/>
          <w:tab w:val="left" w:pos="539"/>
          <w:tab w:val="left" w:pos="851"/>
          <w:tab w:val="left" w:pos="8789"/>
        </w:tabs>
        <w:rPr>
          <w:rFonts w:cs="Times New Roman"/>
          <w:color w:val="auto"/>
        </w:rPr>
      </w:pPr>
    </w:p>
    <w:p w:rsidR="004D0C85" w:rsidRPr="0066196E" w:rsidRDefault="004D0C85" w:rsidP="004D0C85">
      <w:pPr>
        <w:pStyle w:val="Normlny3"/>
        <w:tabs>
          <w:tab w:val="left" w:pos="284"/>
          <w:tab w:val="left" w:pos="539"/>
          <w:tab w:val="left" w:pos="851"/>
          <w:tab w:val="left" w:pos="8789"/>
        </w:tabs>
        <w:rPr>
          <w:rFonts w:cs="Times New Roman"/>
          <w:color w:val="auto"/>
        </w:rPr>
      </w:pPr>
      <w:r w:rsidRPr="0066196E">
        <w:rPr>
          <w:rFonts w:cs="Times New Roman"/>
          <w:color w:val="auto"/>
        </w:rPr>
        <w:t xml:space="preserve">Mgr. art. Jozef Eliáš 20.04.2015  </w:t>
      </w:r>
    </w:p>
    <w:p w:rsidR="004D0C85" w:rsidRPr="0066196E" w:rsidRDefault="004D0C85" w:rsidP="004D0C85">
      <w:pPr>
        <w:pStyle w:val="Normlny3"/>
        <w:tabs>
          <w:tab w:val="left" w:pos="284"/>
          <w:tab w:val="left" w:pos="539"/>
          <w:tab w:val="left" w:pos="851"/>
          <w:tab w:val="left" w:pos="8789"/>
        </w:tabs>
        <w:rPr>
          <w:rFonts w:cs="Times New Roman"/>
          <w:color w:val="auto"/>
        </w:rPr>
      </w:pPr>
    </w:p>
    <w:p w:rsidR="004D0C85" w:rsidRPr="0066196E" w:rsidRDefault="004D0C85" w:rsidP="004D0C85">
      <w:pPr>
        <w:pStyle w:val="Normlny3"/>
        <w:tabs>
          <w:tab w:val="left" w:pos="284"/>
          <w:tab w:val="left" w:pos="539"/>
          <w:tab w:val="left" w:pos="851"/>
          <w:tab w:val="left" w:pos="8789"/>
        </w:tabs>
        <w:rPr>
          <w:rFonts w:cs="Times New Roman"/>
          <w:color w:val="auto"/>
        </w:rPr>
      </w:pPr>
      <w:r w:rsidRPr="0066196E">
        <w:rPr>
          <w:rFonts w:cs="Times New Roman"/>
          <w:color w:val="auto"/>
        </w:rPr>
        <w:t>Mgr. art. Saša Jaško 14.01.2015, 29.04. 2015</w:t>
      </w:r>
    </w:p>
    <w:p w:rsidR="004D0C85" w:rsidRPr="0066196E" w:rsidRDefault="004D0C85" w:rsidP="004D0C85">
      <w:pPr>
        <w:pStyle w:val="Normlny3"/>
        <w:tabs>
          <w:tab w:val="left" w:pos="284"/>
          <w:tab w:val="left" w:pos="539"/>
          <w:tab w:val="left" w:pos="851"/>
          <w:tab w:val="left" w:pos="8789"/>
        </w:tabs>
        <w:rPr>
          <w:rFonts w:cs="Times New Roman"/>
          <w:color w:val="auto"/>
        </w:rPr>
      </w:pPr>
    </w:p>
    <w:p w:rsidR="004D0C85" w:rsidRPr="0066196E" w:rsidRDefault="004D0C85" w:rsidP="004D0C85">
      <w:pPr>
        <w:pStyle w:val="Normlny3"/>
        <w:tabs>
          <w:tab w:val="left" w:pos="284"/>
          <w:tab w:val="left" w:pos="539"/>
          <w:tab w:val="left" w:pos="851"/>
          <w:tab w:val="left" w:pos="8789"/>
        </w:tabs>
        <w:rPr>
          <w:rFonts w:cs="Times New Roman"/>
          <w:color w:val="auto"/>
        </w:rPr>
      </w:pPr>
      <w:r w:rsidRPr="0066196E">
        <w:rPr>
          <w:rFonts w:cs="Times New Roman"/>
          <w:color w:val="auto"/>
        </w:rPr>
        <w:t>Irena Dopitová 12. 06. 2015</w:t>
      </w:r>
    </w:p>
    <w:p w:rsidR="004D0C85" w:rsidRPr="0066196E" w:rsidRDefault="004D0C85" w:rsidP="004D0C85">
      <w:pPr>
        <w:pStyle w:val="Normlny3"/>
        <w:tabs>
          <w:tab w:val="left" w:pos="284"/>
          <w:tab w:val="left" w:pos="539"/>
          <w:tab w:val="left" w:pos="851"/>
          <w:tab w:val="left" w:pos="8789"/>
        </w:tabs>
        <w:rPr>
          <w:rFonts w:cs="Times New Roman"/>
          <w:color w:val="auto"/>
        </w:rPr>
      </w:pPr>
    </w:p>
    <w:p w:rsidR="004D0C85" w:rsidRPr="0066196E" w:rsidRDefault="004D0C85" w:rsidP="004D0C85"/>
    <w:p w:rsidR="004D0C85" w:rsidRPr="0066196E" w:rsidRDefault="004D0C85" w:rsidP="004D0C85">
      <w:pPr>
        <w:pStyle w:val="Nzov2"/>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Odbor hry na plechových dychových a bicích nástrojoch</w:t>
      </w:r>
    </w:p>
    <w:p w:rsidR="00A366BB" w:rsidRPr="0066196E" w:rsidRDefault="00A366BB"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19. 11. 2014</w:t>
      </w:r>
    </w:p>
    <w:p w:rsidR="004D0C85" w:rsidRPr="0066196E" w:rsidRDefault="005E5D88" w:rsidP="004D0C85">
      <w:pPr>
        <w:pStyle w:val="Normlny3"/>
        <w:rPr>
          <w:rFonts w:cs="Times New Roman"/>
          <w:color w:val="auto"/>
        </w:rPr>
      </w:pPr>
      <w:r>
        <w:rPr>
          <w:rFonts w:cs="Times New Roman"/>
          <w:color w:val="auto"/>
        </w:rPr>
        <w:t>Fanfáry na</w:t>
      </w:r>
      <w:r w:rsidR="000227D9">
        <w:rPr>
          <w:rFonts w:cs="Times New Roman"/>
          <w:color w:val="auto"/>
        </w:rPr>
        <w:t xml:space="preserve"> Slávnostnom koncerte </w:t>
      </w:r>
      <w:r>
        <w:rPr>
          <w:rFonts w:cs="Times New Roman"/>
          <w:color w:val="auto"/>
        </w:rPr>
        <w:t xml:space="preserve">k 95. Výročiu založenia Konzervatória na Novej scéne </w:t>
      </w:r>
    </w:p>
    <w:p w:rsidR="004D0C85" w:rsidRPr="0066196E" w:rsidRDefault="004D0C85" w:rsidP="004D0C85">
      <w:pPr>
        <w:pStyle w:val="Normlny3"/>
        <w:rPr>
          <w:rFonts w:cs="Times New Roman"/>
          <w:color w:val="auto"/>
        </w:rPr>
      </w:pPr>
      <w:r w:rsidRPr="0066196E">
        <w:rPr>
          <w:rFonts w:cs="Times New Roman"/>
          <w:color w:val="auto"/>
        </w:rPr>
        <w:t>27. 11. 2014</w:t>
      </w:r>
    </w:p>
    <w:p w:rsidR="004D0C85" w:rsidRPr="0066196E" w:rsidRDefault="004D0C85" w:rsidP="004D0C85">
      <w:pPr>
        <w:pStyle w:val="Normlny3"/>
        <w:rPr>
          <w:rFonts w:cs="Times New Roman"/>
          <w:color w:val="auto"/>
        </w:rPr>
      </w:pPr>
      <w:r w:rsidRPr="0066196E">
        <w:rPr>
          <w:rFonts w:cs="Times New Roman"/>
          <w:color w:val="auto"/>
        </w:rPr>
        <w:t>Študent Krajčí sa zúčastnil konkurzu na sólový výkon s orchestrom Konzervatória</w:t>
      </w:r>
    </w:p>
    <w:p w:rsidR="004D0C85" w:rsidRPr="0066196E" w:rsidRDefault="004D0C85" w:rsidP="004D0C85">
      <w:pPr>
        <w:pStyle w:val="Normlny3"/>
        <w:rPr>
          <w:rFonts w:cs="Times New Roman"/>
          <w:color w:val="auto"/>
        </w:rPr>
      </w:pPr>
      <w:r w:rsidRPr="0066196E">
        <w:rPr>
          <w:rFonts w:cs="Times New Roman"/>
          <w:color w:val="auto"/>
        </w:rPr>
        <w:t>16. 12. 2014</w:t>
      </w:r>
    </w:p>
    <w:p w:rsidR="004D0C85" w:rsidRPr="0066196E" w:rsidRDefault="004D0C85" w:rsidP="004D0C85">
      <w:pPr>
        <w:pStyle w:val="Normlny3"/>
        <w:rPr>
          <w:rFonts w:cs="Times New Roman"/>
          <w:color w:val="auto"/>
        </w:rPr>
      </w:pPr>
      <w:r w:rsidRPr="0066196E">
        <w:rPr>
          <w:rFonts w:cs="Times New Roman"/>
          <w:color w:val="auto"/>
        </w:rPr>
        <w:t>Fanfáry študentov v Divadle Aréna pri príležitosti oceňovania pedagógov mesta Bratislavy</w:t>
      </w:r>
    </w:p>
    <w:p w:rsidR="004D0C85" w:rsidRPr="0066196E" w:rsidRDefault="004D0C85" w:rsidP="004D0C85">
      <w:pPr>
        <w:pStyle w:val="Normlny3"/>
        <w:rPr>
          <w:rFonts w:cs="Times New Roman"/>
          <w:color w:val="auto"/>
        </w:rPr>
      </w:pPr>
      <w:r w:rsidRPr="0066196E">
        <w:rPr>
          <w:rFonts w:cs="Times New Roman"/>
          <w:color w:val="auto"/>
        </w:rPr>
        <w:lastRenderedPageBreak/>
        <w:t>19. 12. 2014</w:t>
      </w:r>
    </w:p>
    <w:p w:rsidR="004D0C85" w:rsidRPr="0066196E" w:rsidRDefault="004D0C85" w:rsidP="004D0C85">
      <w:pPr>
        <w:pStyle w:val="Normlny3"/>
        <w:rPr>
          <w:rFonts w:cs="Times New Roman"/>
          <w:color w:val="auto"/>
        </w:rPr>
      </w:pPr>
      <w:r w:rsidRPr="0066196E">
        <w:rPr>
          <w:rFonts w:cs="Times New Roman"/>
          <w:color w:val="auto"/>
        </w:rPr>
        <w:t>Fanfáry pri príležitosti oceňovania športovcov mesta Bratislavy</w:t>
      </w:r>
    </w:p>
    <w:p w:rsidR="004D0C85" w:rsidRPr="0066196E" w:rsidRDefault="004D0C85" w:rsidP="004D0C85">
      <w:pPr>
        <w:pStyle w:val="Normlny3"/>
        <w:rPr>
          <w:rFonts w:cs="Times New Roman"/>
          <w:color w:val="auto"/>
        </w:rPr>
      </w:pPr>
      <w:r w:rsidRPr="0066196E">
        <w:rPr>
          <w:rFonts w:cs="Times New Roman"/>
          <w:color w:val="auto"/>
        </w:rPr>
        <w:t>24. 03. 2015</w:t>
      </w:r>
    </w:p>
    <w:p w:rsidR="004D0C85" w:rsidRPr="0066196E" w:rsidRDefault="004D0C85" w:rsidP="004D0C85">
      <w:pPr>
        <w:pStyle w:val="Normlny3"/>
        <w:rPr>
          <w:rFonts w:cs="Times New Roman"/>
          <w:color w:val="auto"/>
        </w:rPr>
      </w:pPr>
      <w:r w:rsidRPr="0066196E">
        <w:rPr>
          <w:rFonts w:cs="Times New Roman"/>
          <w:color w:val="auto"/>
        </w:rPr>
        <w:t>Slávnosť Dňa učiteľov – vystúpenie fanfárového kvinteta</w:t>
      </w:r>
    </w:p>
    <w:p w:rsidR="004D0C85" w:rsidRPr="0066196E" w:rsidRDefault="004D0C85" w:rsidP="004D0C85">
      <w:pPr>
        <w:pStyle w:val="Normlny3"/>
        <w:rPr>
          <w:rFonts w:cs="Times New Roman"/>
          <w:color w:val="auto"/>
        </w:rPr>
      </w:pPr>
      <w:r w:rsidRPr="0066196E">
        <w:rPr>
          <w:rFonts w:cs="Times New Roman"/>
          <w:color w:val="auto"/>
        </w:rPr>
        <w:t>15. 04. 2015</w:t>
      </w:r>
    </w:p>
    <w:p w:rsidR="004D0C85" w:rsidRPr="0066196E" w:rsidRDefault="004D0C85" w:rsidP="004D0C85">
      <w:pPr>
        <w:pStyle w:val="Normlny3"/>
        <w:rPr>
          <w:rFonts w:cs="Times New Roman"/>
          <w:color w:val="auto"/>
        </w:rPr>
      </w:pPr>
      <w:r w:rsidRPr="0066196E">
        <w:rPr>
          <w:rFonts w:cs="Times New Roman"/>
          <w:color w:val="auto"/>
        </w:rPr>
        <w:t>Koncert bicích nástrojov na Z</w:t>
      </w:r>
      <w:r w:rsidR="00A366BB" w:rsidRPr="0066196E">
        <w:rPr>
          <w:rFonts w:cs="Times New Roman"/>
          <w:color w:val="auto"/>
        </w:rPr>
        <w:t>ákladnej umeleckej škole</w:t>
      </w:r>
      <w:r w:rsidRPr="0066196E">
        <w:rPr>
          <w:rFonts w:cs="Times New Roman"/>
          <w:color w:val="auto"/>
        </w:rPr>
        <w:t xml:space="preserve"> J</w:t>
      </w:r>
      <w:r w:rsidR="00A366BB" w:rsidRPr="0066196E">
        <w:rPr>
          <w:rFonts w:cs="Times New Roman"/>
          <w:color w:val="auto"/>
        </w:rPr>
        <w:t>ána</w:t>
      </w:r>
      <w:r w:rsidR="005E5D88">
        <w:rPr>
          <w:rFonts w:cs="Times New Roman"/>
          <w:color w:val="auto"/>
        </w:rPr>
        <w:t xml:space="preserve"> Albrechta, účinkovali študenti</w:t>
      </w:r>
      <w:r w:rsidR="00402E01">
        <w:rPr>
          <w:rFonts w:cs="Times New Roman"/>
          <w:color w:val="auto"/>
        </w:rPr>
        <w:t xml:space="preserve"> N. Banyáka, J. Horňá</w:t>
      </w:r>
      <w:r w:rsidRPr="0066196E">
        <w:rPr>
          <w:rFonts w:cs="Times New Roman"/>
          <w:color w:val="auto"/>
        </w:rPr>
        <w:t xml:space="preserve">ka, K. </w:t>
      </w:r>
      <w:r w:rsidR="005E5D88">
        <w:rPr>
          <w:rFonts w:cs="Times New Roman"/>
          <w:color w:val="auto"/>
        </w:rPr>
        <w:t>Janočka a P. Gazdu. Klavírna spolupráca</w:t>
      </w:r>
      <w:r w:rsidRPr="0066196E">
        <w:rPr>
          <w:rFonts w:cs="Times New Roman"/>
          <w:color w:val="auto"/>
        </w:rPr>
        <w:t xml:space="preserve"> Mgr. art. Jana Martinčeková, </w:t>
      </w:r>
      <w:r w:rsidR="005E5D88">
        <w:rPr>
          <w:rFonts w:cs="Times New Roman"/>
          <w:color w:val="auto"/>
        </w:rPr>
        <w:t xml:space="preserve">umelecky </w:t>
      </w:r>
      <w:r w:rsidRPr="0066196E">
        <w:rPr>
          <w:rFonts w:cs="Times New Roman"/>
          <w:color w:val="auto"/>
        </w:rPr>
        <w:t xml:space="preserve">pripravil prof. </w:t>
      </w:r>
      <w:r w:rsidR="00A366BB" w:rsidRPr="0066196E">
        <w:rPr>
          <w:rFonts w:cs="Times New Roman"/>
          <w:color w:val="auto"/>
        </w:rPr>
        <w:t xml:space="preserve">Marián </w:t>
      </w:r>
      <w:r w:rsidRPr="0066196E">
        <w:rPr>
          <w:rFonts w:cs="Times New Roman"/>
          <w:color w:val="auto"/>
        </w:rPr>
        <w:t>Zajaček</w:t>
      </w:r>
    </w:p>
    <w:p w:rsidR="004D0C85" w:rsidRPr="0066196E" w:rsidRDefault="004D0C85" w:rsidP="004D0C85">
      <w:pPr>
        <w:pStyle w:val="Normlny3"/>
        <w:rPr>
          <w:rFonts w:cs="Times New Roman"/>
          <w:color w:val="auto"/>
        </w:rPr>
      </w:pPr>
      <w:r w:rsidRPr="0066196E">
        <w:rPr>
          <w:rFonts w:cs="Times New Roman"/>
          <w:color w:val="auto"/>
        </w:rPr>
        <w:t xml:space="preserve">16. 04. 2015 a 17. 04. 2015 – „Schneiderova Trnava“ – súťaž v hre na sláčikových  nástrojoch  za spolupráce so študentami nášho odboru </w:t>
      </w:r>
    </w:p>
    <w:p w:rsidR="004D0C85" w:rsidRPr="0066196E" w:rsidRDefault="004D0C85" w:rsidP="004D0C85">
      <w:pPr>
        <w:pStyle w:val="Normlny3"/>
        <w:rPr>
          <w:rFonts w:cs="Times New Roman"/>
          <w:color w:val="auto"/>
        </w:rPr>
      </w:pPr>
      <w:r w:rsidRPr="0066196E">
        <w:rPr>
          <w:rFonts w:cs="Times New Roman"/>
          <w:color w:val="auto"/>
        </w:rPr>
        <w:t>26. 06. 2015</w:t>
      </w:r>
    </w:p>
    <w:p w:rsidR="004D0C85" w:rsidRPr="0066196E" w:rsidRDefault="004D0C85" w:rsidP="004D0C85">
      <w:pPr>
        <w:pStyle w:val="Normlny3"/>
        <w:rPr>
          <w:rFonts w:cs="Times New Roman"/>
          <w:color w:val="auto"/>
        </w:rPr>
      </w:pPr>
      <w:r w:rsidRPr="0066196E">
        <w:rPr>
          <w:rFonts w:cs="Times New Roman"/>
          <w:color w:val="auto"/>
        </w:rPr>
        <w:t>Účasť šudentov Odboru plech</w:t>
      </w:r>
      <w:r w:rsidR="00A366BB" w:rsidRPr="0066196E">
        <w:rPr>
          <w:rFonts w:cs="Times New Roman"/>
          <w:color w:val="auto"/>
        </w:rPr>
        <w:t>ových</w:t>
      </w:r>
      <w:r w:rsidRPr="0066196E">
        <w:rPr>
          <w:rFonts w:cs="Times New Roman"/>
          <w:color w:val="auto"/>
        </w:rPr>
        <w:t xml:space="preserve"> dych</w:t>
      </w:r>
      <w:r w:rsidR="00A366BB" w:rsidRPr="0066196E">
        <w:rPr>
          <w:rFonts w:cs="Times New Roman"/>
          <w:color w:val="auto"/>
        </w:rPr>
        <w:t>ových</w:t>
      </w:r>
      <w:r w:rsidRPr="0066196E">
        <w:rPr>
          <w:rFonts w:cs="Times New Roman"/>
          <w:color w:val="auto"/>
        </w:rPr>
        <w:t xml:space="preserve"> a bicích nástrojov na koncerte v rámci Hudobného leta </w:t>
      </w:r>
      <w:r w:rsidR="00A366BB" w:rsidRPr="0066196E">
        <w:rPr>
          <w:rFonts w:cs="Times New Roman"/>
          <w:color w:val="auto"/>
        </w:rPr>
        <w:t xml:space="preserve">Mesta Bratislavy </w:t>
      </w:r>
      <w:r w:rsidRPr="0066196E">
        <w:rPr>
          <w:rFonts w:cs="Times New Roman"/>
          <w:color w:val="auto"/>
        </w:rPr>
        <w:t>na Hlav</w:t>
      </w:r>
      <w:r w:rsidR="00A366BB" w:rsidRPr="0066196E">
        <w:rPr>
          <w:rFonts w:cs="Times New Roman"/>
          <w:color w:val="auto"/>
        </w:rPr>
        <w:t>nom</w:t>
      </w:r>
      <w:r w:rsidRPr="0066196E">
        <w:rPr>
          <w:rFonts w:cs="Times New Roman"/>
          <w:color w:val="auto"/>
        </w:rPr>
        <w:t xml:space="preserve"> námestí v Bratislave </w:t>
      </w:r>
    </w:p>
    <w:p w:rsidR="004D0C85" w:rsidRPr="0066196E" w:rsidRDefault="004D0C85" w:rsidP="004D0C85"/>
    <w:p w:rsidR="004D0C85" w:rsidRPr="0066196E" w:rsidRDefault="004D0C85" w:rsidP="004D0C85">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jc w:val="both"/>
        <w:rPr>
          <w:sz w:val="24"/>
          <w:szCs w:val="24"/>
        </w:rPr>
      </w:pPr>
      <w:r w:rsidRPr="0066196E">
        <w:rPr>
          <w:sz w:val="24"/>
          <w:szCs w:val="24"/>
        </w:rPr>
        <w:t>Odbor hry na klavíri</w:t>
      </w:r>
    </w:p>
    <w:p w:rsidR="004D0C85" w:rsidRPr="0066196E" w:rsidRDefault="004D0C85" w:rsidP="004D0C85">
      <w:pPr>
        <w:pStyle w:val="Nzov"/>
        <w:tabs>
          <w:tab w:val="left" w:pos="284"/>
          <w:tab w:val="left" w:pos="539"/>
          <w:tab w:val="left" w:pos="709"/>
          <w:tab w:val="left" w:pos="851"/>
          <w:tab w:val="left" w:pos="8789"/>
        </w:tabs>
        <w:jc w:val="both"/>
        <w:rPr>
          <w:sz w:val="24"/>
          <w:szCs w:val="24"/>
        </w:rPr>
      </w:pPr>
    </w:p>
    <w:p w:rsidR="004D0C85" w:rsidRPr="0066196E" w:rsidRDefault="004D0C85" w:rsidP="004D0C85">
      <w:pPr>
        <w:rPr>
          <w:u w:color="FF0000"/>
        </w:rPr>
      </w:pPr>
      <w:r w:rsidRPr="0066196E">
        <w:t>Účinkovanie študentov klavírneho odboru na spoločných koncertoch študentov Konzervatória v Bratislave a v Prahe. Na spolo</w:t>
      </w:r>
      <w:r w:rsidR="00731AB1">
        <w:t>čných koncertoch účinkovali študenti Konzervtória</w:t>
      </w:r>
      <w:r w:rsidRPr="0066196E">
        <w:t xml:space="preserve">: Martin Hrín, </w:t>
      </w:r>
      <w:r w:rsidR="00731AB1">
        <w:t>(</w:t>
      </w:r>
      <w:r w:rsidRPr="0066196E">
        <w:t>trieda Mgr. art. Dana Hajossy</w:t>
      </w:r>
      <w:r w:rsidR="00731AB1">
        <w:t>)</w:t>
      </w:r>
      <w:r w:rsidRPr="0066196E">
        <w:t>, M</w:t>
      </w:r>
      <w:r w:rsidR="00731AB1">
        <w:t>iloš Bihári</w:t>
      </w:r>
      <w:r w:rsidRPr="0066196E">
        <w:t>,</w:t>
      </w:r>
      <w:r w:rsidR="00731AB1">
        <w:t xml:space="preserve"> (trieda</w:t>
      </w:r>
      <w:r w:rsidR="00731AB1" w:rsidRPr="0066196E">
        <w:t xml:space="preserve"> Mgr.art. P</w:t>
      </w:r>
      <w:r w:rsidR="00731AB1">
        <w:t>eter Čerman) Júlia</w:t>
      </w:r>
      <w:r w:rsidRPr="0066196E">
        <w:t xml:space="preserve"> Novosedlíková </w:t>
      </w:r>
      <w:r w:rsidR="00E5457E">
        <w:t>(trieda</w:t>
      </w:r>
      <w:r w:rsidR="00E5457E" w:rsidRPr="0066196E">
        <w:t xml:space="preserve"> Mgr.art. P</w:t>
      </w:r>
      <w:r w:rsidR="00E5457E">
        <w:t>eter Čerman) a Marek Kači (trieda</w:t>
      </w:r>
      <w:r w:rsidRPr="0066196E">
        <w:t xml:space="preserve"> Mgr. art. P</w:t>
      </w:r>
      <w:r w:rsidR="00E5457E">
        <w:t>eter Pažický, ArtD.)</w:t>
      </w:r>
      <w:r w:rsidRPr="0066196E">
        <w:t xml:space="preserve"> </w:t>
      </w:r>
    </w:p>
    <w:p w:rsidR="004D0C85" w:rsidRPr="00E5457E" w:rsidRDefault="004D0C85" w:rsidP="004D0C85"/>
    <w:p w:rsidR="004D0C85" w:rsidRPr="0066196E" w:rsidRDefault="004D0C85" w:rsidP="004D0C85">
      <w:pPr>
        <w:tabs>
          <w:tab w:val="left" w:pos="284"/>
          <w:tab w:val="left" w:pos="539"/>
          <w:tab w:val="left" w:pos="851"/>
          <w:tab w:val="left" w:pos="8789"/>
        </w:tabs>
        <w:rPr>
          <w:u w:val="single"/>
          <w:shd w:val="clear" w:color="auto" w:fill="FF0000"/>
        </w:rPr>
      </w:pPr>
      <w:r w:rsidRPr="00E5457E">
        <w:t xml:space="preserve">Mgr. art. Katarína Dibáková </w:t>
      </w:r>
      <w:r w:rsidRPr="0066196E">
        <w:t xml:space="preserve"> - účinkovanie žiačok Martiny Kaličiakovej a Radky</w:t>
      </w:r>
      <w:r w:rsidR="00B85A3A" w:rsidRPr="0066196E">
        <w:t xml:space="preserve"> Kováčovej na koncertoch v CC</w:t>
      </w:r>
      <w:r w:rsidRPr="0066196E">
        <w:t>Centre</w:t>
      </w:r>
      <w:r w:rsidR="00B85A3A" w:rsidRPr="0066196E">
        <w:t xml:space="preserve"> Kultúrnych zariadení Petržalky v Bratislave.</w:t>
      </w:r>
    </w:p>
    <w:p w:rsidR="004D0C85" w:rsidRPr="0066196E" w:rsidRDefault="004D0C85" w:rsidP="004D0C85"/>
    <w:p w:rsidR="004D0C85" w:rsidRPr="0066196E" w:rsidRDefault="004D0C85" w:rsidP="004D0C85"/>
    <w:p w:rsidR="004D0C85" w:rsidRPr="0066196E" w:rsidRDefault="004D0C85" w:rsidP="004D0C85">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rPr>
          <w:rFonts w:eastAsia="Times New Roman Bold" w:cs="Times New Roman"/>
          <w:color w:val="auto"/>
        </w:rPr>
      </w:pPr>
      <w:r w:rsidRPr="0066196E">
        <w:rPr>
          <w:rFonts w:cs="Times New Roman"/>
          <w:color w:val="auto"/>
        </w:rPr>
        <w:t>Kompozično-dirigentský a hudobno-teoretický odbor</w:t>
      </w: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rPr>
        <w:t xml:space="preserve">27.11.2014 </w:t>
      </w: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rPr>
        <w:t>Koncert z tvorby pedagógov odboru venovaný 95. výročiu založenia školy, Koncertná sieň E</w:t>
      </w:r>
      <w:r w:rsidR="00B85A3A" w:rsidRPr="0066196E">
        <w:rPr>
          <w:rFonts w:cs="Times New Roman"/>
          <w:color w:val="auto"/>
        </w:rPr>
        <w:t>ugena</w:t>
      </w:r>
      <w:r w:rsidRPr="0066196E">
        <w:rPr>
          <w:rFonts w:cs="Times New Roman"/>
          <w:color w:val="auto"/>
        </w:rPr>
        <w:t xml:space="preserve"> Suchoňa</w:t>
      </w: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rPr>
        <w:t>december 2014</w:t>
      </w: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rPr>
        <w:t xml:space="preserve">Triedny koncert Mgr. art. Ľuboša Bernátha ArtD., Koncertná sieň Eugena Suchoňa </w:t>
      </w: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rPr>
        <w:t xml:space="preserve">18.5. 2015 </w:t>
      </w:r>
    </w:p>
    <w:p w:rsidR="004D0C85" w:rsidRPr="0066196E" w:rsidRDefault="004D0C85" w:rsidP="004D0C85">
      <w:pPr>
        <w:pStyle w:val="Normlny1"/>
        <w:widowControl w:val="0"/>
        <w:tabs>
          <w:tab w:val="left" w:pos="284"/>
          <w:tab w:val="left" w:pos="539"/>
          <w:tab w:val="left" w:pos="709"/>
          <w:tab w:val="left" w:pos="851"/>
          <w:tab w:val="left" w:pos="8789"/>
        </w:tabs>
        <w:rPr>
          <w:rFonts w:cs="Times New Roman"/>
          <w:color w:val="auto"/>
        </w:rPr>
      </w:pPr>
      <w:r w:rsidRPr="0066196E">
        <w:rPr>
          <w:rFonts w:cs="Times New Roman"/>
          <w:color w:val="auto"/>
        </w:rPr>
        <w:t xml:space="preserve">Koncert z tvorby študentov skladby, Koncertná sieň Eugena Suchoňa </w:t>
      </w:r>
    </w:p>
    <w:p w:rsidR="004D0C85" w:rsidRPr="0066196E" w:rsidRDefault="004D0C85" w:rsidP="004D0C85"/>
    <w:p w:rsidR="004D0C85" w:rsidRPr="0066196E" w:rsidRDefault="004D0C85" w:rsidP="004D0C85"/>
    <w:p w:rsidR="004D0C85" w:rsidRPr="0066196E" w:rsidRDefault="004D0C85" w:rsidP="004D0C85">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Odbor hry na strunových nástrojoch</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u w:val="single"/>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19.9.2014</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Koncertné </w:t>
      </w:r>
      <w:r w:rsidR="00B85A3A" w:rsidRPr="0066196E">
        <w:rPr>
          <w:rFonts w:ascii="Times New Roman" w:hAnsi="Times New Roman" w:cs="Times New Roman"/>
          <w:color w:val="auto"/>
          <w:sz w:val="24"/>
          <w:szCs w:val="24"/>
        </w:rPr>
        <w:t>vystúpenie Emmy</w:t>
      </w:r>
      <w:r w:rsidR="00066FA6" w:rsidRPr="0066196E">
        <w:rPr>
          <w:rFonts w:ascii="Times New Roman" w:hAnsi="Times New Roman" w:cs="Times New Roman"/>
          <w:color w:val="auto"/>
          <w:sz w:val="24"/>
          <w:szCs w:val="24"/>
        </w:rPr>
        <w:t xml:space="preserve"> </w:t>
      </w:r>
      <w:r w:rsidRPr="0066196E">
        <w:rPr>
          <w:rFonts w:ascii="Times New Roman" w:hAnsi="Times New Roman" w:cs="Times New Roman"/>
          <w:color w:val="auto"/>
          <w:sz w:val="24"/>
          <w:szCs w:val="24"/>
        </w:rPr>
        <w:t>Tarkayovej</w:t>
      </w:r>
      <w:r w:rsidR="00066FA6" w:rsidRPr="0066196E">
        <w:rPr>
          <w:rFonts w:ascii="Times New Roman" w:hAnsi="Times New Roman" w:cs="Times New Roman"/>
          <w:color w:val="auto"/>
          <w:sz w:val="24"/>
          <w:szCs w:val="24"/>
        </w:rPr>
        <w:t xml:space="preserve"> (trieda Mgr. art. František T</w:t>
      </w:r>
      <w:r w:rsidR="00B364A3" w:rsidRPr="0066196E">
        <w:rPr>
          <w:rFonts w:ascii="Times New Roman" w:hAnsi="Times New Roman" w:cs="Times New Roman"/>
          <w:color w:val="auto"/>
          <w:sz w:val="24"/>
          <w:szCs w:val="24"/>
        </w:rPr>
        <w:t>orok)</w:t>
      </w:r>
      <w:r w:rsidR="00066FA6" w:rsidRPr="0066196E">
        <w:rPr>
          <w:rFonts w:ascii="Times New Roman" w:hAnsi="Times New Roman" w:cs="Times New Roman"/>
          <w:color w:val="auto"/>
          <w:sz w:val="24"/>
          <w:szCs w:val="24"/>
        </w:rPr>
        <w:t xml:space="preserve"> </w:t>
      </w:r>
      <w:r w:rsidRPr="0066196E">
        <w:rPr>
          <w:rFonts w:ascii="Times New Roman" w:hAnsi="Times New Roman" w:cs="Times New Roman"/>
          <w:color w:val="auto"/>
          <w:sz w:val="24"/>
          <w:szCs w:val="24"/>
        </w:rPr>
        <w:t xml:space="preserve"> na </w:t>
      </w:r>
      <w:r w:rsidR="00B85A3A" w:rsidRPr="0066196E">
        <w:rPr>
          <w:rFonts w:ascii="Times New Roman" w:hAnsi="Times New Roman" w:cs="Times New Roman"/>
          <w:color w:val="auto"/>
          <w:sz w:val="24"/>
          <w:szCs w:val="24"/>
        </w:rPr>
        <w:t xml:space="preserve">oslavách </w:t>
      </w:r>
      <w:r w:rsidRPr="0066196E">
        <w:rPr>
          <w:rFonts w:ascii="Times New Roman" w:hAnsi="Times New Roman" w:cs="Times New Roman"/>
          <w:color w:val="auto"/>
          <w:sz w:val="24"/>
          <w:szCs w:val="24"/>
        </w:rPr>
        <w:t>50.výroč</w:t>
      </w:r>
      <w:r w:rsidR="00B85A3A" w:rsidRPr="0066196E">
        <w:rPr>
          <w:rFonts w:ascii="Times New Roman" w:hAnsi="Times New Roman" w:cs="Times New Roman"/>
          <w:color w:val="auto"/>
          <w:sz w:val="24"/>
          <w:szCs w:val="24"/>
        </w:rPr>
        <w:t>ia založenia</w:t>
      </w:r>
      <w:r w:rsidRPr="0066196E">
        <w:rPr>
          <w:rFonts w:ascii="Times New Roman" w:hAnsi="Times New Roman" w:cs="Times New Roman"/>
          <w:color w:val="auto"/>
          <w:sz w:val="24"/>
          <w:szCs w:val="24"/>
        </w:rPr>
        <w:t xml:space="preserve"> Filozofickej fakulty U</w:t>
      </w:r>
      <w:r w:rsidR="00B85A3A" w:rsidRPr="0066196E">
        <w:rPr>
          <w:rFonts w:ascii="Times New Roman" w:hAnsi="Times New Roman" w:cs="Times New Roman"/>
          <w:color w:val="auto"/>
          <w:sz w:val="24"/>
          <w:szCs w:val="24"/>
        </w:rPr>
        <w:t xml:space="preserve">niverzity </w:t>
      </w:r>
      <w:r w:rsidRPr="0066196E">
        <w:rPr>
          <w:rFonts w:ascii="Times New Roman" w:hAnsi="Times New Roman" w:cs="Times New Roman"/>
          <w:color w:val="auto"/>
          <w:sz w:val="24"/>
          <w:szCs w:val="24"/>
        </w:rPr>
        <w:t>K</w:t>
      </w:r>
      <w:r w:rsidR="00B85A3A" w:rsidRPr="0066196E">
        <w:rPr>
          <w:rFonts w:ascii="Times New Roman" w:hAnsi="Times New Roman" w:cs="Times New Roman"/>
          <w:color w:val="auto"/>
          <w:sz w:val="24"/>
          <w:szCs w:val="24"/>
        </w:rPr>
        <w:t>omenského</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20.10.1014</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Koncert A</w:t>
      </w:r>
      <w:r w:rsidR="00B85A3A" w:rsidRPr="0066196E">
        <w:rPr>
          <w:rFonts w:ascii="Times New Roman" w:eastAsia="Times New Roman" w:hAnsi="Times New Roman" w:cs="Times New Roman"/>
          <w:color w:val="auto"/>
          <w:sz w:val="24"/>
          <w:szCs w:val="24"/>
        </w:rPr>
        <w:t xml:space="preserve">nabely </w:t>
      </w:r>
      <w:r w:rsidRPr="0066196E">
        <w:rPr>
          <w:rFonts w:ascii="Times New Roman" w:eastAsia="Times New Roman" w:hAnsi="Times New Roman" w:cs="Times New Roman"/>
          <w:color w:val="auto"/>
          <w:sz w:val="24"/>
          <w:szCs w:val="24"/>
        </w:rPr>
        <w:t xml:space="preserve">Patkoló </w:t>
      </w:r>
      <w:r w:rsidR="00066FA6" w:rsidRPr="0066196E">
        <w:rPr>
          <w:rFonts w:ascii="Times New Roman" w:eastAsia="Times New Roman" w:hAnsi="Times New Roman" w:cs="Times New Roman"/>
          <w:color w:val="auto"/>
          <w:sz w:val="24"/>
          <w:szCs w:val="24"/>
        </w:rPr>
        <w:t>(trieda Mgr.</w:t>
      </w:r>
      <w:r w:rsidR="00935705">
        <w:rPr>
          <w:rFonts w:ascii="Times New Roman" w:eastAsia="Times New Roman" w:hAnsi="Times New Roman" w:cs="Times New Roman"/>
          <w:color w:val="auto"/>
          <w:sz w:val="24"/>
          <w:szCs w:val="24"/>
        </w:rPr>
        <w:t xml:space="preserve"> </w:t>
      </w:r>
      <w:r w:rsidR="00066FA6" w:rsidRPr="0066196E">
        <w:rPr>
          <w:rFonts w:ascii="Times New Roman" w:eastAsia="Times New Roman" w:hAnsi="Times New Roman" w:cs="Times New Roman"/>
          <w:color w:val="auto"/>
          <w:sz w:val="24"/>
          <w:szCs w:val="24"/>
        </w:rPr>
        <w:t xml:space="preserve">art. Stanislav Mucha) </w:t>
      </w:r>
      <w:r w:rsidRPr="0066196E">
        <w:rPr>
          <w:rFonts w:ascii="Times New Roman" w:eastAsia="Times New Roman" w:hAnsi="Times New Roman" w:cs="Times New Roman"/>
          <w:color w:val="auto"/>
          <w:sz w:val="24"/>
          <w:szCs w:val="24"/>
        </w:rPr>
        <w:t>v Zichyho paláci</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24.11.2014</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Koncert strunového odbor</w:t>
      </w:r>
      <w:r w:rsidR="00B85A3A" w:rsidRPr="0066196E">
        <w:rPr>
          <w:rFonts w:ascii="Times New Roman" w:eastAsia="Times New Roman" w:hAnsi="Times New Roman" w:cs="Times New Roman"/>
          <w:color w:val="auto"/>
          <w:sz w:val="24"/>
          <w:szCs w:val="24"/>
        </w:rPr>
        <w:t>u v Koncertnej sieni Eugena Suchoňa Konzervatória v Bratislave</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ormlny1"/>
        <w:rPr>
          <w:rFonts w:cs="Times New Roman"/>
          <w:color w:val="auto"/>
        </w:rPr>
      </w:pPr>
      <w:r w:rsidRPr="0066196E">
        <w:rPr>
          <w:rFonts w:cs="Times New Roman"/>
          <w:color w:val="auto"/>
        </w:rPr>
        <w:t>14.12.2014</w:t>
      </w:r>
    </w:p>
    <w:p w:rsidR="004D0C85" w:rsidRPr="0066196E" w:rsidRDefault="004D0C85" w:rsidP="004D0C85">
      <w:pPr>
        <w:pStyle w:val="Normlny1"/>
        <w:rPr>
          <w:rFonts w:cs="Times New Roman"/>
          <w:color w:val="auto"/>
        </w:rPr>
      </w:pPr>
      <w:r w:rsidRPr="0066196E">
        <w:rPr>
          <w:rFonts w:cs="Times New Roman"/>
          <w:color w:val="auto"/>
        </w:rPr>
        <w:lastRenderedPageBreak/>
        <w:t>Recitál E</w:t>
      </w:r>
      <w:r w:rsidR="00E129CC" w:rsidRPr="0066196E">
        <w:rPr>
          <w:rFonts w:cs="Times New Roman"/>
          <w:color w:val="auto"/>
        </w:rPr>
        <w:t xml:space="preserve">vy </w:t>
      </w:r>
      <w:r w:rsidRPr="0066196E">
        <w:rPr>
          <w:rFonts w:cs="Times New Roman"/>
          <w:color w:val="auto"/>
        </w:rPr>
        <w:t>Rabčevskej v</w:t>
      </w:r>
      <w:r w:rsidR="00E129CC" w:rsidRPr="0066196E">
        <w:rPr>
          <w:rFonts w:cs="Times New Roman"/>
          <w:color w:val="auto"/>
        </w:rPr>
        <w:t xml:space="preserve"> Koncertnej sieni </w:t>
      </w:r>
      <w:r w:rsidRPr="0066196E">
        <w:rPr>
          <w:rFonts w:cs="Times New Roman"/>
          <w:color w:val="auto"/>
        </w:rPr>
        <w:t>Mirbach</w:t>
      </w:r>
      <w:r w:rsidR="00E129CC" w:rsidRPr="0066196E">
        <w:rPr>
          <w:rFonts w:cs="Times New Roman"/>
          <w:color w:val="auto"/>
        </w:rPr>
        <w:t xml:space="preserve">ovho paláca v Bratislave (trieda </w:t>
      </w:r>
      <w:r w:rsidR="00E5457E">
        <w:rPr>
          <w:rFonts w:cs="Times New Roman"/>
          <w:color w:val="auto"/>
        </w:rPr>
        <w:t>d</w:t>
      </w:r>
      <w:r w:rsidRPr="0066196E">
        <w:rPr>
          <w:rFonts w:cs="Times New Roman"/>
          <w:color w:val="auto"/>
        </w:rPr>
        <w:t>oc</w:t>
      </w:r>
      <w:r w:rsidR="00E129CC" w:rsidRPr="0066196E">
        <w:rPr>
          <w:rFonts w:cs="Times New Roman"/>
          <w:color w:val="auto"/>
        </w:rPr>
        <w:t>. Jozef Kopelman)</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17.12.2014</w:t>
      </w:r>
    </w:p>
    <w:p w:rsidR="00B364A3" w:rsidRPr="0066196E" w:rsidRDefault="00B364A3" w:rsidP="00B364A3">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Koncert strunového odboru v Koncertnej sieni Eugena Suchoňa Konzervatória v Bratislave</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19.12.2014</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Koncert</w:t>
      </w:r>
      <w:r w:rsidR="00B364A3" w:rsidRPr="0066196E">
        <w:rPr>
          <w:rFonts w:ascii="Times New Roman" w:eastAsia="Times New Roman" w:hAnsi="Times New Roman" w:cs="Times New Roman"/>
          <w:color w:val="auto"/>
          <w:sz w:val="24"/>
          <w:szCs w:val="24"/>
        </w:rPr>
        <w:t>né vystúpenie</w:t>
      </w:r>
      <w:r w:rsidRPr="0066196E">
        <w:rPr>
          <w:rFonts w:ascii="Times New Roman" w:eastAsia="Times New Roman" w:hAnsi="Times New Roman" w:cs="Times New Roman"/>
          <w:color w:val="auto"/>
          <w:sz w:val="24"/>
          <w:szCs w:val="24"/>
        </w:rPr>
        <w:t xml:space="preserve"> A</w:t>
      </w:r>
      <w:r w:rsidR="00B364A3" w:rsidRPr="0066196E">
        <w:rPr>
          <w:rFonts w:ascii="Times New Roman" w:eastAsia="Times New Roman" w:hAnsi="Times New Roman" w:cs="Times New Roman"/>
          <w:color w:val="auto"/>
          <w:sz w:val="24"/>
          <w:szCs w:val="24"/>
        </w:rPr>
        <w:t xml:space="preserve">nabely </w:t>
      </w:r>
      <w:r w:rsidRPr="0066196E">
        <w:rPr>
          <w:rFonts w:ascii="Times New Roman" w:eastAsia="Times New Roman" w:hAnsi="Times New Roman" w:cs="Times New Roman"/>
          <w:color w:val="auto"/>
          <w:sz w:val="24"/>
          <w:szCs w:val="24"/>
        </w:rPr>
        <w:t xml:space="preserve">Patkoló </w:t>
      </w:r>
      <w:r w:rsidR="00A00198" w:rsidRPr="0066196E">
        <w:rPr>
          <w:rFonts w:ascii="Times New Roman" w:eastAsia="Times New Roman" w:hAnsi="Times New Roman" w:cs="Times New Roman"/>
          <w:color w:val="auto"/>
          <w:sz w:val="24"/>
          <w:szCs w:val="24"/>
        </w:rPr>
        <w:t>(trieda Mgr.</w:t>
      </w:r>
      <w:r w:rsidR="00935705">
        <w:rPr>
          <w:rFonts w:ascii="Times New Roman" w:eastAsia="Times New Roman" w:hAnsi="Times New Roman" w:cs="Times New Roman"/>
          <w:color w:val="auto"/>
          <w:sz w:val="24"/>
          <w:szCs w:val="24"/>
        </w:rPr>
        <w:t xml:space="preserve"> </w:t>
      </w:r>
      <w:r w:rsidR="00A00198" w:rsidRPr="0066196E">
        <w:rPr>
          <w:rFonts w:ascii="Times New Roman" w:eastAsia="Times New Roman" w:hAnsi="Times New Roman" w:cs="Times New Roman"/>
          <w:color w:val="auto"/>
          <w:sz w:val="24"/>
          <w:szCs w:val="24"/>
        </w:rPr>
        <w:t>art. Stanislav Mucha)</w:t>
      </w:r>
      <w:r w:rsidR="00935705">
        <w:rPr>
          <w:rFonts w:ascii="Times New Roman" w:eastAsia="Times New Roman" w:hAnsi="Times New Roman" w:cs="Times New Roman"/>
          <w:color w:val="auto"/>
          <w:sz w:val="24"/>
          <w:szCs w:val="24"/>
        </w:rPr>
        <w:t xml:space="preserve"> </w:t>
      </w:r>
      <w:r w:rsidRPr="0066196E">
        <w:rPr>
          <w:rFonts w:ascii="Times New Roman" w:eastAsia="Times New Roman" w:hAnsi="Times New Roman" w:cs="Times New Roman"/>
          <w:color w:val="auto"/>
          <w:sz w:val="24"/>
          <w:szCs w:val="24"/>
        </w:rPr>
        <w:t>v Zrkadlovej sieni Primaciálneho paláca – oceňovanie najlepších Športovcov</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 xml:space="preserve"> </w:t>
      </w:r>
    </w:p>
    <w:p w:rsidR="00A00198"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11.3.2015</w:t>
      </w:r>
    </w:p>
    <w:p w:rsidR="004D0C85" w:rsidRPr="0066196E" w:rsidRDefault="00A00198"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P</w:t>
      </w:r>
      <w:r w:rsidR="004D0C85" w:rsidRPr="0066196E">
        <w:rPr>
          <w:rFonts w:ascii="Times New Roman" w:eastAsia="Times New Roman" w:hAnsi="Times New Roman" w:cs="Times New Roman"/>
          <w:color w:val="auto"/>
          <w:sz w:val="24"/>
          <w:szCs w:val="24"/>
        </w:rPr>
        <w:t>rezentácia študento</w:t>
      </w:r>
      <w:r w:rsidRPr="0066196E">
        <w:rPr>
          <w:rFonts w:ascii="Times New Roman" w:eastAsia="Times New Roman" w:hAnsi="Times New Roman" w:cs="Times New Roman"/>
          <w:color w:val="auto"/>
          <w:sz w:val="24"/>
          <w:szCs w:val="24"/>
        </w:rPr>
        <w:t xml:space="preserve">v strunového odboru ako členov Symfonického orchestra Konzervatória </w:t>
      </w:r>
      <w:r w:rsidR="004D0C85" w:rsidRPr="0066196E">
        <w:rPr>
          <w:rFonts w:ascii="Times New Roman" w:eastAsia="Times New Roman" w:hAnsi="Times New Roman" w:cs="Times New Roman"/>
          <w:color w:val="auto"/>
          <w:sz w:val="24"/>
          <w:szCs w:val="24"/>
        </w:rPr>
        <w:t xml:space="preserve"> na koncerte v</w:t>
      </w:r>
      <w:r w:rsidRPr="0066196E">
        <w:rPr>
          <w:rFonts w:ascii="Times New Roman" w:eastAsia="Times New Roman" w:hAnsi="Times New Roman" w:cs="Times New Roman"/>
          <w:color w:val="auto"/>
          <w:sz w:val="24"/>
          <w:szCs w:val="24"/>
        </w:rPr>
        <w:t> </w:t>
      </w:r>
      <w:r w:rsidR="004D0C85" w:rsidRPr="0066196E">
        <w:rPr>
          <w:rFonts w:ascii="Times New Roman" w:eastAsia="Times New Roman" w:hAnsi="Times New Roman" w:cs="Times New Roman"/>
          <w:color w:val="auto"/>
          <w:sz w:val="24"/>
          <w:szCs w:val="24"/>
        </w:rPr>
        <w:t>S</w:t>
      </w:r>
      <w:r w:rsidRPr="0066196E">
        <w:rPr>
          <w:rFonts w:ascii="Times New Roman" w:eastAsia="Times New Roman" w:hAnsi="Times New Roman" w:cs="Times New Roman"/>
          <w:color w:val="auto"/>
          <w:sz w:val="24"/>
          <w:szCs w:val="24"/>
        </w:rPr>
        <w:t>lovenskej filharmónii</w:t>
      </w:r>
      <w:r w:rsidR="004D0C85" w:rsidRPr="0066196E">
        <w:rPr>
          <w:rFonts w:ascii="Times New Roman" w:eastAsia="Times New Roman" w:hAnsi="Times New Roman" w:cs="Times New Roman"/>
          <w:color w:val="auto"/>
          <w:sz w:val="24"/>
          <w:szCs w:val="24"/>
        </w:rPr>
        <w:t xml:space="preserve"> k 95.výročiu školy</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22.3.2015</w:t>
      </w:r>
    </w:p>
    <w:p w:rsidR="00F40AE3"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Koncert v</w:t>
      </w:r>
      <w:r w:rsidR="00A00198" w:rsidRPr="0066196E">
        <w:rPr>
          <w:rFonts w:ascii="Times New Roman" w:eastAsia="Times New Roman" w:hAnsi="Times New Roman" w:cs="Times New Roman"/>
          <w:color w:val="auto"/>
          <w:sz w:val="24"/>
          <w:szCs w:val="24"/>
        </w:rPr>
        <w:t> CCC</w:t>
      </w:r>
      <w:r w:rsidRPr="0066196E">
        <w:rPr>
          <w:rFonts w:ascii="Times New Roman" w:eastAsia="Times New Roman" w:hAnsi="Times New Roman" w:cs="Times New Roman"/>
          <w:color w:val="auto"/>
          <w:sz w:val="24"/>
          <w:szCs w:val="24"/>
        </w:rPr>
        <w:t>entre</w:t>
      </w:r>
      <w:r w:rsidR="00A00198" w:rsidRPr="0066196E">
        <w:rPr>
          <w:rFonts w:ascii="Times New Roman" w:eastAsia="Times New Roman" w:hAnsi="Times New Roman" w:cs="Times New Roman"/>
          <w:color w:val="auto"/>
          <w:sz w:val="24"/>
          <w:szCs w:val="24"/>
        </w:rPr>
        <w:t xml:space="preserve"> kultúrnych zariadení Petržalky v Bratislave </w:t>
      </w:r>
      <w:r w:rsidRPr="0066196E">
        <w:rPr>
          <w:rFonts w:ascii="Times New Roman" w:eastAsia="Times New Roman" w:hAnsi="Times New Roman" w:cs="Times New Roman"/>
          <w:color w:val="auto"/>
          <w:sz w:val="24"/>
          <w:szCs w:val="24"/>
        </w:rPr>
        <w:t xml:space="preserve"> „Husľové nádeje“</w:t>
      </w:r>
    </w:p>
    <w:p w:rsidR="004D0C85" w:rsidRPr="0066196E" w:rsidRDefault="00A00198"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A</w:t>
      </w:r>
      <w:r w:rsidR="00F40AE3">
        <w:rPr>
          <w:rFonts w:ascii="Times New Roman" w:eastAsia="Times New Roman" w:hAnsi="Times New Roman" w:cs="Times New Roman"/>
          <w:color w:val="auto"/>
          <w:sz w:val="24"/>
          <w:szCs w:val="24"/>
        </w:rPr>
        <w:t xml:space="preserve">nabela </w:t>
      </w:r>
      <w:r w:rsidRPr="0066196E">
        <w:rPr>
          <w:rFonts w:ascii="Times New Roman" w:eastAsia="Times New Roman" w:hAnsi="Times New Roman" w:cs="Times New Roman"/>
          <w:color w:val="auto"/>
          <w:sz w:val="24"/>
          <w:szCs w:val="24"/>
        </w:rPr>
        <w:t>Patkoló, J</w:t>
      </w:r>
      <w:r w:rsidR="00F40AE3">
        <w:rPr>
          <w:rFonts w:ascii="Times New Roman" w:eastAsia="Times New Roman" w:hAnsi="Times New Roman" w:cs="Times New Roman"/>
          <w:color w:val="auto"/>
          <w:sz w:val="24"/>
          <w:szCs w:val="24"/>
        </w:rPr>
        <w:t xml:space="preserve">úlia Sojka </w:t>
      </w:r>
      <w:r w:rsidRPr="0066196E">
        <w:rPr>
          <w:rFonts w:ascii="Times New Roman" w:eastAsia="Times New Roman" w:hAnsi="Times New Roman" w:cs="Times New Roman"/>
          <w:color w:val="auto"/>
          <w:sz w:val="24"/>
          <w:szCs w:val="24"/>
        </w:rPr>
        <w:t xml:space="preserve"> </w:t>
      </w:r>
      <w:r w:rsidR="00F40AE3">
        <w:rPr>
          <w:rFonts w:ascii="Times New Roman" w:eastAsia="Times New Roman" w:hAnsi="Times New Roman" w:cs="Times New Roman"/>
          <w:color w:val="auto"/>
          <w:sz w:val="24"/>
          <w:szCs w:val="24"/>
        </w:rPr>
        <w:t>(</w:t>
      </w:r>
      <w:r w:rsidRPr="0066196E">
        <w:rPr>
          <w:rFonts w:ascii="Times New Roman" w:eastAsia="Times New Roman" w:hAnsi="Times New Roman" w:cs="Times New Roman"/>
          <w:color w:val="auto"/>
          <w:sz w:val="24"/>
          <w:szCs w:val="24"/>
        </w:rPr>
        <w:t xml:space="preserve">trieda </w:t>
      </w:r>
      <w:r w:rsidR="004D0C85" w:rsidRPr="0066196E">
        <w:rPr>
          <w:rFonts w:ascii="Times New Roman" w:eastAsia="Times New Roman" w:hAnsi="Times New Roman" w:cs="Times New Roman"/>
          <w:color w:val="auto"/>
          <w:sz w:val="24"/>
          <w:szCs w:val="24"/>
        </w:rPr>
        <w:t>Mgr.art.</w:t>
      </w:r>
      <w:r w:rsidR="00FD7F64">
        <w:rPr>
          <w:rFonts w:ascii="Times New Roman" w:eastAsia="Times New Roman" w:hAnsi="Times New Roman" w:cs="Times New Roman"/>
          <w:color w:val="auto"/>
          <w:sz w:val="24"/>
          <w:szCs w:val="24"/>
        </w:rPr>
        <w:t xml:space="preserve"> Stanislav </w:t>
      </w:r>
      <w:r w:rsidR="004D0C85" w:rsidRPr="0066196E">
        <w:rPr>
          <w:rFonts w:ascii="Times New Roman" w:eastAsia="Times New Roman" w:hAnsi="Times New Roman" w:cs="Times New Roman"/>
          <w:color w:val="auto"/>
          <w:sz w:val="24"/>
          <w:szCs w:val="24"/>
        </w:rPr>
        <w:t>Mucha</w:t>
      </w:r>
      <w:r w:rsidR="00F40AE3">
        <w:rPr>
          <w:rFonts w:ascii="Times New Roman" w:eastAsia="Times New Roman" w:hAnsi="Times New Roman" w:cs="Times New Roman"/>
          <w:color w:val="auto"/>
          <w:sz w:val="24"/>
          <w:szCs w:val="24"/>
        </w:rPr>
        <w:t>)</w:t>
      </w:r>
    </w:p>
    <w:p w:rsidR="004D0C85" w:rsidRPr="0066196E" w:rsidRDefault="00577F38"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Petra </w:t>
      </w:r>
      <w:r w:rsidR="00F40AE3">
        <w:rPr>
          <w:rFonts w:ascii="Times New Roman" w:eastAsia="Times New Roman" w:hAnsi="Times New Roman" w:cs="Times New Roman"/>
          <w:color w:val="auto"/>
          <w:sz w:val="24"/>
          <w:szCs w:val="24"/>
        </w:rPr>
        <w:t>Pálková, EmmaTarkayová (</w:t>
      </w:r>
      <w:r w:rsidR="00A00198" w:rsidRPr="0066196E">
        <w:rPr>
          <w:rFonts w:ascii="Times New Roman" w:eastAsia="Times New Roman" w:hAnsi="Times New Roman" w:cs="Times New Roman"/>
          <w:color w:val="auto"/>
          <w:sz w:val="24"/>
          <w:szCs w:val="24"/>
        </w:rPr>
        <w:t xml:space="preserve">trieda </w:t>
      </w:r>
      <w:r w:rsidR="004D0C85" w:rsidRPr="0066196E">
        <w:rPr>
          <w:rFonts w:ascii="Times New Roman" w:eastAsia="Times New Roman" w:hAnsi="Times New Roman" w:cs="Times New Roman"/>
          <w:color w:val="auto"/>
          <w:sz w:val="24"/>
          <w:szCs w:val="24"/>
        </w:rPr>
        <w:t>Mgr.art.</w:t>
      </w:r>
      <w:r w:rsidR="00FD7F64">
        <w:rPr>
          <w:rFonts w:ascii="Times New Roman" w:eastAsia="Times New Roman" w:hAnsi="Times New Roman" w:cs="Times New Roman"/>
          <w:color w:val="auto"/>
          <w:sz w:val="24"/>
          <w:szCs w:val="24"/>
        </w:rPr>
        <w:t xml:space="preserve"> </w:t>
      </w:r>
      <w:r w:rsidR="004D0C85" w:rsidRPr="0066196E">
        <w:rPr>
          <w:rFonts w:ascii="Times New Roman" w:eastAsia="Times New Roman" w:hAnsi="Times New Roman" w:cs="Times New Roman"/>
          <w:color w:val="auto"/>
          <w:sz w:val="24"/>
          <w:szCs w:val="24"/>
        </w:rPr>
        <w:t>F</w:t>
      </w:r>
      <w:r w:rsidR="00FD7F64">
        <w:rPr>
          <w:rFonts w:ascii="Times New Roman" w:eastAsia="Times New Roman" w:hAnsi="Times New Roman" w:cs="Times New Roman"/>
          <w:color w:val="auto"/>
          <w:sz w:val="24"/>
          <w:szCs w:val="24"/>
        </w:rPr>
        <w:t xml:space="preserve">rantišek </w:t>
      </w:r>
      <w:r w:rsidR="004D0C85" w:rsidRPr="0066196E">
        <w:rPr>
          <w:rFonts w:ascii="Times New Roman" w:eastAsia="Times New Roman" w:hAnsi="Times New Roman" w:cs="Times New Roman"/>
          <w:color w:val="auto"/>
          <w:sz w:val="24"/>
          <w:szCs w:val="24"/>
        </w:rPr>
        <w:t>Torok</w:t>
      </w:r>
      <w:r w:rsidR="00F40AE3">
        <w:rPr>
          <w:rFonts w:ascii="Times New Roman" w:eastAsia="Times New Roman" w:hAnsi="Times New Roman" w:cs="Times New Roman"/>
          <w:color w:val="auto"/>
          <w:sz w:val="24"/>
          <w:szCs w:val="24"/>
        </w:rPr>
        <w:t>)</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25.3.2015</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Ko</w:t>
      </w:r>
      <w:r w:rsidR="007E6DCF" w:rsidRPr="0066196E">
        <w:rPr>
          <w:rFonts w:ascii="Times New Roman" w:hAnsi="Times New Roman" w:cs="Times New Roman"/>
          <w:color w:val="auto"/>
          <w:sz w:val="24"/>
          <w:szCs w:val="24"/>
        </w:rPr>
        <w:t xml:space="preserve">ncert účastníkov </w:t>
      </w:r>
      <w:r w:rsidRPr="0066196E">
        <w:rPr>
          <w:rFonts w:ascii="Times New Roman" w:hAnsi="Times New Roman" w:cs="Times New Roman"/>
          <w:color w:val="auto"/>
          <w:sz w:val="24"/>
          <w:szCs w:val="24"/>
        </w:rPr>
        <w:t xml:space="preserve">súťaže </w:t>
      </w:r>
      <w:r w:rsidR="007E6DCF" w:rsidRPr="0066196E">
        <w:rPr>
          <w:rFonts w:ascii="Times New Roman" w:hAnsi="Times New Roman" w:cs="Times New Roman"/>
          <w:color w:val="auto"/>
          <w:sz w:val="24"/>
          <w:szCs w:val="24"/>
        </w:rPr>
        <w:t xml:space="preserve">Študentov </w:t>
      </w:r>
      <w:r w:rsidRPr="0066196E">
        <w:rPr>
          <w:rFonts w:ascii="Times New Roman" w:hAnsi="Times New Roman" w:cs="Times New Roman"/>
          <w:color w:val="auto"/>
          <w:sz w:val="24"/>
          <w:szCs w:val="24"/>
        </w:rPr>
        <w:t>konzervatórií</w:t>
      </w:r>
      <w:r w:rsidR="007E6DCF" w:rsidRPr="0066196E">
        <w:rPr>
          <w:rFonts w:ascii="Times New Roman" w:hAnsi="Times New Roman" w:cs="Times New Roman"/>
          <w:color w:val="auto"/>
          <w:sz w:val="24"/>
          <w:szCs w:val="24"/>
        </w:rPr>
        <w:t xml:space="preserve"> Slovenskej republiky</w:t>
      </w:r>
      <w:r w:rsidRPr="0066196E">
        <w:rPr>
          <w:rFonts w:ascii="Times New Roman" w:hAnsi="Times New Roman" w:cs="Times New Roman"/>
          <w:color w:val="auto"/>
          <w:sz w:val="24"/>
          <w:szCs w:val="24"/>
        </w:rPr>
        <w:t xml:space="preserve"> v</w:t>
      </w:r>
      <w:r w:rsidR="00A00198" w:rsidRPr="0066196E">
        <w:rPr>
          <w:rFonts w:ascii="Times New Roman" w:hAnsi="Times New Roman" w:cs="Times New Roman"/>
          <w:color w:val="auto"/>
          <w:sz w:val="24"/>
          <w:szCs w:val="24"/>
        </w:rPr>
        <w:t> </w:t>
      </w:r>
      <w:r w:rsidRPr="0066196E">
        <w:rPr>
          <w:rFonts w:ascii="Times New Roman" w:hAnsi="Times New Roman" w:cs="Times New Roman"/>
          <w:color w:val="auto"/>
          <w:sz w:val="24"/>
          <w:szCs w:val="24"/>
        </w:rPr>
        <w:t>odbore</w:t>
      </w:r>
      <w:r w:rsidR="00A00198" w:rsidRPr="0066196E">
        <w:rPr>
          <w:rFonts w:ascii="Times New Roman" w:hAnsi="Times New Roman" w:cs="Times New Roman"/>
          <w:color w:val="auto"/>
          <w:sz w:val="24"/>
          <w:szCs w:val="24"/>
        </w:rPr>
        <w:t xml:space="preserve"> hra na husliach</w:t>
      </w:r>
      <w:r w:rsidR="007E6DCF" w:rsidRPr="0066196E">
        <w:rPr>
          <w:rFonts w:ascii="Times New Roman" w:hAnsi="Times New Roman" w:cs="Times New Roman"/>
          <w:color w:val="auto"/>
          <w:sz w:val="24"/>
          <w:szCs w:val="24"/>
        </w:rPr>
        <w:t xml:space="preserve"> v Koncertnej sieni Eugena Suchoňa Konzervatória v</w:t>
      </w:r>
      <w:r w:rsidR="00577F38">
        <w:rPr>
          <w:rFonts w:ascii="Times New Roman" w:hAnsi="Times New Roman" w:cs="Times New Roman"/>
          <w:color w:val="auto"/>
          <w:sz w:val="24"/>
          <w:szCs w:val="24"/>
        </w:rPr>
        <w:t> </w:t>
      </w:r>
      <w:r w:rsidR="007E6DCF" w:rsidRPr="0066196E">
        <w:rPr>
          <w:rFonts w:ascii="Times New Roman" w:hAnsi="Times New Roman" w:cs="Times New Roman"/>
          <w:color w:val="auto"/>
          <w:sz w:val="24"/>
          <w:szCs w:val="24"/>
        </w:rPr>
        <w:t>Bratislave</w:t>
      </w:r>
      <w:r w:rsidR="00577F38">
        <w:rPr>
          <w:rFonts w:ascii="Times New Roman" w:hAnsi="Times New Roman" w:cs="Times New Roman"/>
          <w:color w:val="auto"/>
          <w:sz w:val="24"/>
          <w:szCs w:val="24"/>
        </w:rPr>
        <w:t>.</w:t>
      </w:r>
    </w:p>
    <w:p w:rsidR="007E6DCF" w:rsidRPr="0066196E" w:rsidRDefault="007E6DCF"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Účinkovali študenti:</w:t>
      </w:r>
    </w:p>
    <w:p w:rsidR="004D0C85" w:rsidRPr="0066196E" w:rsidRDefault="00E763E1"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Anabela </w:t>
      </w:r>
      <w:r w:rsidR="004D0C85" w:rsidRPr="0066196E">
        <w:rPr>
          <w:rFonts w:ascii="Times New Roman" w:hAnsi="Times New Roman" w:cs="Times New Roman"/>
          <w:color w:val="auto"/>
          <w:sz w:val="24"/>
          <w:szCs w:val="24"/>
        </w:rPr>
        <w:t>Patkoló,</w:t>
      </w:r>
      <w:r w:rsidRPr="0066196E">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Michalík,</w:t>
      </w:r>
      <w:r w:rsidRPr="0066196E">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Abafy,</w:t>
      </w:r>
      <w:r w:rsidRPr="0066196E">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K</w:t>
      </w:r>
      <w:r w:rsidR="00FB4073">
        <w:rPr>
          <w:rFonts w:ascii="Times New Roman" w:hAnsi="Times New Roman" w:cs="Times New Roman"/>
          <w:color w:val="auto"/>
          <w:sz w:val="24"/>
          <w:szCs w:val="24"/>
        </w:rPr>
        <w:t>limantová, Júlia Sojka (</w:t>
      </w:r>
      <w:r w:rsidRPr="0066196E">
        <w:rPr>
          <w:rFonts w:ascii="Times New Roman" w:hAnsi="Times New Roman" w:cs="Times New Roman"/>
          <w:color w:val="auto"/>
          <w:sz w:val="24"/>
          <w:szCs w:val="24"/>
        </w:rPr>
        <w:t xml:space="preserve">trieda </w:t>
      </w:r>
      <w:r w:rsidR="004D0C85" w:rsidRPr="0066196E">
        <w:rPr>
          <w:rFonts w:ascii="Times New Roman" w:hAnsi="Times New Roman" w:cs="Times New Roman"/>
          <w:color w:val="auto"/>
          <w:sz w:val="24"/>
          <w:szCs w:val="24"/>
        </w:rPr>
        <w:t>Mgr.</w:t>
      </w:r>
      <w:r w:rsidR="00FB4073">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art.</w:t>
      </w:r>
      <w:r w:rsidR="00FB4073">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S</w:t>
      </w:r>
      <w:r w:rsidR="00FB4073">
        <w:rPr>
          <w:rFonts w:ascii="Times New Roman" w:hAnsi="Times New Roman" w:cs="Times New Roman"/>
          <w:color w:val="auto"/>
          <w:sz w:val="24"/>
          <w:szCs w:val="24"/>
        </w:rPr>
        <w:t xml:space="preserve">tanislav </w:t>
      </w:r>
      <w:r w:rsidR="004D0C85" w:rsidRPr="0066196E">
        <w:rPr>
          <w:rFonts w:ascii="Times New Roman" w:hAnsi="Times New Roman" w:cs="Times New Roman"/>
          <w:color w:val="auto"/>
          <w:sz w:val="24"/>
          <w:szCs w:val="24"/>
        </w:rPr>
        <w:t>Mucha</w:t>
      </w:r>
      <w:r w:rsidR="00FB4073">
        <w:rPr>
          <w:rFonts w:ascii="Times New Roman" w:hAnsi="Times New Roman" w:cs="Times New Roman"/>
          <w:color w:val="auto"/>
          <w:sz w:val="24"/>
          <w:szCs w:val="24"/>
        </w:rPr>
        <w:t>)</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St</w:t>
      </w:r>
      <w:r w:rsidR="00E763E1" w:rsidRPr="0066196E">
        <w:rPr>
          <w:rFonts w:ascii="Times New Roman" w:hAnsi="Times New Roman" w:cs="Times New Roman"/>
          <w:color w:val="auto"/>
          <w:sz w:val="24"/>
          <w:szCs w:val="24"/>
        </w:rPr>
        <w:t>relcová,Emma Tarkayová,</w:t>
      </w:r>
      <w:r w:rsidR="00577F38">
        <w:rPr>
          <w:rFonts w:ascii="Times New Roman" w:hAnsi="Times New Roman" w:cs="Times New Roman"/>
          <w:color w:val="auto"/>
          <w:sz w:val="24"/>
          <w:szCs w:val="24"/>
        </w:rPr>
        <w:t xml:space="preserve"> Petra </w:t>
      </w:r>
      <w:r w:rsidR="00FB4073">
        <w:rPr>
          <w:rFonts w:ascii="Times New Roman" w:hAnsi="Times New Roman" w:cs="Times New Roman"/>
          <w:color w:val="auto"/>
          <w:sz w:val="24"/>
          <w:szCs w:val="24"/>
        </w:rPr>
        <w:t>Pálková (</w:t>
      </w:r>
      <w:r w:rsidR="00E763E1" w:rsidRPr="0066196E">
        <w:rPr>
          <w:rFonts w:ascii="Times New Roman" w:hAnsi="Times New Roman" w:cs="Times New Roman"/>
          <w:color w:val="auto"/>
          <w:sz w:val="24"/>
          <w:szCs w:val="24"/>
        </w:rPr>
        <w:t xml:space="preserve">trieda </w:t>
      </w:r>
      <w:r w:rsidRPr="0066196E">
        <w:rPr>
          <w:rFonts w:ascii="Times New Roman" w:hAnsi="Times New Roman" w:cs="Times New Roman"/>
          <w:color w:val="auto"/>
          <w:sz w:val="24"/>
          <w:szCs w:val="24"/>
        </w:rPr>
        <w:t>Mgr.</w:t>
      </w:r>
      <w:r w:rsidR="00FB4073">
        <w:rPr>
          <w:rFonts w:ascii="Times New Roman" w:hAnsi="Times New Roman" w:cs="Times New Roman"/>
          <w:color w:val="auto"/>
          <w:sz w:val="24"/>
          <w:szCs w:val="24"/>
        </w:rPr>
        <w:t xml:space="preserve"> </w:t>
      </w:r>
      <w:r w:rsidRPr="0066196E">
        <w:rPr>
          <w:rFonts w:ascii="Times New Roman" w:hAnsi="Times New Roman" w:cs="Times New Roman"/>
          <w:color w:val="auto"/>
          <w:sz w:val="24"/>
          <w:szCs w:val="24"/>
        </w:rPr>
        <w:t>art.</w:t>
      </w:r>
      <w:r w:rsidR="00FB4073">
        <w:rPr>
          <w:rFonts w:ascii="Times New Roman" w:hAnsi="Times New Roman" w:cs="Times New Roman"/>
          <w:color w:val="auto"/>
          <w:sz w:val="24"/>
          <w:szCs w:val="24"/>
        </w:rPr>
        <w:t xml:space="preserve"> </w:t>
      </w:r>
      <w:r w:rsidRPr="0066196E">
        <w:rPr>
          <w:rFonts w:ascii="Times New Roman" w:hAnsi="Times New Roman" w:cs="Times New Roman"/>
          <w:color w:val="auto"/>
          <w:sz w:val="24"/>
          <w:szCs w:val="24"/>
        </w:rPr>
        <w:t>F</w:t>
      </w:r>
      <w:r w:rsidR="00E763E1" w:rsidRPr="0066196E">
        <w:rPr>
          <w:rFonts w:ascii="Times New Roman" w:hAnsi="Times New Roman" w:cs="Times New Roman"/>
          <w:color w:val="auto"/>
          <w:sz w:val="24"/>
          <w:szCs w:val="24"/>
        </w:rPr>
        <w:t xml:space="preserve">rantišek </w:t>
      </w:r>
      <w:r w:rsidRPr="0066196E">
        <w:rPr>
          <w:rFonts w:ascii="Times New Roman" w:hAnsi="Times New Roman" w:cs="Times New Roman"/>
          <w:color w:val="auto"/>
          <w:sz w:val="24"/>
          <w:szCs w:val="24"/>
        </w:rPr>
        <w:t>Torok</w:t>
      </w:r>
      <w:r w:rsidR="00FB4073">
        <w:rPr>
          <w:rFonts w:ascii="Times New Roman" w:hAnsi="Times New Roman" w:cs="Times New Roman"/>
          <w:color w:val="auto"/>
          <w:sz w:val="24"/>
          <w:szCs w:val="24"/>
        </w:rPr>
        <w:t>)</w:t>
      </w:r>
    </w:p>
    <w:p w:rsidR="00E763E1" w:rsidRPr="0066196E" w:rsidRDefault="004B6CC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Pr>
          <w:rFonts w:ascii="Times New Roman" w:hAnsi="Times New Roman" w:cs="Times New Roman"/>
          <w:color w:val="auto"/>
          <w:sz w:val="24"/>
          <w:szCs w:val="24"/>
        </w:rPr>
        <w:t>Remigius Klačanský</w:t>
      </w:r>
      <w:r w:rsidR="00E763E1" w:rsidRPr="0066196E">
        <w:rPr>
          <w:rFonts w:ascii="Times New Roman" w:hAnsi="Times New Roman" w:cs="Times New Roman"/>
          <w:color w:val="auto"/>
          <w:sz w:val="24"/>
          <w:szCs w:val="24"/>
        </w:rPr>
        <w:t xml:space="preserve"> </w:t>
      </w:r>
      <w:r w:rsidR="00FB4073">
        <w:rPr>
          <w:rFonts w:ascii="Times New Roman" w:hAnsi="Times New Roman" w:cs="Times New Roman"/>
          <w:color w:val="auto"/>
          <w:sz w:val="24"/>
          <w:szCs w:val="24"/>
        </w:rPr>
        <w:t>(</w:t>
      </w:r>
      <w:r w:rsidR="00E763E1" w:rsidRPr="0066196E">
        <w:rPr>
          <w:rFonts w:ascii="Times New Roman" w:hAnsi="Times New Roman" w:cs="Times New Roman"/>
          <w:color w:val="auto"/>
          <w:sz w:val="24"/>
          <w:szCs w:val="24"/>
        </w:rPr>
        <w:t>trieda Doc.</w:t>
      </w:r>
      <w:r>
        <w:rPr>
          <w:rFonts w:ascii="Times New Roman" w:hAnsi="Times New Roman" w:cs="Times New Roman"/>
          <w:color w:val="auto"/>
          <w:sz w:val="24"/>
          <w:szCs w:val="24"/>
        </w:rPr>
        <w:t xml:space="preserve"> </w:t>
      </w:r>
      <w:r w:rsidR="00E763E1" w:rsidRPr="0066196E">
        <w:rPr>
          <w:rFonts w:ascii="Times New Roman" w:hAnsi="Times New Roman" w:cs="Times New Roman"/>
          <w:color w:val="auto"/>
          <w:sz w:val="24"/>
          <w:szCs w:val="24"/>
        </w:rPr>
        <w:t>Jozef Kopelman</w:t>
      </w:r>
      <w:r w:rsidR="00FB4073">
        <w:rPr>
          <w:rFonts w:ascii="Times New Roman" w:hAnsi="Times New Roman" w:cs="Times New Roman"/>
          <w:color w:val="auto"/>
          <w:sz w:val="24"/>
          <w:szCs w:val="24"/>
        </w:rPr>
        <w:t>)</w:t>
      </w:r>
      <w:r w:rsidR="00E763E1" w:rsidRPr="0066196E">
        <w:rPr>
          <w:rFonts w:ascii="Times New Roman" w:hAnsi="Times New Roman" w:cs="Times New Roman"/>
          <w:color w:val="auto"/>
          <w:sz w:val="24"/>
          <w:szCs w:val="24"/>
        </w:rPr>
        <w:t>,</w:t>
      </w:r>
    </w:p>
    <w:p w:rsidR="004D0C85" w:rsidRPr="0066196E" w:rsidRDefault="004B6CC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Pr>
          <w:rFonts w:ascii="Times New Roman" w:hAnsi="Times New Roman" w:cs="Times New Roman"/>
          <w:color w:val="auto"/>
          <w:sz w:val="24"/>
          <w:szCs w:val="24"/>
        </w:rPr>
        <w:t>Šrámeková (</w:t>
      </w:r>
      <w:r w:rsidR="00E763E1" w:rsidRPr="0066196E">
        <w:rPr>
          <w:rFonts w:ascii="Times New Roman" w:hAnsi="Times New Roman" w:cs="Times New Roman"/>
          <w:color w:val="auto"/>
          <w:sz w:val="24"/>
          <w:szCs w:val="24"/>
        </w:rPr>
        <w:t xml:space="preserve">trieda </w:t>
      </w:r>
      <w:r w:rsidR="004D0C85" w:rsidRPr="0066196E">
        <w:rPr>
          <w:rFonts w:ascii="Times New Roman" w:hAnsi="Times New Roman" w:cs="Times New Roman"/>
          <w:color w:val="auto"/>
          <w:sz w:val="24"/>
          <w:szCs w:val="24"/>
        </w:rPr>
        <w:t>Mgr.</w:t>
      </w:r>
      <w:r>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art.</w:t>
      </w:r>
      <w:r>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Čierna Art.D</w:t>
      </w:r>
      <w:r>
        <w:rPr>
          <w:rFonts w:ascii="Times New Roman" w:hAnsi="Times New Roman" w:cs="Times New Roman"/>
          <w:color w:val="auto"/>
          <w:sz w:val="24"/>
          <w:szCs w:val="24"/>
        </w:rPr>
        <w:t>)</w:t>
      </w:r>
    </w:p>
    <w:p w:rsidR="004D0C85" w:rsidRPr="0066196E" w:rsidRDefault="004D0C85" w:rsidP="004D0C85">
      <w:pPr>
        <w:pStyle w:val="Normlny1"/>
        <w:rPr>
          <w:rFonts w:cs="Times New Roman"/>
          <w:color w:val="auto"/>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27.3.2015</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Slávnostný koncert k 100-mu výročiu </w:t>
      </w:r>
      <w:r w:rsidR="002037FD" w:rsidRPr="0066196E">
        <w:rPr>
          <w:rFonts w:ascii="Times New Roman" w:hAnsi="Times New Roman" w:cs="Times New Roman"/>
          <w:color w:val="auto"/>
          <w:sz w:val="24"/>
          <w:szCs w:val="24"/>
        </w:rPr>
        <w:t xml:space="preserve">narodenia </w:t>
      </w:r>
      <w:r w:rsidRPr="0066196E">
        <w:rPr>
          <w:rFonts w:ascii="Times New Roman" w:hAnsi="Times New Roman" w:cs="Times New Roman"/>
          <w:color w:val="auto"/>
          <w:sz w:val="24"/>
          <w:szCs w:val="24"/>
        </w:rPr>
        <w:t>husľového ped</w:t>
      </w:r>
      <w:r w:rsidR="002037FD" w:rsidRPr="0066196E">
        <w:rPr>
          <w:rFonts w:ascii="Times New Roman" w:hAnsi="Times New Roman" w:cs="Times New Roman"/>
          <w:color w:val="auto"/>
          <w:sz w:val="24"/>
          <w:szCs w:val="24"/>
        </w:rPr>
        <w:t>agóga</w:t>
      </w:r>
      <w:r w:rsidRPr="0066196E">
        <w:rPr>
          <w:rFonts w:ascii="Times New Roman" w:hAnsi="Times New Roman" w:cs="Times New Roman"/>
          <w:color w:val="auto"/>
          <w:sz w:val="24"/>
          <w:szCs w:val="24"/>
        </w:rPr>
        <w:t xml:space="preserve"> V</w:t>
      </w:r>
      <w:r w:rsidR="002037FD" w:rsidRPr="0066196E">
        <w:rPr>
          <w:rFonts w:ascii="Times New Roman" w:hAnsi="Times New Roman" w:cs="Times New Roman"/>
          <w:color w:val="auto"/>
          <w:sz w:val="24"/>
          <w:szCs w:val="24"/>
        </w:rPr>
        <w:t xml:space="preserve">iliama </w:t>
      </w:r>
      <w:r w:rsidR="00577F38">
        <w:rPr>
          <w:rFonts w:ascii="Times New Roman" w:hAnsi="Times New Roman" w:cs="Times New Roman"/>
          <w:color w:val="auto"/>
          <w:sz w:val="24"/>
          <w:szCs w:val="24"/>
        </w:rPr>
        <w:t>Koř</w:t>
      </w:r>
      <w:r w:rsidRPr="0066196E">
        <w:rPr>
          <w:rFonts w:ascii="Times New Roman" w:hAnsi="Times New Roman" w:cs="Times New Roman"/>
          <w:color w:val="auto"/>
          <w:sz w:val="24"/>
          <w:szCs w:val="24"/>
        </w:rPr>
        <w:t>ínka</w:t>
      </w:r>
    </w:p>
    <w:p w:rsidR="004D0C85" w:rsidRPr="0066196E" w:rsidRDefault="002037FD"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                  (účinkovali študenti: </w:t>
      </w:r>
      <w:r w:rsidR="004D0C85" w:rsidRPr="0066196E">
        <w:rPr>
          <w:rFonts w:ascii="Times New Roman" w:hAnsi="Times New Roman" w:cs="Times New Roman"/>
          <w:color w:val="auto"/>
          <w:sz w:val="24"/>
          <w:szCs w:val="24"/>
        </w:rPr>
        <w:t>Patkoló,</w:t>
      </w:r>
      <w:r w:rsidR="002509A4">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Tarkayová,</w:t>
      </w:r>
      <w:r w:rsidR="002509A4">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God</w:t>
      </w:r>
      <w:r w:rsidR="00577F38">
        <w:rPr>
          <w:rFonts w:ascii="Times New Roman" w:hAnsi="Times New Roman" w:cs="Times New Roman"/>
          <w:color w:val="auto"/>
          <w:sz w:val="24"/>
          <w:szCs w:val="24"/>
        </w:rPr>
        <w:t>ovičová,</w:t>
      </w:r>
      <w:r w:rsidR="002509A4">
        <w:rPr>
          <w:rFonts w:ascii="Times New Roman" w:hAnsi="Times New Roman" w:cs="Times New Roman"/>
          <w:color w:val="auto"/>
          <w:sz w:val="24"/>
          <w:szCs w:val="24"/>
        </w:rPr>
        <w:t xml:space="preserve"> </w:t>
      </w:r>
      <w:r w:rsidR="00577F38">
        <w:rPr>
          <w:rFonts w:ascii="Times New Roman" w:hAnsi="Times New Roman" w:cs="Times New Roman"/>
          <w:color w:val="auto"/>
          <w:sz w:val="24"/>
          <w:szCs w:val="24"/>
        </w:rPr>
        <w:t>Brunclíková,</w:t>
      </w:r>
      <w:r w:rsidR="002509A4">
        <w:rPr>
          <w:rFonts w:ascii="Times New Roman" w:hAnsi="Times New Roman" w:cs="Times New Roman"/>
          <w:color w:val="auto"/>
          <w:sz w:val="24"/>
          <w:szCs w:val="24"/>
        </w:rPr>
        <w:t xml:space="preserve"> </w:t>
      </w:r>
      <w:r w:rsidR="00577F38">
        <w:rPr>
          <w:rFonts w:ascii="Times New Roman" w:hAnsi="Times New Roman" w:cs="Times New Roman"/>
          <w:color w:val="auto"/>
          <w:sz w:val="24"/>
          <w:szCs w:val="24"/>
        </w:rPr>
        <w:t>Sojka,</w:t>
      </w:r>
      <w:r w:rsidR="002509A4">
        <w:rPr>
          <w:rFonts w:ascii="Times New Roman" w:hAnsi="Times New Roman" w:cs="Times New Roman"/>
          <w:color w:val="auto"/>
          <w:sz w:val="24"/>
          <w:szCs w:val="24"/>
        </w:rPr>
        <w:t xml:space="preserve"> </w:t>
      </w:r>
      <w:r w:rsidR="00577F38">
        <w:rPr>
          <w:rFonts w:ascii="Times New Roman" w:hAnsi="Times New Roman" w:cs="Times New Roman"/>
          <w:color w:val="auto"/>
          <w:sz w:val="24"/>
          <w:szCs w:val="24"/>
        </w:rPr>
        <w:t>Bihari,</w:t>
      </w:r>
    </w:p>
    <w:p w:rsidR="004D0C85" w:rsidRPr="0066196E" w:rsidRDefault="002037FD" w:rsidP="004D0C85">
      <w:pPr>
        <w:pStyle w:val="Normlny1"/>
        <w:rPr>
          <w:rFonts w:cs="Times New Roman"/>
          <w:color w:val="auto"/>
        </w:rPr>
      </w:pPr>
      <w:r w:rsidRPr="0066196E">
        <w:rPr>
          <w:rFonts w:cs="Times New Roman"/>
          <w:color w:val="auto"/>
        </w:rPr>
        <w:t xml:space="preserve">                   Pálková, Šarko</w:t>
      </w:r>
      <w:r w:rsidR="004D0C85" w:rsidRPr="0066196E">
        <w:rPr>
          <w:rFonts w:cs="Times New Roman"/>
          <w:color w:val="auto"/>
        </w:rPr>
        <w:t>ziová,</w:t>
      </w:r>
      <w:r w:rsidRPr="0066196E">
        <w:rPr>
          <w:rFonts w:cs="Times New Roman"/>
          <w:color w:val="auto"/>
        </w:rPr>
        <w:t xml:space="preserve"> </w:t>
      </w:r>
      <w:r w:rsidR="004D0C85" w:rsidRPr="0066196E">
        <w:rPr>
          <w:rFonts w:cs="Times New Roman"/>
          <w:color w:val="auto"/>
        </w:rPr>
        <w:t>prof</w:t>
      </w:r>
      <w:r w:rsidRPr="0066196E">
        <w:rPr>
          <w:rFonts w:cs="Times New Roman"/>
          <w:color w:val="auto"/>
        </w:rPr>
        <w:t xml:space="preserve">esori: </w:t>
      </w:r>
      <w:r w:rsidR="004D0C85" w:rsidRPr="0066196E">
        <w:rPr>
          <w:rFonts w:cs="Times New Roman"/>
          <w:color w:val="auto"/>
        </w:rPr>
        <w:t>Suchanová,</w:t>
      </w:r>
      <w:r w:rsidR="002509A4">
        <w:rPr>
          <w:rFonts w:cs="Times New Roman"/>
          <w:color w:val="auto"/>
        </w:rPr>
        <w:t xml:space="preserve"> </w:t>
      </w:r>
      <w:r w:rsidR="004D0C85" w:rsidRPr="0066196E">
        <w:rPr>
          <w:rFonts w:cs="Times New Roman"/>
          <w:color w:val="auto"/>
        </w:rPr>
        <w:t>Tarkay,</w:t>
      </w:r>
      <w:r w:rsidR="002509A4">
        <w:rPr>
          <w:rFonts w:cs="Times New Roman"/>
          <w:color w:val="auto"/>
        </w:rPr>
        <w:t xml:space="preserve"> </w:t>
      </w:r>
      <w:r w:rsidR="004D0C85" w:rsidRPr="0066196E">
        <w:rPr>
          <w:rFonts w:cs="Times New Roman"/>
          <w:color w:val="auto"/>
        </w:rPr>
        <w:t>Patko</w:t>
      </w:r>
      <w:r w:rsidRPr="0066196E">
        <w:rPr>
          <w:rFonts w:cs="Times New Roman"/>
          <w:color w:val="auto"/>
        </w:rPr>
        <w:t>ló...)</w:t>
      </w:r>
    </w:p>
    <w:p w:rsidR="004D0C85" w:rsidRPr="0066196E" w:rsidRDefault="004D0C85" w:rsidP="004D0C85">
      <w:pPr>
        <w:pStyle w:val="Normlny1"/>
        <w:rPr>
          <w:rFonts w:cs="Times New Roman"/>
          <w:color w:val="auto"/>
        </w:rPr>
      </w:pPr>
    </w:p>
    <w:p w:rsidR="004D0C85" w:rsidRPr="0066196E" w:rsidRDefault="004D0C85" w:rsidP="004D0C85">
      <w:pPr>
        <w:pStyle w:val="Normlny1"/>
        <w:rPr>
          <w:rFonts w:cs="Times New Roman"/>
          <w:color w:val="auto"/>
        </w:rPr>
      </w:pPr>
      <w:r w:rsidRPr="0066196E">
        <w:rPr>
          <w:rFonts w:cs="Times New Roman"/>
          <w:color w:val="auto"/>
        </w:rPr>
        <w:t xml:space="preserve">2.4.2015 </w:t>
      </w:r>
    </w:p>
    <w:p w:rsidR="004D0C85" w:rsidRDefault="004D0C85" w:rsidP="004D0C85">
      <w:pPr>
        <w:pStyle w:val="Normlny1"/>
        <w:rPr>
          <w:rFonts w:cs="Times New Roman"/>
          <w:color w:val="auto"/>
        </w:rPr>
      </w:pPr>
      <w:r w:rsidRPr="0066196E">
        <w:rPr>
          <w:rFonts w:cs="Times New Roman"/>
          <w:color w:val="auto"/>
        </w:rPr>
        <w:t>Koncert absolútnych víťazov súťaže slovenských konzervatórií</w:t>
      </w:r>
      <w:r w:rsidR="00CE339C">
        <w:rPr>
          <w:rFonts w:cs="Times New Roman"/>
          <w:color w:val="auto"/>
        </w:rPr>
        <w:t xml:space="preserve"> na</w:t>
      </w:r>
      <w:r w:rsidRPr="0066196E">
        <w:rPr>
          <w:rFonts w:cs="Times New Roman"/>
          <w:color w:val="auto"/>
        </w:rPr>
        <w:t xml:space="preserve"> stredoeurópsk</w:t>
      </w:r>
      <w:r w:rsidR="00CE339C">
        <w:rPr>
          <w:rFonts w:cs="Times New Roman"/>
          <w:color w:val="auto"/>
        </w:rPr>
        <w:t>om festivale v Žiline, vystúpil študent hry na kontrabase</w:t>
      </w:r>
      <w:r w:rsidRPr="0066196E">
        <w:rPr>
          <w:rFonts w:cs="Times New Roman"/>
          <w:color w:val="auto"/>
        </w:rPr>
        <w:t xml:space="preserve"> Erik Hasala</w:t>
      </w:r>
      <w:r w:rsidR="00CE339C">
        <w:rPr>
          <w:rFonts w:cs="Times New Roman"/>
          <w:color w:val="auto"/>
        </w:rPr>
        <w:t xml:space="preserve"> 4. ročník,</w:t>
      </w:r>
      <w:r w:rsidRPr="0066196E">
        <w:rPr>
          <w:rFonts w:cs="Times New Roman"/>
          <w:color w:val="auto"/>
        </w:rPr>
        <w:t> </w:t>
      </w:r>
      <w:r w:rsidR="00CE339C">
        <w:rPr>
          <w:rFonts w:cs="Times New Roman"/>
          <w:color w:val="auto"/>
        </w:rPr>
        <w:t>(trieda Mgr. Art. Zoltán Janikovič</w:t>
      </w:r>
      <w:r w:rsidRPr="0066196E">
        <w:rPr>
          <w:rFonts w:cs="Times New Roman"/>
          <w:color w:val="auto"/>
        </w:rPr>
        <w:t>, PhD.</w:t>
      </w:r>
      <w:r w:rsidR="00CE339C">
        <w:rPr>
          <w:rFonts w:cs="Times New Roman"/>
          <w:color w:val="auto"/>
        </w:rPr>
        <w:t>)</w:t>
      </w:r>
    </w:p>
    <w:p w:rsidR="00093D7E" w:rsidRPr="0066196E" w:rsidRDefault="00093D7E" w:rsidP="004D0C85">
      <w:pPr>
        <w:pStyle w:val="Normlny1"/>
        <w:rPr>
          <w:rFonts w:cs="Times New Roman"/>
          <w:color w:val="auto"/>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9.4.2015</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V</w:t>
      </w:r>
      <w:r w:rsidR="007C144C" w:rsidRPr="0066196E">
        <w:rPr>
          <w:rFonts w:ascii="Times New Roman" w:hAnsi="Times New Roman" w:cs="Times New Roman"/>
          <w:color w:val="auto"/>
          <w:sz w:val="24"/>
          <w:szCs w:val="24"/>
        </w:rPr>
        <w:t>ystúpenie sláčikového kvarteta (</w:t>
      </w:r>
      <w:r w:rsidRPr="0066196E">
        <w:rPr>
          <w:rFonts w:ascii="Times New Roman" w:hAnsi="Times New Roman" w:cs="Times New Roman"/>
          <w:color w:val="auto"/>
          <w:sz w:val="24"/>
          <w:szCs w:val="24"/>
        </w:rPr>
        <w:t>Pálk</w:t>
      </w:r>
      <w:r w:rsidR="007C144C" w:rsidRPr="0066196E">
        <w:rPr>
          <w:rFonts w:ascii="Times New Roman" w:hAnsi="Times New Roman" w:cs="Times New Roman"/>
          <w:color w:val="auto"/>
          <w:sz w:val="24"/>
          <w:szCs w:val="24"/>
        </w:rPr>
        <w:t>ová,</w:t>
      </w:r>
      <w:r w:rsidR="00E47AE1">
        <w:rPr>
          <w:rFonts w:ascii="Times New Roman" w:hAnsi="Times New Roman" w:cs="Times New Roman"/>
          <w:color w:val="auto"/>
          <w:sz w:val="24"/>
          <w:szCs w:val="24"/>
        </w:rPr>
        <w:t xml:space="preserve"> </w:t>
      </w:r>
      <w:r w:rsidR="007C144C" w:rsidRPr="0066196E">
        <w:rPr>
          <w:rFonts w:ascii="Times New Roman" w:hAnsi="Times New Roman" w:cs="Times New Roman"/>
          <w:color w:val="auto"/>
          <w:sz w:val="24"/>
          <w:szCs w:val="24"/>
        </w:rPr>
        <w:t>Klimantová,</w:t>
      </w:r>
      <w:r w:rsidR="00E47AE1">
        <w:rPr>
          <w:rFonts w:ascii="Times New Roman" w:hAnsi="Times New Roman" w:cs="Times New Roman"/>
          <w:color w:val="auto"/>
          <w:sz w:val="24"/>
          <w:szCs w:val="24"/>
        </w:rPr>
        <w:t xml:space="preserve"> </w:t>
      </w:r>
      <w:r w:rsidR="007C144C" w:rsidRPr="0066196E">
        <w:rPr>
          <w:rFonts w:ascii="Times New Roman" w:hAnsi="Times New Roman" w:cs="Times New Roman"/>
          <w:color w:val="auto"/>
          <w:sz w:val="24"/>
          <w:szCs w:val="24"/>
        </w:rPr>
        <w:t>Krajcer,</w:t>
      </w:r>
      <w:r w:rsidR="00E47AE1">
        <w:rPr>
          <w:rFonts w:ascii="Times New Roman" w:hAnsi="Times New Roman" w:cs="Times New Roman"/>
          <w:color w:val="auto"/>
          <w:sz w:val="24"/>
          <w:szCs w:val="24"/>
        </w:rPr>
        <w:t xml:space="preserve"> </w:t>
      </w:r>
      <w:r w:rsidR="007C144C" w:rsidRPr="0066196E">
        <w:rPr>
          <w:rFonts w:ascii="Times New Roman" w:hAnsi="Times New Roman" w:cs="Times New Roman"/>
          <w:color w:val="auto"/>
          <w:sz w:val="24"/>
          <w:szCs w:val="24"/>
        </w:rPr>
        <w:t>Vanáková)</w:t>
      </w:r>
    </w:p>
    <w:p w:rsidR="004D0C85" w:rsidRPr="0066196E" w:rsidRDefault="007C144C"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                  V </w:t>
      </w:r>
      <w:r w:rsidR="00577F38">
        <w:rPr>
          <w:rFonts w:ascii="Times New Roman" w:hAnsi="Times New Roman" w:cs="Times New Roman"/>
          <w:color w:val="auto"/>
          <w:sz w:val="24"/>
          <w:szCs w:val="24"/>
        </w:rPr>
        <w:t>Zrkadlovej sieni P</w:t>
      </w:r>
      <w:r w:rsidR="004D0C85" w:rsidRPr="0066196E">
        <w:rPr>
          <w:rFonts w:ascii="Times New Roman" w:hAnsi="Times New Roman" w:cs="Times New Roman"/>
          <w:color w:val="auto"/>
          <w:sz w:val="24"/>
          <w:szCs w:val="24"/>
        </w:rPr>
        <w:t xml:space="preserve">rimaciálneho </w:t>
      </w:r>
      <w:r w:rsidR="00577F38">
        <w:rPr>
          <w:rFonts w:ascii="Times New Roman" w:hAnsi="Times New Roman" w:cs="Times New Roman"/>
          <w:color w:val="auto"/>
          <w:sz w:val="24"/>
          <w:szCs w:val="24"/>
        </w:rPr>
        <w:t>paláca</w:t>
      </w:r>
      <w:r w:rsidR="004D0C85" w:rsidRPr="0066196E">
        <w:rPr>
          <w:rFonts w:ascii="Times New Roman" w:hAnsi="Times New Roman" w:cs="Times New Roman"/>
          <w:color w:val="auto"/>
          <w:sz w:val="24"/>
          <w:szCs w:val="24"/>
        </w:rPr>
        <w:t xml:space="preserve"> ku dňu autistov</w:t>
      </w:r>
    </w:p>
    <w:p w:rsidR="004D0C85" w:rsidRPr="0066196E" w:rsidRDefault="004D0C85" w:rsidP="004D0C85">
      <w:pPr>
        <w:pStyle w:val="Nzov1"/>
        <w:tabs>
          <w:tab w:val="left" w:pos="284"/>
          <w:tab w:val="left" w:pos="70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20.5.2015</w:t>
      </w:r>
    </w:p>
    <w:p w:rsidR="004D0C85" w:rsidRPr="0066196E" w:rsidRDefault="004D0C85" w:rsidP="004D0C85">
      <w:pPr>
        <w:pStyle w:val="Nzov1"/>
        <w:tabs>
          <w:tab w:val="left" w:pos="284"/>
          <w:tab w:val="left" w:pos="709"/>
        </w:tabs>
        <w:jc w:val="both"/>
        <w:rPr>
          <w:rFonts w:ascii="Times New Roman" w:eastAsia="Times New Roman" w:hAnsi="Times New Roman" w:cs="Times New Roman"/>
          <w:color w:val="auto"/>
          <w:sz w:val="24"/>
          <w:szCs w:val="24"/>
        </w:rPr>
      </w:pPr>
      <w:r w:rsidRPr="0066196E">
        <w:rPr>
          <w:rFonts w:ascii="Times New Roman" w:hAnsi="Times New Roman" w:cs="Times New Roman"/>
          <w:color w:val="auto"/>
          <w:sz w:val="24"/>
          <w:szCs w:val="24"/>
        </w:rPr>
        <w:t>„Gitarový koncert“ z tried pedagógov hry na gitare</w:t>
      </w:r>
      <w:r w:rsidR="00093D7E">
        <w:rPr>
          <w:rFonts w:ascii="Times New Roman" w:hAnsi="Times New Roman" w:cs="Times New Roman"/>
          <w:color w:val="auto"/>
          <w:sz w:val="24"/>
          <w:szCs w:val="24"/>
        </w:rPr>
        <w:t>,</w:t>
      </w:r>
      <w:r w:rsidRPr="0066196E">
        <w:rPr>
          <w:rFonts w:ascii="Times New Roman" w:hAnsi="Times New Roman" w:cs="Times New Roman"/>
          <w:color w:val="auto"/>
          <w:sz w:val="24"/>
          <w:szCs w:val="24"/>
        </w:rPr>
        <w:t xml:space="preserve"> Koncertná sieň Eugena Suchoňa.</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22. a 23.5.2015</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Śtudenti strunového odboru vystúpili ako členovia Symfonického prchestra Konzervatória v</w:t>
      </w:r>
      <w:r w:rsidR="007C144C" w:rsidRPr="0066196E">
        <w:rPr>
          <w:rFonts w:ascii="Times New Roman" w:hAnsi="Times New Roman" w:cs="Times New Roman"/>
          <w:color w:val="auto"/>
          <w:sz w:val="24"/>
          <w:szCs w:val="24"/>
        </w:rPr>
        <w:t> Slovenskej filharmónii</w:t>
      </w:r>
      <w:r w:rsidRPr="0066196E">
        <w:rPr>
          <w:rFonts w:ascii="Times New Roman" w:hAnsi="Times New Roman" w:cs="Times New Roman"/>
          <w:color w:val="auto"/>
          <w:sz w:val="24"/>
          <w:szCs w:val="24"/>
        </w:rPr>
        <w:t xml:space="preserve"> (projekt “Debussy“)</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26.6.2015 </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„Viva Konzerva“- vynikaj</w:t>
      </w:r>
      <w:r w:rsidR="00093D7E">
        <w:rPr>
          <w:rFonts w:ascii="Times New Roman" w:hAnsi="Times New Roman" w:cs="Times New Roman"/>
          <w:color w:val="auto"/>
          <w:sz w:val="24"/>
          <w:szCs w:val="24"/>
        </w:rPr>
        <w:t>úci koncert na otvorenie festivalu Viva Musica 2015</w:t>
      </w:r>
    </w:p>
    <w:p w:rsidR="004D0C85" w:rsidRPr="0066196E" w:rsidRDefault="007C144C"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                     </w:t>
      </w:r>
      <w:r w:rsidR="004D0C85" w:rsidRPr="0066196E">
        <w:rPr>
          <w:rFonts w:ascii="Times New Roman" w:hAnsi="Times New Roman" w:cs="Times New Roman"/>
          <w:color w:val="auto"/>
          <w:sz w:val="24"/>
          <w:szCs w:val="24"/>
        </w:rPr>
        <w:t>na Hlavnom námestí v Bratislave,</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                     ktorý v priamom televíznom prenose dokázal výnimočnosť</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lastRenderedPageBreak/>
        <w:t xml:space="preserve">                     najstaršej umeleckej školy na Slovensku prostredníctvom</w:t>
      </w:r>
    </w:p>
    <w:p w:rsidR="004D0C85" w:rsidRPr="0066196E"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                      jej bývalých absolventov i súčasných študentov...</w:t>
      </w:r>
    </w:p>
    <w:p w:rsidR="004D0C85" w:rsidRPr="0066196E" w:rsidRDefault="004D0C85" w:rsidP="004D0C85">
      <w:pPr>
        <w:pStyle w:val="Normlny1"/>
        <w:rPr>
          <w:rFonts w:cs="Times New Roman"/>
          <w:color w:val="auto"/>
        </w:rPr>
      </w:pP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p>
    <w:p w:rsidR="004D0C85" w:rsidRPr="0066196E" w:rsidRDefault="004D0C85" w:rsidP="004D0C85">
      <w:pPr>
        <w:pStyle w:val="Nzov2"/>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jc w:val="both"/>
        <w:rPr>
          <w:rFonts w:ascii="Times New Roman" w:hAnsi="Times New Roman" w:cs="Times New Roman"/>
          <w:color w:val="auto"/>
          <w:sz w:val="24"/>
          <w:szCs w:val="24"/>
        </w:rPr>
      </w:pPr>
      <w:r w:rsidRPr="0066196E">
        <w:rPr>
          <w:rFonts w:ascii="Times New Roman" w:hAnsi="Times New Roman" w:cs="Times New Roman"/>
          <w:color w:val="auto"/>
          <w:sz w:val="24"/>
          <w:szCs w:val="24"/>
        </w:rPr>
        <w:t>Odbor hry na plechových dychových a bicích nástrojoch</w:t>
      </w:r>
    </w:p>
    <w:p w:rsidR="004D0C85" w:rsidRPr="0066196E" w:rsidRDefault="004D0C85" w:rsidP="004D0C85">
      <w:pPr>
        <w:pStyle w:val="Normlny3"/>
        <w:rPr>
          <w:rFonts w:eastAsia="Times New Roman Bold" w:cs="Times New Roman"/>
          <w:color w:val="auto"/>
          <w:u w:val="single"/>
        </w:rPr>
      </w:pPr>
    </w:p>
    <w:p w:rsidR="004D0C85" w:rsidRPr="0066196E" w:rsidRDefault="004D0C85" w:rsidP="004D0C85">
      <w:pPr>
        <w:pStyle w:val="Normlny3"/>
        <w:rPr>
          <w:rFonts w:cs="Times New Roman"/>
          <w:color w:val="auto"/>
        </w:rPr>
      </w:pPr>
      <w:r w:rsidRPr="0066196E">
        <w:rPr>
          <w:rFonts w:cs="Times New Roman"/>
          <w:color w:val="auto"/>
        </w:rPr>
        <w:t>19. 11. 2014</w:t>
      </w:r>
    </w:p>
    <w:p w:rsidR="004D0C85" w:rsidRPr="0066196E" w:rsidRDefault="007C144C" w:rsidP="004D0C85">
      <w:pPr>
        <w:pStyle w:val="Normlny3"/>
        <w:rPr>
          <w:rFonts w:cs="Times New Roman"/>
          <w:color w:val="auto"/>
        </w:rPr>
      </w:pPr>
      <w:r w:rsidRPr="0066196E">
        <w:rPr>
          <w:rFonts w:cs="Times New Roman"/>
          <w:color w:val="auto"/>
        </w:rPr>
        <w:t xml:space="preserve">Účinkovanie na  oslavách 95. </w:t>
      </w:r>
      <w:r w:rsidR="004D0C85" w:rsidRPr="0066196E">
        <w:rPr>
          <w:rFonts w:cs="Times New Roman"/>
          <w:color w:val="auto"/>
        </w:rPr>
        <w:t xml:space="preserve">výročia </w:t>
      </w:r>
      <w:r w:rsidRPr="0066196E">
        <w:rPr>
          <w:rFonts w:cs="Times New Roman"/>
          <w:color w:val="auto"/>
        </w:rPr>
        <w:t xml:space="preserve">založenia </w:t>
      </w:r>
      <w:r w:rsidR="004D0C85" w:rsidRPr="0066196E">
        <w:rPr>
          <w:rFonts w:cs="Times New Roman"/>
          <w:color w:val="auto"/>
        </w:rPr>
        <w:t>Konzervatória</w:t>
      </w:r>
      <w:r w:rsidRPr="0066196E">
        <w:rPr>
          <w:rFonts w:cs="Times New Roman"/>
          <w:color w:val="auto"/>
        </w:rPr>
        <w:t xml:space="preserve"> </w:t>
      </w:r>
      <w:r w:rsidR="00CB4B82">
        <w:rPr>
          <w:rFonts w:cs="Times New Roman"/>
          <w:color w:val="auto"/>
        </w:rPr>
        <w:t xml:space="preserve">na </w:t>
      </w:r>
      <w:r w:rsidRPr="0066196E">
        <w:rPr>
          <w:rFonts w:cs="Times New Roman"/>
          <w:color w:val="auto"/>
        </w:rPr>
        <w:t>Novej scéne</w:t>
      </w:r>
    </w:p>
    <w:p w:rsidR="004D0C85" w:rsidRPr="0066196E" w:rsidRDefault="004D0C85"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27. 11. 2014</w:t>
      </w:r>
    </w:p>
    <w:p w:rsidR="004D0C85" w:rsidRPr="0066196E" w:rsidRDefault="004D0C85" w:rsidP="004D0C85">
      <w:pPr>
        <w:pStyle w:val="Normlny3"/>
        <w:rPr>
          <w:rFonts w:cs="Times New Roman"/>
          <w:color w:val="auto"/>
        </w:rPr>
      </w:pPr>
      <w:r w:rsidRPr="0066196E">
        <w:rPr>
          <w:rFonts w:cs="Times New Roman"/>
          <w:color w:val="auto"/>
        </w:rPr>
        <w:t>Študent Krajčí sa zúčastnil konkurzu na sólový výkon s orchestrom Konzervatória</w:t>
      </w:r>
    </w:p>
    <w:p w:rsidR="004D0C85" w:rsidRPr="0066196E" w:rsidRDefault="004D0C85"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16. 12. 2014</w:t>
      </w:r>
    </w:p>
    <w:p w:rsidR="004D0C85" w:rsidRPr="0066196E" w:rsidRDefault="004D0C85" w:rsidP="004D0C85">
      <w:pPr>
        <w:pStyle w:val="Normlny3"/>
        <w:rPr>
          <w:rFonts w:cs="Times New Roman"/>
          <w:color w:val="auto"/>
        </w:rPr>
      </w:pPr>
      <w:r w:rsidRPr="0066196E">
        <w:rPr>
          <w:rFonts w:cs="Times New Roman"/>
          <w:color w:val="auto"/>
        </w:rPr>
        <w:t>Fanfáry študentov v Diva</w:t>
      </w:r>
      <w:r w:rsidR="00093D7E">
        <w:rPr>
          <w:rFonts w:cs="Times New Roman"/>
          <w:color w:val="auto"/>
        </w:rPr>
        <w:t>dle Aréna pri príležitosti slávnosti BSK</w:t>
      </w:r>
    </w:p>
    <w:p w:rsidR="004D0C85" w:rsidRPr="0066196E" w:rsidRDefault="004D0C85"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19. 12. 2014</w:t>
      </w:r>
    </w:p>
    <w:p w:rsidR="004D0C85" w:rsidRPr="0066196E" w:rsidRDefault="004D0C85" w:rsidP="004D0C85">
      <w:pPr>
        <w:pStyle w:val="Normlny3"/>
        <w:rPr>
          <w:rFonts w:cs="Times New Roman"/>
          <w:color w:val="auto"/>
        </w:rPr>
      </w:pPr>
      <w:r w:rsidRPr="0066196E">
        <w:rPr>
          <w:rFonts w:cs="Times New Roman"/>
          <w:color w:val="auto"/>
        </w:rPr>
        <w:t>Fanfáry pri príležitosti oceňovania športovcov mesta Bratislavy</w:t>
      </w:r>
    </w:p>
    <w:p w:rsidR="004D0C85" w:rsidRPr="0066196E" w:rsidRDefault="004D0C85"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24. 03. 2015</w:t>
      </w:r>
    </w:p>
    <w:p w:rsidR="004D0C85" w:rsidRPr="0066196E" w:rsidRDefault="004D0C85" w:rsidP="004D0C85">
      <w:pPr>
        <w:pStyle w:val="Normlny3"/>
        <w:rPr>
          <w:rFonts w:cs="Times New Roman"/>
          <w:color w:val="auto"/>
        </w:rPr>
      </w:pPr>
      <w:r w:rsidRPr="0066196E">
        <w:rPr>
          <w:rFonts w:cs="Times New Roman"/>
          <w:color w:val="auto"/>
        </w:rPr>
        <w:t>Slávnosť Dňa učiteľov – vystúpenie fanfárového kvinteta</w:t>
      </w:r>
    </w:p>
    <w:p w:rsidR="004D0C85" w:rsidRPr="0066196E" w:rsidRDefault="004D0C85"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16. 04. 2015 a 17. 04. 2015</w:t>
      </w:r>
    </w:p>
    <w:p w:rsidR="004D0C85" w:rsidRPr="0066196E" w:rsidRDefault="004D0C85" w:rsidP="004D0C85">
      <w:pPr>
        <w:pStyle w:val="Normlny3"/>
        <w:rPr>
          <w:rFonts w:cs="Times New Roman"/>
          <w:color w:val="auto"/>
        </w:rPr>
      </w:pPr>
      <w:r w:rsidRPr="0066196E">
        <w:rPr>
          <w:rFonts w:cs="Times New Roman"/>
          <w:color w:val="auto"/>
        </w:rPr>
        <w:t xml:space="preserve">„Schneiderova Trnava“ – súťaž v hre na sláčikových  nástrojoch  za spolupráce so študentami nášho odboru </w:t>
      </w:r>
    </w:p>
    <w:p w:rsidR="004D0C85" w:rsidRPr="0066196E" w:rsidRDefault="004D0C85" w:rsidP="004D0C85">
      <w:pPr>
        <w:pStyle w:val="Normlny3"/>
        <w:rPr>
          <w:rFonts w:cs="Times New Roman"/>
          <w:color w:val="auto"/>
        </w:rPr>
      </w:pPr>
    </w:p>
    <w:p w:rsidR="004D0C85" w:rsidRPr="0066196E" w:rsidRDefault="004D0C85" w:rsidP="004D0C85">
      <w:pPr>
        <w:pStyle w:val="Normlny3"/>
        <w:rPr>
          <w:rFonts w:cs="Times New Roman"/>
          <w:color w:val="auto"/>
        </w:rPr>
      </w:pPr>
      <w:r w:rsidRPr="0066196E">
        <w:rPr>
          <w:rFonts w:cs="Times New Roman"/>
          <w:color w:val="auto"/>
        </w:rPr>
        <w:t>26. 06. 2015</w:t>
      </w:r>
    </w:p>
    <w:p w:rsidR="004D0C85" w:rsidRPr="0066196E" w:rsidRDefault="004D0C85" w:rsidP="004D0C85">
      <w:pPr>
        <w:pStyle w:val="Normlny3"/>
        <w:rPr>
          <w:rFonts w:cs="Times New Roman"/>
          <w:color w:val="auto"/>
        </w:rPr>
      </w:pPr>
      <w:r w:rsidRPr="0066196E">
        <w:rPr>
          <w:rFonts w:cs="Times New Roman"/>
          <w:color w:val="auto"/>
        </w:rPr>
        <w:t>Účasť š</w:t>
      </w:r>
      <w:r w:rsidR="00093D7E">
        <w:rPr>
          <w:rFonts w:cs="Times New Roman"/>
          <w:color w:val="auto"/>
        </w:rPr>
        <w:t>t</w:t>
      </w:r>
      <w:r w:rsidRPr="0066196E">
        <w:rPr>
          <w:rFonts w:cs="Times New Roman"/>
          <w:color w:val="auto"/>
        </w:rPr>
        <w:t xml:space="preserve">udentov Odboru plechových  dychových a bicích nástrojov na koncerte v rámci Hudobného leta na Hlavnom  námestí v Bratislave </w:t>
      </w:r>
    </w:p>
    <w:p w:rsidR="004D0C85" w:rsidRPr="0066196E" w:rsidRDefault="004D0C85" w:rsidP="004D0C85">
      <w:pPr>
        <w:pStyle w:val="Normlny3"/>
        <w:rPr>
          <w:rFonts w:cs="Times New Roman"/>
          <w:color w:val="auto"/>
        </w:rPr>
      </w:pPr>
    </w:p>
    <w:p w:rsidR="004D0C85" w:rsidRPr="0066196E" w:rsidRDefault="004D0C85" w:rsidP="004D0C85">
      <w:pPr>
        <w:pStyle w:val="Normlny3"/>
        <w:pBdr>
          <w:top w:val="single" w:sz="4" w:space="1" w:color="auto"/>
          <w:left w:val="single" w:sz="4" w:space="1" w:color="auto"/>
          <w:bottom w:val="single" w:sz="4" w:space="1" w:color="auto"/>
          <w:right w:val="single" w:sz="4" w:space="1" w:color="auto"/>
        </w:pBdr>
        <w:rPr>
          <w:rFonts w:cs="Times New Roman"/>
          <w:color w:val="auto"/>
        </w:rPr>
      </w:pPr>
      <w:r w:rsidRPr="0066196E">
        <w:rPr>
          <w:rFonts w:cs="Times New Roman"/>
          <w:color w:val="auto"/>
        </w:rPr>
        <w:t>Hudobno-dramatický odbor</w:t>
      </w:r>
    </w:p>
    <w:p w:rsidR="004D0C85" w:rsidRPr="0066196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u w:val="single"/>
        </w:rPr>
      </w:pPr>
    </w:p>
    <w:p w:rsidR="004D0C85" w:rsidRPr="00AD55DE" w:rsidRDefault="004D0C85" w:rsidP="004D0C85">
      <w:pPr>
        <w:pStyle w:val="Nzov1"/>
        <w:tabs>
          <w:tab w:val="left" w:pos="284"/>
          <w:tab w:val="left" w:pos="539"/>
          <w:tab w:val="left" w:pos="709"/>
          <w:tab w:val="left" w:pos="851"/>
          <w:tab w:val="left" w:pos="8789"/>
        </w:tabs>
        <w:jc w:val="both"/>
        <w:rPr>
          <w:rFonts w:ascii="Times New Roman" w:eastAsia="Times New Roman" w:hAnsi="Times New Roman" w:cs="Times New Roman"/>
          <w:color w:val="auto"/>
          <w:sz w:val="24"/>
          <w:szCs w:val="24"/>
        </w:rPr>
      </w:pPr>
      <w:r w:rsidRPr="00AD55DE">
        <w:rPr>
          <w:rFonts w:ascii="Times New Roman" w:eastAsia="Times New Roman" w:hAnsi="Times New Roman" w:cs="Times New Roman"/>
          <w:color w:val="auto"/>
          <w:sz w:val="24"/>
          <w:szCs w:val="24"/>
        </w:rPr>
        <w:t>Natália Hatalová (trieda Mgr. Art. Lenka Paulíková)</w:t>
      </w:r>
      <w:r w:rsidR="00093D7E" w:rsidRPr="00AD55DE">
        <w:rPr>
          <w:rFonts w:ascii="Times New Roman" w:eastAsia="Times New Roman" w:hAnsi="Times New Roman" w:cs="Times New Roman"/>
          <w:color w:val="auto"/>
          <w:sz w:val="24"/>
          <w:szCs w:val="24"/>
        </w:rPr>
        <w:t>:</w:t>
      </w:r>
    </w:p>
    <w:p w:rsidR="004D0C85" w:rsidRPr="00AD55DE" w:rsidRDefault="00F220E4" w:rsidP="007730DD">
      <w:pPr>
        <w:pStyle w:val="Normlny1"/>
        <w:widowControl w:val="0"/>
        <w:numPr>
          <w:ilvl w:val="0"/>
          <w:numId w:val="256"/>
        </w:numPr>
        <w:tabs>
          <w:tab w:val="left" w:pos="284"/>
          <w:tab w:val="left" w:pos="539"/>
          <w:tab w:val="left" w:pos="851"/>
          <w:tab w:val="left" w:pos="8566"/>
        </w:tabs>
        <w:jc w:val="both"/>
        <w:rPr>
          <w:rFonts w:cs="Times New Roman"/>
          <w:color w:val="auto"/>
        </w:rPr>
      </w:pPr>
      <w:r>
        <w:rPr>
          <w:rFonts w:cs="Times New Roman"/>
          <w:color w:val="auto"/>
        </w:rPr>
        <w:t xml:space="preserve">   </w:t>
      </w:r>
      <w:r w:rsidR="004D0C85" w:rsidRPr="00AD55DE">
        <w:rPr>
          <w:rFonts w:cs="Times New Roman"/>
          <w:color w:val="auto"/>
        </w:rPr>
        <w:t>Jarné a jesenné turné vokálnej skupiny La Gioia – hudobný hosť Natália Hatalová</w:t>
      </w:r>
    </w:p>
    <w:p w:rsidR="004D0C85" w:rsidRPr="00AD55DE" w:rsidRDefault="00F220E4" w:rsidP="007730DD">
      <w:pPr>
        <w:pStyle w:val="Normlny1"/>
        <w:widowControl w:val="0"/>
        <w:numPr>
          <w:ilvl w:val="0"/>
          <w:numId w:val="256"/>
        </w:numPr>
        <w:tabs>
          <w:tab w:val="left" w:pos="284"/>
          <w:tab w:val="left" w:pos="539"/>
          <w:tab w:val="left" w:pos="851"/>
          <w:tab w:val="left" w:pos="8566"/>
        </w:tabs>
        <w:jc w:val="both"/>
        <w:rPr>
          <w:rFonts w:cs="Times New Roman"/>
          <w:color w:val="auto"/>
        </w:rPr>
      </w:pPr>
      <w:r>
        <w:rPr>
          <w:rFonts w:cs="Times New Roman"/>
          <w:color w:val="auto"/>
        </w:rPr>
        <w:t xml:space="preserve">   </w:t>
      </w:r>
      <w:r w:rsidR="004D0C85" w:rsidRPr="00AD55DE">
        <w:rPr>
          <w:rFonts w:cs="Times New Roman"/>
          <w:color w:val="auto"/>
        </w:rPr>
        <w:t>Účinkovanie na koncertoch (Chill out na Dunaji, Koncert v rámci kultúrneho leta Na hradbách, Koncert v rámci otvorenia výstavy Marylin Monroe atd....)</w:t>
      </w:r>
    </w:p>
    <w:p w:rsidR="004D0C85" w:rsidRPr="00AD55DE" w:rsidRDefault="004D0C85" w:rsidP="007730DD">
      <w:pPr>
        <w:pStyle w:val="Odsekzoznamu"/>
        <w:numPr>
          <w:ilvl w:val="0"/>
          <w:numId w:val="256"/>
        </w:numPr>
        <w:rPr>
          <w:rFonts w:ascii="Times New Roman" w:hAnsi="Times New Roman"/>
          <w:sz w:val="24"/>
          <w:szCs w:val="24"/>
        </w:rPr>
      </w:pPr>
      <w:r w:rsidRPr="00AD55DE">
        <w:rPr>
          <w:rFonts w:ascii="Times New Roman" w:hAnsi="Times New Roman"/>
          <w:sz w:val="24"/>
          <w:szCs w:val="24"/>
        </w:rPr>
        <w:t>Koncert v rámci podujatia Kultúrne leto na hradbách - Mestské hradby, 3. 7. 2015</w:t>
      </w:r>
    </w:p>
    <w:p w:rsidR="004D0C85" w:rsidRPr="00AD55DE" w:rsidRDefault="004D0C85" w:rsidP="007730DD">
      <w:pPr>
        <w:pStyle w:val="Odsekzoznamu"/>
        <w:numPr>
          <w:ilvl w:val="0"/>
          <w:numId w:val="256"/>
        </w:numPr>
        <w:rPr>
          <w:rFonts w:ascii="Times New Roman" w:hAnsi="Times New Roman"/>
          <w:sz w:val="24"/>
          <w:szCs w:val="24"/>
        </w:rPr>
      </w:pPr>
      <w:r w:rsidRPr="00AD55DE">
        <w:rPr>
          <w:rFonts w:ascii="Times New Roman" w:hAnsi="Times New Roman"/>
          <w:sz w:val="24"/>
          <w:szCs w:val="24"/>
        </w:rPr>
        <w:t>Chillout na Dunaji - 19. 8. 2015 - E</w:t>
      </w:r>
      <w:r w:rsidR="00F96D6D" w:rsidRPr="00AD55DE">
        <w:rPr>
          <w:rFonts w:ascii="Times New Roman" w:hAnsi="Times New Roman"/>
          <w:sz w:val="24"/>
          <w:szCs w:val="24"/>
        </w:rPr>
        <w:t>urovea Galleria Shopping Center</w:t>
      </w:r>
    </w:p>
    <w:p w:rsidR="004D0C85" w:rsidRPr="00AD55DE" w:rsidRDefault="004D0C85" w:rsidP="004D0C85">
      <w:pPr>
        <w:pStyle w:val="Nzov1"/>
        <w:tabs>
          <w:tab w:val="left" w:pos="284"/>
          <w:tab w:val="left" w:pos="539"/>
          <w:tab w:val="left" w:pos="709"/>
          <w:tab w:val="left" w:pos="851"/>
          <w:tab w:val="left" w:pos="8789"/>
        </w:tabs>
        <w:ind w:right="-772"/>
        <w:jc w:val="both"/>
        <w:rPr>
          <w:rFonts w:ascii="Times New Roman" w:hAnsi="Times New Roman" w:cs="Times New Roman"/>
          <w:color w:val="auto"/>
          <w:sz w:val="24"/>
          <w:szCs w:val="24"/>
        </w:rPr>
      </w:pPr>
    </w:p>
    <w:p w:rsidR="004D0C85" w:rsidRPr="00AD55DE" w:rsidRDefault="004D0C85" w:rsidP="004D0C85">
      <w:r w:rsidRPr="00AD55DE">
        <w:t>BL – Gospel</w:t>
      </w:r>
      <w:r w:rsidR="00F96D6D" w:rsidRPr="00AD55DE">
        <w:t>:</w:t>
      </w:r>
    </w:p>
    <w:p w:rsidR="004D0C85" w:rsidRPr="00AD55DE" w:rsidRDefault="00F96D6D" w:rsidP="004D0C85">
      <w:pPr>
        <w:ind w:right="-567"/>
      </w:pPr>
      <w:r w:rsidRPr="00AD55DE">
        <w:t xml:space="preserve">členky súboru BL – Gospel: </w:t>
      </w:r>
      <w:r w:rsidR="004D0C85" w:rsidRPr="00AD55DE">
        <w:t>Klára M</w:t>
      </w:r>
      <w:r w:rsidRPr="00AD55DE">
        <w:t xml:space="preserve">ockovčiaková, Zuzana Hepnerová účinkovali na </w:t>
      </w:r>
      <w:r w:rsidR="004D0C85" w:rsidRPr="00AD55DE">
        <w:t>koncert</w:t>
      </w:r>
      <w:r w:rsidRPr="00AD55DE">
        <w:t>och v Hainburgu a na Hlavnom námestí v Bratislave</w:t>
      </w:r>
    </w:p>
    <w:p w:rsidR="004D0C85" w:rsidRPr="00AD55DE" w:rsidRDefault="004D0C85" w:rsidP="004D0C85">
      <w:pPr>
        <w:ind w:right="-709"/>
      </w:pPr>
    </w:p>
    <w:p w:rsidR="004D0C85" w:rsidRPr="001A54D2" w:rsidRDefault="004D0C85" w:rsidP="004D0C85">
      <w:pPr>
        <w:ind w:right="-709"/>
      </w:pPr>
      <w:r w:rsidRPr="001A54D2">
        <w:t>Účinkovanie v televíznych seriáloch</w:t>
      </w:r>
      <w:r w:rsidR="00AD55DE">
        <w:t>:</w:t>
      </w:r>
      <w:r w:rsidRPr="001A54D2">
        <w:t xml:space="preserve"> </w:t>
      </w:r>
    </w:p>
    <w:p w:rsidR="004D0C85" w:rsidRPr="001A54D2" w:rsidRDefault="004D0C85" w:rsidP="007730DD">
      <w:pPr>
        <w:pStyle w:val="Odsekzoznamu"/>
        <w:numPr>
          <w:ilvl w:val="0"/>
          <w:numId w:val="257"/>
        </w:numPr>
        <w:ind w:right="-709"/>
      </w:pPr>
      <w:r w:rsidRPr="001A54D2">
        <w:t>Alexandra Urbanová, Monika Stankovičová - Panelák</w:t>
      </w:r>
    </w:p>
    <w:p w:rsidR="004D0C85" w:rsidRPr="001A54D2" w:rsidRDefault="004D0C85" w:rsidP="007730DD">
      <w:pPr>
        <w:pStyle w:val="Odsekzoznamu"/>
        <w:numPr>
          <w:ilvl w:val="0"/>
          <w:numId w:val="257"/>
        </w:numPr>
        <w:ind w:right="-709"/>
      </w:pPr>
      <w:r w:rsidRPr="001A54D2">
        <w:t>Ondrej Bortlík - Kukučka</w:t>
      </w:r>
    </w:p>
    <w:p w:rsidR="004D0C85" w:rsidRPr="001A54D2" w:rsidRDefault="004D0C85" w:rsidP="004D0C85">
      <w:pPr>
        <w:ind w:right="-709"/>
      </w:pPr>
    </w:p>
    <w:p w:rsidR="004D0C85" w:rsidRPr="001A54D2" w:rsidRDefault="004D0C85" w:rsidP="004D0C85">
      <w:pPr>
        <w:ind w:right="-709"/>
      </w:pPr>
      <w:r w:rsidRPr="001A54D2">
        <w:t>Dabing</w:t>
      </w:r>
      <w:r w:rsidR="00FD65D3">
        <w:t xml:space="preserve"> </w:t>
      </w:r>
      <w:r w:rsidRPr="001A54D2">
        <w:t xml:space="preserve"> pre TV Markíza</w:t>
      </w:r>
      <w:r w:rsidR="00AD55DE">
        <w:t>:</w:t>
      </w:r>
    </w:p>
    <w:p w:rsidR="004D0C85" w:rsidRPr="001A54D2" w:rsidRDefault="004D0C85" w:rsidP="004D0C85">
      <w:pPr>
        <w:ind w:right="-709"/>
      </w:pPr>
      <w:r w:rsidRPr="001A54D2">
        <w:t xml:space="preserve">Alexandra Urbanová, Klaudia Říhová, Ferenc Polák, Ondrej Bortlík, Brian Brestovanský: seriály: Tehotné v šestnástich, Mamy tínedžerky, Láska a trest, More lásky, Druhá šanca filmy: Middletonská romanca, Vôňa vanilky, Kráska a zviera </w:t>
      </w:r>
    </w:p>
    <w:p w:rsidR="004D0C85" w:rsidRPr="001A54D2" w:rsidRDefault="004D0C85" w:rsidP="004D0C85">
      <w:pPr>
        <w:pStyle w:val="Nzov1"/>
        <w:tabs>
          <w:tab w:val="left" w:pos="284"/>
          <w:tab w:val="left" w:pos="539"/>
          <w:tab w:val="left" w:pos="709"/>
          <w:tab w:val="left" w:pos="851"/>
          <w:tab w:val="left" w:pos="8789"/>
        </w:tabs>
        <w:jc w:val="both"/>
        <w:rPr>
          <w:rFonts w:ascii="Times New Roman" w:hAnsi="Times New Roman" w:cs="Times New Roman"/>
          <w:color w:val="auto"/>
          <w:sz w:val="24"/>
          <w:szCs w:val="24"/>
        </w:rPr>
      </w:pPr>
    </w:p>
    <w:p w:rsidR="004D0C85" w:rsidRPr="001A54D2" w:rsidRDefault="004D0C85" w:rsidP="004D0C85">
      <w:r w:rsidRPr="001A54D2">
        <w:t>Triedne koncerty</w:t>
      </w:r>
      <w:r w:rsidR="00AD55DE">
        <w:t>:</w:t>
      </w:r>
    </w:p>
    <w:p w:rsidR="00FD65D3" w:rsidRDefault="00FD65D3" w:rsidP="007730DD">
      <w:pPr>
        <w:pStyle w:val="Odsekzoznamu"/>
        <w:numPr>
          <w:ilvl w:val="0"/>
          <w:numId w:val="258"/>
        </w:numPr>
        <w:ind w:right="-347"/>
        <w:rPr>
          <w:rFonts w:ascii="Times New Roman" w:hAnsi="Times New Roman"/>
          <w:sz w:val="24"/>
          <w:szCs w:val="24"/>
        </w:rPr>
      </w:pPr>
      <w:r>
        <w:rPr>
          <w:rFonts w:ascii="Times New Roman" w:hAnsi="Times New Roman"/>
          <w:sz w:val="24"/>
          <w:szCs w:val="24"/>
        </w:rPr>
        <w:t>MgA. Ján Hyža, PhD. – 31. 3. 2015 Arteatro</w:t>
      </w:r>
    </w:p>
    <w:p w:rsidR="004D0C85" w:rsidRPr="00AD55DE" w:rsidRDefault="004D0C85" w:rsidP="007730DD">
      <w:pPr>
        <w:pStyle w:val="Odsekzoznamu"/>
        <w:numPr>
          <w:ilvl w:val="0"/>
          <w:numId w:val="258"/>
        </w:numPr>
        <w:ind w:right="-347"/>
        <w:rPr>
          <w:rFonts w:ascii="Times New Roman" w:hAnsi="Times New Roman"/>
          <w:sz w:val="24"/>
          <w:szCs w:val="24"/>
        </w:rPr>
      </w:pPr>
      <w:r w:rsidRPr="00AD55DE">
        <w:rPr>
          <w:rFonts w:ascii="Times New Roman" w:hAnsi="Times New Roman"/>
          <w:sz w:val="24"/>
          <w:szCs w:val="24"/>
        </w:rPr>
        <w:t>prof. Miroslava Marčeková - 19.5. 2015 Arteatro</w:t>
      </w:r>
    </w:p>
    <w:p w:rsidR="004D0C85" w:rsidRPr="00AD55DE" w:rsidRDefault="00E002E8" w:rsidP="007730DD">
      <w:pPr>
        <w:pStyle w:val="Odsekzoznamu"/>
        <w:numPr>
          <w:ilvl w:val="0"/>
          <w:numId w:val="258"/>
        </w:numPr>
        <w:ind w:right="-347"/>
        <w:rPr>
          <w:rFonts w:ascii="Times New Roman" w:hAnsi="Times New Roman"/>
          <w:sz w:val="24"/>
          <w:szCs w:val="24"/>
        </w:rPr>
      </w:pPr>
      <w:r>
        <w:rPr>
          <w:rFonts w:ascii="Times New Roman" w:hAnsi="Times New Roman"/>
          <w:sz w:val="24"/>
          <w:szCs w:val="24"/>
        </w:rPr>
        <w:t>Mgr. art</w:t>
      </w:r>
      <w:r w:rsidR="004D0C85" w:rsidRPr="00AD55DE">
        <w:rPr>
          <w:rFonts w:ascii="Times New Roman" w:hAnsi="Times New Roman"/>
          <w:sz w:val="24"/>
          <w:szCs w:val="24"/>
        </w:rPr>
        <w:t>.</w:t>
      </w:r>
      <w:r>
        <w:rPr>
          <w:rFonts w:ascii="Times New Roman" w:hAnsi="Times New Roman"/>
          <w:sz w:val="24"/>
          <w:szCs w:val="24"/>
        </w:rPr>
        <w:t xml:space="preserve"> </w:t>
      </w:r>
      <w:r w:rsidR="004D0C85" w:rsidRPr="00AD55DE">
        <w:rPr>
          <w:rFonts w:ascii="Times New Roman" w:hAnsi="Times New Roman"/>
          <w:sz w:val="24"/>
          <w:szCs w:val="24"/>
        </w:rPr>
        <w:t xml:space="preserve">Lenka Paulíková – 28. 5. 2015, Koncertná </w:t>
      </w:r>
      <w:r>
        <w:rPr>
          <w:rFonts w:ascii="Times New Roman" w:hAnsi="Times New Roman"/>
          <w:sz w:val="24"/>
          <w:szCs w:val="24"/>
        </w:rPr>
        <w:t>sieň Konzervatória</w:t>
      </w:r>
    </w:p>
    <w:p w:rsidR="00C9170B" w:rsidRPr="00AD55DE" w:rsidRDefault="004D0C85" w:rsidP="007730DD">
      <w:pPr>
        <w:pStyle w:val="Odsekzoznamu"/>
        <w:numPr>
          <w:ilvl w:val="0"/>
          <w:numId w:val="258"/>
        </w:numPr>
        <w:ind w:right="-709"/>
        <w:rPr>
          <w:rFonts w:ascii="Times New Roman" w:hAnsi="Times New Roman"/>
          <w:sz w:val="24"/>
          <w:szCs w:val="24"/>
        </w:rPr>
      </w:pPr>
      <w:r w:rsidRPr="00AD55DE">
        <w:rPr>
          <w:rFonts w:ascii="Times New Roman" w:hAnsi="Times New Roman"/>
          <w:sz w:val="24"/>
          <w:szCs w:val="24"/>
        </w:rPr>
        <w:t xml:space="preserve">Mgr. art. Božena Gráfová, ArtD. – 19. 6. 2015,  Koncertná </w:t>
      </w:r>
      <w:r w:rsidR="00E002E8">
        <w:rPr>
          <w:rFonts w:ascii="Times New Roman" w:hAnsi="Times New Roman"/>
          <w:sz w:val="24"/>
          <w:szCs w:val="24"/>
        </w:rPr>
        <w:t>sieň Konzervatória</w:t>
      </w:r>
    </w:p>
    <w:p w:rsidR="00C9170B" w:rsidRPr="0066196E" w:rsidRDefault="00C9170B" w:rsidP="00F85C59">
      <w:pPr>
        <w:widowControl w:val="0"/>
        <w:tabs>
          <w:tab w:val="left" w:pos="284"/>
          <w:tab w:val="left" w:pos="539"/>
          <w:tab w:val="left" w:pos="709"/>
          <w:tab w:val="left" w:pos="851"/>
          <w:tab w:val="left" w:pos="8789"/>
        </w:tabs>
        <w:autoSpaceDE w:val="0"/>
        <w:autoSpaceDN w:val="0"/>
        <w:adjustRightInd w:val="0"/>
        <w:ind w:right="-356"/>
        <w:jc w:val="both"/>
        <w:rPr>
          <w:b/>
        </w:rPr>
      </w:pPr>
    </w:p>
    <w:p w:rsidR="00614F54" w:rsidRPr="0066196E" w:rsidRDefault="00614F54" w:rsidP="00614F54">
      <w:pPr>
        <w:pBdr>
          <w:top w:val="single" w:sz="4" w:space="1" w:color="auto"/>
          <w:left w:val="single" w:sz="4" w:space="4" w:color="auto"/>
          <w:bottom w:val="single" w:sz="4" w:space="1" w:color="auto"/>
          <w:right w:val="single" w:sz="4" w:space="4" w:color="auto"/>
        </w:pBdr>
      </w:pPr>
    </w:p>
    <w:p w:rsidR="00614F54" w:rsidRPr="0066196E" w:rsidRDefault="00614F54" w:rsidP="00614F54">
      <w:pPr>
        <w:pBdr>
          <w:top w:val="single" w:sz="4" w:space="1" w:color="auto"/>
          <w:left w:val="single" w:sz="4" w:space="4" w:color="auto"/>
          <w:bottom w:val="single" w:sz="4" w:space="1" w:color="auto"/>
          <w:right w:val="single" w:sz="4" w:space="4" w:color="auto"/>
        </w:pBdr>
        <w:jc w:val="center"/>
        <w:rPr>
          <w:b/>
        </w:rPr>
      </w:pPr>
      <w:r w:rsidRPr="0066196E">
        <w:rPr>
          <w:b/>
        </w:rPr>
        <w:t>PRAVIDELNÉ ÚČINKOVANIE ŠTUDENTOV A PEDAGÓGOV KONZERVATÓRIA</w:t>
      </w:r>
    </w:p>
    <w:p w:rsidR="00614F54" w:rsidRPr="0066196E" w:rsidRDefault="00614F54" w:rsidP="00614F54">
      <w:pPr>
        <w:pBdr>
          <w:top w:val="single" w:sz="4" w:space="1" w:color="auto"/>
          <w:left w:val="single" w:sz="4" w:space="4" w:color="auto"/>
          <w:bottom w:val="single" w:sz="4" w:space="1" w:color="auto"/>
          <w:right w:val="single" w:sz="4" w:space="4" w:color="auto"/>
        </w:pBdr>
        <w:jc w:val="center"/>
        <w:rPr>
          <w:b/>
        </w:rPr>
      </w:pPr>
      <w:r w:rsidRPr="0066196E">
        <w:rPr>
          <w:b/>
        </w:rPr>
        <w:t>V PROFESIONÁLNYCH DIVADLÁCH</w:t>
      </w:r>
    </w:p>
    <w:p w:rsidR="00614F54" w:rsidRPr="0066196E" w:rsidRDefault="00614F54" w:rsidP="00614F54">
      <w:pPr>
        <w:pBdr>
          <w:top w:val="single" w:sz="4" w:space="1" w:color="auto"/>
          <w:left w:val="single" w:sz="4" w:space="4" w:color="auto"/>
          <w:bottom w:val="single" w:sz="4" w:space="1" w:color="auto"/>
          <w:right w:val="single" w:sz="4" w:space="4" w:color="auto"/>
        </w:pBdr>
      </w:pPr>
    </w:p>
    <w:p w:rsidR="00614F54" w:rsidRPr="0066196E" w:rsidRDefault="00614F54" w:rsidP="00614F54">
      <w:pPr>
        <w:rPr>
          <w:rFonts w:eastAsiaTheme="minorEastAsia"/>
        </w:rPr>
      </w:pPr>
    </w:p>
    <w:p w:rsidR="00614F54" w:rsidRPr="0066196E" w:rsidRDefault="00614F54" w:rsidP="00614F54">
      <w:pPr>
        <w:rPr>
          <w:rFonts w:eastAsiaTheme="minorEastAsia"/>
        </w:rPr>
      </w:pPr>
    </w:p>
    <w:p w:rsidR="00614F54" w:rsidRPr="0066196E" w:rsidRDefault="00614F54" w:rsidP="00614F54">
      <w:pPr>
        <w:pBdr>
          <w:top w:val="single" w:sz="4" w:space="1" w:color="auto"/>
          <w:left w:val="single" w:sz="4" w:space="4" w:color="auto"/>
          <w:bottom w:val="single" w:sz="4" w:space="1" w:color="auto"/>
          <w:right w:val="single" w:sz="4" w:space="4" w:color="auto"/>
        </w:pBdr>
        <w:rPr>
          <w:b/>
          <w:lang w:val="cs-CZ"/>
        </w:rPr>
      </w:pPr>
      <w:r w:rsidRPr="0066196E">
        <w:rPr>
          <w:b/>
          <w:lang w:val="cs-CZ"/>
        </w:rPr>
        <w:t>SLOVENSKÉ NÁRODNÉ DIVADLO BRATISLAVA</w:t>
      </w:r>
    </w:p>
    <w:p w:rsidR="00614F54" w:rsidRPr="0066196E" w:rsidRDefault="00614F54" w:rsidP="00614F54">
      <w:pPr>
        <w:rPr>
          <w:lang w:val="cs-CZ"/>
        </w:rPr>
      </w:pPr>
    </w:p>
    <w:p w:rsidR="00614F54" w:rsidRPr="0066196E" w:rsidRDefault="00614F54" w:rsidP="00614F54">
      <w:pPr>
        <w:rPr>
          <w:b/>
          <w:u w:val="single"/>
          <w:lang w:val="cs-CZ"/>
        </w:rPr>
      </w:pPr>
      <w:r w:rsidRPr="0066196E">
        <w:rPr>
          <w:b/>
          <w:u w:val="single"/>
          <w:lang w:val="cs-CZ"/>
        </w:rPr>
        <w:t>ĽUBOMÍR FELDEK AKO SA LOMIDREVO STAL KRÁĽOM</w:t>
      </w:r>
    </w:p>
    <w:tbl>
      <w:tblPr>
        <w:tblW w:w="0" w:type="auto"/>
        <w:tblCellSpacing w:w="0" w:type="dxa"/>
        <w:tblCellMar>
          <w:top w:w="15" w:type="dxa"/>
          <w:left w:w="15" w:type="dxa"/>
          <w:bottom w:w="15" w:type="dxa"/>
          <w:right w:w="15" w:type="dxa"/>
        </w:tblCellMar>
        <w:tblLook w:val="04A0"/>
      </w:tblPr>
      <w:tblGrid>
        <w:gridCol w:w="3134"/>
        <w:gridCol w:w="50"/>
      </w:tblGrid>
      <w:tr w:rsidR="00614F54" w:rsidRPr="0082058B" w:rsidTr="0098045B">
        <w:trPr>
          <w:tblCellSpacing w:w="0" w:type="dxa"/>
        </w:trPr>
        <w:tc>
          <w:tcPr>
            <w:tcW w:w="3134" w:type="dxa"/>
            <w:vAlign w:val="center"/>
            <w:hideMark/>
          </w:tcPr>
          <w:p w:rsidR="00614F54" w:rsidRPr="0082058B" w:rsidRDefault="00614F54" w:rsidP="0098045B">
            <w:pPr>
              <w:ind w:right="-1147"/>
              <w:rPr>
                <w:lang w:val="cs-CZ"/>
              </w:rPr>
            </w:pPr>
          </w:p>
          <w:p w:rsidR="00614F54" w:rsidRPr="0082058B" w:rsidRDefault="00614F54" w:rsidP="0098045B">
            <w:pPr>
              <w:ind w:right="-1147"/>
              <w:rPr>
                <w:lang w:val="cs-CZ"/>
              </w:rPr>
            </w:pPr>
            <w:r w:rsidRPr="0082058B">
              <w:rPr>
                <w:lang w:val="cs-CZ"/>
              </w:rPr>
              <w:t>Troj-, šesť- a deväťhlaví draci:</w:t>
            </w:r>
          </w:p>
        </w:tc>
        <w:tc>
          <w:tcPr>
            <w:tcW w:w="50" w:type="dxa"/>
            <w:vAlign w:val="center"/>
            <w:hideMark/>
          </w:tcPr>
          <w:p w:rsidR="00614F54" w:rsidRPr="0082058B" w:rsidRDefault="00614F54" w:rsidP="0098045B">
            <w:pPr>
              <w:rPr>
                <w:lang w:val="cs-CZ"/>
              </w:rPr>
            </w:pPr>
            <w:r w:rsidRPr="0082058B">
              <w:rPr>
                <w:lang w:val="cs-CZ"/>
              </w:rPr>
              <w:t xml:space="preserve"> </w:t>
            </w:r>
          </w:p>
        </w:tc>
      </w:tr>
    </w:tbl>
    <w:p w:rsidR="00614F54" w:rsidRPr="0082058B" w:rsidRDefault="00DE2921" w:rsidP="00614F54">
      <w:r>
        <w:t xml:space="preserve">Matúš Mihálik, poslucháč Konzervatória, </w:t>
      </w:r>
      <w:r w:rsidR="0082058B">
        <w:t>Martin Mack</w:t>
      </w:r>
      <w:r>
        <w:t>o</w:t>
      </w:r>
      <w:r w:rsidR="0082058B">
        <w:t>,</w:t>
      </w:r>
      <w:r w:rsidRPr="00DE2921">
        <w:t xml:space="preserve"> </w:t>
      </w:r>
      <w:r>
        <w:t xml:space="preserve">poslucháč Konzervatória, </w:t>
      </w:r>
      <w:hyperlink r:id="rId13" w:history="1">
        <w:r w:rsidR="00F220E4" w:rsidRPr="0082058B">
          <w:rPr>
            <w:rStyle w:val="Hypertextovprepojenie"/>
            <w:color w:val="auto"/>
            <w:u w:val="none"/>
            <w:lang w:val="cs-CZ"/>
          </w:rPr>
          <w:t>Filip Šebesta, poslucháč K</w:t>
        </w:r>
        <w:r w:rsidR="00614F54" w:rsidRPr="0082058B">
          <w:rPr>
            <w:rStyle w:val="Hypertextovprepojenie"/>
            <w:color w:val="auto"/>
            <w:u w:val="none"/>
            <w:lang w:val="cs-CZ"/>
          </w:rPr>
          <w:t>onzervatória</w:t>
        </w:r>
      </w:hyperlink>
      <w:r w:rsidR="00614F54" w:rsidRPr="0082058B">
        <w:rPr>
          <w:lang w:val="cs-CZ"/>
        </w:rPr>
        <w:t xml:space="preserve">, </w:t>
      </w:r>
      <w:hyperlink r:id="rId14" w:history="1">
        <w:r w:rsidR="00F220E4" w:rsidRPr="0082058B">
          <w:rPr>
            <w:rStyle w:val="Hypertextovprepojenie"/>
            <w:color w:val="auto"/>
            <w:u w:val="none"/>
            <w:lang w:val="cs-CZ"/>
          </w:rPr>
          <w:t>Ferenc Polák, poslucháč K</w:t>
        </w:r>
        <w:r w:rsidR="00614F54" w:rsidRPr="0082058B">
          <w:rPr>
            <w:rStyle w:val="Hypertextovprepojenie"/>
            <w:color w:val="auto"/>
            <w:u w:val="none"/>
            <w:lang w:val="cs-CZ"/>
          </w:rPr>
          <w:t>onzervatória</w:t>
        </w:r>
      </w:hyperlink>
      <w:r w:rsidR="00614F54" w:rsidRPr="0082058B">
        <w:rPr>
          <w:lang w:val="cs-CZ"/>
        </w:rPr>
        <w:t xml:space="preserve">,  </w:t>
      </w:r>
      <w:hyperlink r:id="rId15" w:history="1">
        <w:r w:rsidR="00F220E4" w:rsidRPr="0082058B">
          <w:rPr>
            <w:rStyle w:val="Hypertextovprepojenie"/>
            <w:color w:val="auto"/>
            <w:u w:val="none"/>
            <w:lang w:val="cs-CZ"/>
          </w:rPr>
          <w:t>Ondrej Bortlík, poslucháč K</w:t>
        </w:r>
        <w:r w:rsidR="00614F54" w:rsidRPr="0082058B">
          <w:rPr>
            <w:rStyle w:val="Hypertextovprepojenie"/>
            <w:color w:val="auto"/>
            <w:u w:val="none"/>
            <w:lang w:val="cs-CZ"/>
          </w:rPr>
          <w:t>onzervatória</w:t>
        </w:r>
      </w:hyperlink>
      <w:r w:rsidR="00614F54" w:rsidRPr="0082058B">
        <w:rPr>
          <w:lang w:val="cs-CZ"/>
        </w:rPr>
        <w:t xml:space="preserve">, </w:t>
      </w:r>
      <w:hyperlink r:id="rId16" w:history="1">
        <w:r w:rsidR="00F220E4" w:rsidRPr="0082058B">
          <w:rPr>
            <w:rStyle w:val="Hypertextovprepojenie"/>
            <w:color w:val="auto"/>
            <w:u w:val="none"/>
            <w:lang w:val="cs-CZ"/>
          </w:rPr>
          <w:t>Brian Brestovanský, poslucháč K</w:t>
        </w:r>
        <w:r w:rsidR="00614F54" w:rsidRPr="0082058B">
          <w:rPr>
            <w:rStyle w:val="Hypertextovprepojenie"/>
            <w:color w:val="auto"/>
            <w:u w:val="none"/>
            <w:lang w:val="cs-CZ"/>
          </w:rPr>
          <w:t>onzervatória</w:t>
        </w:r>
      </w:hyperlink>
      <w:r w:rsidR="00BE1412">
        <w:rPr>
          <w:rStyle w:val="Hypertextovprepojenie"/>
          <w:color w:val="auto"/>
          <w:u w:val="none"/>
          <w:lang w:val="cs-CZ"/>
        </w:rPr>
        <w:t>.</w:t>
      </w:r>
    </w:p>
    <w:p w:rsidR="00614F54" w:rsidRPr="0066196E" w:rsidRDefault="00614F54" w:rsidP="00614F54"/>
    <w:p w:rsidR="00614F54" w:rsidRPr="0066196E" w:rsidRDefault="00614F54" w:rsidP="00614F54"/>
    <w:p w:rsidR="00614F54" w:rsidRPr="0066196E" w:rsidRDefault="0047388E" w:rsidP="00614F54">
      <w:pPr>
        <w:outlineLvl w:val="0"/>
        <w:rPr>
          <w:b/>
          <w:bCs/>
          <w:kern w:val="36"/>
          <w:u w:val="single"/>
        </w:rPr>
      </w:pPr>
      <w:hyperlink r:id="rId17" w:history="1">
        <w:r w:rsidR="00614F54" w:rsidRPr="0066196E">
          <w:rPr>
            <w:b/>
            <w:bCs/>
            <w:kern w:val="36"/>
            <w:u w:val="single"/>
          </w:rPr>
          <w:t>PAVOL DOBŠINSKÝ</w:t>
        </w:r>
      </w:hyperlink>
      <w:r w:rsidR="00614F54" w:rsidRPr="0066196E">
        <w:rPr>
          <w:b/>
          <w:bCs/>
          <w:kern w:val="36"/>
          <w:u w:val="single"/>
        </w:rPr>
        <w:t xml:space="preserve">, </w:t>
      </w:r>
      <w:hyperlink r:id="rId18" w:history="1">
        <w:r w:rsidR="00614F54" w:rsidRPr="0066196E">
          <w:rPr>
            <w:b/>
            <w:bCs/>
            <w:kern w:val="36"/>
            <w:u w:val="single"/>
          </w:rPr>
          <w:t>ANTON KORENČI</w:t>
        </w:r>
      </w:hyperlink>
      <w:r w:rsidR="00614F54" w:rsidRPr="0066196E">
        <w:rPr>
          <w:b/>
          <w:bCs/>
          <w:kern w:val="36"/>
          <w:u w:val="single"/>
        </w:rPr>
        <w:t xml:space="preserve">, </w:t>
      </w:r>
      <w:hyperlink r:id="rId19" w:history="1">
        <w:r w:rsidR="00614F54" w:rsidRPr="0066196E">
          <w:rPr>
            <w:b/>
            <w:bCs/>
            <w:kern w:val="36"/>
            <w:u w:val="single"/>
          </w:rPr>
          <w:t>JURAJ BIELIK</w:t>
        </w:r>
      </w:hyperlink>
    </w:p>
    <w:p w:rsidR="00614F54" w:rsidRPr="0066196E" w:rsidRDefault="00614F54" w:rsidP="00614F54">
      <w:pPr>
        <w:outlineLvl w:val="0"/>
        <w:rPr>
          <w:b/>
          <w:bCs/>
          <w:kern w:val="36"/>
          <w:u w:val="single"/>
        </w:rPr>
      </w:pPr>
      <w:r w:rsidRPr="0066196E">
        <w:rPr>
          <w:b/>
          <w:bCs/>
          <w:kern w:val="36"/>
          <w:u w:val="single"/>
        </w:rPr>
        <w:t>MECHÚRIK-KOŠČÚRIK</w:t>
      </w:r>
    </w:p>
    <w:p w:rsidR="00614F54" w:rsidRPr="0066196E" w:rsidRDefault="00614F54" w:rsidP="00614F54">
      <w:pPr>
        <w:outlineLvl w:val="0"/>
      </w:pPr>
    </w:p>
    <w:p w:rsidR="00614F54" w:rsidRPr="0066196E" w:rsidRDefault="00614F54" w:rsidP="00614F54">
      <w:pPr>
        <w:outlineLvl w:val="0"/>
        <w:rPr>
          <w:bCs/>
          <w:kern w:val="36"/>
        </w:rPr>
      </w:pPr>
      <w:r w:rsidRPr="0066196E">
        <w:t>Hudobná rozprávka pre najmenších</w:t>
      </w:r>
    </w:p>
    <w:p w:rsidR="00614F54" w:rsidRPr="0066196E" w:rsidRDefault="00614F54" w:rsidP="00614F54">
      <w:pPr>
        <w:outlineLvl w:val="0"/>
        <w:rPr>
          <w:bCs/>
          <w:kern w:val="36"/>
        </w:rPr>
      </w:pPr>
      <w:r w:rsidRPr="0066196E">
        <w:rPr>
          <w:bCs/>
          <w:kern w:val="36"/>
        </w:rPr>
        <w:t>Réžia: Juraj Bielik, Anton Korenči</w:t>
      </w:r>
    </w:p>
    <w:p w:rsidR="00614F54" w:rsidRPr="0066196E" w:rsidRDefault="00614F54" w:rsidP="00614F54">
      <w:pPr>
        <w:outlineLvl w:val="0"/>
        <w:rPr>
          <w:bCs/>
          <w:kern w:val="36"/>
        </w:rPr>
      </w:pPr>
      <w:r w:rsidRPr="0066196E">
        <w:rPr>
          <w:bCs/>
          <w:kern w:val="36"/>
        </w:rPr>
        <w:t>Anton Korenči  je pedagógom Konzervatória</w:t>
      </w:r>
    </w:p>
    <w:p w:rsidR="00614F54" w:rsidRPr="0066196E" w:rsidRDefault="00614F54" w:rsidP="00614F54">
      <w:pPr>
        <w:rPr>
          <w:lang w:val="cs-CZ"/>
        </w:rPr>
      </w:pPr>
    </w:p>
    <w:p w:rsidR="00614F54" w:rsidRPr="0066196E" w:rsidRDefault="00614F54" w:rsidP="00614F54">
      <w:pPr>
        <w:rPr>
          <w:lang w:val="cs-CZ"/>
        </w:rPr>
      </w:pPr>
    </w:p>
    <w:p w:rsidR="00614F54" w:rsidRPr="0066196E" w:rsidRDefault="00614F54" w:rsidP="00614F54">
      <w:pPr>
        <w:jc w:val="both"/>
        <w:rPr>
          <w:b/>
          <w:u w:val="single"/>
          <w:lang w:val="cs-CZ"/>
        </w:rPr>
      </w:pPr>
      <w:r w:rsidRPr="0066196E">
        <w:rPr>
          <w:b/>
          <w:u w:val="single"/>
          <w:lang w:val="cs-CZ"/>
        </w:rPr>
        <w:t xml:space="preserve">OPERNÉ ŠTÚDIO </w:t>
      </w:r>
    </w:p>
    <w:p w:rsidR="00614F54" w:rsidRPr="0066196E" w:rsidRDefault="00614F54" w:rsidP="00614F54">
      <w:pPr>
        <w:jc w:val="both"/>
        <w:rPr>
          <w:b/>
          <w:u w:val="single"/>
          <w:lang w:val="cs-CZ"/>
        </w:rPr>
      </w:pPr>
      <w:r w:rsidRPr="0066196E">
        <w:rPr>
          <w:b/>
          <w:u w:val="single"/>
          <w:lang w:val="cs-CZ"/>
        </w:rPr>
        <w:t xml:space="preserve">PRI  SLOVENSKOM NÁRODNOM DIVADLE V BRATISLAVE </w:t>
      </w:r>
    </w:p>
    <w:p w:rsidR="00614F54" w:rsidRPr="0066196E" w:rsidRDefault="00614F54" w:rsidP="00614F54">
      <w:pPr>
        <w:jc w:val="both"/>
        <w:rPr>
          <w:lang w:val="cs-CZ"/>
        </w:rPr>
      </w:pPr>
    </w:p>
    <w:p w:rsidR="00614F54" w:rsidRPr="0066196E" w:rsidRDefault="00614F54" w:rsidP="00614F54">
      <w:pPr>
        <w:jc w:val="both"/>
        <w:rPr>
          <w:lang w:val="cs-CZ"/>
        </w:rPr>
      </w:pPr>
      <w:r w:rsidRPr="0066196E">
        <w:rPr>
          <w:lang w:val="cs-CZ"/>
        </w:rPr>
        <w:t>poskytlo príležitosť mladým  spevákom získať prvé skúsenosti na „doskách opery“. Študenti sa zúčastnili  konkurzu. Naštudovali heroicko – komickú  drámu v dvoch dejstvách v spracovaní Hansa Werner</w:t>
      </w:r>
      <w:r w:rsidR="000E66AE">
        <w:rPr>
          <w:lang w:val="cs-CZ"/>
        </w:rPr>
        <w:t>a Henzeho v talianskom jazyku „</w:t>
      </w:r>
      <w:r w:rsidRPr="0066196E">
        <w:rPr>
          <w:lang w:val="cs-CZ"/>
        </w:rPr>
        <w:t>Král Teodor v Benátkach“ - Giovanni Paisiella.</w:t>
      </w:r>
    </w:p>
    <w:p w:rsidR="00614F54" w:rsidRPr="0066196E" w:rsidRDefault="00614F54" w:rsidP="00614F54">
      <w:pPr>
        <w:jc w:val="both"/>
        <w:rPr>
          <w:lang w:val="cs-CZ"/>
        </w:rPr>
      </w:pPr>
    </w:p>
    <w:p w:rsidR="00614F54" w:rsidRPr="0066196E" w:rsidRDefault="00614F54" w:rsidP="00614F54">
      <w:pPr>
        <w:jc w:val="both"/>
        <w:rPr>
          <w:lang w:val="cs-CZ"/>
        </w:rPr>
      </w:pPr>
      <w:r w:rsidRPr="0066196E">
        <w:rPr>
          <w:lang w:val="cs-CZ"/>
        </w:rPr>
        <w:t>V predstaveniach v júni 2015 mali svoj  debut v opere Štefan Horváth a Matej Benda z triedy Mgr. art. Martina Malachovského, Juraj Kuchar z triedy Mgr.</w:t>
      </w:r>
      <w:r w:rsidR="000E66AE">
        <w:rPr>
          <w:lang w:val="cs-CZ"/>
        </w:rPr>
        <w:t xml:space="preserve"> </w:t>
      </w:r>
      <w:r w:rsidRPr="0066196E">
        <w:rPr>
          <w:lang w:val="cs-CZ"/>
        </w:rPr>
        <w:t>art. Alžbety Michálkovej, Jakub Gubka z triedy</w:t>
      </w:r>
      <w:r w:rsidR="000E66AE">
        <w:rPr>
          <w:lang w:val="cs-CZ"/>
        </w:rPr>
        <w:t xml:space="preserve"> Mgr. art. Dagmar Podkamenskej-</w:t>
      </w:r>
      <w:r w:rsidRPr="0066196E">
        <w:rPr>
          <w:lang w:val="cs-CZ"/>
        </w:rPr>
        <w:t>Bezačinskej, Dominika Výberová z trie</w:t>
      </w:r>
      <w:r w:rsidR="000E66AE">
        <w:rPr>
          <w:lang w:val="cs-CZ"/>
        </w:rPr>
        <w:t>dy Mgr. art. Dagmar Livorovej,</w:t>
      </w:r>
      <w:r w:rsidRPr="0066196E">
        <w:rPr>
          <w:lang w:val="cs-CZ"/>
        </w:rPr>
        <w:t xml:space="preserve"> Marek Tokoš z triedy Mgr. art. Magdalény Blahušiakovej.</w:t>
      </w:r>
    </w:p>
    <w:p w:rsidR="00614F54" w:rsidRPr="0066196E" w:rsidRDefault="00614F54" w:rsidP="00614F54">
      <w:pPr>
        <w:jc w:val="both"/>
        <w:rPr>
          <w:rFonts w:eastAsiaTheme="minorEastAsia"/>
        </w:rPr>
      </w:pPr>
    </w:p>
    <w:p w:rsidR="00614F54" w:rsidRPr="0066196E" w:rsidRDefault="00614F54" w:rsidP="00614F54">
      <w:pPr>
        <w:jc w:val="both"/>
        <w:rPr>
          <w:rFonts w:eastAsiaTheme="minorEastAsia"/>
        </w:rPr>
      </w:pPr>
    </w:p>
    <w:p w:rsidR="00614F54" w:rsidRPr="0066196E" w:rsidRDefault="00614F54" w:rsidP="00614F54">
      <w:pPr>
        <w:pBdr>
          <w:top w:val="single" w:sz="4" w:space="1" w:color="auto"/>
          <w:left w:val="single" w:sz="4" w:space="4" w:color="auto"/>
          <w:bottom w:val="single" w:sz="4" w:space="1" w:color="auto"/>
          <w:right w:val="single" w:sz="4" w:space="4" w:color="auto"/>
        </w:pBdr>
        <w:rPr>
          <w:b/>
          <w:lang w:val="cs-CZ"/>
        </w:rPr>
      </w:pPr>
      <w:r w:rsidRPr="0066196E">
        <w:rPr>
          <w:b/>
          <w:lang w:val="cs-CZ"/>
        </w:rPr>
        <w:t>DIVADLO NOVÁ SCÉNA</w:t>
      </w:r>
    </w:p>
    <w:p w:rsidR="00614F54" w:rsidRPr="0066196E" w:rsidRDefault="00614F54" w:rsidP="00614F54">
      <w:pPr>
        <w:rPr>
          <w:lang w:val="cs-CZ"/>
        </w:rPr>
      </w:pPr>
      <w:r w:rsidRPr="0066196E">
        <w:rPr>
          <w:lang w:val="cs-CZ"/>
        </w:rPr>
        <w:t xml:space="preserve"> </w:t>
      </w:r>
    </w:p>
    <w:p w:rsidR="00614F54" w:rsidRPr="0066196E" w:rsidRDefault="00614F54" w:rsidP="00614F54">
      <w:pPr>
        <w:rPr>
          <w:lang w:val="cs-CZ"/>
        </w:rPr>
      </w:pPr>
    </w:p>
    <w:p w:rsidR="00614F54" w:rsidRPr="0066196E" w:rsidRDefault="00614F54" w:rsidP="00614F54">
      <w:pPr>
        <w:rPr>
          <w:b/>
          <w:u w:val="single"/>
        </w:rPr>
      </w:pPr>
      <w:r w:rsidRPr="0066196E">
        <w:rPr>
          <w:b/>
          <w:u w:val="single"/>
        </w:rPr>
        <w:t>ÔSMY SVETADIEL</w:t>
      </w:r>
    </w:p>
    <w:p w:rsidR="00614F54" w:rsidRPr="0066196E" w:rsidRDefault="00614F54" w:rsidP="00614F54"/>
    <w:p w:rsidR="00614F54" w:rsidRPr="0066196E" w:rsidRDefault="00614F54" w:rsidP="00614F54">
      <w:pPr>
        <w:rPr>
          <w:lang w:val="cs-CZ"/>
        </w:rPr>
      </w:pPr>
      <w:r w:rsidRPr="0066196E">
        <w:lastRenderedPageBreak/>
        <w:t>Autor</w:t>
      </w:r>
      <w:r w:rsidR="000E66AE">
        <w:t>i</w:t>
      </w:r>
      <w:r w:rsidRPr="0066196E">
        <w:t>: Peter Pavlac</w:t>
      </w:r>
      <w:r w:rsidR="000E66AE">
        <w:t>,</w:t>
      </w:r>
      <w:r w:rsidRPr="0066196E">
        <w:t xml:space="preserve"> Ján Ďurovčík</w:t>
      </w:r>
      <w:r w:rsidR="000E66AE">
        <w:t>,</w:t>
      </w:r>
      <w:r w:rsidRPr="0066196E">
        <w:t xml:space="preserve"> Boris Filan  </w:t>
      </w:r>
    </w:p>
    <w:p w:rsidR="00614F54" w:rsidRPr="0066196E" w:rsidRDefault="00614F54" w:rsidP="00614F54">
      <w:r w:rsidRPr="0066196E">
        <w:t>Hudba: skupina Elán</w:t>
      </w:r>
    </w:p>
    <w:p w:rsidR="00614F54" w:rsidRPr="0066196E" w:rsidRDefault="00614F54" w:rsidP="00614F54"/>
    <w:p w:rsidR="00614F54" w:rsidRPr="0066196E" w:rsidRDefault="00614F54" w:rsidP="00614F54">
      <w:r w:rsidRPr="0066196E">
        <w:t>Účinkujú študenti: David Hartl, Vladislav Plevčík, Jozef Antálek, pedagóg: Ivana K</w:t>
      </w:r>
      <w:r w:rsidR="00080806">
        <w:t>učerová, absolventi: Tomáš Majl</w:t>
      </w:r>
      <w:r w:rsidRPr="0066196E">
        <w:t>át</w:t>
      </w:r>
      <w:r w:rsidR="00080806">
        <w:t>h</w:t>
      </w:r>
      <w:r w:rsidRPr="0066196E">
        <w:t>, Patrik Vyskočil, Dominika Richterová, Nela Pocisková, Miroslava Partlová, Martin Hudec, Michal Hallon, Jakub Ružička</w:t>
      </w:r>
    </w:p>
    <w:p w:rsidR="00614F54" w:rsidRPr="0066196E" w:rsidRDefault="00614F54" w:rsidP="00614F54">
      <w:pPr>
        <w:rPr>
          <w:lang w:val="cs-CZ"/>
        </w:rPr>
      </w:pPr>
    </w:p>
    <w:p w:rsidR="00614F54" w:rsidRPr="0066196E" w:rsidRDefault="00614F54" w:rsidP="00614F54">
      <w:pPr>
        <w:rPr>
          <w:lang w:val="cs-CZ"/>
        </w:rPr>
      </w:pPr>
    </w:p>
    <w:p w:rsidR="00614F54" w:rsidRPr="0066196E" w:rsidRDefault="00614F54" w:rsidP="00614F54">
      <w:pPr>
        <w:rPr>
          <w:b/>
          <w:u w:val="single"/>
        </w:rPr>
      </w:pPr>
      <w:r w:rsidRPr="0066196E">
        <w:rPr>
          <w:b/>
          <w:u w:val="single"/>
        </w:rPr>
        <w:t>RÓMEO A JÚLIA</w:t>
      </w:r>
    </w:p>
    <w:p w:rsidR="00614F54" w:rsidRPr="0066196E" w:rsidRDefault="00614F54" w:rsidP="00614F54"/>
    <w:p w:rsidR="00614F54" w:rsidRPr="0066196E" w:rsidRDefault="00614F54" w:rsidP="00614F54">
      <w:r w:rsidRPr="0066196E">
        <w:t>Svetoznámy muzikál Gérarda Presgurvica. Nádherná hudba a silné emócie v jednom z najlepších spracovaní príbehu Rómea a Júlie v histórii muzikálu. Réžia Ján Ďurovčík Premiéry 22., 23. a 24. marca 2013 v Divadle Nová scéna</w:t>
      </w:r>
    </w:p>
    <w:p w:rsidR="00614F54" w:rsidRPr="0066196E" w:rsidRDefault="00614F54" w:rsidP="00614F54"/>
    <w:p w:rsidR="00614F54" w:rsidRPr="0066196E" w:rsidRDefault="00614F54" w:rsidP="00614F54">
      <w:pPr>
        <w:rPr>
          <w:lang w:val="cs-CZ"/>
        </w:rPr>
      </w:pPr>
      <w:r w:rsidRPr="0066196E">
        <w:t>Účinkujú pedagógovia, študenti a absolventi Konzervatória v Bratislave:</w:t>
      </w:r>
    </w:p>
    <w:p w:rsidR="00614F54" w:rsidRPr="0066196E" w:rsidRDefault="00614F54" w:rsidP="00614F54">
      <w:r w:rsidRPr="0066196E">
        <w:t>Rómeo: Šimek Milan, Vyskočil Patrik</w:t>
      </w:r>
    </w:p>
    <w:p w:rsidR="00614F54" w:rsidRPr="0066196E" w:rsidRDefault="00614F54" w:rsidP="00614F54">
      <w:r w:rsidRPr="0066196E">
        <w:t>Júlia: Dang Van Romana, Drínová Miroslava, Pocisková Nela</w:t>
      </w:r>
    </w:p>
    <w:p w:rsidR="00614F54" w:rsidRPr="0066196E" w:rsidRDefault="00614F54" w:rsidP="00614F54">
      <w:r w:rsidRPr="0066196E">
        <w:t>Mercutio: Pišta Lukáš, Púčik Václav</w:t>
      </w:r>
    </w:p>
    <w:p w:rsidR="00614F54" w:rsidRPr="0066196E" w:rsidRDefault="0022351A" w:rsidP="00614F54">
      <w:r>
        <w:t>Tybalt:</w:t>
      </w:r>
      <w:r w:rsidR="00614F54" w:rsidRPr="0066196E">
        <w:t xml:space="preserve"> Slezák</w:t>
      </w:r>
      <w:r>
        <w:t xml:space="preserve"> Ján</w:t>
      </w:r>
      <w:r w:rsidR="00614F54" w:rsidRPr="0066196E">
        <w:t>, Hudec Martin</w:t>
      </w:r>
    </w:p>
    <w:p w:rsidR="00614F54" w:rsidRPr="0066196E" w:rsidRDefault="00614F54" w:rsidP="00614F54">
      <w:pPr>
        <w:rPr>
          <w:lang w:val="cs-CZ"/>
        </w:rPr>
      </w:pPr>
      <w:r w:rsidRPr="0066196E">
        <w:rPr>
          <w:lang w:val="cs-CZ"/>
        </w:rPr>
        <w:t>Benvolio: Mikulášek Martin, Kaprálik Martin</w:t>
      </w:r>
    </w:p>
    <w:p w:rsidR="00614F54" w:rsidRPr="0066196E" w:rsidRDefault="00614F54" w:rsidP="00614F54">
      <w:pPr>
        <w:rPr>
          <w:lang w:val="cs-CZ"/>
        </w:rPr>
      </w:pPr>
      <w:r w:rsidRPr="0066196E">
        <w:rPr>
          <w:lang w:val="cs-CZ"/>
        </w:rPr>
        <w:t>Matka Monteková: Jagerčíková Lucia</w:t>
      </w:r>
    </w:p>
    <w:p w:rsidR="00614F54" w:rsidRPr="0066196E" w:rsidRDefault="00614F54" w:rsidP="00614F54">
      <w:pPr>
        <w:rPr>
          <w:lang w:val="cs-CZ"/>
        </w:rPr>
      </w:pPr>
      <w:r w:rsidRPr="0066196E">
        <w:rPr>
          <w:lang w:val="cs-CZ"/>
        </w:rPr>
        <w:t xml:space="preserve">Matka Capuletová: Partlová Miroslava </w:t>
      </w:r>
    </w:p>
    <w:p w:rsidR="00614F54" w:rsidRPr="0066196E" w:rsidRDefault="00614F54" w:rsidP="00614F54">
      <w:pPr>
        <w:rPr>
          <w:lang w:val="cs-CZ"/>
        </w:rPr>
      </w:pPr>
      <w:r w:rsidRPr="0066196E">
        <w:rPr>
          <w:lang w:val="cs-CZ"/>
        </w:rPr>
        <w:t xml:space="preserve">Knieža: Halák Róbert </w:t>
      </w:r>
    </w:p>
    <w:p w:rsidR="00614F54" w:rsidRPr="0066196E" w:rsidRDefault="00614F54" w:rsidP="00614F54">
      <w:pPr>
        <w:rPr>
          <w:lang w:val="cs-CZ"/>
        </w:rPr>
      </w:pPr>
      <w:r w:rsidRPr="0066196E">
        <w:rPr>
          <w:lang w:val="cs-CZ"/>
        </w:rPr>
        <w:t>Dojka: Marčeková Miroslava</w:t>
      </w:r>
    </w:p>
    <w:p w:rsidR="00614F54" w:rsidRPr="0066196E" w:rsidRDefault="00614F54" w:rsidP="00614F54">
      <w:r w:rsidRPr="0066196E">
        <w:t>Vavrinec:</w:t>
      </w:r>
      <w:r w:rsidR="0022351A">
        <w:t xml:space="preserve"> </w:t>
      </w:r>
      <w:r w:rsidRPr="0066196E">
        <w:t>Müller Roman</w:t>
      </w:r>
    </w:p>
    <w:p w:rsidR="00614F54" w:rsidRPr="0066196E" w:rsidRDefault="00AD5DD3" w:rsidP="00614F54">
      <w:r>
        <w:t>Paris:</w:t>
      </w:r>
      <w:r w:rsidR="0022351A">
        <w:t xml:space="preserve"> </w:t>
      </w:r>
      <w:r>
        <w:t>Hartl Dá</w:t>
      </w:r>
      <w:r w:rsidR="00614F54" w:rsidRPr="0066196E">
        <w:t>vid, Plevčík Vladislav</w:t>
      </w:r>
    </w:p>
    <w:p w:rsidR="00614F54" w:rsidRPr="0066196E" w:rsidRDefault="00614F54" w:rsidP="00614F54">
      <w:r w:rsidRPr="0066196E">
        <w:t>Company: Plevčík Vladislav, Hartl David, Pišta Lukáš, Blaško Michal, Hallon Michal</w:t>
      </w:r>
    </w:p>
    <w:p w:rsidR="00614F54" w:rsidRPr="0066196E" w:rsidRDefault="00614F54" w:rsidP="00614F54">
      <w:r w:rsidRPr="0066196E">
        <w:t>Tanečníci: Tanečníci Slovenského Divadla Tanca: Katarína Hajsterová, Jozef Antále</w:t>
      </w:r>
      <w:r w:rsidR="00AD5DD3">
        <w:t>k</w:t>
      </w:r>
    </w:p>
    <w:p w:rsidR="00614F54" w:rsidRPr="0066196E" w:rsidRDefault="00614F54" w:rsidP="00614F54">
      <w:pPr>
        <w:jc w:val="both"/>
        <w:rPr>
          <w:rFonts w:eastAsiaTheme="minorEastAsia"/>
        </w:rPr>
      </w:pPr>
    </w:p>
    <w:p w:rsidR="00614F54" w:rsidRPr="0066196E" w:rsidRDefault="00614F54" w:rsidP="00614F54">
      <w:pPr>
        <w:pStyle w:val="Bezriadkovania1"/>
        <w:rPr>
          <w:rFonts w:ascii="Times New Roman" w:hAnsi="Times New Roman" w:cs="Times New Roman"/>
          <w:b/>
          <w:color w:val="auto"/>
          <w:sz w:val="24"/>
          <w:szCs w:val="24"/>
        </w:rPr>
      </w:pPr>
    </w:p>
    <w:p w:rsidR="00614F54" w:rsidRPr="0066196E" w:rsidRDefault="00614F54" w:rsidP="00614F54">
      <w:pPr>
        <w:pStyle w:val="Bezriadkovania1"/>
        <w:rPr>
          <w:rFonts w:ascii="Times New Roman" w:hAnsi="Times New Roman" w:cs="Times New Roman"/>
          <w:b/>
          <w:color w:val="auto"/>
          <w:sz w:val="24"/>
          <w:szCs w:val="24"/>
          <w:u w:val="single"/>
        </w:rPr>
      </w:pPr>
      <w:r w:rsidRPr="0066196E">
        <w:rPr>
          <w:rFonts w:ascii="Times New Roman" w:hAnsi="Times New Roman" w:cs="Times New Roman"/>
          <w:b/>
          <w:color w:val="auto"/>
          <w:sz w:val="24"/>
          <w:szCs w:val="24"/>
          <w:u w:val="single"/>
        </w:rPr>
        <w:t>MUZIKÁL HAIRSPRAY</w:t>
      </w:r>
    </w:p>
    <w:p w:rsidR="00614F54" w:rsidRPr="0066196E" w:rsidRDefault="00614F54" w:rsidP="00614F54">
      <w:pPr>
        <w:pStyle w:val="Bezriadkovania1"/>
        <w:rPr>
          <w:rFonts w:ascii="Times New Roman" w:hAnsi="Times New Roman" w:cs="Times New Roman"/>
          <w:color w:val="auto"/>
          <w:sz w:val="24"/>
          <w:szCs w:val="24"/>
        </w:rPr>
      </w:pPr>
    </w:p>
    <w:p w:rsidR="00614F54" w:rsidRPr="0066196E" w:rsidRDefault="00614F54" w:rsidP="00614F54">
      <w:pPr>
        <w:pStyle w:val="Bezriadkovania1"/>
        <w:rPr>
          <w:rFonts w:ascii="Times New Roman" w:hAnsi="Times New Roman" w:cs="Times New Roman"/>
          <w:color w:val="auto"/>
          <w:sz w:val="24"/>
          <w:szCs w:val="24"/>
        </w:rPr>
      </w:pPr>
      <w:r w:rsidRPr="0066196E">
        <w:rPr>
          <w:rFonts w:ascii="Times New Roman" w:hAnsi="Times New Roman" w:cs="Times New Roman"/>
          <w:color w:val="auto"/>
          <w:sz w:val="24"/>
          <w:szCs w:val="24"/>
        </w:rPr>
        <w:t xml:space="preserve">Réžia: Štefan Kožka, </w:t>
      </w:r>
      <w:r w:rsidRPr="0066196E">
        <w:rPr>
          <w:rFonts w:ascii="Times New Roman" w:hAnsi="Times New Roman" w:cs="Times New Roman"/>
          <w:color w:val="auto"/>
        </w:rPr>
        <w:t>pedagóg konzervatória</w:t>
      </w:r>
    </w:p>
    <w:p w:rsidR="00614F54" w:rsidRPr="0066196E" w:rsidRDefault="00614F54" w:rsidP="00614F54">
      <w:pPr>
        <w:pStyle w:val="Bezriadkovania1"/>
        <w:rPr>
          <w:rFonts w:ascii="Times New Roman" w:hAnsi="Times New Roman" w:cs="Times New Roman"/>
          <w:color w:val="auto"/>
          <w:sz w:val="24"/>
          <w:szCs w:val="24"/>
        </w:rPr>
      </w:pPr>
      <w:r w:rsidRPr="0066196E">
        <w:rPr>
          <w:rFonts w:ascii="Times New Roman" w:hAnsi="Times New Roman" w:cs="Times New Roman"/>
          <w:color w:val="auto"/>
          <w:sz w:val="24"/>
          <w:szCs w:val="24"/>
        </w:rPr>
        <w:t>Hudobné naštudovanie: Ľubomír Dolný</w:t>
      </w:r>
    </w:p>
    <w:p w:rsidR="00614F54" w:rsidRPr="0066196E" w:rsidRDefault="00614F54" w:rsidP="00614F54">
      <w:pPr>
        <w:pStyle w:val="Bezriadkovania1"/>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Kostýmy a scéna: Miloš Pietor</w:t>
      </w:r>
    </w:p>
    <w:p w:rsidR="00614F54" w:rsidRPr="0066196E" w:rsidRDefault="00614F54" w:rsidP="00614F54">
      <w:pPr>
        <w:pStyle w:val="Bezriadkovania1"/>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Choreografia: Ladislav Cmorej, Simona Machovičová</w:t>
      </w:r>
    </w:p>
    <w:p w:rsidR="00614F54" w:rsidRPr="0066196E" w:rsidRDefault="00614F54" w:rsidP="00614F54">
      <w:pPr>
        <w:pStyle w:val="Bezriadkovania1"/>
        <w:rPr>
          <w:rFonts w:ascii="Times New Roman" w:eastAsia="Times New Roman" w:hAnsi="Times New Roman" w:cs="Times New Roman"/>
          <w:color w:val="auto"/>
          <w:sz w:val="24"/>
          <w:szCs w:val="24"/>
        </w:rPr>
      </w:pPr>
      <w:r w:rsidRPr="0066196E">
        <w:rPr>
          <w:rFonts w:ascii="Times New Roman" w:eastAsia="Times New Roman" w:hAnsi="Times New Roman" w:cs="Times New Roman"/>
          <w:color w:val="auto"/>
          <w:sz w:val="24"/>
          <w:szCs w:val="24"/>
        </w:rPr>
        <w:t>Kostýmy: Veronika Gaplovská</w:t>
      </w:r>
    </w:p>
    <w:p w:rsidR="00614F54" w:rsidRPr="0066196E" w:rsidRDefault="0022351A" w:rsidP="00614F54">
      <w:pPr>
        <w:pStyle w:val="Bezriadkovania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Premiéry: 16.  a</w:t>
      </w:r>
      <w:r w:rsidR="00614F54" w:rsidRPr="0066196E">
        <w:rPr>
          <w:rFonts w:ascii="Times New Roman" w:eastAsia="Times New Roman" w:hAnsi="Times New Roman" w:cs="Times New Roman"/>
          <w:color w:val="auto"/>
          <w:sz w:val="24"/>
          <w:szCs w:val="24"/>
        </w:rPr>
        <w:t> 17. mája 2014 v Divadle Nová scéna</w:t>
      </w:r>
    </w:p>
    <w:p w:rsidR="00614F54" w:rsidRPr="0066196E" w:rsidRDefault="00614F54" w:rsidP="00614F54">
      <w:pPr>
        <w:pStyle w:val="Bezriadkovania1"/>
        <w:rPr>
          <w:rFonts w:ascii="Times New Roman" w:eastAsia="Times New Roman" w:hAnsi="Times New Roman" w:cs="Times New Roman"/>
          <w:color w:val="auto"/>
          <w:sz w:val="24"/>
          <w:szCs w:val="24"/>
        </w:rPr>
      </w:pPr>
    </w:p>
    <w:p w:rsidR="00614F54" w:rsidRPr="0066196E" w:rsidRDefault="00151423" w:rsidP="00614F54">
      <w:pPr>
        <w:pStyle w:val="Bezriadkovania1"/>
        <w:rPr>
          <w:rFonts w:ascii="Times New Roman" w:eastAsia="Times New Roman" w:hAnsi="Times New Roman" w:cs="Times New Roman"/>
          <w:color w:val="auto"/>
          <w:sz w:val="24"/>
          <w:szCs w:val="24"/>
        </w:rPr>
      </w:pPr>
      <w:r w:rsidRPr="00151423">
        <w:rPr>
          <w:rFonts w:ascii="Times New Roman" w:hAnsi="Times New Roman" w:cs="Times New Roman"/>
          <w:sz w:val="24"/>
          <w:szCs w:val="24"/>
        </w:rPr>
        <w:t xml:space="preserve">Účinkujú pedagógovia, študenti a absolventi Konzervatória v Bratislave: </w:t>
      </w:r>
      <w:r w:rsidR="00614F54" w:rsidRPr="0066196E">
        <w:rPr>
          <w:rFonts w:ascii="Times New Roman" w:eastAsia="Times New Roman" w:hAnsi="Times New Roman" w:cs="Times New Roman"/>
          <w:color w:val="auto"/>
          <w:sz w:val="24"/>
          <w:szCs w:val="24"/>
        </w:rPr>
        <w:t>Monika Drgáňová, Renáta Gráfová, Patrik Vyskočil, Martina Dolná, Miroslava Drínová, Diana Schniererová, Viktória Valúchová, Diana Velčická, Dávid Hartl, Vladislav Plevčík, Dárius Kočí, Lukáš Pišta, Natália Baloghová, Romana Dang Van, Simona Groschmidtová, Barbora Hlinková, Simona Kačmarová, Milan Šimek, Bronislava Kováčiková, Adam Bako, Katarína Macková, Michal Candrák, Nikoleta Buchtová, Lenka Machciníková, Romana Orlická</w:t>
      </w:r>
    </w:p>
    <w:p w:rsidR="00614F54" w:rsidRPr="0066196E" w:rsidRDefault="00614F54" w:rsidP="00614F54">
      <w:pPr>
        <w:pStyle w:val="Bezriadkovania1"/>
        <w:rPr>
          <w:rFonts w:ascii="Times New Roman" w:eastAsia="Times New Roman" w:hAnsi="Times New Roman" w:cs="Times New Roman"/>
          <w:color w:val="auto"/>
          <w:sz w:val="24"/>
          <w:szCs w:val="24"/>
        </w:rPr>
      </w:pPr>
    </w:p>
    <w:p w:rsidR="00614F54" w:rsidRPr="0066196E" w:rsidRDefault="00614F54" w:rsidP="00614F54">
      <w:pPr>
        <w:pStyle w:val="Bezriadkovania1"/>
        <w:rPr>
          <w:rFonts w:ascii="Times New Roman" w:eastAsia="Times New Roman" w:hAnsi="Times New Roman" w:cs="Times New Roman"/>
          <w:color w:val="auto"/>
          <w:sz w:val="24"/>
          <w:szCs w:val="24"/>
        </w:rPr>
      </w:pPr>
    </w:p>
    <w:p w:rsidR="00614F54" w:rsidRPr="0066196E" w:rsidRDefault="00D454F6" w:rsidP="00614F54">
      <w:pPr>
        <w:pStyle w:val="Bezriadkovania1"/>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 xml:space="preserve">ĽUBOMÍR FELDEK: </w:t>
      </w:r>
      <w:r w:rsidR="00614F54" w:rsidRPr="0066196E">
        <w:rPr>
          <w:rFonts w:ascii="Times New Roman" w:eastAsia="Times New Roman" w:hAnsi="Times New Roman" w:cs="Times New Roman"/>
          <w:b/>
          <w:color w:val="auto"/>
          <w:sz w:val="24"/>
          <w:szCs w:val="24"/>
          <w:u w:val="single"/>
        </w:rPr>
        <w:t>PRINC A VEČERNICA</w:t>
      </w:r>
    </w:p>
    <w:p w:rsidR="00614F54" w:rsidRPr="0066196E" w:rsidRDefault="00614F54" w:rsidP="00614F54">
      <w:pPr>
        <w:pStyle w:val="Bezriadkovania1"/>
        <w:rPr>
          <w:rFonts w:ascii="Times New Roman" w:hAnsi="Times New Roman" w:cs="Times New Roman"/>
          <w:color w:val="auto"/>
          <w:sz w:val="24"/>
          <w:szCs w:val="24"/>
        </w:rPr>
      </w:pPr>
    </w:p>
    <w:p w:rsidR="00614F54" w:rsidRPr="0066196E" w:rsidRDefault="00614F54" w:rsidP="00614F54">
      <w:pPr>
        <w:pStyle w:val="Bezriadkovania1"/>
        <w:rPr>
          <w:rFonts w:ascii="Times New Roman" w:eastAsia="Times New Roman" w:hAnsi="Times New Roman" w:cs="Times New Roman"/>
          <w:color w:val="auto"/>
          <w:sz w:val="24"/>
          <w:szCs w:val="24"/>
        </w:rPr>
      </w:pPr>
      <w:r w:rsidRPr="0066196E">
        <w:rPr>
          <w:rFonts w:ascii="Times New Roman" w:hAnsi="Times New Roman" w:cs="Times New Roman"/>
          <w:color w:val="auto"/>
          <w:sz w:val="24"/>
          <w:szCs w:val="24"/>
        </w:rPr>
        <w:t>Účinkujú študenti, absolventi a pedagógovia Konzervatória: Juraj Ďurdiak, Lucia Vráblicová, Patrik Vyskočil, Dárius Kočí, Mir</w:t>
      </w:r>
      <w:r w:rsidR="00D454F6">
        <w:rPr>
          <w:rFonts w:ascii="Times New Roman" w:hAnsi="Times New Roman" w:cs="Times New Roman"/>
          <w:color w:val="auto"/>
          <w:sz w:val="24"/>
          <w:szCs w:val="24"/>
        </w:rPr>
        <w:t>oslava Drínová, Dá</w:t>
      </w:r>
      <w:r w:rsidRPr="0066196E">
        <w:rPr>
          <w:rFonts w:ascii="Times New Roman" w:hAnsi="Times New Roman" w:cs="Times New Roman"/>
          <w:color w:val="auto"/>
          <w:sz w:val="24"/>
          <w:szCs w:val="24"/>
        </w:rPr>
        <w:t>vid Hartl, Vladislav Plevčík, Pavol Plevčík, Miroslava Marčeková, Tomáš Majláth, Peter Makranský</w:t>
      </w:r>
    </w:p>
    <w:p w:rsidR="00614F54" w:rsidRPr="0066196E" w:rsidRDefault="00614F54" w:rsidP="00614F54"/>
    <w:p w:rsidR="00614F54" w:rsidRPr="0066196E" w:rsidRDefault="00614F54" w:rsidP="00614F54">
      <w:pPr>
        <w:widowControl w:val="0"/>
        <w:autoSpaceDE w:val="0"/>
        <w:autoSpaceDN w:val="0"/>
        <w:adjustRightInd w:val="0"/>
      </w:pPr>
    </w:p>
    <w:p w:rsidR="00614F54" w:rsidRPr="0066196E" w:rsidRDefault="00614F54" w:rsidP="00614F54">
      <w:pPr>
        <w:widowControl w:val="0"/>
        <w:autoSpaceDE w:val="0"/>
        <w:autoSpaceDN w:val="0"/>
        <w:adjustRightInd w:val="0"/>
        <w:rPr>
          <w:rFonts w:eastAsiaTheme="minorEastAsia"/>
          <w:u w:val="single"/>
        </w:rPr>
      </w:pPr>
      <w:r w:rsidRPr="0066196E">
        <w:rPr>
          <w:b/>
        </w:rPr>
        <w:t xml:space="preserve"> </w:t>
      </w:r>
      <w:r w:rsidRPr="0066196E">
        <w:rPr>
          <w:rFonts w:eastAsiaTheme="minorEastAsia"/>
          <w:b/>
          <w:u w:val="single"/>
        </w:rPr>
        <w:t>AKO ZBALIŤ BABU</w:t>
      </w:r>
      <w:r w:rsidRPr="0066196E">
        <w:rPr>
          <w:rFonts w:eastAsiaTheme="minorEastAsia"/>
          <w:u w:val="single"/>
        </w:rPr>
        <w:t xml:space="preserve"> </w:t>
      </w:r>
    </w:p>
    <w:p w:rsidR="00614F54" w:rsidRPr="0066196E" w:rsidRDefault="00614F54" w:rsidP="00614F54"/>
    <w:p w:rsidR="00614F54" w:rsidRPr="0066196E" w:rsidRDefault="00614F54" w:rsidP="00614F54">
      <w:r w:rsidRPr="0066196E">
        <w:t xml:space="preserve">Účinkujú študenti a absolventi Konzervatória: Patrik </w:t>
      </w:r>
      <w:r w:rsidR="00AD5DD3">
        <w:t>Vyskočil, Dávid Ha</w:t>
      </w:r>
      <w:r w:rsidRPr="0066196E">
        <w:t>rtl, Romana Dang Van, Lukáš Pišta, Mirka Drínová</w:t>
      </w:r>
    </w:p>
    <w:p w:rsidR="00614F54" w:rsidRPr="0066196E" w:rsidRDefault="00614F54" w:rsidP="00614F54"/>
    <w:p w:rsidR="00614F54" w:rsidRPr="0066196E" w:rsidRDefault="00614F54" w:rsidP="00614F54"/>
    <w:p w:rsidR="00614F54" w:rsidRPr="0066196E" w:rsidRDefault="00614F54" w:rsidP="00614F54">
      <w:pPr>
        <w:rPr>
          <w:b/>
          <w:u w:val="single"/>
        </w:rPr>
      </w:pPr>
      <w:r w:rsidRPr="0066196E">
        <w:rPr>
          <w:b/>
          <w:u w:val="single"/>
        </w:rPr>
        <w:t xml:space="preserve">EQUUS </w:t>
      </w:r>
    </w:p>
    <w:p w:rsidR="00614F54" w:rsidRPr="0066196E" w:rsidRDefault="00614F54" w:rsidP="00614F54"/>
    <w:p w:rsidR="00614F54" w:rsidRPr="0066196E" w:rsidRDefault="00614F54" w:rsidP="00614F54">
      <w:r w:rsidRPr="0066196E">
        <w:t xml:space="preserve">Účinkujú študenti, absolventi a pedagógovia </w:t>
      </w:r>
      <w:r w:rsidR="00AD5DD3">
        <w:t>Konzervatória: Juraj Ďurdiak, Dávid Hartl, Pavol P</w:t>
      </w:r>
      <w:r w:rsidRPr="0066196E">
        <w:t>levčík, Romana Dang Van, Robert Halák</w:t>
      </w:r>
    </w:p>
    <w:p w:rsidR="00614F54" w:rsidRPr="0066196E" w:rsidRDefault="00614F54" w:rsidP="00614F54"/>
    <w:p w:rsidR="00614F54" w:rsidRPr="0066196E" w:rsidRDefault="00614F54" w:rsidP="00614F54"/>
    <w:p w:rsidR="00614F54" w:rsidRPr="0066196E" w:rsidRDefault="00614F54" w:rsidP="00614F54">
      <w:pPr>
        <w:rPr>
          <w:b/>
          <w:u w:val="single"/>
        </w:rPr>
      </w:pPr>
      <w:r w:rsidRPr="0066196E">
        <w:rPr>
          <w:b/>
          <w:u w:val="single"/>
        </w:rPr>
        <w:t>JOHN GODBERG</w:t>
      </w:r>
      <w:r w:rsidR="00D454F6">
        <w:rPr>
          <w:b/>
          <w:u w:val="single"/>
        </w:rPr>
        <w:t>:</w:t>
      </w:r>
      <w:r w:rsidRPr="0066196E">
        <w:rPr>
          <w:b/>
          <w:u w:val="single"/>
        </w:rPr>
        <w:t xml:space="preserve"> VYHADZOVAČI</w:t>
      </w:r>
    </w:p>
    <w:p w:rsidR="00614F54" w:rsidRPr="0066196E" w:rsidRDefault="00614F54" w:rsidP="00614F54"/>
    <w:p w:rsidR="00614F54" w:rsidRPr="0066196E" w:rsidRDefault="00614F54" w:rsidP="00614F54">
      <w:r w:rsidRPr="0066196E">
        <w:t>Účinkujú študent</w:t>
      </w:r>
      <w:r w:rsidR="007C6160">
        <w:t>i a absolventi Konzervatória: Dávid Ha</w:t>
      </w:r>
      <w:r w:rsidRPr="0066196E">
        <w:t>rtl,  Lukáš Pišta, Tomáš Majláth, Vladislav Plevčík</w:t>
      </w:r>
    </w:p>
    <w:p w:rsidR="00614F54" w:rsidRPr="0066196E" w:rsidRDefault="00614F54" w:rsidP="00614F54"/>
    <w:p w:rsidR="00614F54" w:rsidRPr="0066196E" w:rsidRDefault="00614F54" w:rsidP="00614F54"/>
    <w:p w:rsidR="00614F54" w:rsidRPr="0066196E" w:rsidRDefault="00614F54" w:rsidP="00614F54">
      <w:pPr>
        <w:rPr>
          <w:b/>
          <w:u w:val="single"/>
        </w:rPr>
      </w:pPr>
      <w:r w:rsidRPr="0066196E">
        <w:rPr>
          <w:b/>
          <w:u w:val="single"/>
        </w:rPr>
        <w:t>PRINC BAJAJA</w:t>
      </w:r>
    </w:p>
    <w:p w:rsidR="00614F54" w:rsidRPr="0066196E" w:rsidRDefault="00614F54" w:rsidP="00614F54"/>
    <w:p w:rsidR="00614F54" w:rsidRPr="0066196E" w:rsidRDefault="00614F54" w:rsidP="00614F54">
      <w:r w:rsidRPr="0066196E">
        <w:t>Účinkujú študenti a absolventi Konzervatória</w:t>
      </w:r>
      <w:r w:rsidR="00AD5DD3">
        <w:t>:</w:t>
      </w:r>
      <w:r w:rsidRPr="0066196E">
        <w:t xml:space="preserve"> Dárius Kočí, Mirka Drínová, LuciaVráblicová, Dávid Hartl, Vladislav Plevčík, Lukáš Pišta, </w:t>
      </w:r>
    </w:p>
    <w:p w:rsidR="00614F54" w:rsidRPr="0066196E" w:rsidRDefault="00614F54" w:rsidP="00614F54"/>
    <w:p w:rsidR="00614F54" w:rsidRPr="0066196E" w:rsidRDefault="00614F54" w:rsidP="00614F54"/>
    <w:p w:rsidR="00614F54" w:rsidRPr="0066196E" w:rsidRDefault="00614F54" w:rsidP="00614F54">
      <w:pPr>
        <w:jc w:val="both"/>
        <w:rPr>
          <w:rFonts w:eastAsiaTheme="minorEastAsia"/>
          <w:b/>
          <w:u w:val="single"/>
        </w:rPr>
      </w:pPr>
      <w:r w:rsidRPr="0066196E">
        <w:rPr>
          <w:rFonts w:eastAsiaTheme="minorEastAsia"/>
          <w:b/>
          <w:u w:val="single"/>
        </w:rPr>
        <w:t>OBCHOD NA KORZE</w:t>
      </w:r>
    </w:p>
    <w:p w:rsidR="00614F54" w:rsidRPr="0066196E" w:rsidRDefault="00614F54" w:rsidP="00614F54">
      <w:pPr>
        <w:jc w:val="both"/>
      </w:pPr>
    </w:p>
    <w:p w:rsidR="00614F54" w:rsidRPr="0066196E" w:rsidRDefault="00614F54" w:rsidP="00614F54">
      <w:pPr>
        <w:jc w:val="both"/>
      </w:pPr>
      <w:r w:rsidRPr="0066196E">
        <w:t>Účinkujú študenti, absolventi a pedagógovia Konzervatória: Ondrej Kovaľ, Pavol  Plevčík, Lu</w:t>
      </w:r>
      <w:r w:rsidR="00AD5DD3">
        <w:t>cia Vráblicová, Lukáš  Pišta, Dá</w:t>
      </w:r>
      <w:r w:rsidRPr="0066196E">
        <w:t>vid Hartl, Darius  Kočí, Patrik Vyskočil, Miroslava Marčeková, Miroslava Drínová, Karin  Olasová, Robert Halák, Tomáš  Majláth, Vladislav Plevčík, Peter  Makranský, Robert Halák, Martin  Macko, Diana Schniererová, Viktória Valúchová, Zuzana Mészarošová</w:t>
      </w:r>
    </w:p>
    <w:tbl>
      <w:tblPr>
        <w:tblW w:w="5000" w:type="pct"/>
        <w:tblCellSpacing w:w="15" w:type="dxa"/>
        <w:tblCellMar>
          <w:top w:w="15" w:type="dxa"/>
          <w:left w:w="15" w:type="dxa"/>
          <w:bottom w:w="15" w:type="dxa"/>
          <w:right w:w="15" w:type="dxa"/>
        </w:tblCellMar>
        <w:tblLook w:val="04A0"/>
      </w:tblPr>
      <w:tblGrid>
        <w:gridCol w:w="3388"/>
        <w:gridCol w:w="5774"/>
      </w:tblGrid>
      <w:tr w:rsidR="00614F54" w:rsidRPr="0066196E" w:rsidTr="0098045B">
        <w:trPr>
          <w:tblCellSpacing w:w="15" w:type="dxa"/>
        </w:trPr>
        <w:tc>
          <w:tcPr>
            <w:tcW w:w="0" w:type="auto"/>
            <w:vAlign w:val="center"/>
            <w:hideMark/>
          </w:tcPr>
          <w:p w:rsidR="00614F54" w:rsidRPr="0066196E" w:rsidRDefault="00614F54" w:rsidP="0098045B">
            <w:r w:rsidRPr="0066196E">
              <w:t>MESTSKÁ KAPELA</w:t>
            </w:r>
          </w:p>
        </w:tc>
        <w:tc>
          <w:tcPr>
            <w:tcW w:w="0" w:type="auto"/>
            <w:vAlign w:val="center"/>
            <w:hideMark/>
          </w:tcPr>
          <w:p w:rsidR="00614F54" w:rsidRPr="0066196E" w:rsidRDefault="00614F54" w:rsidP="0098045B">
            <w:r w:rsidRPr="0066196E">
              <w:t>študenti Konzervatória v Bratislave</w:t>
            </w:r>
          </w:p>
        </w:tc>
      </w:tr>
      <w:tr w:rsidR="00614F54" w:rsidRPr="0066196E" w:rsidTr="0098045B">
        <w:trPr>
          <w:tblCellSpacing w:w="15" w:type="dxa"/>
        </w:trPr>
        <w:tc>
          <w:tcPr>
            <w:tcW w:w="0" w:type="auto"/>
            <w:vAlign w:val="center"/>
            <w:hideMark/>
          </w:tcPr>
          <w:p w:rsidR="00614F54" w:rsidRPr="0066196E" w:rsidRDefault="00614F54" w:rsidP="0098045B">
            <w:r w:rsidRPr="0066196E">
              <w:t xml:space="preserve">flauta </w:t>
            </w:r>
          </w:p>
        </w:tc>
        <w:tc>
          <w:tcPr>
            <w:tcW w:w="0" w:type="auto"/>
            <w:vAlign w:val="center"/>
            <w:hideMark/>
          </w:tcPr>
          <w:p w:rsidR="00614F54" w:rsidRPr="0066196E" w:rsidRDefault="00D454F6" w:rsidP="0098045B">
            <w:r>
              <w:t>Zor</w:t>
            </w:r>
            <w:r w:rsidR="00614F54" w:rsidRPr="0066196E">
              <w:t>a Mrvová/Matúš Piala</w:t>
            </w:r>
          </w:p>
        </w:tc>
      </w:tr>
      <w:tr w:rsidR="00614F54" w:rsidRPr="0066196E" w:rsidTr="0098045B">
        <w:trPr>
          <w:tblCellSpacing w:w="15" w:type="dxa"/>
        </w:trPr>
        <w:tc>
          <w:tcPr>
            <w:tcW w:w="0" w:type="auto"/>
            <w:vAlign w:val="center"/>
            <w:hideMark/>
          </w:tcPr>
          <w:p w:rsidR="00614F54" w:rsidRPr="0066196E" w:rsidRDefault="00D454F6" w:rsidP="0098045B">
            <w:r w:rsidRPr="0066196E">
              <w:t>H</w:t>
            </w:r>
            <w:r w:rsidR="00614F54" w:rsidRPr="0066196E">
              <w:t>usle</w:t>
            </w:r>
          </w:p>
        </w:tc>
        <w:tc>
          <w:tcPr>
            <w:tcW w:w="0" w:type="auto"/>
            <w:vAlign w:val="center"/>
            <w:hideMark/>
          </w:tcPr>
          <w:p w:rsidR="00614F54" w:rsidRPr="0066196E" w:rsidRDefault="00D454F6" w:rsidP="0098045B">
            <w:r>
              <w:t>Zuzana Klimantová/Miroslava</w:t>
            </w:r>
            <w:r w:rsidR="00614F54" w:rsidRPr="0066196E">
              <w:t xml:space="preserve"> Šipová</w:t>
            </w:r>
          </w:p>
        </w:tc>
      </w:tr>
      <w:tr w:rsidR="00614F54" w:rsidRPr="0066196E" w:rsidTr="0098045B">
        <w:trPr>
          <w:tblCellSpacing w:w="15" w:type="dxa"/>
        </w:trPr>
        <w:tc>
          <w:tcPr>
            <w:tcW w:w="0" w:type="auto"/>
            <w:vAlign w:val="center"/>
            <w:hideMark/>
          </w:tcPr>
          <w:p w:rsidR="00614F54" w:rsidRPr="0066196E" w:rsidRDefault="00614F54" w:rsidP="0098045B">
            <w:r w:rsidRPr="0066196E">
              <w:t>klarinet</w:t>
            </w:r>
          </w:p>
        </w:tc>
        <w:tc>
          <w:tcPr>
            <w:tcW w:w="0" w:type="auto"/>
            <w:vAlign w:val="center"/>
            <w:hideMark/>
          </w:tcPr>
          <w:p w:rsidR="00614F54" w:rsidRPr="0066196E" w:rsidRDefault="00614F54" w:rsidP="0098045B">
            <w:r w:rsidRPr="0066196E">
              <w:t>Martin Adámek, Matej Veselka</w:t>
            </w:r>
          </w:p>
        </w:tc>
      </w:tr>
      <w:tr w:rsidR="00614F54" w:rsidRPr="0066196E" w:rsidTr="0098045B">
        <w:trPr>
          <w:tblCellSpacing w:w="15" w:type="dxa"/>
        </w:trPr>
        <w:tc>
          <w:tcPr>
            <w:tcW w:w="0" w:type="auto"/>
            <w:vAlign w:val="center"/>
            <w:hideMark/>
          </w:tcPr>
          <w:p w:rsidR="00614F54" w:rsidRPr="0066196E" w:rsidRDefault="00614F54" w:rsidP="0098045B">
            <w:r w:rsidRPr="0066196E">
              <w:t>kontrabas</w:t>
            </w:r>
          </w:p>
        </w:tc>
        <w:tc>
          <w:tcPr>
            <w:tcW w:w="0" w:type="auto"/>
            <w:vAlign w:val="center"/>
            <w:hideMark/>
          </w:tcPr>
          <w:p w:rsidR="00614F54" w:rsidRPr="0066196E" w:rsidRDefault="00614F54" w:rsidP="0098045B">
            <w:r w:rsidRPr="0066196E">
              <w:t>Denis Pagáč/ Igor Biháry</w:t>
            </w:r>
          </w:p>
        </w:tc>
      </w:tr>
      <w:tr w:rsidR="00614F54" w:rsidRPr="0066196E" w:rsidTr="0098045B">
        <w:trPr>
          <w:tblCellSpacing w:w="15" w:type="dxa"/>
        </w:trPr>
        <w:tc>
          <w:tcPr>
            <w:tcW w:w="0" w:type="auto"/>
            <w:vAlign w:val="center"/>
            <w:hideMark/>
          </w:tcPr>
          <w:p w:rsidR="00614F54" w:rsidRPr="0066196E" w:rsidRDefault="00614F54" w:rsidP="0098045B">
            <w:r w:rsidRPr="0066196E">
              <w:t>akordeón</w:t>
            </w:r>
          </w:p>
        </w:tc>
        <w:tc>
          <w:tcPr>
            <w:tcW w:w="0" w:type="auto"/>
            <w:vAlign w:val="center"/>
            <w:hideMark/>
          </w:tcPr>
          <w:p w:rsidR="00614F54" w:rsidRPr="0066196E" w:rsidRDefault="00614F54" w:rsidP="0098045B">
            <w:r w:rsidRPr="0066196E">
              <w:t>Oliver Fridrich/Patrik Sadloň</w:t>
            </w:r>
          </w:p>
        </w:tc>
      </w:tr>
    </w:tbl>
    <w:p w:rsidR="00614F54" w:rsidRPr="0066196E" w:rsidRDefault="00614F54" w:rsidP="00614F54">
      <w:pPr>
        <w:jc w:val="both"/>
      </w:pPr>
    </w:p>
    <w:p w:rsidR="00614F54" w:rsidRPr="0066196E" w:rsidRDefault="00614F54" w:rsidP="00614F54">
      <w:pPr>
        <w:jc w:val="both"/>
      </w:pPr>
    </w:p>
    <w:p w:rsidR="00614F54" w:rsidRPr="0066196E" w:rsidRDefault="00614F54" w:rsidP="00614F54">
      <w:pPr>
        <w:jc w:val="both"/>
        <w:rPr>
          <w:u w:val="single"/>
        </w:rPr>
      </w:pPr>
      <w:r w:rsidRPr="0066196E">
        <w:rPr>
          <w:rStyle w:val="Siln"/>
          <w:u w:val="single"/>
        </w:rPr>
        <w:t>SLUHA DVOCH ŠÉFOV</w:t>
      </w:r>
    </w:p>
    <w:p w:rsidR="00614F54" w:rsidRPr="0066196E" w:rsidRDefault="00614F54" w:rsidP="00614F54">
      <w:pPr>
        <w:jc w:val="both"/>
      </w:pPr>
    </w:p>
    <w:p w:rsidR="00614F54" w:rsidRPr="0066196E" w:rsidRDefault="00614F54" w:rsidP="00614F54">
      <w:pPr>
        <w:jc w:val="both"/>
      </w:pPr>
      <w:r w:rsidRPr="0066196E">
        <w:t>Účinkujú študenti, absolventi a pedagógovia Konzervatória:</w:t>
      </w:r>
    </w:p>
    <w:p w:rsidR="00614F54" w:rsidRPr="0066196E" w:rsidRDefault="00614F54" w:rsidP="00614F54">
      <w:pPr>
        <w:jc w:val="both"/>
      </w:pPr>
      <w:r w:rsidRPr="0066196E">
        <w:t>Lucia Vráblicová, Miroslava Drínová, Karin Olasová, Pavol Plevčík, Vladislav Plevčík, Lukáš Pišta, Peter Makrans</w:t>
      </w:r>
      <w:r w:rsidR="00D454F6">
        <w:t>ký, Tomáš  Majláth, Darius Kočí</w:t>
      </w:r>
    </w:p>
    <w:p w:rsidR="00614F54" w:rsidRPr="0066196E" w:rsidRDefault="00614F54" w:rsidP="00614F54">
      <w:pPr>
        <w:jc w:val="both"/>
      </w:pPr>
    </w:p>
    <w:p w:rsidR="00614F54" w:rsidRPr="0066196E" w:rsidRDefault="00614F54" w:rsidP="00614F54">
      <w:pPr>
        <w:jc w:val="both"/>
        <w:rPr>
          <w:rFonts w:eastAsiaTheme="minorEastAsia"/>
        </w:rPr>
      </w:pPr>
    </w:p>
    <w:p w:rsidR="00614F54" w:rsidRPr="0066196E" w:rsidRDefault="00614F54" w:rsidP="00614F54">
      <w:pPr>
        <w:jc w:val="both"/>
        <w:rPr>
          <w:rFonts w:eastAsiaTheme="minorEastAsia"/>
          <w:b/>
          <w:u w:val="single"/>
        </w:rPr>
      </w:pPr>
      <w:r w:rsidRPr="0066196E">
        <w:rPr>
          <w:rFonts w:eastAsiaTheme="minorEastAsia"/>
          <w:b/>
          <w:u w:val="single"/>
        </w:rPr>
        <w:t>ŠTVORLÍSTOK PRE TALENTY</w:t>
      </w:r>
    </w:p>
    <w:p w:rsidR="00614F54" w:rsidRPr="0066196E" w:rsidRDefault="00614F54" w:rsidP="00614F54">
      <w:pPr>
        <w:widowControl w:val="0"/>
        <w:autoSpaceDE w:val="0"/>
        <w:autoSpaceDN w:val="0"/>
        <w:adjustRightInd w:val="0"/>
        <w:rPr>
          <w:rFonts w:eastAsiaTheme="minorEastAsia"/>
        </w:rPr>
      </w:pPr>
    </w:p>
    <w:p w:rsidR="00614F54" w:rsidRPr="0066196E" w:rsidRDefault="00614F54" w:rsidP="00614F54">
      <w:pPr>
        <w:widowControl w:val="0"/>
        <w:autoSpaceDE w:val="0"/>
        <w:autoSpaceDN w:val="0"/>
        <w:adjustRightInd w:val="0"/>
        <w:rPr>
          <w:rFonts w:eastAsiaTheme="minorEastAsia"/>
        </w:rPr>
      </w:pPr>
      <w:r w:rsidRPr="0066196E">
        <w:rPr>
          <w:rFonts w:eastAsiaTheme="minorEastAsia"/>
        </w:rPr>
        <w:t>Slávnostný benefičný galaprogram obcčanskeho združenia LECA v spolupr</w:t>
      </w:r>
      <w:r w:rsidR="00145218">
        <w:rPr>
          <w:rFonts w:eastAsiaTheme="minorEastAsia"/>
        </w:rPr>
        <w:t xml:space="preserve">áci s Divadlom </w:t>
      </w:r>
      <w:r w:rsidR="00145218">
        <w:rPr>
          <w:rFonts w:eastAsiaTheme="minorEastAsia"/>
        </w:rPr>
        <w:lastRenderedPageBreak/>
        <w:t>Nová scéna, 28. j</w:t>
      </w:r>
      <w:r w:rsidRPr="0066196E">
        <w:rPr>
          <w:rFonts w:eastAsiaTheme="minorEastAsia"/>
        </w:rPr>
        <w:t>anuár 2015</w:t>
      </w:r>
    </w:p>
    <w:p w:rsidR="00614F54" w:rsidRPr="0066196E" w:rsidRDefault="00614F54" w:rsidP="00614F54">
      <w:pPr>
        <w:jc w:val="both"/>
        <w:rPr>
          <w:rFonts w:eastAsiaTheme="minorEastAsia"/>
        </w:rPr>
      </w:pPr>
      <w:r w:rsidRPr="0066196E">
        <w:rPr>
          <w:rFonts w:eastAsiaTheme="minorEastAsia"/>
        </w:rPr>
        <w:t>S mimoriadne talentovanými deťmi a mládežníkmi účinkovali študenti, absolventi a pedagógovia</w:t>
      </w:r>
      <w:r w:rsidR="00C23DAE">
        <w:rPr>
          <w:rFonts w:eastAsiaTheme="minorEastAsia"/>
        </w:rPr>
        <w:t xml:space="preserve"> Konzervatória: Ida Rapaičová, Ľ</w:t>
      </w:r>
      <w:r w:rsidRPr="0066196E">
        <w:rPr>
          <w:rFonts w:eastAsiaTheme="minorEastAsia"/>
        </w:rPr>
        <w:t>ubo Gregor, Jana Valocká,  Karin Olasová, Karol Čálik,  Otokar Kl</w:t>
      </w:r>
      <w:r w:rsidR="00145218">
        <w:rPr>
          <w:rFonts w:eastAsiaTheme="minorEastAsia"/>
        </w:rPr>
        <w:t>ein, Ivan KING Veres, tanečná</w:t>
      </w:r>
      <w:r w:rsidRPr="0066196E">
        <w:rPr>
          <w:rFonts w:eastAsiaTheme="minorEastAsia"/>
        </w:rPr>
        <w:t xml:space="preserve"> skupina CreDance</w:t>
      </w:r>
      <w:r w:rsidR="00C23DAE">
        <w:rPr>
          <w:rFonts w:eastAsiaTheme="minorEastAsia"/>
        </w:rPr>
        <w:t xml:space="preserve"> pod vedením choreografa a taneční</w:t>
      </w:r>
      <w:r w:rsidRPr="0066196E">
        <w:rPr>
          <w:rFonts w:eastAsiaTheme="minorEastAsia"/>
        </w:rPr>
        <w:t>ka Lacka Cmoreja, Patrik Vyskočil, Romana Dang Van, Simona Sajmon Groschmidtova, Brigita</w:t>
      </w:r>
      <w:r w:rsidR="00C23DAE">
        <w:rPr>
          <w:rFonts w:eastAsiaTheme="minorEastAsia"/>
        </w:rPr>
        <w:t xml:space="preserve"> Szelidova Čikoš, Miroslava Marč</w:t>
      </w:r>
      <w:r w:rsidRPr="0066196E">
        <w:rPr>
          <w:rFonts w:eastAsiaTheme="minorEastAsia"/>
        </w:rPr>
        <w:t>eková, Eva Golovková, Komorná opera Bratis</w:t>
      </w:r>
      <w:r w:rsidR="00C23DAE">
        <w:rPr>
          <w:rFonts w:eastAsiaTheme="minorEastAsia"/>
        </w:rPr>
        <w:t>lava pod vedením dirigenta Lukáš Kunst Lederer a další</w:t>
      </w:r>
      <w:r w:rsidRPr="0066196E">
        <w:rPr>
          <w:rFonts w:eastAsiaTheme="minorEastAsia"/>
        </w:rPr>
        <w:t>. Galaprogra</w:t>
      </w:r>
      <w:r w:rsidR="00145218">
        <w:rPr>
          <w:rFonts w:eastAsiaTheme="minorEastAsia"/>
        </w:rPr>
        <w:t>m odvysielala TV KARPATY v nedeľ</w:t>
      </w:r>
      <w:r w:rsidRPr="0066196E">
        <w:rPr>
          <w:rFonts w:eastAsiaTheme="minorEastAsia"/>
        </w:rPr>
        <w:t>u 27.septembra 2015 o 20,00 hod.</w:t>
      </w:r>
    </w:p>
    <w:p w:rsidR="00614F54" w:rsidRPr="0066196E" w:rsidRDefault="00614F54" w:rsidP="00614F54">
      <w:pPr>
        <w:jc w:val="both"/>
        <w:rPr>
          <w:rFonts w:eastAsiaTheme="minorEastAsia"/>
        </w:rPr>
      </w:pPr>
    </w:p>
    <w:p w:rsidR="00614F54" w:rsidRPr="0066196E" w:rsidRDefault="00614F54" w:rsidP="00614F54">
      <w:pPr>
        <w:jc w:val="both"/>
        <w:rPr>
          <w:rFonts w:eastAsiaTheme="minorEastAsia"/>
        </w:rPr>
      </w:pPr>
    </w:p>
    <w:p w:rsidR="00614F54" w:rsidRPr="0066196E" w:rsidRDefault="00614F54" w:rsidP="00614F54">
      <w:pPr>
        <w:jc w:val="both"/>
        <w:rPr>
          <w:rFonts w:eastAsiaTheme="minorEastAsia"/>
        </w:rPr>
      </w:pPr>
    </w:p>
    <w:p w:rsidR="00614F54" w:rsidRPr="0066196E" w:rsidRDefault="00614F54" w:rsidP="00614F54">
      <w:pPr>
        <w:pBdr>
          <w:top w:val="single" w:sz="4" w:space="1" w:color="auto"/>
          <w:left w:val="single" w:sz="4" w:space="4" w:color="auto"/>
          <w:bottom w:val="single" w:sz="4" w:space="1" w:color="auto"/>
          <w:right w:val="single" w:sz="4" w:space="4" w:color="auto"/>
        </w:pBdr>
        <w:jc w:val="both"/>
        <w:rPr>
          <w:rFonts w:eastAsiaTheme="minorEastAsia"/>
          <w:b/>
        </w:rPr>
      </w:pPr>
      <w:r w:rsidRPr="0066196E">
        <w:rPr>
          <w:rFonts w:eastAsiaTheme="minorEastAsia"/>
          <w:b/>
        </w:rPr>
        <w:t>DIVADLO MALÁ SCÉNA STU</w:t>
      </w:r>
    </w:p>
    <w:p w:rsidR="00614F54" w:rsidRPr="0066196E" w:rsidRDefault="00614F54" w:rsidP="00614F54">
      <w:pPr>
        <w:jc w:val="both"/>
        <w:rPr>
          <w:rFonts w:eastAsiaTheme="minorEastAsia"/>
        </w:rPr>
      </w:pPr>
    </w:p>
    <w:p w:rsidR="00614F54" w:rsidRPr="0066196E" w:rsidRDefault="00614F54" w:rsidP="00614F54">
      <w:pPr>
        <w:outlineLvl w:val="0"/>
        <w:rPr>
          <w:b/>
          <w:bCs/>
          <w:kern w:val="36"/>
        </w:rPr>
      </w:pPr>
    </w:p>
    <w:p w:rsidR="00614F54" w:rsidRPr="00B402F3" w:rsidRDefault="00614F54" w:rsidP="00614F54">
      <w:pPr>
        <w:rPr>
          <w:b/>
        </w:rPr>
      </w:pPr>
      <w:r w:rsidRPr="00B402F3">
        <w:rPr>
          <w:b/>
        </w:rPr>
        <w:t>AUGUST STRINDBERG</w:t>
      </w:r>
      <w:r w:rsidR="0037571C">
        <w:rPr>
          <w:b/>
        </w:rPr>
        <w:t>:</w:t>
      </w:r>
      <w:r w:rsidRPr="00B402F3">
        <w:rPr>
          <w:b/>
        </w:rPr>
        <w:t xml:space="preserve"> OTEC </w:t>
      </w:r>
    </w:p>
    <w:p w:rsidR="00614F54" w:rsidRPr="00B402F3" w:rsidRDefault="00614F54" w:rsidP="00614F54">
      <w:r w:rsidRPr="00B402F3">
        <w:br/>
      </w:r>
      <w:r w:rsidRPr="00B402F3">
        <w:rPr>
          <w:rStyle w:val="Siln"/>
          <w:b w:val="0"/>
        </w:rPr>
        <w:t>Dramaturgia a výber hudb</w:t>
      </w:r>
      <w:r w:rsidRPr="00B402F3">
        <w:rPr>
          <w:rStyle w:val="Siln"/>
        </w:rPr>
        <w:t>y:</w:t>
      </w:r>
      <w:r w:rsidRPr="00B402F3">
        <w:t>   </w:t>
      </w:r>
      <w:hyperlink r:id="rId20" w:tgtFrame="_blank" w:history="1">
        <w:r w:rsidRPr="00B402F3">
          <w:rPr>
            <w:rStyle w:val="Hypertextovprepojenie"/>
            <w:color w:val="auto"/>
            <w:u w:val="none"/>
          </w:rPr>
          <w:t>Anton Korenči</w:t>
        </w:r>
      </w:hyperlink>
      <w:r w:rsidRPr="00B402F3">
        <w:rPr>
          <w:rStyle w:val="Hypertextovprepojenie"/>
          <w:color w:val="auto"/>
          <w:u w:val="none"/>
        </w:rPr>
        <w:t>,</w:t>
      </w:r>
      <w:r w:rsidR="0037571C">
        <w:t xml:space="preserve"> pedagóg K</w:t>
      </w:r>
      <w:r w:rsidRPr="00B402F3">
        <w:t>onzervatória</w:t>
      </w:r>
      <w:r w:rsidRPr="00B402F3">
        <w:rPr>
          <w:b/>
        </w:rPr>
        <w:br/>
      </w:r>
      <w:r w:rsidRPr="00B402F3">
        <w:rPr>
          <w:rStyle w:val="Siln"/>
          <w:b w:val="0"/>
        </w:rPr>
        <w:t>Úprava, réžia a scéna:</w:t>
      </w:r>
      <w:r w:rsidRPr="00B402F3">
        <w:rPr>
          <w:b/>
        </w:rPr>
        <w:t>            </w:t>
      </w:r>
      <w:r w:rsidR="0037571C">
        <w:rPr>
          <w:b/>
        </w:rPr>
        <w:t xml:space="preserve"> </w:t>
      </w:r>
      <w:hyperlink r:id="rId21" w:tgtFrame="_blank" w:history="1">
        <w:r w:rsidRPr="00B402F3">
          <w:rPr>
            <w:rStyle w:val="Hypertextovprepojenie"/>
            <w:color w:val="auto"/>
            <w:u w:val="none"/>
          </w:rPr>
          <w:t>Štefan Korenči</w:t>
        </w:r>
      </w:hyperlink>
      <w:r w:rsidRPr="00B402F3">
        <w:rPr>
          <w:rStyle w:val="Hypertextovprepojenie"/>
          <w:color w:val="auto"/>
          <w:u w:val="none"/>
        </w:rPr>
        <w:t xml:space="preserve">, </w:t>
      </w:r>
      <w:r w:rsidR="0037571C">
        <w:t>pedagóg K</w:t>
      </w:r>
      <w:r w:rsidRPr="00B402F3">
        <w:t>onzervatória</w:t>
      </w:r>
      <w:r w:rsidRPr="00B402F3">
        <w:br/>
      </w:r>
      <w:r w:rsidRPr="00B402F3">
        <w:rPr>
          <w:b/>
          <w:bCs/>
        </w:rPr>
        <w:br/>
      </w:r>
      <w:r w:rsidRPr="00B402F3">
        <w:rPr>
          <w:rStyle w:val="Siln"/>
          <w:b w:val="0"/>
        </w:rPr>
        <w:t>Účinkujú:</w:t>
      </w:r>
      <w:r w:rsidRPr="00B402F3">
        <w:t xml:space="preserve"> </w:t>
      </w:r>
      <w:hyperlink r:id="rId22" w:tgtFrame="_blank" w:history="1">
        <w:r w:rsidRPr="00B402F3">
          <w:rPr>
            <w:rStyle w:val="Hypertextovprepojenie"/>
            <w:color w:val="auto"/>
            <w:u w:val="none"/>
          </w:rPr>
          <w:t>Jana Strnisková</w:t>
        </w:r>
      </w:hyperlink>
      <w:r w:rsidR="006D4F2C">
        <w:t>, pedagóg K</w:t>
      </w:r>
      <w:r w:rsidRPr="00B402F3">
        <w:t xml:space="preserve">onzervatória , </w:t>
      </w:r>
      <w:hyperlink r:id="rId23" w:tgtFrame="_blank" w:history="1">
        <w:r w:rsidRPr="00B402F3">
          <w:rPr>
            <w:rStyle w:val="Hypertextovprepojenie"/>
            <w:color w:val="auto"/>
            <w:u w:val="none"/>
          </w:rPr>
          <w:t>Monika Stankovičová</w:t>
        </w:r>
      </w:hyperlink>
      <w:r w:rsidRPr="00B402F3">
        <w:rPr>
          <w:rStyle w:val="Hypertextovprepojenie"/>
          <w:color w:val="auto"/>
          <w:u w:val="none"/>
        </w:rPr>
        <w:t>,</w:t>
      </w:r>
      <w:r w:rsidR="006D4F2C">
        <w:t xml:space="preserve">  študentka K</w:t>
      </w:r>
      <w:r w:rsidRPr="00B402F3">
        <w:t>onzervatória</w:t>
      </w:r>
    </w:p>
    <w:p w:rsidR="00614F54" w:rsidRPr="00B402F3" w:rsidRDefault="00614F54" w:rsidP="00614F54"/>
    <w:p w:rsidR="00614F54" w:rsidRPr="00B402F3" w:rsidRDefault="00614F54" w:rsidP="00614F54"/>
    <w:p w:rsidR="00614F54" w:rsidRPr="00B402F3" w:rsidRDefault="00614F54" w:rsidP="00614F54">
      <w:pPr>
        <w:spacing w:before="100" w:beforeAutospacing="1" w:after="100" w:afterAutospacing="1"/>
        <w:outlineLvl w:val="0"/>
        <w:rPr>
          <w:b/>
          <w:bCs/>
          <w:kern w:val="36"/>
        </w:rPr>
      </w:pPr>
      <w:r w:rsidRPr="00B402F3">
        <w:rPr>
          <w:b/>
          <w:bCs/>
          <w:kern w:val="36"/>
        </w:rPr>
        <w:t>JEAN GENET</w:t>
      </w:r>
      <w:r w:rsidR="006F4AAF">
        <w:rPr>
          <w:b/>
          <w:bCs/>
          <w:kern w:val="36"/>
        </w:rPr>
        <w:t>:</w:t>
      </w:r>
      <w:r w:rsidRPr="00B402F3">
        <w:rPr>
          <w:b/>
          <w:bCs/>
          <w:kern w:val="36"/>
        </w:rPr>
        <w:t xml:space="preserve"> BALKÓN</w:t>
      </w:r>
      <w:r w:rsidRPr="00B402F3">
        <w:t xml:space="preserve">  </w:t>
      </w:r>
    </w:p>
    <w:p w:rsidR="00614F54" w:rsidRPr="00B402F3" w:rsidRDefault="00614F54" w:rsidP="00614F54">
      <w:r w:rsidRPr="00B402F3">
        <w:rPr>
          <w:rStyle w:val="Siln"/>
          <w:b w:val="0"/>
        </w:rPr>
        <w:t>Úprava, réžia, scéna:</w:t>
      </w:r>
      <w:r w:rsidRPr="00B402F3">
        <w:rPr>
          <w:b/>
        </w:rPr>
        <w:t> </w:t>
      </w:r>
      <w:hyperlink r:id="rId24" w:tgtFrame="_blank" w:history="1">
        <w:r w:rsidRPr="00B402F3">
          <w:rPr>
            <w:rStyle w:val="Hypertextovprepojenie"/>
            <w:color w:val="auto"/>
            <w:u w:val="none"/>
          </w:rPr>
          <w:t>Anton Korenči</w:t>
        </w:r>
      </w:hyperlink>
      <w:r w:rsidRPr="00B402F3">
        <w:rPr>
          <w:rStyle w:val="Hypertextovprepojenie"/>
          <w:color w:val="auto"/>
          <w:u w:val="none"/>
        </w:rPr>
        <w:t xml:space="preserve">, </w:t>
      </w:r>
      <w:r w:rsidRPr="00B402F3">
        <w:t>pedagóg konzervatória</w:t>
      </w:r>
    </w:p>
    <w:p w:rsidR="00614F54" w:rsidRPr="00B402F3" w:rsidRDefault="00614F54" w:rsidP="00614F54"/>
    <w:p w:rsidR="00614F54" w:rsidRPr="00B402F3" w:rsidRDefault="00614F54" w:rsidP="00614F54">
      <w:pPr>
        <w:rPr>
          <w:b/>
          <w:bCs/>
        </w:rPr>
      </w:pPr>
      <w:r w:rsidRPr="00B402F3">
        <w:t>Účinkujú študenti, absolventi a pedagógovia Konzervatória:  </w:t>
      </w:r>
      <w:hyperlink r:id="rId25" w:tgtFrame="_blank" w:history="1">
        <w:r w:rsidRPr="00B402F3">
          <w:rPr>
            <w:rStyle w:val="Hypertextovprepojenie"/>
            <w:color w:val="auto"/>
            <w:u w:val="none"/>
          </w:rPr>
          <w:t>Juraj Hrčka</w:t>
        </w:r>
      </w:hyperlink>
      <w:r w:rsidRPr="00B402F3">
        <w:t>, </w:t>
      </w:r>
      <w:hyperlink r:id="rId26" w:tgtFrame="_blank" w:history="1">
        <w:r w:rsidRPr="00B402F3">
          <w:rPr>
            <w:rStyle w:val="Hypertextovprepojenie"/>
            <w:color w:val="auto"/>
            <w:u w:val="none"/>
          </w:rPr>
          <w:t>Erik Peťovský</w:t>
        </w:r>
      </w:hyperlink>
      <w:r w:rsidRPr="00B402F3">
        <w:t xml:space="preserve">, Lukáš Dóza, </w:t>
      </w:r>
      <w:hyperlink r:id="rId27" w:tgtFrame="_blank" w:history="1">
        <w:r w:rsidRPr="00B402F3">
          <w:rPr>
            <w:rStyle w:val="Hypertextovprepojenie"/>
            <w:color w:val="auto"/>
            <w:u w:val="none"/>
          </w:rPr>
          <w:t>Monika Stankovičová</w:t>
        </w:r>
      </w:hyperlink>
      <w:r w:rsidRPr="00B402F3">
        <w:t>, </w:t>
      </w:r>
      <w:hyperlink r:id="rId28" w:tgtFrame="_blank" w:history="1">
        <w:r w:rsidRPr="00B402F3">
          <w:rPr>
            <w:rStyle w:val="Hypertextovprepojenie"/>
            <w:color w:val="auto"/>
            <w:u w:val="none"/>
          </w:rPr>
          <w:t>Sylvia Mannová</w:t>
        </w:r>
      </w:hyperlink>
      <w:r w:rsidRPr="00B402F3">
        <w:t>, </w:t>
      </w:r>
      <w:hyperlink r:id="rId29" w:tgtFrame="_blank" w:history="1">
        <w:r w:rsidRPr="00B402F3">
          <w:rPr>
            <w:rStyle w:val="Hypertextovprepojenie"/>
            <w:color w:val="auto"/>
            <w:u w:val="none"/>
          </w:rPr>
          <w:t>Zuzana Šuvadová</w:t>
        </w:r>
      </w:hyperlink>
      <w:r w:rsidRPr="00B402F3">
        <w:t>, </w:t>
      </w:r>
      <w:hyperlink r:id="rId30" w:tgtFrame="_blank" w:history="1">
        <w:r w:rsidRPr="00B402F3">
          <w:rPr>
            <w:rStyle w:val="Hypertextovprepojenie"/>
            <w:color w:val="auto"/>
            <w:u w:val="none"/>
          </w:rPr>
          <w:t>Bronislava Kováčiková</w:t>
        </w:r>
      </w:hyperlink>
      <w:r w:rsidRPr="00B402F3">
        <w:t xml:space="preserve">/ </w:t>
      </w:r>
      <w:hyperlink r:id="rId31" w:tgtFrame="_blank" w:history="1">
        <w:r w:rsidRPr="00B402F3">
          <w:rPr>
            <w:rStyle w:val="Hypertextovprepojenie"/>
            <w:color w:val="auto"/>
            <w:u w:val="none"/>
          </w:rPr>
          <w:t>Alexandra Urbanová</w:t>
        </w:r>
      </w:hyperlink>
      <w:r w:rsidRPr="00B402F3">
        <w:t>, </w:t>
      </w:r>
      <w:hyperlink r:id="rId32" w:tgtFrame="_blank" w:history="1">
        <w:r w:rsidRPr="00B402F3">
          <w:rPr>
            <w:rStyle w:val="Hypertextovprepojenie"/>
            <w:color w:val="auto"/>
            <w:u w:val="none"/>
          </w:rPr>
          <w:t>Matúš Mihálik</w:t>
        </w:r>
      </w:hyperlink>
      <w:r w:rsidRPr="00B402F3">
        <w:t>, </w:t>
      </w:r>
      <w:hyperlink r:id="rId33" w:tgtFrame="_blank" w:history="1">
        <w:r w:rsidRPr="00B402F3">
          <w:rPr>
            <w:rStyle w:val="Hypertextovprepojenie"/>
            <w:color w:val="auto"/>
            <w:u w:val="none"/>
          </w:rPr>
          <w:t>Ondrej Bortlík</w:t>
        </w:r>
      </w:hyperlink>
      <w:r w:rsidRPr="00B402F3">
        <w:t>/Filip Šebesta,  Ferenc Polák</w:t>
      </w:r>
      <w:r w:rsidRPr="00B402F3">
        <w:rPr>
          <w:rFonts w:eastAsiaTheme="minorEastAsia"/>
        </w:rPr>
        <w:t xml:space="preserve"> </w:t>
      </w:r>
    </w:p>
    <w:p w:rsidR="00614F54" w:rsidRPr="00B402F3" w:rsidRDefault="00614F54" w:rsidP="00614F54">
      <w:pPr>
        <w:jc w:val="both"/>
        <w:rPr>
          <w:rFonts w:eastAsiaTheme="minorEastAsia"/>
        </w:rPr>
      </w:pPr>
    </w:p>
    <w:p w:rsidR="00614F54" w:rsidRPr="00B402F3" w:rsidRDefault="00614F54" w:rsidP="00614F54">
      <w:pPr>
        <w:spacing w:before="100" w:beforeAutospacing="1" w:after="100" w:afterAutospacing="1"/>
      </w:pPr>
      <w:r w:rsidRPr="00B402F3">
        <w:rPr>
          <w:b/>
        </w:rPr>
        <w:t>MICHAIL JURIEVIČ LERMONTOV</w:t>
      </w:r>
      <w:r w:rsidR="006F4AAF">
        <w:rPr>
          <w:b/>
        </w:rPr>
        <w:t>:</w:t>
      </w:r>
      <w:r w:rsidRPr="00B402F3">
        <w:rPr>
          <w:b/>
        </w:rPr>
        <w:t xml:space="preserve"> </w:t>
      </w:r>
      <w:r w:rsidRPr="00B402F3">
        <w:rPr>
          <w:b/>
          <w:bCs/>
          <w:kern w:val="36"/>
        </w:rPr>
        <w:t>MAŠKARÁDA</w:t>
      </w:r>
    </w:p>
    <w:p w:rsidR="00614F54" w:rsidRPr="00B402F3" w:rsidRDefault="00614F54" w:rsidP="00614F54">
      <w:r w:rsidRPr="00B402F3">
        <w:rPr>
          <w:rStyle w:val="Siln"/>
          <w:b w:val="0"/>
        </w:rPr>
        <w:t>Úprava, réžia, scéna:</w:t>
      </w:r>
      <w:r w:rsidRPr="00B402F3">
        <w:t> </w:t>
      </w:r>
      <w:hyperlink r:id="rId34" w:tgtFrame="_blank" w:history="1">
        <w:r w:rsidRPr="00B402F3">
          <w:rPr>
            <w:rStyle w:val="Hypertextovprepojenie"/>
            <w:color w:val="auto"/>
            <w:u w:val="none"/>
          </w:rPr>
          <w:t>Anton Korenči</w:t>
        </w:r>
      </w:hyperlink>
      <w:r w:rsidRPr="00B402F3">
        <w:rPr>
          <w:rStyle w:val="Hypertextovprepojenie"/>
          <w:color w:val="auto"/>
          <w:u w:val="none"/>
        </w:rPr>
        <w:t xml:space="preserve">, </w:t>
      </w:r>
      <w:r w:rsidRPr="00B402F3">
        <w:t xml:space="preserve">pedagóg </w:t>
      </w:r>
      <w:r w:rsidR="006D4F2C">
        <w:t>K</w:t>
      </w:r>
      <w:r w:rsidRPr="00B402F3">
        <w:t>onzervatória</w:t>
      </w:r>
    </w:p>
    <w:p w:rsidR="00614F54" w:rsidRPr="00B402F3" w:rsidRDefault="00614F54" w:rsidP="00614F54">
      <w:pPr>
        <w:jc w:val="both"/>
      </w:pPr>
      <w:r w:rsidRPr="00B402F3">
        <w:t>Účinkujú študenti, absolventi a pedagógovia Konzervatória</w:t>
      </w:r>
      <w:r w:rsidRPr="00B402F3">
        <w:rPr>
          <w:rStyle w:val="Siln"/>
        </w:rPr>
        <w:t>: </w:t>
      </w:r>
      <w:r w:rsidRPr="00B402F3">
        <w:t xml:space="preserve"> </w:t>
      </w:r>
      <w:hyperlink r:id="rId35" w:tgtFrame="_blank" w:history="1">
        <w:r w:rsidRPr="00B402F3">
          <w:rPr>
            <w:rStyle w:val="Hypertextovprepojenie"/>
            <w:color w:val="auto"/>
            <w:u w:val="none"/>
          </w:rPr>
          <w:t>Monika Stankovičová</w:t>
        </w:r>
      </w:hyperlink>
      <w:r w:rsidRPr="00B402F3">
        <w:t xml:space="preserve">, </w:t>
      </w:r>
      <w:hyperlink r:id="rId36" w:tgtFrame="_blank" w:history="1">
        <w:r w:rsidRPr="00B402F3">
          <w:rPr>
            <w:rStyle w:val="Hypertextovprepojenie"/>
            <w:color w:val="auto"/>
            <w:u w:val="none"/>
          </w:rPr>
          <w:t>Danica Matušová</w:t>
        </w:r>
      </w:hyperlink>
      <w:r w:rsidRPr="00B402F3">
        <w:t xml:space="preserve">, </w:t>
      </w:r>
      <w:hyperlink r:id="rId37" w:tgtFrame="_blank" w:history="1">
        <w:r w:rsidRPr="00B402F3">
          <w:rPr>
            <w:rStyle w:val="Hypertextovprepojenie"/>
            <w:color w:val="auto"/>
            <w:u w:val="none"/>
          </w:rPr>
          <w:t>Erik Peťovský</w:t>
        </w:r>
      </w:hyperlink>
      <w:r w:rsidRPr="00B402F3">
        <w:t xml:space="preserve">, Kristína Grolichová, </w:t>
      </w:r>
      <w:hyperlink r:id="rId38" w:tgtFrame="_blank" w:history="1">
        <w:r w:rsidRPr="00B402F3">
          <w:rPr>
            <w:rStyle w:val="Hypertextovprepojenie"/>
            <w:color w:val="auto"/>
            <w:u w:val="none"/>
          </w:rPr>
          <w:t>Bronislava Kováčiková</w:t>
        </w:r>
      </w:hyperlink>
      <w:r w:rsidRPr="00B402F3">
        <w:t xml:space="preserve">, Petra Malatincová, </w:t>
      </w:r>
      <w:hyperlink r:id="rId39" w:tgtFrame="_blank" w:history="1">
        <w:r w:rsidRPr="00B402F3">
          <w:rPr>
            <w:rStyle w:val="Hypertextovprepojenie"/>
            <w:color w:val="auto"/>
            <w:u w:val="none"/>
          </w:rPr>
          <w:t>Sylvia Mannová</w:t>
        </w:r>
      </w:hyperlink>
      <w:r w:rsidRPr="00B402F3">
        <w:t xml:space="preserve">, Klára Mockovčiaková, </w:t>
      </w:r>
      <w:hyperlink r:id="rId40" w:tgtFrame="_blank" w:history="1">
        <w:r w:rsidRPr="00B402F3">
          <w:rPr>
            <w:rStyle w:val="Hypertextovprepojenie"/>
            <w:color w:val="auto"/>
            <w:u w:val="none"/>
          </w:rPr>
          <w:t>Zuzana Šuvadová</w:t>
        </w:r>
      </w:hyperlink>
      <w:r w:rsidRPr="00B402F3">
        <w:t xml:space="preserve">, </w:t>
      </w:r>
      <w:hyperlink r:id="rId41" w:tgtFrame="_blank" w:history="1">
        <w:r w:rsidRPr="00B402F3">
          <w:rPr>
            <w:rStyle w:val="Hypertextovprepojenie"/>
            <w:color w:val="auto"/>
            <w:u w:val="none"/>
          </w:rPr>
          <w:t>Alexandra Urbanová</w:t>
        </w:r>
      </w:hyperlink>
      <w:r w:rsidRPr="00B402F3">
        <w:t xml:space="preserve">, Ondrej Bortlík, Brian Brestovanský, </w:t>
      </w:r>
      <w:hyperlink r:id="rId42" w:tgtFrame="_blank" w:history="1">
        <w:r w:rsidRPr="00B402F3">
          <w:rPr>
            <w:rStyle w:val="Hypertextovprepojenie"/>
            <w:color w:val="auto"/>
            <w:u w:val="none"/>
          </w:rPr>
          <w:t>Matúš Mihálik</w:t>
        </w:r>
      </w:hyperlink>
    </w:p>
    <w:p w:rsidR="00614F54" w:rsidRPr="00B402F3" w:rsidRDefault="00614F54" w:rsidP="00614F54">
      <w:pPr>
        <w:jc w:val="both"/>
      </w:pPr>
    </w:p>
    <w:p w:rsidR="00614F54" w:rsidRPr="00B402F3" w:rsidRDefault="00614F54" w:rsidP="00614F54">
      <w:pPr>
        <w:jc w:val="both"/>
      </w:pPr>
    </w:p>
    <w:p w:rsidR="00614F54" w:rsidRPr="00B402F3" w:rsidRDefault="00614F54" w:rsidP="00614F54">
      <w:pPr>
        <w:pStyle w:val="Standard"/>
        <w:spacing w:after="0" w:line="240" w:lineRule="auto"/>
        <w:rPr>
          <w:rFonts w:ascii="Times New Roman" w:hAnsi="Times New Roman"/>
          <w:b/>
          <w:bCs/>
          <w:sz w:val="24"/>
          <w:szCs w:val="24"/>
          <w:lang w:val="sk-SK"/>
        </w:rPr>
      </w:pPr>
      <w:r w:rsidRPr="00B402F3">
        <w:rPr>
          <w:rFonts w:ascii="Times New Roman" w:hAnsi="Times New Roman"/>
          <w:b/>
          <w:bCs/>
          <w:sz w:val="24"/>
          <w:szCs w:val="24"/>
          <w:lang w:val="sk-SK"/>
        </w:rPr>
        <w:t>PRÍBEHY V ZRKADLE</w:t>
      </w:r>
    </w:p>
    <w:p w:rsidR="00614F54" w:rsidRPr="00B402F3" w:rsidRDefault="00614F54" w:rsidP="00614F54">
      <w:pPr>
        <w:pStyle w:val="Standard"/>
        <w:spacing w:after="0" w:line="240" w:lineRule="auto"/>
        <w:rPr>
          <w:rFonts w:ascii="Times New Roman" w:hAnsi="Times New Roman"/>
          <w:iCs/>
          <w:sz w:val="24"/>
          <w:szCs w:val="24"/>
          <w:lang w:val="sk-SK"/>
        </w:rPr>
      </w:pPr>
    </w:p>
    <w:p w:rsidR="00614F54" w:rsidRPr="00B402F3" w:rsidRDefault="00614F54" w:rsidP="00614F54">
      <w:pPr>
        <w:pStyle w:val="Standard"/>
        <w:spacing w:after="0" w:line="240" w:lineRule="auto"/>
        <w:rPr>
          <w:rFonts w:ascii="Times New Roman" w:hAnsi="Times New Roman"/>
          <w:b/>
          <w:sz w:val="24"/>
          <w:szCs w:val="24"/>
          <w:lang w:val="sk-SK"/>
        </w:rPr>
      </w:pPr>
      <w:r w:rsidRPr="00B402F3">
        <w:rPr>
          <w:rFonts w:ascii="Times New Roman" w:hAnsi="Times New Roman"/>
          <w:b/>
          <w:sz w:val="24"/>
          <w:szCs w:val="24"/>
          <w:lang w:val="sk-SK"/>
        </w:rPr>
        <w:t>Tri jednoaktovky známych európskych autorov:</w:t>
      </w:r>
    </w:p>
    <w:p w:rsidR="00614F54" w:rsidRPr="00B402F3" w:rsidRDefault="00614F54" w:rsidP="00614F54">
      <w:pPr>
        <w:pStyle w:val="Standard"/>
        <w:spacing w:after="0" w:line="240" w:lineRule="auto"/>
        <w:rPr>
          <w:rFonts w:ascii="Times New Roman" w:hAnsi="Times New Roman"/>
          <w:sz w:val="24"/>
          <w:szCs w:val="24"/>
          <w:lang w:val="sk-SK"/>
        </w:rPr>
      </w:pPr>
      <w:r w:rsidRPr="00B402F3">
        <w:rPr>
          <w:rFonts w:ascii="Times New Roman" w:hAnsi="Times New Roman"/>
          <w:sz w:val="24"/>
          <w:szCs w:val="24"/>
          <w:lang w:val="sk-SK"/>
        </w:rPr>
        <w:t>A.Strindberg: SLEČNA JÚLIA</w:t>
      </w:r>
    </w:p>
    <w:p w:rsidR="00614F54" w:rsidRPr="00B402F3" w:rsidRDefault="00614F54" w:rsidP="00614F54">
      <w:pPr>
        <w:pStyle w:val="Standard"/>
        <w:spacing w:after="0" w:line="240" w:lineRule="auto"/>
        <w:rPr>
          <w:rFonts w:ascii="Times New Roman" w:hAnsi="Times New Roman"/>
          <w:sz w:val="24"/>
          <w:szCs w:val="24"/>
          <w:lang w:val="sk-SK"/>
        </w:rPr>
      </w:pPr>
      <w:r w:rsidRPr="00B402F3">
        <w:rPr>
          <w:rFonts w:ascii="Times New Roman" w:hAnsi="Times New Roman"/>
          <w:sz w:val="24"/>
          <w:szCs w:val="24"/>
          <w:lang w:val="sk-SK"/>
        </w:rPr>
        <w:t>J.Genet: SLÚŽKY</w:t>
      </w:r>
    </w:p>
    <w:p w:rsidR="00614F54" w:rsidRPr="00B402F3" w:rsidRDefault="00614F54" w:rsidP="00614F54">
      <w:pPr>
        <w:pStyle w:val="Standard"/>
        <w:spacing w:after="0" w:line="240" w:lineRule="auto"/>
        <w:rPr>
          <w:rFonts w:ascii="Times New Roman" w:hAnsi="Times New Roman"/>
          <w:sz w:val="24"/>
          <w:szCs w:val="24"/>
          <w:lang w:val="sk-SK"/>
        </w:rPr>
      </w:pPr>
      <w:r w:rsidRPr="00B402F3">
        <w:rPr>
          <w:rFonts w:ascii="Times New Roman" w:hAnsi="Times New Roman"/>
          <w:sz w:val="24"/>
          <w:szCs w:val="24"/>
          <w:lang w:val="sk-SK"/>
        </w:rPr>
        <w:t>G.Carbunariu: STOP THE TEMPO</w:t>
      </w:r>
    </w:p>
    <w:p w:rsidR="006F4AAF" w:rsidRDefault="006F4AAF" w:rsidP="00614F54">
      <w:pPr>
        <w:pStyle w:val="Standard"/>
        <w:spacing w:after="0" w:line="240" w:lineRule="auto"/>
        <w:rPr>
          <w:rFonts w:ascii="Times New Roman" w:hAnsi="Times New Roman"/>
          <w:b/>
          <w:sz w:val="24"/>
          <w:szCs w:val="24"/>
          <w:lang w:val="sk-SK"/>
        </w:rPr>
      </w:pPr>
    </w:p>
    <w:p w:rsidR="00614F54" w:rsidRPr="00B402F3" w:rsidRDefault="00614F54" w:rsidP="00614F54">
      <w:pPr>
        <w:pStyle w:val="Standard"/>
        <w:spacing w:after="0" w:line="240" w:lineRule="auto"/>
        <w:rPr>
          <w:rFonts w:ascii="Times New Roman" w:hAnsi="Times New Roman"/>
          <w:b/>
          <w:sz w:val="24"/>
          <w:szCs w:val="24"/>
          <w:lang w:val="sk-SK"/>
        </w:rPr>
      </w:pPr>
      <w:r w:rsidRPr="00B402F3">
        <w:rPr>
          <w:rFonts w:ascii="Times New Roman" w:hAnsi="Times New Roman"/>
          <w:b/>
          <w:sz w:val="24"/>
          <w:szCs w:val="24"/>
          <w:lang w:val="sk-SK"/>
        </w:rPr>
        <w:t xml:space="preserve">Réžia: </w:t>
      </w:r>
      <w:r w:rsidRPr="00B402F3">
        <w:rPr>
          <w:rFonts w:ascii="Times New Roman" w:hAnsi="Times New Roman"/>
          <w:sz w:val="24"/>
          <w:szCs w:val="24"/>
          <w:lang w:val="sk-SK"/>
        </w:rPr>
        <w:t>Štefan</w:t>
      </w:r>
      <w:r w:rsidRPr="00B402F3">
        <w:rPr>
          <w:rFonts w:ascii="Times New Roman" w:hAnsi="Times New Roman"/>
          <w:b/>
          <w:sz w:val="24"/>
          <w:szCs w:val="24"/>
          <w:lang w:val="sk-SK"/>
        </w:rPr>
        <w:t xml:space="preserve"> </w:t>
      </w:r>
      <w:r w:rsidRPr="00B402F3">
        <w:rPr>
          <w:rFonts w:ascii="Times New Roman" w:hAnsi="Times New Roman"/>
          <w:sz w:val="24"/>
          <w:szCs w:val="24"/>
          <w:lang w:val="sk-SK"/>
        </w:rPr>
        <w:t>Korenči,</w:t>
      </w:r>
      <w:r w:rsidR="006F4AAF">
        <w:rPr>
          <w:rFonts w:ascii="Times New Roman" w:hAnsi="Times New Roman"/>
        </w:rPr>
        <w:t xml:space="preserve"> pedagóg K</w:t>
      </w:r>
      <w:r w:rsidRPr="00B402F3">
        <w:rPr>
          <w:rFonts w:ascii="Times New Roman" w:hAnsi="Times New Roman"/>
        </w:rPr>
        <w:t>onzervatória</w:t>
      </w:r>
    </w:p>
    <w:p w:rsidR="00614F54" w:rsidRPr="00B402F3" w:rsidRDefault="00614F54" w:rsidP="00614F54">
      <w:pPr>
        <w:pStyle w:val="Standard"/>
        <w:spacing w:after="0" w:line="240" w:lineRule="auto"/>
        <w:rPr>
          <w:rFonts w:ascii="Times New Roman" w:hAnsi="Times New Roman"/>
          <w:iCs/>
          <w:sz w:val="24"/>
          <w:szCs w:val="24"/>
          <w:lang w:val="sk-SK"/>
        </w:rPr>
      </w:pPr>
      <w:r w:rsidRPr="00B402F3">
        <w:rPr>
          <w:rFonts w:ascii="Times New Roman" w:hAnsi="Times New Roman"/>
          <w:iCs/>
          <w:sz w:val="24"/>
          <w:szCs w:val="24"/>
          <w:lang w:val="sk-SK"/>
        </w:rPr>
        <w:t>Inscenácia 5.ročníka štude</w:t>
      </w:r>
      <w:r w:rsidR="006F4AAF">
        <w:rPr>
          <w:rFonts w:ascii="Times New Roman" w:hAnsi="Times New Roman"/>
          <w:iCs/>
          <w:sz w:val="24"/>
          <w:szCs w:val="24"/>
          <w:lang w:val="sk-SK"/>
        </w:rPr>
        <w:t>ntov Konzervatória v Bratislave</w:t>
      </w:r>
    </w:p>
    <w:p w:rsidR="00614F54" w:rsidRPr="00B402F3" w:rsidRDefault="00614F54" w:rsidP="00614F54">
      <w:pPr>
        <w:jc w:val="both"/>
      </w:pPr>
    </w:p>
    <w:p w:rsidR="00614F54" w:rsidRPr="00B402F3" w:rsidRDefault="00614F54" w:rsidP="00614F54">
      <w:pPr>
        <w:jc w:val="both"/>
      </w:pPr>
    </w:p>
    <w:p w:rsidR="00614F54" w:rsidRPr="00B402F3" w:rsidRDefault="00614F54" w:rsidP="00614F54">
      <w:pPr>
        <w:pBdr>
          <w:top w:val="single" w:sz="4" w:space="1" w:color="auto"/>
          <w:left w:val="single" w:sz="4" w:space="4" w:color="auto"/>
          <w:bottom w:val="single" w:sz="4" w:space="1" w:color="auto"/>
          <w:right w:val="single" w:sz="4" w:space="4" w:color="auto"/>
        </w:pBdr>
        <w:rPr>
          <w:rFonts w:eastAsia="Times New Roman Bold"/>
          <w:b/>
        </w:rPr>
      </w:pPr>
      <w:r w:rsidRPr="00B402F3">
        <w:rPr>
          <w:b/>
        </w:rPr>
        <w:t>DIVADLO ARTEATRO</w:t>
      </w:r>
    </w:p>
    <w:p w:rsidR="00614F54" w:rsidRPr="00B402F3" w:rsidRDefault="00614F54" w:rsidP="00614F54">
      <w:pPr>
        <w:rPr>
          <w:rFonts w:eastAsia="Times New Roman Bold"/>
        </w:rPr>
      </w:pPr>
    </w:p>
    <w:p w:rsidR="00614F54" w:rsidRPr="00B402F3" w:rsidRDefault="00614F54" w:rsidP="00614F54">
      <w:pPr>
        <w:rPr>
          <w:rFonts w:eastAsia="Times New Roman Bold"/>
          <w:b/>
        </w:rPr>
      </w:pPr>
      <w:r w:rsidRPr="00B402F3">
        <w:rPr>
          <w:rFonts w:eastAsiaTheme="minorEastAsia"/>
          <w:b/>
          <w:bCs/>
        </w:rPr>
        <w:t>PIERRE CARLET DE CHAMBLAIN DE MARIVAUX</w:t>
      </w:r>
      <w:r w:rsidR="006F4AAF">
        <w:rPr>
          <w:rFonts w:eastAsiaTheme="minorEastAsia"/>
          <w:b/>
          <w:bCs/>
        </w:rPr>
        <w:t>:</w:t>
      </w:r>
      <w:r w:rsidRPr="00B402F3">
        <w:rPr>
          <w:b/>
        </w:rPr>
        <w:t xml:space="preserve">  HRA LÁSKY A NÁHODY</w:t>
      </w:r>
    </w:p>
    <w:p w:rsidR="00614F54" w:rsidRPr="00B402F3" w:rsidRDefault="00614F54" w:rsidP="00614F54"/>
    <w:p w:rsidR="00614F54" w:rsidRPr="00B402F3" w:rsidRDefault="006F4AAF" w:rsidP="00614F54">
      <w:r>
        <w:t>Réžia: Tomáš Roháč, pedagóg K</w:t>
      </w:r>
      <w:r w:rsidR="00614F54" w:rsidRPr="00B402F3">
        <w:t>onzervatória</w:t>
      </w:r>
    </w:p>
    <w:p w:rsidR="00614F54" w:rsidRPr="00B402F3" w:rsidRDefault="00614F54" w:rsidP="00614F54">
      <w:r w:rsidRPr="00B402F3">
        <w:t>Dramaturgia: Al</w:t>
      </w:r>
      <w:r w:rsidR="006F4AAF">
        <w:t>exandra Sarvašová, pedagogička K</w:t>
      </w:r>
      <w:r w:rsidRPr="00B402F3">
        <w:t>onzervatória</w:t>
      </w:r>
    </w:p>
    <w:p w:rsidR="00614F54" w:rsidRPr="00B402F3" w:rsidRDefault="00614F54" w:rsidP="00614F54">
      <w:r w:rsidRPr="00B402F3">
        <w:t>Účinkujú študenti hudobno-dramatického odboru 2.</w:t>
      </w:r>
      <w:r w:rsidR="0032087D">
        <w:t xml:space="preserve"> </w:t>
      </w:r>
      <w:r w:rsidRPr="00B402F3">
        <w:t>-</w:t>
      </w:r>
      <w:r w:rsidR="0032087D">
        <w:t xml:space="preserve"> </w:t>
      </w:r>
      <w:r w:rsidRPr="00B402F3">
        <w:t>6. ročníka</w:t>
      </w:r>
    </w:p>
    <w:p w:rsidR="00614F54" w:rsidRPr="00B402F3" w:rsidRDefault="00614F54" w:rsidP="00614F54">
      <w:pPr>
        <w:rPr>
          <w:rFonts w:eastAsia="Times New Roman Bold"/>
        </w:rPr>
      </w:pPr>
    </w:p>
    <w:p w:rsidR="00614F54" w:rsidRPr="00B402F3" w:rsidRDefault="00614F54" w:rsidP="00614F54">
      <w:pPr>
        <w:rPr>
          <w:rFonts w:eastAsia="Times New Roman Bold"/>
        </w:rPr>
      </w:pPr>
    </w:p>
    <w:p w:rsidR="00614F54" w:rsidRPr="00B402F3" w:rsidRDefault="00614F54" w:rsidP="00614F54">
      <w:pPr>
        <w:rPr>
          <w:rFonts w:eastAsia="Times New Roman Bold"/>
          <w:b/>
        </w:rPr>
      </w:pPr>
      <w:r w:rsidRPr="00B402F3">
        <w:rPr>
          <w:b/>
        </w:rPr>
        <w:t>NIKOLAJ VASILIEVIČ GOGOĽ</w:t>
      </w:r>
      <w:r w:rsidR="00C10C98">
        <w:rPr>
          <w:b/>
        </w:rPr>
        <w:t>:</w:t>
      </w:r>
      <w:r w:rsidRPr="00B402F3">
        <w:rPr>
          <w:b/>
        </w:rPr>
        <w:t xml:space="preserve">  ŽENBA</w:t>
      </w:r>
    </w:p>
    <w:p w:rsidR="00614F54" w:rsidRPr="00B402F3" w:rsidRDefault="00614F54" w:rsidP="00614F54">
      <w:pPr>
        <w:rPr>
          <w:rFonts w:eastAsia="Arial Unicode MS"/>
        </w:rPr>
      </w:pPr>
    </w:p>
    <w:p w:rsidR="00614F54" w:rsidRPr="00B402F3" w:rsidRDefault="00C10C98" w:rsidP="00614F54">
      <w:r>
        <w:rPr>
          <w:rFonts w:eastAsia="Arial Unicode MS"/>
        </w:rPr>
        <w:t>Réžia: Tomáš Roháč, pedagóg K</w:t>
      </w:r>
      <w:r w:rsidR="00614F54" w:rsidRPr="00B402F3">
        <w:rPr>
          <w:rFonts w:eastAsia="Arial Unicode MS"/>
        </w:rPr>
        <w:t>onzervatória</w:t>
      </w:r>
    </w:p>
    <w:p w:rsidR="00614F54" w:rsidRPr="00B402F3" w:rsidRDefault="00614F54" w:rsidP="00614F54">
      <w:r w:rsidRPr="00B402F3">
        <w:rPr>
          <w:rFonts w:eastAsia="Arial Unicode MS"/>
        </w:rPr>
        <w:t>Dramaturgia: Al</w:t>
      </w:r>
      <w:r w:rsidR="00C10C98">
        <w:rPr>
          <w:rFonts w:eastAsia="Arial Unicode MS"/>
        </w:rPr>
        <w:t>exandra Sarvašová, pedagogička K</w:t>
      </w:r>
      <w:r w:rsidRPr="00B402F3">
        <w:rPr>
          <w:rFonts w:eastAsia="Arial Unicode MS"/>
        </w:rPr>
        <w:t>onzervatória</w:t>
      </w:r>
    </w:p>
    <w:p w:rsidR="00614F54" w:rsidRPr="00B402F3" w:rsidRDefault="00614F54" w:rsidP="00614F54">
      <w:r w:rsidRPr="00B402F3">
        <w:rPr>
          <w:rFonts w:eastAsia="Arial Unicode MS"/>
        </w:rPr>
        <w:t>Účinkujú študenti hudobno-dramatického odboru 2.</w:t>
      </w:r>
      <w:r w:rsidR="0032087D">
        <w:rPr>
          <w:rFonts w:eastAsia="Arial Unicode MS"/>
        </w:rPr>
        <w:t xml:space="preserve"> </w:t>
      </w:r>
      <w:r w:rsidRPr="00B402F3">
        <w:rPr>
          <w:rFonts w:eastAsia="Arial Unicode MS"/>
        </w:rPr>
        <w:t>-</w:t>
      </w:r>
      <w:r w:rsidR="0032087D">
        <w:rPr>
          <w:rFonts w:eastAsia="Arial Unicode MS"/>
        </w:rPr>
        <w:t xml:space="preserve"> </w:t>
      </w:r>
      <w:r w:rsidRPr="00B402F3">
        <w:rPr>
          <w:rFonts w:eastAsia="Arial Unicode MS"/>
        </w:rPr>
        <w:t>6. ročníka</w:t>
      </w:r>
    </w:p>
    <w:p w:rsidR="00614F54" w:rsidRPr="00B402F3" w:rsidRDefault="00614F54" w:rsidP="00614F54"/>
    <w:p w:rsidR="00614F54" w:rsidRPr="00B402F3" w:rsidRDefault="00614F54" w:rsidP="00614F54"/>
    <w:p w:rsidR="00614F54" w:rsidRPr="00B402F3" w:rsidRDefault="00614F54" w:rsidP="00614F54">
      <w:pPr>
        <w:rPr>
          <w:rFonts w:eastAsia="Times New Roman Bold"/>
          <w:b/>
        </w:rPr>
      </w:pPr>
      <w:r w:rsidRPr="00B402F3">
        <w:rPr>
          <w:b/>
        </w:rPr>
        <w:t>CARLO GOLDONI</w:t>
      </w:r>
      <w:r w:rsidR="00C10C98">
        <w:rPr>
          <w:b/>
        </w:rPr>
        <w:t>:</w:t>
      </w:r>
      <w:r w:rsidRPr="00B402F3">
        <w:rPr>
          <w:b/>
        </w:rPr>
        <w:t xml:space="preserve"> ČERTICE</w:t>
      </w:r>
    </w:p>
    <w:p w:rsidR="00B402F3" w:rsidRDefault="00B402F3" w:rsidP="00614F54">
      <w:pPr>
        <w:rPr>
          <w:rFonts w:eastAsia="Arial Unicode MS"/>
        </w:rPr>
      </w:pPr>
    </w:p>
    <w:p w:rsidR="00614F54" w:rsidRPr="00B402F3" w:rsidRDefault="00614F54" w:rsidP="00614F54">
      <w:r w:rsidRPr="00B402F3">
        <w:rPr>
          <w:rFonts w:eastAsia="Arial Unicode MS"/>
        </w:rPr>
        <w:t>R</w:t>
      </w:r>
      <w:r w:rsidR="00C10C98">
        <w:rPr>
          <w:rFonts w:eastAsia="Arial Unicode MS"/>
        </w:rPr>
        <w:t>éžia: Tomáš Roháč, pedagóg K</w:t>
      </w:r>
      <w:r w:rsidRPr="00B402F3">
        <w:rPr>
          <w:rFonts w:eastAsia="Arial Unicode MS"/>
        </w:rPr>
        <w:t>onzervatória</w:t>
      </w:r>
    </w:p>
    <w:p w:rsidR="00614F54" w:rsidRPr="00B402F3" w:rsidRDefault="00614F54" w:rsidP="00614F54">
      <w:r w:rsidRPr="00B402F3">
        <w:rPr>
          <w:rFonts w:eastAsia="Arial Unicode MS"/>
        </w:rPr>
        <w:t>Dramaturgia: Al</w:t>
      </w:r>
      <w:r w:rsidR="00C10C98">
        <w:rPr>
          <w:rFonts w:eastAsia="Arial Unicode MS"/>
        </w:rPr>
        <w:t>exandra Sarvašová, pedagogička K</w:t>
      </w:r>
      <w:r w:rsidRPr="00B402F3">
        <w:rPr>
          <w:rFonts w:eastAsia="Arial Unicode MS"/>
        </w:rPr>
        <w:t>onzervatória</w:t>
      </w:r>
    </w:p>
    <w:p w:rsidR="00614F54" w:rsidRPr="00B402F3" w:rsidRDefault="00614F54" w:rsidP="00614F54">
      <w:r w:rsidRPr="00B402F3">
        <w:rPr>
          <w:rFonts w:eastAsia="Arial Unicode MS"/>
        </w:rPr>
        <w:t>Účinkujú študenti hudobno-dramatického odboru 2.</w:t>
      </w:r>
      <w:r w:rsidR="0032087D">
        <w:rPr>
          <w:rFonts w:eastAsia="Arial Unicode MS"/>
        </w:rPr>
        <w:t xml:space="preserve"> </w:t>
      </w:r>
      <w:r w:rsidRPr="00B402F3">
        <w:rPr>
          <w:rFonts w:eastAsia="Arial Unicode MS"/>
        </w:rPr>
        <w:t>-</w:t>
      </w:r>
      <w:r w:rsidR="0032087D">
        <w:rPr>
          <w:rFonts w:eastAsia="Arial Unicode MS"/>
        </w:rPr>
        <w:t xml:space="preserve"> </w:t>
      </w:r>
      <w:r w:rsidRPr="00B402F3">
        <w:rPr>
          <w:rFonts w:eastAsia="Arial Unicode MS"/>
        </w:rPr>
        <w:t>6. ročníka</w:t>
      </w:r>
    </w:p>
    <w:p w:rsidR="00614F54" w:rsidRPr="00B402F3" w:rsidRDefault="00614F54" w:rsidP="00614F54"/>
    <w:p w:rsidR="00614F54" w:rsidRPr="00B402F3" w:rsidRDefault="00614F54" w:rsidP="00614F54"/>
    <w:p w:rsidR="00614F54" w:rsidRPr="00B402F3" w:rsidRDefault="00614F54" w:rsidP="00614F54">
      <w:pPr>
        <w:rPr>
          <w:rFonts w:eastAsia="Times New Roman Bold"/>
          <w:b/>
        </w:rPr>
      </w:pPr>
      <w:r w:rsidRPr="00B402F3">
        <w:rPr>
          <w:b/>
        </w:rPr>
        <w:t>ANDRÉ GULEMA</w:t>
      </w:r>
      <w:r w:rsidR="00C10C98">
        <w:rPr>
          <w:b/>
        </w:rPr>
        <w:t>:</w:t>
      </w:r>
      <w:r w:rsidRPr="00B402F3">
        <w:rPr>
          <w:b/>
        </w:rPr>
        <w:t xml:space="preserve"> JA?!</w:t>
      </w:r>
    </w:p>
    <w:p w:rsidR="00614F54" w:rsidRPr="00B402F3" w:rsidRDefault="00614F54" w:rsidP="00614F54">
      <w:pPr>
        <w:rPr>
          <w:rFonts w:eastAsia="Arial Unicode MS"/>
        </w:rPr>
      </w:pPr>
    </w:p>
    <w:p w:rsidR="00614F54" w:rsidRPr="00B402F3" w:rsidRDefault="00C10C98" w:rsidP="00614F54">
      <w:r>
        <w:rPr>
          <w:rFonts w:eastAsia="Arial Unicode MS"/>
        </w:rPr>
        <w:t>Réžia: Tomáš Roháč, pedagóg K</w:t>
      </w:r>
      <w:r w:rsidR="00614F54" w:rsidRPr="00B402F3">
        <w:rPr>
          <w:rFonts w:eastAsia="Arial Unicode MS"/>
        </w:rPr>
        <w:t>onzervatória</w:t>
      </w:r>
    </w:p>
    <w:p w:rsidR="00614F54" w:rsidRPr="00B402F3" w:rsidRDefault="00614F54" w:rsidP="00614F54">
      <w:r w:rsidRPr="00B402F3">
        <w:rPr>
          <w:rFonts w:eastAsia="Arial Unicode MS"/>
        </w:rPr>
        <w:t>Dramaturgia: Alexandra Sarvašo</w:t>
      </w:r>
      <w:r w:rsidR="00C10C98">
        <w:rPr>
          <w:rFonts w:eastAsia="Arial Unicode MS"/>
        </w:rPr>
        <w:t>vá, pedagogička K</w:t>
      </w:r>
      <w:r w:rsidRPr="00B402F3">
        <w:rPr>
          <w:rFonts w:eastAsia="Arial Unicode MS"/>
        </w:rPr>
        <w:t>onzervatória</w:t>
      </w:r>
    </w:p>
    <w:p w:rsidR="00614F54" w:rsidRPr="00B402F3" w:rsidRDefault="00614F54" w:rsidP="00614F54">
      <w:pPr>
        <w:rPr>
          <w:rFonts w:eastAsia="Times New Roman Bold"/>
        </w:rPr>
      </w:pPr>
      <w:r w:rsidRPr="00B402F3">
        <w:rPr>
          <w:rFonts w:eastAsia="Arial Unicode MS"/>
        </w:rPr>
        <w:t>Účinkuje: Dominika Richterová, Mgr. art. Peter Tarkay</w:t>
      </w:r>
    </w:p>
    <w:p w:rsidR="00614F54" w:rsidRPr="00B402F3" w:rsidRDefault="00614F54" w:rsidP="00614F54">
      <w:pPr>
        <w:rPr>
          <w:rFonts w:eastAsia="Times New Roman Bold"/>
        </w:rPr>
      </w:pPr>
    </w:p>
    <w:p w:rsidR="00614F54" w:rsidRPr="00B402F3" w:rsidRDefault="00614F54" w:rsidP="00614F54"/>
    <w:p w:rsidR="00614F54" w:rsidRPr="00B402F3" w:rsidRDefault="002476F7" w:rsidP="00614F54">
      <w:pPr>
        <w:rPr>
          <w:rFonts w:eastAsia="Arial Unicode MS"/>
          <w:b/>
        </w:rPr>
      </w:pPr>
      <w:r w:rsidRPr="00B402F3">
        <w:rPr>
          <w:rFonts w:eastAsia="Arial Unicode MS"/>
          <w:b/>
        </w:rPr>
        <w:t>ALEXANDER NIKOLAJEVIČ  OSTROVSKIJ</w:t>
      </w:r>
      <w:r w:rsidR="00C10C98">
        <w:rPr>
          <w:rFonts w:eastAsia="Arial Unicode MS"/>
          <w:b/>
        </w:rPr>
        <w:t>:</w:t>
      </w:r>
      <w:r w:rsidR="00614F54" w:rsidRPr="00B402F3">
        <w:rPr>
          <w:rFonts w:eastAsia="Arial Unicode MS"/>
          <w:b/>
        </w:rPr>
        <w:t xml:space="preserve"> TALENTY A CTITELIA</w:t>
      </w:r>
    </w:p>
    <w:p w:rsidR="00614F54" w:rsidRPr="00B402F3" w:rsidRDefault="00614F54" w:rsidP="00614F54">
      <w:pPr>
        <w:rPr>
          <w:rFonts w:eastAsia="Arial Unicode MS"/>
        </w:rPr>
      </w:pPr>
    </w:p>
    <w:p w:rsidR="00614F54" w:rsidRPr="00B402F3" w:rsidRDefault="00614F54" w:rsidP="00614F54">
      <w:pPr>
        <w:rPr>
          <w:rFonts w:eastAsia="Arial Unicode MS"/>
        </w:rPr>
      </w:pPr>
      <w:r w:rsidRPr="00B402F3">
        <w:rPr>
          <w:rFonts w:eastAsia="Arial Unicode MS"/>
        </w:rPr>
        <w:t xml:space="preserve">Réžia: Tomáš Roháč, </w:t>
      </w:r>
      <w:r w:rsidR="00350735">
        <w:t>pedagóg K</w:t>
      </w:r>
      <w:r w:rsidRPr="00B402F3">
        <w:t>onzervatória</w:t>
      </w:r>
    </w:p>
    <w:p w:rsidR="00614F54" w:rsidRPr="00B402F3" w:rsidRDefault="00614F54" w:rsidP="00614F54">
      <w:pPr>
        <w:rPr>
          <w:rFonts w:eastAsia="Arial Unicode MS"/>
        </w:rPr>
      </w:pPr>
      <w:r w:rsidRPr="00B402F3">
        <w:rPr>
          <w:rFonts w:eastAsia="Arial Unicode MS"/>
        </w:rPr>
        <w:t>Dramaturgia a úprava textu: Saša Sarvašová</w:t>
      </w:r>
    </w:p>
    <w:p w:rsidR="00614F54" w:rsidRPr="00B402F3" w:rsidRDefault="0032087D" w:rsidP="00614F54">
      <w:pPr>
        <w:rPr>
          <w:rFonts w:eastAsia="Arial Unicode MS"/>
        </w:rPr>
      </w:pPr>
      <w:r>
        <w:rPr>
          <w:rFonts w:eastAsia="Arial Unicode MS"/>
        </w:rPr>
        <w:t>Hrajú: študenti hudobnodramatického</w:t>
      </w:r>
      <w:r w:rsidR="00614F54" w:rsidRPr="00B402F3">
        <w:rPr>
          <w:rFonts w:eastAsia="Arial Unicode MS"/>
        </w:rPr>
        <w:t xml:space="preserve"> odboru Konzervatória v Bratislave</w:t>
      </w:r>
    </w:p>
    <w:p w:rsidR="00614F54" w:rsidRPr="00B402F3" w:rsidRDefault="00614F54" w:rsidP="00614F54">
      <w:pPr>
        <w:rPr>
          <w:rFonts w:eastAsia="Arial Unicode MS"/>
        </w:rPr>
      </w:pPr>
    </w:p>
    <w:p w:rsidR="00614F54" w:rsidRPr="00B402F3" w:rsidRDefault="00614F54" w:rsidP="00614F54">
      <w:pPr>
        <w:rPr>
          <w:rFonts w:eastAsia="Arial Unicode MS"/>
        </w:rPr>
      </w:pPr>
    </w:p>
    <w:p w:rsidR="00614F54" w:rsidRPr="00B402F3" w:rsidRDefault="00614F54" w:rsidP="00614F54">
      <w:pPr>
        <w:rPr>
          <w:rFonts w:eastAsia="Arial Unicode MS"/>
          <w:b/>
        </w:rPr>
      </w:pPr>
      <w:r w:rsidRPr="00B402F3">
        <w:rPr>
          <w:rFonts w:eastAsia="Arial Unicode MS"/>
          <w:b/>
        </w:rPr>
        <w:t>MUŽ JE MUŽ/HOTOVO, KONIEC!</w:t>
      </w:r>
    </w:p>
    <w:p w:rsidR="00614F54" w:rsidRPr="00B402F3" w:rsidRDefault="00614F54" w:rsidP="00614F54">
      <w:pPr>
        <w:rPr>
          <w:rFonts w:eastAsia="Arial Unicode MS"/>
        </w:rPr>
      </w:pPr>
    </w:p>
    <w:p w:rsidR="00614F54" w:rsidRPr="00B402F3" w:rsidRDefault="00614F54" w:rsidP="00614F54">
      <w:pPr>
        <w:rPr>
          <w:rFonts w:eastAsia="Arial Unicode MS"/>
        </w:rPr>
      </w:pPr>
      <w:r w:rsidRPr="00B402F3">
        <w:rPr>
          <w:rFonts w:eastAsia="Arial Unicode MS"/>
        </w:rPr>
        <w:t>Absolventská inscenácia študenta 6. ročníka HD odboru Konzervatória v Bratislave.</w:t>
      </w:r>
    </w:p>
    <w:p w:rsidR="00614F54" w:rsidRPr="00B402F3" w:rsidRDefault="00614F54" w:rsidP="00614F54">
      <w:pPr>
        <w:rPr>
          <w:rFonts w:eastAsia="Arial Unicode MS"/>
        </w:rPr>
      </w:pPr>
      <w:r w:rsidRPr="00B402F3">
        <w:rPr>
          <w:rFonts w:eastAsia="Arial Unicode MS"/>
        </w:rPr>
        <w:t>Dramaturgická a režijná spolupráca: Saša Sarvašová</w:t>
      </w:r>
    </w:p>
    <w:p w:rsidR="00614F54" w:rsidRPr="00B402F3" w:rsidRDefault="00614F54" w:rsidP="00614F54">
      <w:pPr>
        <w:rPr>
          <w:rFonts w:eastAsia="Arial Unicode MS"/>
        </w:rPr>
      </w:pPr>
      <w:r w:rsidRPr="00B402F3">
        <w:rPr>
          <w:rFonts w:eastAsia="Arial Unicode MS"/>
        </w:rPr>
        <w:t>Účinkuje: Karol Rédli</w:t>
      </w:r>
    </w:p>
    <w:p w:rsidR="00614F54" w:rsidRPr="00B402F3" w:rsidRDefault="00614F54" w:rsidP="00614F54">
      <w:pPr>
        <w:rPr>
          <w:rFonts w:eastAsia="Arial Unicode MS"/>
        </w:rPr>
      </w:pPr>
    </w:p>
    <w:p w:rsidR="00614F54" w:rsidRPr="00B402F3" w:rsidRDefault="00614F54" w:rsidP="00614F54">
      <w:pPr>
        <w:rPr>
          <w:rFonts w:eastAsia="Arial Unicode MS"/>
        </w:rPr>
      </w:pPr>
    </w:p>
    <w:p w:rsidR="00614F54" w:rsidRPr="00B402F3" w:rsidRDefault="00614F54" w:rsidP="0061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b/>
        </w:rPr>
      </w:pPr>
      <w:r w:rsidRPr="00B402F3">
        <w:rPr>
          <w:b/>
        </w:rPr>
        <w:t xml:space="preserve">ČIERNY NA PRÍRODNO </w:t>
      </w:r>
    </w:p>
    <w:p w:rsidR="00614F54" w:rsidRPr="00B402F3" w:rsidRDefault="00614F54" w:rsidP="0061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rPr>
          <w:b/>
        </w:rPr>
      </w:pPr>
    </w:p>
    <w:p w:rsidR="00614F54" w:rsidRPr="00B402F3" w:rsidRDefault="00614F54" w:rsidP="00614F54">
      <w:pPr>
        <w:rPr>
          <w:rFonts w:eastAsia="Arial Unicode MS"/>
        </w:rPr>
      </w:pPr>
      <w:r w:rsidRPr="00B402F3">
        <w:rPr>
          <w:rFonts w:eastAsia="Arial Unicode MS"/>
        </w:rPr>
        <w:t xml:space="preserve">Dramaturgická a režijná spolupráca: Saša Sarvašová, </w:t>
      </w:r>
      <w:r w:rsidR="00350735">
        <w:t>pedagóg K</w:t>
      </w:r>
      <w:r w:rsidRPr="00B402F3">
        <w:t>onzervatória</w:t>
      </w:r>
    </w:p>
    <w:p w:rsidR="00614F54" w:rsidRPr="00B402F3" w:rsidRDefault="00614F54" w:rsidP="00614F54">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pPr>
      <w:r w:rsidRPr="00B402F3">
        <w:t xml:space="preserve">Absolventské predstavenie: účinkujú študenti Konzervatória: Michaela Mäsiarová, Simon Kopunec </w:t>
      </w:r>
    </w:p>
    <w:p w:rsidR="00614F54" w:rsidRPr="00B402F3" w:rsidRDefault="00614F54" w:rsidP="00614F54">
      <w:pPr>
        <w:rPr>
          <w:rFonts w:eastAsia="Arial Unicode MS"/>
        </w:rPr>
      </w:pPr>
    </w:p>
    <w:p w:rsidR="00614F54" w:rsidRPr="00B402F3" w:rsidRDefault="00614F54" w:rsidP="00614F54">
      <w:pPr>
        <w:rPr>
          <w:rFonts w:eastAsia="Arial Unicode MS"/>
        </w:rPr>
      </w:pPr>
    </w:p>
    <w:p w:rsidR="00614F54" w:rsidRPr="00B402F3" w:rsidRDefault="00614F54" w:rsidP="00614F54">
      <w:pPr>
        <w:rPr>
          <w:rFonts w:eastAsia="Arial Unicode MS"/>
        </w:rPr>
      </w:pPr>
      <w:r w:rsidRPr="00B402F3">
        <w:rPr>
          <w:rFonts w:eastAsia="Arial Unicode MS"/>
          <w:b/>
        </w:rPr>
        <w:t>PRAVIDELNÉ KONCERTY</w:t>
      </w:r>
      <w:r w:rsidRPr="00B402F3">
        <w:rPr>
          <w:rFonts w:eastAsia="Arial Unicode MS"/>
        </w:rPr>
        <w:t xml:space="preserve"> </w:t>
      </w:r>
      <w:r w:rsidRPr="0032087D">
        <w:rPr>
          <w:rFonts w:eastAsia="Arial Unicode MS"/>
          <w:b/>
        </w:rPr>
        <w:t>A POETICKÉ VEČERY</w:t>
      </w:r>
    </w:p>
    <w:p w:rsidR="00614F54" w:rsidRPr="00B402F3" w:rsidRDefault="00614F54" w:rsidP="00614F54">
      <w:pPr>
        <w:rPr>
          <w:rFonts w:eastAsia="Arial Unicode MS"/>
        </w:rPr>
      </w:pPr>
    </w:p>
    <w:p w:rsidR="00614F54" w:rsidRPr="00B402F3" w:rsidRDefault="00614F54" w:rsidP="00614F54">
      <w:pPr>
        <w:rPr>
          <w:rFonts w:eastAsia="Arial Unicode MS"/>
        </w:rPr>
      </w:pPr>
      <w:r w:rsidRPr="00B402F3">
        <w:rPr>
          <w:rFonts w:eastAsia="Arial Unicode MS"/>
        </w:rPr>
        <w:t>tried pedagógov spevu  Konzervatória v Bratislave a tried pedagógov umeleckého prednesu</w:t>
      </w:r>
    </w:p>
    <w:p w:rsidR="00614F54" w:rsidRPr="00B402F3" w:rsidRDefault="00614F54" w:rsidP="00614F54">
      <w:pPr>
        <w:pStyle w:val="Normlny1"/>
        <w:widowControl w:val="0"/>
        <w:tabs>
          <w:tab w:val="left" w:pos="284"/>
          <w:tab w:val="left" w:pos="539"/>
          <w:tab w:val="left" w:pos="851"/>
          <w:tab w:val="left" w:pos="8566"/>
        </w:tabs>
        <w:jc w:val="both"/>
        <w:rPr>
          <w:rFonts w:cs="Times New Roman"/>
          <w:b/>
          <w:color w:val="auto"/>
        </w:rPr>
      </w:pPr>
    </w:p>
    <w:p w:rsidR="00614F54" w:rsidRPr="0066196E" w:rsidRDefault="00614F54" w:rsidP="00614F54">
      <w:pPr>
        <w:pStyle w:val="Nzov"/>
        <w:tabs>
          <w:tab w:val="left" w:pos="284"/>
          <w:tab w:val="left" w:pos="539"/>
          <w:tab w:val="left" w:pos="709"/>
          <w:tab w:val="left" w:pos="851"/>
          <w:tab w:val="left" w:pos="8789"/>
        </w:tabs>
        <w:jc w:val="both"/>
        <w:rPr>
          <w:sz w:val="24"/>
          <w:szCs w:val="24"/>
        </w:rPr>
      </w:pPr>
    </w:p>
    <w:p w:rsidR="00614F54" w:rsidRPr="0066196E" w:rsidRDefault="00614F54" w:rsidP="00614F54">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jc w:val="both"/>
        <w:rPr>
          <w:sz w:val="24"/>
          <w:szCs w:val="24"/>
        </w:rPr>
      </w:pPr>
      <w:r w:rsidRPr="0066196E">
        <w:rPr>
          <w:sz w:val="24"/>
          <w:szCs w:val="24"/>
        </w:rPr>
        <w:t>DIVADLO HEINEKEN TOWER STAGE</w:t>
      </w:r>
    </w:p>
    <w:p w:rsidR="00614F54" w:rsidRPr="0066196E" w:rsidRDefault="00614F54" w:rsidP="00614F54">
      <w:pPr>
        <w:pStyle w:val="Normlny1"/>
        <w:widowControl w:val="0"/>
        <w:tabs>
          <w:tab w:val="left" w:pos="284"/>
          <w:tab w:val="left" w:pos="539"/>
          <w:tab w:val="left" w:pos="851"/>
          <w:tab w:val="left" w:pos="8566"/>
        </w:tabs>
        <w:jc w:val="both"/>
        <w:rPr>
          <w:rFonts w:cs="Times New Roman"/>
          <w:b/>
          <w:color w:val="auto"/>
        </w:rPr>
      </w:pPr>
    </w:p>
    <w:p w:rsidR="00614F54" w:rsidRPr="0066196E"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r w:rsidRPr="00D638E1">
        <w:rPr>
          <w:sz w:val="24"/>
          <w:szCs w:val="24"/>
        </w:rPr>
        <w:t>JESUS CHRISTE SUPERSTAR</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t xml:space="preserve">Účinkujú študenti, absolventi a pedagógovia Konzervatória: </w:t>
      </w: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t>Ján Slezák, Nela Pocisková, Patrik Vyskočil, Martin Hudec, Jozef Antálek, Barbora Hlinková, Lenka Machciníková</w:t>
      </w:r>
      <w:r w:rsidR="0032087D" w:rsidRPr="00D638E1">
        <w:rPr>
          <w:b w:val="0"/>
          <w:sz w:val="24"/>
          <w:szCs w:val="24"/>
        </w:rPr>
        <w:t>, Martina Dolná</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r w:rsidRPr="00D638E1">
        <w:rPr>
          <w:sz w:val="24"/>
          <w:szCs w:val="24"/>
        </w:rPr>
        <w:t>NA SKLE MAĽOVANÉ</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66196E" w:rsidRDefault="00614F54" w:rsidP="00614F54">
      <w:pPr>
        <w:pStyle w:val="Nzov"/>
        <w:tabs>
          <w:tab w:val="left" w:pos="284"/>
          <w:tab w:val="left" w:pos="539"/>
          <w:tab w:val="left" w:pos="709"/>
          <w:tab w:val="left" w:pos="851"/>
          <w:tab w:val="left" w:pos="8789"/>
        </w:tabs>
        <w:jc w:val="both"/>
        <w:rPr>
          <w:b w:val="0"/>
          <w:sz w:val="24"/>
          <w:szCs w:val="24"/>
        </w:rPr>
      </w:pPr>
      <w:r w:rsidRPr="0066196E">
        <w:rPr>
          <w:b w:val="0"/>
          <w:sz w:val="24"/>
          <w:szCs w:val="24"/>
        </w:rPr>
        <w:t>Réžia, choreografia, dramaturgia Ján Ďurovčík</w:t>
      </w:r>
    </w:p>
    <w:p w:rsidR="00614F54" w:rsidRPr="0066196E" w:rsidRDefault="00614F54" w:rsidP="00614F54">
      <w:pPr>
        <w:pStyle w:val="Nzov"/>
        <w:tabs>
          <w:tab w:val="left" w:pos="284"/>
          <w:tab w:val="left" w:pos="539"/>
          <w:tab w:val="left" w:pos="709"/>
          <w:tab w:val="left" w:pos="851"/>
          <w:tab w:val="left" w:pos="8789"/>
        </w:tabs>
        <w:jc w:val="both"/>
        <w:rPr>
          <w:b w:val="0"/>
          <w:sz w:val="24"/>
          <w:szCs w:val="24"/>
        </w:rPr>
      </w:pPr>
      <w:r w:rsidRPr="0066196E">
        <w:rPr>
          <w:b w:val="0"/>
          <w:sz w:val="24"/>
          <w:szCs w:val="24"/>
        </w:rPr>
        <w:t xml:space="preserve">Účinkujú študenti, absolventi a pedagógovia Konzervatória: </w:t>
      </w:r>
    </w:p>
    <w:p w:rsidR="00614F54" w:rsidRPr="0066196E" w:rsidRDefault="00614F54" w:rsidP="00614F54">
      <w:pPr>
        <w:pStyle w:val="Nzov"/>
        <w:tabs>
          <w:tab w:val="left" w:pos="284"/>
          <w:tab w:val="left" w:pos="539"/>
          <w:tab w:val="left" w:pos="709"/>
          <w:tab w:val="left" w:pos="851"/>
          <w:tab w:val="left" w:pos="8789"/>
        </w:tabs>
        <w:jc w:val="both"/>
        <w:rPr>
          <w:b w:val="0"/>
          <w:sz w:val="24"/>
          <w:szCs w:val="24"/>
        </w:rPr>
      </w:pPr>
      <w:r w:rsidRPr="0066196E">
        <w:rPr>
          <w:b w:val="0"/>
          <w:sz w:val="24"/>
          <w:szCs w:val="24"/>
        </w:rPr>
        <w:t>Ján Slezák, Nela Pocisková, Patrik Vyskočil, Martin Hudec, Jozef Antálek, Barbora Hlinková, Lenka Machciníková</w:t>
      </w:r>
      <w:r w:rsidR="0032087D">
        <w:rPr>
          <w:b w:val="0"/>
          <w:sz w:val="24"/>
          <w:szCs w:val="24"/>
        </w:rPr>
        <w:t>, Martina Dolná</w:t>
      </w:r>
    </w:p>
    <w:p w:rsidR="00614F54" w:rsidRDefault="00614F54" w:rsidP="00614F54">
      <w:pPr>
        <w:pStyle w:val="Nzov"/>
        <w:tabs>
          <w:tab w:val="left" w:pos="284"/>
          <w:tab w:val="left" w:pos="539"/>
          <w:tab w:val="left" w:pos="709"/>
          <w:tab w:val="left" w:pos="851"/>
          <w:tab w:val="left" w:pos="8789"/>
        </w:tabs>
        <w:jc w:val="both"/>
        <w:rPr>
          <w:sz w:val="24"/>
          <w:szCs w:val="24"/>
        </w:rPr>
      </w:pPr>
    </w:p>
    <w:p w:rsidR="00350735" w:rsidRPr="0066196E" w:rsidRDefault="00350735" w:rsidP="00614F54">
      <w:pPr>
        <w:pStyle w:val="Nzov"/>
        <w:tabs>
          <w:tab w:val="left" w:pos="284"/>
          <w:tab w:val="left" w:pos="539"/>
          <w:tab w:val="left" w:pos="709"/>
          <w:tab w:val="left" w:pos="851"/>
          <w:tab w:val="left" w:pos="8789"/>
        </w:tabs>
        <w:jc w:val="both"/>
        <w:rPr>
          <w:sz w:val="24"/>
          <w:szCs w:val="24"/>
        </w:rPr>
      </w:pPr>
    </w:p>
    <w:p w:rsidR="00614F54" w:rsidRDefault="00CB332F" w:rsidP="00CB332F">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jc w:val="both"/>
        <w:rPr>
          <w:sz w:val="24"/>
          <w:szCs w:val="24"/>
        </w:rPr>
      </w:pPr>
      <w:r>
        <w:rPr>
          <w:sz w:val="24"/>
          <w:szCs w:val="24"/>
        </w:rPr>
        <w:t>DIVADLO GOJA MUSIC HALL, PRAHA, Česká republika</w:t>
      </w:r>
    </w:p>
    <w:p w:rsidR="00CB332F" w:rsidRDefault="00CB332F" w:rsidP="00614F54">
      <w:pPr>
        <w:pStyle w:val="Nzov"/>
        <w:tabs>
          <w:tab w:val="left" w:pos="284"/>
          <w:tab w:val="left" w:pos="539"/>
          <w:tab w:val="left" w:pos="709"/>
          <w:tab w:val="left" w:pos="851"/>
          <w:tab w:val="left" w:pos="8789"/>
        </w:tabs>
        <w:jc w:val="both"/>
        <w:rPr>
          <w:sz w:val="24"/>
          <w:szCs w:val="24"/>
        </w:rPr>
      </w:pPr>
    </w:p>
    <w:p w:rsidR="00CB332F" w:rsidRDefault="00CB332F" w:rsidP="00614F54">
      <w:pPr>
        <w:pStyle w:val="Nzov"/>
        <w:tabs>
          <w:tab w:val="left" w:pos="284"/>
          <w:tab w:val="left" w:pos="539"/>
          <w:tab w:val="left" w:pos="709"/>
          <w:tab w:val="left" w:pos="851"/>
          <w:tab w:val="left" w:pos="8789"/>
        </w:tabs>
        <w:jc w:val="both"/>
        <w:rPr>
          <w:sz w:val="24"/>
          <w:szCs w:val="24"/>
        </w:rPr>
      </w:pPr>
      <w:r>
        <w:rPr>
          <w:sz w:val="24"/>
          <w:szCs w:val="24"/>
        </w:rPr>
        <w:t>ANDREW LLOYD WEBBER</w:t>
      </w:r>
      <w:r w:rsidR="00350735">
        <w:rPr>
          <w:sz w:val="24"/>
          <w:szCs w:val="24"/>
        </w:rPr>
        <w:t>:</w:t>
      </w:r>
      <w:r>
        <w:rPr>
          <w:sz w:val="24"/>
          <w:szCs w:val="24"/>
        </w:rPr>
        <w:t xml:space="preserve"> FANTOM OPERA</w:t>
      </w:r>
    </w:p>
    <w:p w:rsidR="00CB332F" w:rsidRDefault="00CB332F" w:rsidP="00614F54">
      <w:pPr>
        <w:pStyle w:val="Nzov"/>
        <w:tabs>
          <w:tab w:val="left" w:pos="284"/>
          <w:tab w:val="left" w:pos="539"/>
          <w:tab w:val="left" w:pos="709"/>
          <w:tab w:val="left" w:pos="851"/>
          <w:tab w:val="left" w:pos="8789"/>
        </w:tabs>
        <w:jc w:val="both"/>
        <w:rPr>
          <w:sz w:val="24"/>
          <w:szCs w:val="24"/>
        </w:rPr>
      </w:pPr>
    </w:p>
    <w:p w:rsidR="00CB332F" w:rsidRDefault="00CB332F" w:rsidP="00614F54">
      <w:pPr>
        <w:pStyle w:val="Nzov"/>
        <w:tabs>
          <w:tab w:val="left" w:pos="284"/>
          <w:tab w:val="left" w:pos="539"/>
          <w:tab w:val="left" w:pos="709"/>
          <w:tab w:val="left" w:pos="851"/>
          <w:tab w:val="left" w:pos="8789"/>
        </w:tabs>
        <w:jc w:val="both"/>
        <w:rPr>
          <w:b w:val="0"/>
          <w:sz w:val="24"/>
          <w:szCs w:val="24"/>
        </w:rPr>
      </w:pPr>
      <w:r w:rsidRPr="00CB332F">
        <w:rPr>
          <w:b w:val="0"/>
          <w:sz w:val="24"/>
          <w:szCs w:val="24"/>
        </w:rPr>
        <w:t>Účinkuje:</w:t>
      </w:r>
      <w:r>
        <w:rPr>
          <w:b w:val="0"/>
          <w:sz w:val="24"/>
          <w:szCs w:val="24"/>
        </w:rPr>
        <w:t xml:space="preserve"> Andrea Gábrišová</w:t>
      </w:r>
      <w:r w:rsidR="001F5850">
        <w:rPr>
          <w:b w:val="0"/>
          <w:sz w:val="24"/>
          <w:szCs w:val="24"/>
        </w:rPr>
        <w:t>, študentka Konzervatória</w:t>
      </w:r>
    </w:p>
    <w:p w:rsidR="00CB332F" w:rsidRDefault="00CB332F" w:rsidP="00614F54">
      <w:pPr>
        <w:pStyle w:val="Nzov"/>
        <w:tabs>
          <w:tab w:val="left" w:pos="284"/>
          <w:tab w:val="left" w:pos="539"/>
          <w:tab w:val="left" w:pos="709"/>
          <w:tab w:val="left" w:pos="851"/>
          <w:tab w:val="left" w:pos="8789"/>
        </w:tabs>
        <w:jc w:val="both"/>
        <w:rPr>
          <w:b w:val="0"/>
          <w:sz w:val="24"/>
          <w:szCs w:val="24"/>
        </w:rPr>
      </w:pPr>
    </w:p>
    <w:p w:rsidR="00CB332F" w:rsidRPr="00CB332F" w:rsidRDefault="00CB332F" w:rsidP="00614F54">
      <w:pPr>
        <w:pStyle w:val="Nzov"/>
        <w:tabs>
          <w:tab w:val="left" w:pos="284"/>
          <w:tab w:val="left" w:pos="539"/>
          <w:tab w:val="left" w:pos="709"/>
          <w:tab w:val="left" w:pos="851"/>
          <w:tab w:val="left" w:pos="8789"/>
        </w:tabs>
        <w:jc w:val="both"/>
        <w:rPr>
          <w:b w:val="0"/>
          <w:sz w:val="24"/>
          <w:szCs w:val="24"/>
        </w:rPr>
      </w:pPr>
    </w:p>
    <w:p w:rsidR="00CB332F" w:rsidRPr="0066196E" w:rsidRDefault="00CB332F" w:rsidP="00614F54">
      <w:pPr>
        <w:pStyle w:val="Nzov"/>
        <w:tabs>
          <w:tab w:val="left" w:pos="284"/>
          <w:tab w:val="left" w:pos="539"/>
          <w:tab w:val="left" w:pos="709"/>
          <w:tab w:val="left" w:pos="851"/>
          <w:tab w:val="left" w:pos="8789"/>
        </w:tabs>
        <w:jc w:val="both"/>
        <w:rPr>
          <w:sz w:val="24"/>
          <w:szCs w:val="24"/>
        </w:rPr>
      </w:pPr>
    </w:p>
    <w:p w:rsidR="00614F54" w:rsidRPr="0066196E" w:rsidRDefault="00614F54" w:rsidP="00614F54">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jc w:val="both"/>
        <w:rPr>
          <w:sz w:val="24"/>
          <w:szCs w:val="24"/>
        </w:rPr>
      </w:pPr>
      <w:r w:rsidRPr="0066196E">
        <w:rPr>
          <w:sz w:val="24"/>
          <w:szCs w:val="24"/>
        </w:rPr>
        <w:t xml:space="preserve">DIVADLO KALICH, </w:t>
      </w:r>
      <w:r w:rsidR="003862ED">
        <w:rPr>
          <w:sz w:val="24"/>
          <w:szCs w:val="24"/>
        </w:rPr>
        <w:t xml:space="preserve"> </w:t>
      </w:r>
      <w:r w:rsidRPr="0066196E">
        <w:rPr>
          <w:sz w:val="24"/>
          <w:szCs w:val="24"/>
        </w:rPr>
        <w:t>PRAHA</w:t>
      </w:r>
      <w:r w:rsidR="00CB332F">
        <w:rPr>
          <w:sz w:val="24"/>
          <w:szCs w:val="24"/>
        </w:rPr>
        <w:t xml:space="preserve">, </w:t>
      </w:r>
      <w:r w:rsidR="003862ED">
        <w:rPr>
          <w:sz w:val="24"/>
          <w:szCs w:val="24"/>
        </w:rPr>
        <w:t xml:space="preserve"> </w:t>
      </w:r>
      <w:r w:rsidR="00CB332F">
        <w:rPr>
          <w:sz w:val="24"/>
          <w:szCs w:val="24"/>
        </w:rPr>
        <w:t>Česká republika</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r w:rsidRPr="00D638E1">
        <w:rPr>
          <w:sz w:val="24"/>
          <w:szCs w:val="24"/>
        </w:rPr>
        <w:t>HOREČKA SOBOTNÍ NOCI</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t>Réžia, choreografia Ján Ďurovčík</w:t>
      </w: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t>Hudobné aranžmány: Ľubomír Dolný</w:t>
      </w: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t>Účinkuje Jozef Antálek</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r w:rsidRPr="00D638E1">
        <w:rPr>
          <w:sz w:val="24"/>
          <w:szCs w:val="24"/>
        </w:rPr>
        <w:t>JOHANKA Z ARKU</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t>Účinkuje Dominika Richterová</w:t>
      </w:r>
      <w:r w:rsidR="001F5850">
        <w:rPr>
          <w:b w:val="0"/>
          <w:sz w:val="24"/>
          <w:szCs w:val="24"/>
        </w:rPr>
        <w:t>, študentka Konzervatória</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jc w:val="both"/>
        <w:rPr>
          <w:sz w:val="24"/>
          <w:szCs w:val="24"/>
        </w:rPr>
      </w:pPr>
      <w:r w:rsidRPr="00D638E1">
        <w:rPr>
          <w:sz w:val="24"/>
          <w:szCs w:val="24"/>
        </w:rPr>
        <w:t>DIVADLO ANDREJA BAGARA, NITRA</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r w:rsidRPr="00D638E1">
        <w:rPr>
          <w:sz w:val="24"/>
          <w:szCs w:val="24"/>
        </w:rPr>
        <w:t>TISÍCROČNÁ VČELA</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r w:rsidRPr="00D638E1">
        <w:rPr>
          <w:b w:val="0"/>
          <w:sz w:val="24"/>
          <w:szCs w:val="24"/>
        </w:rPr>
        <w:lastRenderedPageBreak/>
        <w:t>Účinkujú študenti, absolventi a pedagógovia Konzervatória: Marcel Ochránek, Kristína Turjanová, Alena Pajtinková, Katarína Hajsterová, Jozef Antálek</w:t>
      </w:r>
    </w:p>
    <w:p w:rsidR="00614F54" w:rsidRPr="00D638E1" w:rsidRDefault="00614F54" w:rsidP="00614F54">
      <w:pPr>
        <w:pStyle w:val="Nzov"/>
        <w:tabs>
          <w:tab w:val="left" w:pos="284"/>
          <w:tab w:val="left" w:pos="539"/>
          <w:tab w:val="left" w:pos="709"/>
          <w:tab w:val="left" w:pos="851"/>
          <w:tab w:val="left" w:pos="8789"/>
        </w:tabs>
        <w:jc w:val="both"/>
        <w:rPr>
          <w:b w:val="0"/>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851"/>
          <w:tab w:val="left" w:pos="8566"/>
        </w:tabs>
        <w:jc w:val="both"/>
        <w:rPr>
          <w:rFonts w:cs="Times New Roman"/>
          <w:b/>
          <w:color w:val="auto"/>
        </w:rPr>
      </w:pPr>
      <w:r w:rsidRPr="00D638E1">
        <w:rPr>
          <w:rFonts w:cs="Times New Roman"/>
          <w:b/>
          <w:color w:val="auto"/>
        </w:rPr>
        <w:t>DIVADLO HYBERNIA PRAHA</w:t>
      </w: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zov"/>
        <w:tabs>
          <w:tab w:val="left" w:pos="284"/>
          <w:tab w:val="left" w:pos="539"/>
          <w:tab w:val="left" w:pos="709"/>
          <w:tab w:val="left" w:pos="851"/>
          <w:tab w:val="left" w:pos="8789"/>
        </w:tabs>
        <w:jc w:val="both"/>
        <w:rPr>
          <w:sz w:val="24"/>
          <w:szCs w:val="24"/>
        </w:rPr>
      </w:pPr>
    </w:p>
    <w:p w:rsidR="00614F54" w:rsidRPr="00D638E1" w:rsidRDefault="00614F54" w:rsidP="00614F54">
      <w:pPr>
        <w:pStyle w:val="Normlny1"/>
        <w:widowControl w:val="0"/>
        <w:tabs>
          <w:tab w:val="left" w:pos="284"/>
          <w:tab w:val="left" w:pos="539"/>
          <w:tab w:val="left" w:pos="851"/>
          <w:tab w:val="left" w:pos="8566"/>
        </w:tabs>
        <w:jc w:val="both"/>
        <w:rPr>
          <w:rFonts w:cs="Times New Roman"/>
          <w:b/>
          <w:color w:val="auto"/>
        </w:rPr>
      </w:pPr>
      <w:r w:rsidRPr="00D638E1">
        <w:rPr>
          <w:rFonts w:cs="Times New Roman"/>
          <w:b/>
          <w:color w:val="auto"/>
        </w:rPr>
        <w:t xml:space="preserve"> SNEHOVÁ KRÁLOVNA</w:t>
      </w:r>
    </w:p>
    <w:p w:rsidR="00614F54" w:rsidRPr="00D638E1" w:rsidRDefault="00614F54" w:rsidP="00614F54">
      <w:pPr>
        <w:rPr>
          <w:b/>
          <w:sz w:val="40"/>
          <w:szCs w:val="20"/>
        </w:rPr>
      </w:pPr>
    </w:p>
    <w:p w:rsidR="00614F54" w:rsidRPr="00D638E1" w:rsidRDefault="00614F54" w:rsidP="00614F54">
      <w:r w:rsidRPr="00D638E1">
        <w:t>Účinkuje Natalia Hatalová</w:t>
      </w:r>
      <w:r w:rsidR="001F5850">
        <w:t xml:space="preserve">, </w:t>
      </w:r>
      <w:r w:rsidR="001F5850" w:rsidRPr="001F5850">
        <w:t>študentka Konzervatória</w:t>
      </w:r>
    </w:p>
    <w:p w:rsidR="00614F54" w:rsidRPr="00D638E1" w:rsidRDefault="00614F54" w:rsidP="00614F54">
      <w:pPr>
        <w:pStyle w:val="Normlny1"/>
        <w:widowControl w:val="0"/>
        <w:tabs>
          <w:tab w:val="left" w:pos="284"/>
          <w:tab w:val="left" w:pos="539"/>
          <w:tab w:val="left" w:pos="851"/>
          <w:tab w:val="left" w:pos="8566"/>
        </w:tabs>
        <w:jc w:val="both"/>
        <w:rPr>
          <w:rFonts w:cs="Times New Roman"/>
          <w:color w:val="auto"/>
        </w:rPr>
      </w:pPr>
    </w:p>
    <w:p w:rsidR="00614F54" w:rsidRPr="0066196E" w:rsidRDefault="00FB72AA" w:rsidP="00FB72AA">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851"/>
          <w:tab w:val="left" w:pos="8566"/>
        </w:tabs>
        <w:jc w:val="both"/>
        <w:rPr>
          <w:rFonts w:cs="Times New Roman"/>
          <w:color w:val="auto"/>
        </w:rPr>
      </w:pPr>
      <w:r>
        <w:rPr>
          <w:rFonts w:cs="Times New Roman"/>
          <w:color w:val="auto"/>
        </w:rPr>
        <w:t>DIVADLO BOBY CENTRUM, BRNO, ČESKÁ REPUBLIKA</w:t>
      </w:r>
    </w:p>
    <w:p w:rsidR="00614F54" w:rsidRPr="0066196E" w:rsidRDefault="00614F54" w:rsidP="00614F54">
      <w:pPr>
        <w:pStyle w:val="Nzov"/>
        <w:tabs>
          <w:tab w:val="left" w:pos="284"/>
          <w:tab w:val="left" w:pos="539"/>
          <w:tab w:val="left" w:pos="709"/>
          <w:tab w:val="left" w:pos="851"/>
          <w:tab w:val="left" w:pos="8789"/>
        </w:tabs>
        <w:jc w:val="both"/>
        <w:rPr>
          <w:sz w:val="24"/>
          <w:szCs w:val="24"/>
        </w:rPr>
      </w:pPr>
    </w:p>
    <w:p w:rsidR="007E1359" w:rsidRPr="00FB72AA" w:rsidRDefault="00FB72AA" w:rsidP="00842563">
      <w:pPr>
        <w:pStyle w:val="Nzov"/>
        <w:tabs>
          <w:tab w:val="left" w:pos="284"/>
          <w:tab w:val="left" w:pos="539"/>
          <w:tab w:val="left" w:pos="709"/>
          <w:tab w:val="left" w:pos="851"/>
          <w:tab w:val="left" w:pos="8789"/>
        </w:tabs>
        <w:ind w:right="-356"/>
        <w:jc w:val="both"/>
        <w:rPr>
          <w:iCs/>
          <w:sz w:val="24"/>
          <w:szCs w:val="24"/>
        </w:rPr>
      </w:pPr>
      <w:r w:rsidRPr="00FB72AA">
        <w:rPr>
          <w:iCs/>
          <w:sz w:val="24"/>
          <w:szCs w:val="24"/>
        </w:rPr>
        <w:t>Děti Ráje</w:t>
      </w:r>
    </w:p>
    <w:p w:rsidR="00842563" w:rsidRPr="0066196E" w:rsidRDefault="00842563" w:rsidP="00842563">
      <w:pPr>
        <w:pStyle w:val="Nzov"/>
        <w:tabs>
          <w:tab w:val="left" w:pos="284"/>
          <w:tab w:val="left" w:pos="539"/>
          <w:tab w:val="left" w:pos="709"/>
          <w:tab w:val="left" w:pos="851"/>
          <w:tab w:val="left" w:pos="8789"/>
        </w:tabs>
        <w:ind w:right="-356"/>
        <w:jc w:val="both"/>
        <w:rPr>
          <w:b w:val="0"/>
          <w:iCs/>
          <w:sz w:val="24"/>
          <w:szCs w:val="24"/>
        </w:rPr>
      </w:pPr>
    </w:p>
    <w:p w:rsidR="001566F8" w:rsidRDefault="00FB72AA" w:rsidP="0028130B">
      <w:pPr>
        <w:widowControl w:val="0"/>
        <w:tabs>
          <w:tab w:val="left" w:pos="0"/>
          <w:tab w:val="left" w:pos="284"/>
          <w:tab w:val="left" w:pos="539"/>
          <w:tab w:val="left" w:pos="709"/>
          <w:tab w:val="left" w:pos="851"/>
          <w:tab w:val="left" w:pos="8789"/>
        </w:tabs>
        <w:autoSpaceDE w:val="0"/>
        <w:autoSpaceDN w:val="0"/>
        <w:adjustRightInd w:val="0"/>
        <w:ind w:right="-356"/>
      </w:pPr>
      <w:r>
        <w:t>producent a</w:t>
      </w:r>
      <w:r w:rsidR="001F5850">
        <w:t> </w:t>
      </w:r>
      <w:r>
        <w:t>autor</w:t>
      </w:r>
      <w:r w:rsidR="001F5850">
        <w:t>:</w:t>
      </w:r>
      <w:r>
        <w:t xml:space="preserve"> Sagvan Tofi</w:t>
      </w:r>
    </w:p>
    <w:p w:rsidR="00FB72AA" w:rsidRDefault="00FB72AA" w:rsidP="0028130B">
      <w:pPr>
        <w:widowControl w:val="0"/>
        <w:tabs>
          <w:tab w:val="left" w:pos="0"/>
          <w:tab w:val="left" w:pos="284"/>
          <w:tab w:val="left" w:pos="539"/>
          <w:tab w:val="left" w:pos="709"/>
          <w:tab w:val="left" w:pos="851"/>
          <w:tab w:val="left" w:pos="8789"/>
        </w:tabs>
        <w:autoSpaceDE w:val="0"/>
        <w:autoSpaceDN w:val="0"/>
        <w:adjustRightInd w:val="0"/>
        <w:ind w:right="-356"/>
      </w:pPr>
      <w:r>
        <w:t>réžia</w:t>
      </w:r>
      <w:r w:rsidR="001F5850">
        <w:t>: Radek Balaš</w:t>
      </w:r>
    </w:p>
    <w:p w:rsidR="00FB72AA" w:rsidRDefault="00FB72AA" w:rsidP="0028130B">
      <w:pPr>
        <w:widowControl w:val="0"/>
        <w:tabs>
          <w:tab w:val="left" w:pos="0"/>
          <w:tab w:val="left" w:pos="284"/>
          <w:tab w:val="left" w:pos="539"/>
          <w:tab w:val="left" w:pos="709"/>
          <w:tab w:val="left" w:pos="851"/>
          <w:tab w:val="left" w:pos="8789"/>
        </w:tabs>
        <w:autoSpaceDE w:val="0"/>
        <w:autoSpaceDN w:val="0"/>
        <w:adjustRightInd w:val="0"/>
        <w:ind w:right="-356"/>
      </w:pPr>
      <w:r>
        <w:t>Účinkuje</w:t>
      </w:r>
      <w:r w:rsidR="001F5850">
        <w:t>:</w:t>
      </w:r>
      <w:r>
        <w:t xml:space="preserve"> Dominika Richterová</w:t>
      </w:r>
      <w:r w:rsidR="001F5850">
        <w:t xml:space="preserve">, </w:t>
      </w:r>
      <w:r w:rsidR="001F5850" w:rsidRPr="001F5850">
        <w:t>študentka Konzervatória</w:t>
      </w:r>
    </w:p>
    <w:p w:rsidR="001F5850" w:rsidRDefault="001F5850" w:rsidP="0028130B">
      <w:pPr>
        <w:widowControl w:val="0"/>
        <w:tabs>
          <w:tab w:val="left" w:pos="0"/>
          <w:tab w:val="left" w:pos="284"/>
          <w:tab w:val="left" w:pos="539"/>
          <w:tab w:val="left" w:pos="709"/>
          <w:tab w:val="left" w:pos="851"/>
          <w:tab w:val="left" w:pos="8789"/>
        </w:tabs>
        <w:autoSpaceDE w:val="0"/>
        <w:autoSpaceDN w:val="0"/>
        <w:adjustRightInd w:val="0"/>
        <w:ind w:right="-356"/>
      </w:pPr>
    </w:p>
    <w:p w:rsidR="001F5850" w:rsidRDefault="001F5850" w:rsidP="0028130B">
      <w:pPr>
        <w:widowControl w:val="0"/>
        <w:tabs>
          <w:tab w:val="left" w:pos="0"/>
          <w:tab w:val="left" w:pos="284"/>
          <w:tab w:val="left" w:pos="539"/>
          <w:tab w:val="left" w:pos="709"/>
          <w:tab w:val="left" w:pos="851"/>
          <w:tab w:val="left" w:pos="8789"/>
        </w:tabs>
        <w:autoSpaceDE w:val="0"/>
        <w:autoSpaceDN w:val="0"/>
        <w:adjustRightInd w:val="0"/>
        <w:ind w:right="-356"/>
      </w:pPr>
    </w:p>
    <w:p w:rsidR="00FB72AA" w:rsidRDefault="00FB72AA">
      <w:r>
        <w:br w:type="page"/>
      </w:r>
    </w:p>
    <w:p w:rsidR="00FB72AA" w:rsidRPr="0066196E" w:rsidRDefault="00FB72AA" w:rsidP="0028130B">
      <w:pPr>
        <w:widowControl w:val="0"/>
        <w:tabs>
          <w:tab w:val="left" w:pos="0"/>
          <w:tab w:val="left" w:pos="284"/>
          <w:tab w:val="left" w:pos="539"/>
          <w:tab w:val="left" w:pos="709"/>
          <w:tab w:val="left" w:pos="851"/>
          <w:tab w:val="left" w:pos="8789"/>
        </w:tabs>
        <w:autoSpaceDE w:val="0"/>
        <w:autoSpaceDN w:val="0"/>
        <w:adjustRightInd w:val="0"/>
        <w:ind w:right="-356"/>
        <w:rPr>
          <w:b/>
        </w:rPr>
      </w:pPr>
    </w:p>
    <w:p w:rsidR="00D44A0B" w:rsidRPr="0066196E" w:rsidRDefault="00D44A0B" w:rsidP="0028130B">
      <w:pPr>
        <w:widowControl w:val="0"/>
        <w:tabs>
          <w:tab w:val="left" w:pos="0"/>
          <w:tab w:val="left" w:pos="284"/>
          <w:tab w:val="left" w:pos="539"/>
          <w:tab w:val="left" w:pos="709"/>
          <w:tab w:val="left" w:pos="851"/>
          <w:tab w:val="left" w:pos="8789"/>
        </w:tabs>
        <w:autoSpaceDE w:val="0"/>
        <w:autoSpaceDN w:val="0"/>
        <w:adjustRightInd w:val="0"/>
        <w:ind w:right="-356"/>
        <w:rPr>
          <w:b/>
          <w:sz w:val="32"/>
        </w:rPr>
      </w:pPr>
      <w:r w:rsidRPr="0066196E">
        <w:rPr>
          <w:b/>
          <w:sz w:val="32"/>
        </w:rPr>
        <w:t xml:space="preserve">Zhrnutie: </w:t>
      </w:r>
    </w:p>
    <w:p w:rsidR="00D44A0B" w:rsidRPr="0066196E" w:rsidRDefault="00D44A0B" w:rsidP="0028130B">
      <w:pPr>
        <w:widowControl w:val="0"/>
        <w:tabs>
          <w:tab w:val="left" w:pos="284"/>
          <w:tab w:val="left" w:pos="539"/>
          <w:tab w:val="left" w:pos="709"/>
          <w:tab w:val="left" w:pos="851"/>
          <w:tab w:val="left" w:pos="8789"/>
        </w:tabs>
        <w:autoSpaceDE w:val="0"/>
        <w:autoSpaceDN w:val="0"/>
        <w:adjustRightInd w:val="0"/>
        <w:ind w:right="-356"/>
      </w:pPr>
    </w:p>
    <w:p w:rsidR="00D44A0B" w:rsidRPr="0066196E" w:rsidRDefault="00D44A0B" w:rsidP="007D754E">
      <w:pPr>
        <w:widowControl w:val="0"/>
        <w:tabs>
          <w:tab w:val="left" w:pos="284"/>
          <w:tab w:val="left" w:pos="539"/>
          <w:tab w:val="left" w:pos="709"/>
          <w:tab w:val="left" w:pos="851"/>
          <w:tab w:val="left" w:pos="8789"/>
        </w:tabs>
        <w:autoSpaceDE w:val="0"/>
        <w:autoSpaceDN w:val="0"/>
        <w:adjustRightInd w:val="0"/>
        <w:ind w:right="-356"/>
      </w:pPr>
      <w:r w:rsidRPr="0066196E">
        <w:t xml:space="preserve">V šk. roku </w:t>
      </w:r>
      <w:r w:rsidR="00EE0236" w:rsidRPr="0066196E">
        <w:t xml:space="preserve">2014/2015 sa uskutočnilo 163 </w:t>
      </w:r>
      <w:r w:rsidRPr="0066196E">
        <w:t>verejných u</w:t>
      </w:r>
      <w:r w:rsidR="001566F8" w:rsidRPr="0066196E">
        <w:t xml:space="preserve">meleckých produkcií, operných a </w:t>
      </w:r>
      <w:r w:rsidRPr="0066196E">
        <w:t xml:space="preserve">divadelných  predstavení. </w:t>
      </w:r>
    </w:p>
    <w:p w:rsidR="00D44A0B" w:rsidRPr="0066196E" w:rsidRDefault="00D44A0B" w:rsidP="0028130B">
      <w:pPr>
        <w:widowControl w:val="0"/>
        <w:tabs>
          <w:tab w:val="left" w:pos="284"/>
          <w:tab w:val="left" w:pos="539"/>
          <w:tab w:val="left" w:pos="709"/>
          <w:tab w:val="left" w:pos="851"/>
          <w:tab w:val="left" w:pos="8789"/>
        </w:tabs>
        <w:autoSpaceDE w:val="0"/>
        <w:autoSpaceDN w:val="0"/>
        <w:adjustRightInd w:val="0"/>
        <w:ind w:right="-356"/>
      </w:pPr>
      <w:r w:rsidRPr="0066196E">
        <w:t>Žiaci a pedagógovia konzervatória účinkovali:</w:t>
      </w:r>
    </w:p>
    <w:p w:rsidR="00D44A0B" w:rsidRPr="0066196E" w:rsidRDefault="00D44A0B" w:rsidP="0028130B">
      <w:pPr>
        <w:widowControl w:val="0"/>
        <w:tabs>
          <w:tab w:val="left" w:pos="284"/>
          <w:tab w:val="left" w:pos="539"/>
          <w:tab w:val="left" w:pos="709"/>
          <w:tab w:val="left" w:pos="851"/>
          <w:tab w:val="left" w:pos="4395"/>
          <w:tab w:val="left" w:pos="8789"/>
        </w:tabs>
        <w:autoSpaceDE w:val="0"/>
        <w:autoSpaceDN w:val="0"/>
        <w:adjustRightInd w:val="0"/>
        <w:ind w:right="-356"/>
      </w:pP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interných koncertoch školy</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verejných koncertoch školy</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koncertoch tried pedagógov školy</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koncertoch víťazov interpretačných súťaží</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absolventských koncertoch</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podujatiach BSK</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podujatiach hl. mesta SR Bratislavy</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cykloch koncertov Slovenskej filharmónie</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pre udalosti prezidenta SR</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pre zastupiteľské úrady SR v</w:t>
      </w:r>
      <w:r w:rsidR="001566F8" w:rsidRPr="0066196E">
        <w:t> </w:t>
      </w:r>
      <w:r w:rsidRPr="0066196E">
        <w:t>zahraničí</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pre zastupiteľské úrady v</w:t>
      </w:r>
      <w:r w:rsidR="001566F8" w:rsidRPr="0066196E">
        <w:t> </w:t>
      </w:r>
      <w:r w:rsidRPr="0066196E">
        <w:t>SR</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pre Metodicko-pedagogické centrum Bratislava</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rámci Kultúrneho leta Bratislavy</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pre Maticu Slovenskú – celonárodné slávnosti</w:t>
      </w:r>
      <w:r w:rsidR="001566F8" w:rsidRPr="0066196E">
        <w:t>,</w:t>
      </w:r>
      <w:r w:rsidRPr="0066196E">
        <w:t xml:space="preserve"> </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 xml:space="preserve">na koncertoch </w:t>
      </w:r>
      <w:r w:rsidR="00F35400" w:rsidRPr="0066196E">
        <w:t>odboru</w:t>
      </w:r>
      <w:r w:rsidRPr="0066196E">
        <w:t xml:space="preserve"> cirkevnej hudby v chrámoch na Slovensku k cirkevným sviatkom a</w:t>
      </w:r>
      <w:r w:rsidR="001566F8" w:rsidRPr="0066196E">
        <w:t> </w:t>
      </w:r>
      <w:r w:rsidRPr="0066196E">
        <w:t>slávnostiam</w:t>
      </w:r>
      <w:r w:rsidR="001566F8" w:rsidRPr="0066196E">
        <w:t>,</w:t>
      </w:r>
      <w:r w:rsidRPr="0066196E">
        <w:t xml:space="preserve"> </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koncertoch pedagógov a študentov školy pre Hudobný odbor  Univerzitnej knižnice</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Slovenskom národnom divadle</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 xml:space="preserve">v A-ha divadle </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Mestskom divadle v</w:t>
      </w:r>
      <w:r w:rsidR="001566F8" w:rsidRPr="0066196E">
        <w:t> </w:t>
      </w:r>
      <w:r w:rsidRPr="0066196E">
        <w:t>Bratislave</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divadle  Aréna</w:t>
      </w:r>
      <w:r w:rsidR="001566F8" w:rsidRPr="0066196E">
        <w:t>,</w:t>
      </w:r>
      <w:r w:rsidRPr="0066196E">
        <w:t xml:space="preserve"> </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divadle Nová scéna</w:t>
      </w:r>
      <w:r w:rsidR="001566F8" w:rsidRPr="0066196E">
        <w:t>,</w:t>
      </w:r>
      <w:r w:rsidRPr="0066196E">
        <w:t xml:space="preserve"> </w:t>
      </w:r>
    </w:p>
    <w:p w:rsidR="00671911" w:rsidRPr="0066196E" w:rsidRDefault="00671911"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divadle Malá scéna STU</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Radošinskom naivnom divadle</w:t>
      </w:r>
      <w:r w:rsidR="001566F8" w:rsidRPr="0066196E">
        <w:t>,</w:t>
      </w:r>
      <w:r w:rsidRPr="0066196E">
        <w:t xml:space="preserve"> </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Symfonickom orchestri Slovenského rozhlasu</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 Slovenskom komornom orchestri B. Warchala</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na umeleckých vystúpeniach pre Medzinárodný dom detí Bibiana</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vytvorili Umelecké programy pre Domovy dôchodcov</w:t>
      </w:r>
      <w:r w:rsidR="001566F8" w:rsidRPr="0066196E">
        <w:t>,</w:t>
      </w:r>
    </w:p>
    <w:p w:rsidR="00454B2C" w:rsidRPr="0066196E" w:rsidRDefault="00454B2C"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Dom kultúry Ružinov</w:t>
      </w:r>
    </w:p>
    <w:p w:rsidR="00454B2C" w:rsidRPr="0066196E" w:rsidRDefault="00454B2C"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CCCentrum Kultúrne zariadenia Petržalky</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vystúpenia pre Kardioklub Bratislava pri Národnom ústave srdcových chorôb</w:t>
      </w:r>
      <w:r w:rsidR="001566F8" w:rsidRPr="0066196E">
        <w:t>,</w:t>
      </w:r>
    </w:p>
    <w:p w:rsidR="00D44A0B" w:rsidRPr="0066196E" w:rsidRDefault="00D44A0B" w:rsidP="00602747">
      <w:pPr>
        <w:widowControl w:val="0"/>
        <w:numPr>
          <w:ilvl w:val="0"/>
          <w:numId w:val="4"/>
        </w:numPr>
        <w:tabs>
          <w:tab w:val="clear" w:pos="720"/>
          <w:tab w:val="left" w:pos="284"/>
          <w:tab w:val="left" w:pos="360"/>
          <w:tab w:val="left" w:pos="539"/>
          <w:tab w:val="left" w:pos="709"/>
          <w:tab w:val="left" w:pos="851"/>
          <w:tab w:val="left" w:pos="8789"/>
        </w:tabs>
        <w:autoSpaceDE w:val="0"/>
        <w:autoSpaceDN w:val="0"/>
        <w:adjustRightInd w:val="0"/>
        <w:ind w:right="-356"/>
      </w:pPr>
      <w:r w:rsidRPr="0066196E">
        <w:t>samostatné umelecké výstupy pre  iné organizácie v rámci kultúrno-spoločenských podujatí v mestách Slovenska</w:t>
      </w:r>
      <w:r w:rsidR="001566F8" w:rsidRPr="0066196E">
        <w:t>,</w:t>
      </w:r>
    </w:p>
    <w:p w:rsidR="00D44A0B" w:rsidRPr="0066196E" w:rsidRDefault="001566F8" w:rsidP="00602747">
      <w:pPr>
        <w:widowControl w:val="0"/>
        <w:numPr>
          <w:ilvl w:val="0"/>
          <w:numId w:val="4"/>
        </w:numPr>
        <w:tabs>
          <w:tab w:val="clear" w:pos="720"/>
          <w:tab w:val="left" w:pos="284"/>
          <w:tab w:val="left" w:pos="342"/>
          <w:tab w:val="left" w:pos="539"/>
          <w:tab w:val="left" w:pos="709"/>
          <w:tab w:val="left" w:pos="851"/>
          <w:tab w:val="left" w:pos="8789"/>
        </w:tabs>
        <w:autoSpaceDE w:val="0"/>
        <w:autoSpaceDN w:val="0"/>
        <w:adjustRightInd w:val="0"/>
        <w:ind w:right="-356"/>
      </w:pPr>
      <w:r w:rsidRPr="0066196E">
        <w:t>v Kaštieli Dolná Krupá,</w:t>
      </w:r>
    </w:p>
    <w:p w:rsidR="00D44A0B" w:rsidRPr="0066196E" w:rsidRDefault="00D44A0B" w:rsidP="00602747">
      <w:pPr>
        <w:widowControl w:val="0"/>
        <w:numPr>
          <w:ilvl w:val="0"/>
          <w:numId w:val="4"/>
        </w:numPr>
        <w:tabs>
          <w:tab w:val="clear" w:pos="720"/>
          <w:tab w:val="left" w:pos="284"/>
          <w:tab w:val="left" w:pos="342"/>
          <w:tab w:val="left" w:pos="539"/>
          <w:tab w:val="left" w:pos="709"/>
          <w:tab w:val="left" w:pos="851"/>
          <w:tab w:val="left" w:pos="8789"/>
        </w:tabs>
        <w:autoSpaceDE w:val="0"/>
        <w:autoSpaceDN w:val="0"/>
        <w:adjustRightInd w:val="0"/>
        <w:ind w:right="-356"/>
      </w:pPr>
      <w:r w:rsidRPr="0066196E">
        <w:t xml:space="preserve">koncerty na ZUŠ, v  mestách, z  ktorých  prišli </w:t>
      </w:r>
      <w:r w:rsidR="006A4A3B" w:rsidRPr="0066196E">
        <w:t>žiaci študovať</w:t>
      </w:r>
      <w:r w:rsidRPr="0066196E">
        <w:t xml:space="preserve"> na </w:t>
      </w:r>
      <w:r w:rsidR="006A4A3B" w:rsidRPr="0066196E">
        <w:t>Konzervatórium v Bratislave</w:t>
      </w:r>
    </w:p>
    <w:p w:rsidR="00D44A0B" w:rsidRPr="0066196E" w:rsidRDefault="00D44A0B" w:rsidP="00602747">
      <w:pPr>
        <w:widowControl w:val="0"/>
        <w:numPr>
          <w:ilvl w:val="0"/>
          <w:numId w:val="4"/>
        </w:numPr>
        <w:tabs>
          <w:tab w:val="clear" w:pos="720"/>
          <w:tab w:val="left" w:pos="284"/>
          <w:tab w:val="left" w:pos="539"/>
          <w:tab w:val="left" w:pos="709"/>
          <w:tab w:val="left" w:pos="851"/>
          <w:tab w:val="left" w:pos="8789"/>
        </w:tabs>
        <w:autoSpaceDE w:val="0"/>
        <w:autoSpaceDN w:val="0"/>
        <w:adjustRightInd w:val="0"/>
        <w:ind w:right="-356"/>
      </w:pPr>
      <w:r w:rsidRPr="0066196E">
        <w:t>v Kongresovej hale Kúpeľov Piešťany</w:t>
      </w:r>
      <w:r w:rsidR="004563C4" w:rsidRPr="0066196E">
        <w:t>,</w:t>
      </w:r>
    </w:p>
    <w:p w:rsidR="00D44A0B" w:rsidRPr="0066196E" w:rsidRDefault="00D44A0B" w:rsidP="00602747">
      <w:pPr>
        <w:widowControl w:val="0"/>
        <w:numPr>
          <w:ilvl w:val="0"/>
          <w:numId w:val="4"/>
        </w:numPr>
        <w:tabs>
          <w:tab w:val="clear" w:pos="720"/>
          <w:tab w:val="left" w:pos="284"/>
          <w:tab w:val="left" w:pos="539"/>
          <w:tab w:val="left" w:pos="709"/>
          <w:tab w:val="left" w:pos="851"/>
          <w:tab w:val="left" w:pos="8789"/>
        </w:tabs>
        <w:autoSpaceDE w:val="0"/>
        <w:autoSpaceDN w:val="0"/>
        <w:adjustRightInd w:val="0"/>
        <w:ind w:right="-356"/>
      </w:pPr>
      <w:r w:rsidRPr="0066196E">
        <w:t xml:space="preserve"> v Galérii mesta Bratislava,</w:t>
      </w:r>
    </w:p>
    <w:p w:rsidR="00D44A0B" w:rsidRPr="0066196E" w:rsidRDefault="00D44A0B" w:rsidP="00602747">
      <w:pPr>
        <w:widowControl w:val="0"/>
        <w:numPr>
          <w:ilvl w:val="0"/>
          <w:numId w:val="4"/>
        </w:numPr>
        <w:tabs>
          <w:tab w:val="clear" w:pos="720"/>
          <w:tab w:val="left" w:pos="284"/>
          <w:tab w:val="left" w:pos="539"/>
          <w:tab w:val="left" w:pos="709"/>
          <w:tab w:val="left" w:pos="851"/>
          <w:tab w:val="left" w:pos="8789"/>
        </w:tabs>
        <w:autoSpaceDE w:val="0"/>
        <w:autoSpaceDN w:val="0"/>
        <w:adjustRightInd w:val="0"/>
        <w:ind w:right="-356"/>
      </w:pPr>
      <w:r w:rsidRPr="0066196E">
        <w:t>v Zichyho paláci</w:t>
      </w:r>
      <w:r w:rsidR="004563C4" w:rsidRPr="0066196E">
        <w:t>,</w:t>
      </w:r>
    </w:p>
    <w:p w:rsidR="00D44A0B" w:rsidRPr="0066196E" w:rsidRDefault="00D44A0B" w:rsidP="00602747">
      <w:pPr>
        <w:widowControl w:val="0"/>
        <w:numPr>
          <w:ilvl w:val="0"/>
          <w:numId w:val="4"/>
        </w:numPr>
        <w:tabs>
          <w:tab w:val="clear" w:pos="720"/>
          <w:tab w:val="left" w:pos="284"/>
          <w:tab w:val="left" w:pos="539"/>
          <w:tab w:val="left" w:pos="709"/>
          <w:tab w:val="left" w:pos="851"/>
          <w:tab w:val="left" w:pos="8789"/>
        </w:tabs>
        <w:autoSpaceDE w:val="0"/>
        <w:autoSpaceDN w:val="0"/>
        <w:adjustRightInd w:val="0"/>
        <w:ind w:right="-356"/>
      </w:pPr>
      <w:r w:rsidRPr="0066196E">
        <w:t>v priestoroch Quo vadis</w:t>
      </w:r>
      <w:r w:rsidR="004563C4" w:rsidRPr="0066196E">
        <w:t>.</w:t>
      </w:r>
    </w:p>
    <w:p w:rsidR="00D44A0B" w:rsidRPr="0066196E" w:rsidRDefault="00D44A0B" w:rsidP="0028130B">
      <w:pPr>
        <w:widowControl w:val="0"/>
        <w:tabs>
          <w:tab w:val="left" w:pos="284"/>
          <w:tab w:val="left" w:pos="539"/>
          <w:tab w:val="left" w:pos="851"/>
          <w:tab w:val="left" w:pos="8789"/>
        </w:tabs>
        <w:autoSpaceDE w:val="0"/>
        <w:autoSpaceDN w:val="0"/>
        <w:adjustRightInd w:val="0"/>
        <w:ind w:left="360" w:right="-356"/>
      </w:pPr>
    </w:p>
    <w:p w:rsidR="00F90E73" w:rsidRPr="0066196E" w:rsidRDefault="00303ECC" w:rsidP="00122804">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
          <w:bCs/>
          <w:u w:val="single"/>
        </w:rPr>
        <w:br w:type="page"/>
      </w:r>
      <w:r w:rsidR="00122804" w:rsidRPr="0066196E">
        <w:rPr>
          <w:b/>
          <w:bCs/>
        </w:rPr>
        <w:lastRenderedPageBreak/>
        <w:t xml:space="preserve">Dosiahnuté výsledky v národnej </w:t>
      </w:r>
    </w:p>
    <w:p w:rsidR="00122804" w:rsidRPr="0066196E" w:rsidRDefault="00122804" w:rsidP="00122804">
      <w:pPr>
        <w:widowControl w:val="0"/>
        <w:tabs>
          <w:tab w:val="left" w:pos="284"/>
          <w:tab w:val="left" w:pos="539"/>
          <w:tab w:val="left" w:pos="709"/>
          <w:tab w:val="left" w:pos="851"/>
          <w:tab w:val="left" w:pos="8789"/>
        </w:tabs>
        <w:autoSpaceDE w:val="0"/>
        <w:autoSpaceDN w:val="0"/>
        <w:adjustRightInd w:val="0"/>
        <w:ind w:right="-356"/>
        <w:jc w:val="both"/>
        <w:rPr>
          <w:b/>
          <w:bCs/>
        </w:rPr>
      </w:pPr>
      <w:r w:rsidRPr="0066196E">
        <w:rPr>
          <w:b/>
          <w:bCs/>
        </w:rPr>
        <w:t>Súťaži študentov konzervatórií S</w:t>
      </w:r>
      <w:r w:rsidR="00F90E73" w:rsidRPr="0066196E">
        <w:rPr>
          <w:b/>
          <w:bCs/>
        </w:rPr>
        <w:t>lovenskej republiky</w:t>
      </w:r>
    </w:p>
    <w:p w:rsidR="00F90E73" w:rsidRPr="0066196E" w:rsidRDefault="00F90E73" w:rsidP="00F90E73">
      <w:pPr>
        <w:pStyle w:val="Nzov"/>
        <w:tabs>
          <w:tab w:val="left" w:pos="284"/>
          <w:tab w:val="left" w:pos="539"/>
          <w:tab w:val="left" w:pos="709"/>
          <w:tab w:val="left" w:pos="851"/>
          <w:tab w:val="left" w:pos="8789"/>
        </w:tabs>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90E73" w:rsidRPr="0066196E" w:rsidTr="0098045B">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539"/>
                <w:tab w:val="left" w:pos="709"/>
                <w:tab w:val="left" w:pos="851"/>
                <w:tab w:val="left" w:pos="8789"/>
              </w:tabs>
              <w:jc w:val="center"/>
              <w:rPr>
                <w:b/>
              </w:rPr>
            </w:pPr>
            <w:r w:rsidRPr="0066196E">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ind w:right="-363"/>
              <w:jc w:val="center"/>
              <w:rPr>
                <w:b/>
              </w:rPr>
            </w:pPr>
            <w:r w:rsidRPr="0066196E">
              <w:rPr>
                <w:b/>
              </w:rPr>
              <w:t>Umiestnenie</w:t>
            </w:r>
          </w:p>
        </w:tc>
      </w:tr>
      <w:tr w:rsidR="00F90E73" w:rsidRPr="0066196E" w:rsidTr="0098045B">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539"/>
                <w:tab w:val="left" w:pos="709"/>
                <w:tab w:val="left" w:pos="851"/>
                <w:tab w:val="left" w:pos="8789"/>
              </w:tabs>
              <w:jc w:val="center"/>
            </w:pPr>
            <w:r w:rsidRPr="0066196E">
              <w:t>Súťaž študentov konzervatórií SR</w:t>
            </w:r>
          </w:p>
          <w:p w:rsidR="00F90E73" w:rsidRPr="0066196E" w:rsidRDefault="00F90E73" w:rsidP="0098045B">
            <w:pPr>
              <w:widowControl w:val="0"/>
              <w:tabs>
                <w:tab w:val="left" w:pos="284"/>
                <w:tab w:val="left" w:pos="539"/>
                <w:tab w:val="left" w:pos="709"/>
                <w:tab w:val="left" w:pos="851"/>
                <w:tab w:val="left" w:pos="8789"/>
              </w:tabs>
              <w:jc w:val="center"/>
            </w:pPr>
            <w:r w:rsidRPr="0066196E">
              <w:t>v hre na klavíri</w:t>
            </w:r>
          </w:p>
          <w:p w:rsidR="00F90E73" w:rsidRPr="0066196E" w:rsidRDefault="00F90E73" w:rsidP="0098045B">
            <w:pPr>
              <w:widowControl w:val="0"/>
              <w:tabs>
                <w:tab w:val="left" w:pos="284"/>
                <w:tab w:val="left" w:pos="539"/>
                <w:tab w:val="left" w:pos="709"/>
                <w:tab w:val="left" w:pos="851"/>
                <w:tab w:val="left" w:pos="8789"/>
              </w:tabs>
              <w:jc w:val="center"/>
            </w:pPr>
            <w:r w:rsidRPr="0066196E">
              <w:t>Košice, 29.3. – 31.3.2015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1. cena 2. kategória a Cena Slovenského Hudobného Fondu</w:t>
            </w:r>
          </w:p>
          <w:p w:rsidR="00F90E73" w:rsidRPr="0066196E" w:rsidRDefault="00F90E73" w:rsidP="0098045B">
            <w:pPr>
              <w:jc w:val="center"/>
            </w:pPr>
            <w:r w:rsidRPr="0066196E">
              <w:t>Júlia Novosedlíková</w:t>
            </w:r>
          </w:p>
          <w:p w:rsidR="00F90E73" w:rsidRPr="0066196E" w:rsidRDefault="00F90E73" w:rsidP="0098045B">
            <w:pPr>
              <w:jc w:val="center"/>
            </w:pPr>
            <w:r w:rsidRPr="0066196E">
              <w:t>Trieda: Mgr. art. Peter Čerman</w:t>
            </w:r>
          </w:p>
        </w:tc>
      </w:tr>
      <w:tr w:rsidR="00F90E73" w:rsidRPr="0066196E" w:rsidTr="0098045B">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539"/>
                <w:tab w:val="left" w:pos="709"/>
                <w:tab w:val="left" w:pos="851"/>
                <w:tab w:val="left" w:pos="8789"/>
              </w:tabs>
              <w:jc w:val="center"/>
            </w:pPr>
            <w:r w:rsidRPr="0066196E">
              <w:t>Súťaž študentov konzervatórií SR</w:t>
            </w:r>
          </w:p>
          <w:p w:rsidR="00F90E73" w:rsidRPr="0066196E" w:rsidRDefault="00F90E73" w:rsidP="0098045B">
            <w:pPr>
              <w:widowControl w:val="0"/>
              <w:tabs>
                <w:tab w:val="left" w:pos="284"/>
                <w:tab w:val="left" w:pos="539"/>
                <w:tab w:val="left" w:pos="709"/>
                <w:tab w:val="left" w:pos="851"/>
                <w:tab w:val="left" w:pos="8789"/>
              </w:tabs>
              <w:jc w:val="center"/>
            </w:pPr>
            <w:r w:rsidRPr="0066196E">
              <w:t>v hre na klavíri</w:t>
            </w:r>
          </w:p>
          <w:p w:rsidR="00F90E73" w:rsidRPr="0066196E" w:rsidRDefault="00F90E73" w:rsidP="0098045B">
            <w:pPr>
              <w:widowControl w:val="0"/>
              <w:tabs>
                <w:tab w:val="left" w:pos="284"/>
                <w:tab w:val="left" w:pos="539"/>
                <w:tab w:val="left" w:pos="709"/>
                <w:tab w:val="left" w:pos="851"/>
                <w:tab w:val="left" w:pos="8789"/>
              </w:tabs>
              <w:jc w:val="center"/>
            </w:pPr>
            <w:r w:rsidRPr="0066196E">
              <w:t>Košice, 29.3.–31.3.2015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1. cena 2. kategória a absolútny víťaz</w:t>
            </w:r>
          </w:p>
          <w:p w:rsidR="00F90E73" w:rsidRPr="0066196E" w:rsidRDefault="00F90E73" w:rsidP="0098045B">
            <w:pPr>
              <w:jc w:val="center"/>
            </w:pPr>
            <w:r w:rsidRPr="0066196E">
              <w:t>Miloš Biháry</w:t>
            </w:r>
          </w:p>
          <w:p w:rsidR="00F90E73" w:rsidRPr="0066196E" w:rsidRDefault="00F90E73" w:rsidP="0098045B">
            <w:pPr>
              <w:jc w:val="center"/>
            </w:pPr>
            <w:r w:rsidRPr="0066196E">
              <w:t>Trieda: Mgr. art. Peter Čerman</w:t>
            </w:r>
          </w:p>
        </w:tc>
      </w:tr>
      <w:tr w:rsidR="00F90E73" w:rsidRPr="0066196E" w:rsidTr="0098045B">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539"/>
                <w:tab w:val="left" w:pos="709"/>
                <w:tab w:val="left" w:pos="851"/>
                <w:tab w:val="left" w:pos="8789"/>
              </w:tabs>
              <w:jc w:val="center"/>
            </w:pPr>
            <w:r w:rsidRPr="0066196E">
              <w:t>Súťaž študentov konzervatórií SR</w:t>
            </w:r>
          </w:p>
          <w:p w:rsidR="00F90E73" w:rsidRPr="0066196E" w:rsidRDefault="00F90E73" w:rsidP="0098045B">
            <w:pPr>
              <w:widowControl w:val="0"/>
              <w:tabs>
                <w:tab w:val="left" w:pos="284"/>
                <w:tab w:val="left" w:pos="539"/>
                <w:tab w:val="left" w:pos="709"/>
                <w:tab w:val="left" w:pos="851"/>
                <w:tab w:val="left" w:pos="8789"/>
              </w:tabs>
              <w:jc w:val="center"/>
            </w:pPr>
            <w:r w:rsidRPr="0066196E">
              <w:t>v hre na klavíri</w:t>
            </w:r>
          </w:p>
          <w:p w:rsidR="00F90E73" w:rsidRPr="0066196E" w:rsidRDefault="00F90E73" w:rsidP="0098045B">
            <w:pPr>
              <w:widowControl w:val="0"/>
              <w:tabs>
                <w:tab w:val="left" w:pos="284"/>
                <w:tab w:val="left" w:pos="539"/>
                <w:tab w:val="left" w:pos="709"/>
                <w:tab w:val="left" w:pos="851"/>
                <w:tab w:val="left" w:pos="8789"/>
              </w:tabs>
              <w:jc w:val="center"/>
            </w:pPr>
            <w:r w:rsidRPr="0066196E">
              <w:t>Košice, 29.3.–31.3.2015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Čestné uznanie 2. kategória</w:t>
            </w:r>
          </w:p>
          <w:p w:rsidR="00F90E73" w:rsidRPr="0066196E" w:rsidRDefault="00F90E73" w:rsidP="0098045B">
            <w:pPr>
              <w:jc w:val="center"/>
            </w:pPr>
            <w:r w:rsidRPr="0066196E">
              <w:t>Aneta Horňáková</w:t>
            </w:r>
          </w:p>
          <w:p w:rsidR="00F90E73" w:rsidRPr="0066196E" w:rsidRDefault="00F90E73" w:rsidP="0098045B">
            <w:pPr>
              <w:jc w:val="center"/>
            </w:pPr>
            <w:r w:rsidRPr="0066196E">
              <w:t>Trieda: Mgr. art. Iveta Sabová, ArtD.</w:t>
            </w:r>
          </w:p>
        </w:tc>
      </w:tr>
      <w:tr w:rsidR="00F90E73" w:rsidRPr="0066196E" w:rsidTr="0098045B">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539"/>
                <w:tab w:val="left" w:pos="709"/>
                <w:tab w:val="left" w:pos="851"/>
                <w:tab w:val="left" w:pos="8789"/>
              </w:tabs>
              <w:jc w:val="center"/>
            </w:pPr>
            <w:r w:rsidRPr="0066196E">
              <w:t xml:space="preserve">Súťaž </w:t>
            </w:r>
            <w:r w:rsidRPr="0066196E">
              <w:rPr>
                <w:lang w:val="cs-CZ"/>
              </w:rPr>
              <w:t>študentov</w:t>
            </w:r>
            <w:r w:rsidRPr="0066196E">
              <w:t xml:space="preserve"> konzervatórií SR</w:t>
            </w:r>
          </w:p>
          <w:p w:rsidR="00F90E73" w:rsidRPr="0066196E" w:rsidRDefault="00F90E73" w:rsidP="0098045B">
            <w:pPr>
              <w:widowControl w:val="0"/>
              <w:tabs>
                <w:tab w:val="left" w:pos="284"/>
                <w:tab w:val="left" w:pos="539"/>
                <w:tab w:val="left" w:pos="709"/>
                <w:tab w:val="left" w:pos="851"/>
                <w:tab w:val="left" w:pos="8789"/>
              </w:tabs>
              <w:jc w:val="center"/>
            </w:pPr>
            <w:r w:rsidRPr="0066196E">
              <w:t xml:space="preserve">v hre na </w:t>
            </w:r>
            <w:r w:rsidRPr="0066196E">
              <w:rPr>
                <w:lang w:val="cs-CZ"/>
              </w:rPr>
              <w:t>klavíri</w:t>
            </w:r>
          </w:p>
          <w:p w:rsidR="00F90E73" w:rsidRPr="0066196E" w:rsidRDefault="00F90E73" w:rsidP="0098045B">
            <w:pPr>
              <w:widowControl w:val="0"/>
              <w:tabs>
                <w:tab w:val="left" w:pos="284"/>
                <w:tab w:val="left" w:pos="539"/>
                <w:tab w:val="left" w:pos="709"/>
                <w:tab w:val="left" w:pos="851"/>
                <w:tab w:val="left" w:pos="8789"/>
              </w:tabs>
              <w:jc w:val="center"/>
            </w:pPr>
            <w:r w:rsidRPr="0066196E">
              <w:t>Košice, 29.3.–31.3.2015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Čestné uznanie 1. kategória</w:t>
            </w:r>
          </w:p>
          <w:p w:rsidR="00F90E73" w:rsidRPr="0066196E" w:rsidRDefault="00F90E73" w:rsidP="0098045B">
            <w:pPr>
              <w:jc w:val="center"/>
            </w:pPr>
            <w:r w:rsidRPr="0066196E">
              <w:t>Dávid Virág</w:t>
            </w:r>
          </w:p>
          <w:p w:rsidR="00F90E73" w:rsidRPr="0066196E" w:rsidRDefault="00F90E73" w:rsidP="0098045B">
            <w:pPr>
              <w:jc w:val="center"/>
            </w:pPr>
            <w:r w:rsidRPr="0066196E">
              <w:t>Trieda: Mgr. art. T. Lenková-Hurová</w:t>
            </w:r>
          </w:p>
        </w:tc>
      </w:tr>
      <w:tr w:rsidR="00F90E73" w:rsidRPr="0066196E" w:rsidTr="0098045B">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de-DE"/>
              </w:rPr>
            </w:pPr>
            <w:r w:rsidRPr="0066196E">
              <w:rPr>
                <w:lang w:val="cs-CZ"/>
              </w:rPr>
              <w:t>v speve</w:t>
            </w:r>
          </w:p>
          <w:p w:rsidR="00F90E73" w:rsidRPr="0066196E" w:rsidRDefault="00F90E73" w:rsidP="0098045B">
            <w:pPr>
              <w:jc w:val="center"/>
              <w:rPr>
                <w:lang w:val="cs-CZ"/>
              </w:rPr>
            </w:pPr>
            <w:r w:rsidRPr="0066196E">
              <w:rPr>
                <w:lang w:val="cs-CZ"/>
              </w:rPr>
              <w:t>Banská Bystrica,</w:t>
            </w:r>
            <w:r w:rsidRPr="0066196E">
              <w:rPr>
                <w:lang w:val="de-DE"/>
              </w:rPr>
              <w:t xml:space="preserve"> 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de-DE"/>
              </w:rPr>
            </w:pPr>
            <w:r w:rsidRPr="0066196E">
              <w:rPr>
                <w:lang w:val="de-DE"/>
              </w:rPr>
              <w:t xml:space="preserve">1. </w:t>
            </w:r>
            <w:r w:rsidRPr="0066196E">
              <w:rPr>
                <w:lang w:val="cs-CZ"/>
              </w:rPr>
              <w:t>cena</w:t>
            </w:r>
            <w:r w:rsidRPr="0066196E">
              <w:rPr>
                <w:lang w:val="de-DE"/>
              </w:rPr>
              <w:t xml:space="preserve"> 1. </w:t>
            </w:r>
            <w:r w:rsidRPr="0066196E">
              <w:rPr>
                <w:lang w:val="cs-CZ"/>
              </w:rPr>
              <w:t>kategória</w:t>
            </w:r>
          </w:p>
          <w:p w:rsidR="00F90E73" w:rsidRPr="0066196E" w:rsidRDefault="00F90E73" w:rsidP="0098045B">
            <w:pPr>
              <w:jc w:val="center"/>
              <w:rPr>
                <w:lang w:val="de-DE"/>
              </w:rPr>
            </w:pPr>
            <w:r w:rsidRPr="0066196E">
              <w:rPr>
                <w:lang w:val="cs-CZ"/>
              </w:rPr>
              <w:t>Alena Korekáčová</w:t>
            </w:r>
          </w:p>
          <w:p w:rsidR="00F90E73" w:rsidRPr="0066196E" w:rsidRDefault="00F90E73" w:rsidP="0098045B">
            <w:pPr>
              <w:jc w:val="center"/>
              <w:rPr>
                <w:lang w:val="de-DE"/>
              </w:rPr>
            </w:pPr>
            <w:r w:rsidRPr="0066196E">
              <w:rPr>
                <w:lang w:val="cs-CZ"/>
              </w:rPr>
              <w:t>Trieda: Mgr</w:t>
            </w:r>
            <w:r w:rsidRPr="0066196E">
              <w:rPr>
                <w:lang w:val="de-DE"/>
              </w:rPr>
              <w:t>.</w:t>
            </w:r>
            <w:r w:rsidRPr="0066196E">
              <w:rPr>
                <w:lang w:val="cs-CZ"/>
              </w:rPr>
              <w:t xml:space="preserve"> art.</w:t>
            </w:r>
            <w:r w:rsidRPr="0066196E">
              <w:rPr>
                <w:lang w:val="de-DE"/>
              </w:rPr>
              <w:t xml:space="preserve"> Eva </w:t>
            </w:r>
            <w:r w:rsidRPr="0066196E">
              <w:rPr>
                <w:lang w:val="cs-CZ"/>
              </w:rPr>
              <w:t>Šeniglová</w:t>
            </w:r>
          </w:p>
          <w:p w:rsidR="00F90E73" w:rsidRPr="0066196E" w:rsidRDefault="00F90E73" w:rsidP="0098045B">
            <w:pPr>
              <w:jc w:val="center"/>
              <w:rPr>
                <w:lang w:val="cs-CZ"/>
              </w:rPr>
            </w:pPr>
            <w:r w:rsidRPr="0066196E">
              <w:rPr>
                <w:lang w:val="cs-CZ"/>
              </w:rPr>
              <w:t>Klavírna spolupráca:</w:t>
            </w:r>
          </w:p>
          <w:p w:rsidR="00F90E73" w:rsidRPr="0066196E" w:rsidRDefault="00F90E73" w:rsidP="0098045B">
            <w:pPr>
              <w:jc w:val="center"/>
              <w:rPr>
                <w:lang w:val="cs-CZ"/>
              </w:rPr>
            </w:pPr>
            <w:r w:rsidRPr="0066196E">
              <w:rPr>
                <w:lang w:val="cs-CZ"/>
              </w:rPr>
              <w:t>prof</w:t>
            </w:r>
            <w:r w:rsidRPr="0066196E">
              <w:rPr>
                <w:lang w:val="de-DE"/>
              </w:rPr>
              <w:t xml:space="preserve">. </w:t>
            </w:r>
            <w:r w:rsidR="003862ED">
              <w:rPr>
                <w:lang w:val="cs-CZ"/>
              </w:rPr>
              <w:t>Anik</w:t>
            </w:r>
            <w:r w:rsidR="0054738B">
              <w:rPr>
                <w:lang w:val="cs-CZ"/>
              </w:rPr>
              <w:t>ó</w:t>
            </w:r>
            <w:r w:rsidRPr="0066196E">
              <w:rPr>
                <w:lang w:val="cs-CZ"/>
              </w:rPr>
              <w:t xml:space="preserve"> Patkoló</w:t>
            </w:r>
          </w:p>
        </w:tc>
      </w:tr>
      <w:tr w:rsidR="00F90E73" w:rsidRPr="0066196E" w:rsidTr="0098045B">
        <w:trPr>
          <w:trHeight w:val="2235"/>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de-DE"/>
              </w:rPr>
            </w:pPr>
            <w:r w:rsidRPr="0066196E">
              <w:rPr>
                <w:lang w:val="cs-CZ"/>
              </w:rPr>
              <w:t>v speve</w:t>
            </w:r>
          </w:p>
          <w:p w:rsidR="00F90E73" w:rsidRPr="0066196E" w:rsidRDefault="00F90E73" w:rsidP="0098045B">
            <w:pPr>
              <w:jc w:val="center"/>
              <w:rPr>
                <w:lang w:val="cs-CZ"/>
              </w:rP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1. cena 1. kategória a absolútny víťaz súťaže kategória ženy</w:t>
            </w:r>
          </w:p>
          <w:p w:rsidR="00F90E73" w:rsidRPr="0066196E" w:rsidRDefault="00F90E73" w:rsidP="0098045B">
            <w:pPr>
              <w:jc w:val="center"/>
              <w:rPr>
                <w:lang w:val="de-DE"/>
              </w:rPr>
            </w:pPr>
            <w:r w:rsidRPr="0066196E">
              <w:rPr>
                <w:lang w:val="cs-CZ"/>
              </w:rPr>
              <w:t>Katarína Porubanová</w:t>
            </w:r>
          </w:p>
          <w:p w:rsidR="00F90E73" w:rsidRPr="0066196E" w:rsidRDefault="00F90E73" w:rsidP="0098045B">
            <w:pPr>
              <w:jc w:val="center"/>
              <w:rPr>
                <w:lang w:val="cs-CZ"/>
              </w:rPr>
            </w:pPr>
            <w:r w:rsidRPr="0066196E">
              <w:rPr>
                <w:lang w:val="cs-CZ"/>
              </w:rPr>
              <w:t>Trieda:</w:t>
            </w:r>
          </w:p>
          <w:p w:rsidR="00F90E73" w:rsidRPr="0066196E" w:rsidRDefault="00F90E73" w:rsidP="0098045B">
            <w:pPr>
              <w:jc w:val="center"/>
              <w:rPr>
                <w:lang w:val="de-DE"/>
              </w:rPr>
            </w:pPr>
            <w:r w:rsidRPr="0066196E">
              <w:rPr>
                <w:lang w:val="de-DE"/>
              </w:rPr>
              <w:t xml:space="preserve">Mgr. art. </w:t>
            </w:r>
            <w:r w:rsidRPr="0066196E">
              <w:rPr>
                <w:lang w:val="cs-CZ"/>
              </w:rPr>
              <w:t>Magdaléna</w:t>
            </w:r>
            <w:r w:rsidR="0054738B">
              <w:rPr>
                <w:lang w:val="cs-CZ"/>
              </w:rPr>
              <w:t xml:space="preserve"> </w:t>
            </w:r>
            <w:r w:rsidRPr="0066196E">
              <w:rPr>
                <w:lang w:val="cs-CZ"/>
              </w:rPr>
              <w:t>Blahušiaková</w:t>
            </w:r>
          </w:p>
          <w:p w:rsidR="00F90E73" w:rsidRPr="0066196E" w:rsidRDefault="00F90E73" w:rsidP="0098045B">
            <w:pPr>
              <w:jc w:val="center"/>
              <w:rPr>
                <w:lang w:val="de-DE"/>
              </w:rPr>
            </w:pPr>
            <w:r w:rsidRPr="0066196E">
              <w:rPr>
                <w:lang w:val="cs-CZ"/>
              </w:rPr>
              <w:t>Klavírna spolupráca:</w:t>
            </w:r>
          </w:p>
          <w:p w:rsidR="00F90E73" w:rsidRPr="0066196E" w:rsidRDefault="00F90E73" w:rsidP="0098045B">
            <w:pPr>
              <w:jc w:val="center"/>
              <w:rPr>
                <w:lang w:val="cs-CZ"/>
              </w:rPr>
            </w:pPr>
            <w:r w:rsidRPr="0066196E">
              <w:rPr>
                <w:lang w:val="de-DE"/>
              </w:rPr>
              <w:t xml:space="preserve">Mgr. art. </w:t>
            </w:r>
            <w:r w:rsidRPr="0066196E">
              <w:rPr>
                <w:lang w:val="en-US"/>
              </w:rPr>
              <w:t xml:space="preserve">Monika </w:t>
            </w:r>
            <w:r w:rsidRPr="0066196E">
              <w:rPr>
                <w:lang w:val="cs-CZ"/>
              </w:rPr>
              <w:t>Mockovčáková</w:t>
            </w:r>
          </w:p>
        </w:tc>
      </w:tr>
      <w:tr w:rsidR="00F90E73" w:rsidRPr="0066196E" w:rsidTr="0098045B">
        <w:trPr>
          <w:trHeight w:val="189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de-DE"/>
              </w:rPr>
            </w:pPr>
            <w:r w:rsidRPr="0066196E">
              <w:rPr>
                <w:lang w:val="cs-CZ"/>
              </w:rPr>
              <w:t>v speve</w:t>
            </w:r>
          </w:p>
          <w:p w:rsidR="00F90E73" w:rsidRPr="0066196E" w:rsidRDefault="00F90E73" w:rsidP="0098045B">
            <w:pPr>
              <w:jc w:val="center"/>
              <w:rPr>
                <w:lang w:val="en-US"/>
              </w:rP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de-DE"/>
              </w:rPr>
            </w:pPr>
            <w:r w:rsidRPr="0066196E">
              <w:rPr>
                <w:lang w:val="de-DE"/>
              </w:rPr>
              <w:t xml:space="preserve">3. </w:t>
            </w:r>
            <w:r w:rsidRPr="0066196E">
              <w:rPr>
                <w:lang w:val="cs-CZ"/>
              </w:rPr>
              <w:t>cena</w:t>
            </w:r>
            <w:r w:rsidRPr="0066196E">
              <w:rPr>
                <w:lang w:val="de-DE"/>
              </w:rPr>
              <w:t xml:space="preserve"> 1. </w:t>
            </w:r>
            <w:r w:rsidRPr="0066196E">
              <w:rPr>
                <w:lang w:val="cs-CZ"/>
              </w:rPr>
              <w:t>kategória</w:t>
            </w:r>
          </w:p>
          <w:p w:rsidR="00F90E73" w:rsidRPr="0066196E" w:rsidRDefault="00F90E73" w:rsidP="0098045B">
            <w:pPr>
              <w:jc w:val="center"/>
              <w:rPr>
                <w:lang w:val="de-DE"/>
              </w:rPr>
            </w:pPr>
            <w:r w:rsidRPr="0066196E">
              <w:rPr>
                <w:lang w:val="de-DE"/>
              </w:rPr>
              <w:t xml:space="preserve">Linda </w:t>
            </w:r>
            <w:r w:rsidRPr="0066196E">
              <w:rPr>
                <w:lang w:val="cs-CZ"/>
              </w:rPr>
              <w:t>Mellenová</w:t>
            </w:r>
          </w:p>
          <w:p w:rsidR="00F90E73" w:rsidRPr="0066196E" w:rsidRDefault="00F90E73" w:rsidP="0098045B">
            <w:pPr>
              <w:jc w:val="center"/>
              <w:rPr>
                <w:lang w:val="de-DE"/>
              </w:rPr>
            </w:pPr>
            <w:r w:rsidRPr="0066196E">
              <w:rPr>
                <w:lang w:val="cs-CZ"/>
              </w:rPr>
              <w:t>Trieda: Mgr</w:t>
            </w:r>
            <w:r w:rsidRPr="0066196E">
              <w:rPr>
                <w:lang w:val="de-DE"/>
              </w:rPr>
              <w:t>.</w:t>
            </w:r>
            <w:r w:rsidRPr="0066196E">
              <w:rPr>
                <w:lang w:val="cs-CZ"/>
              </w:rPr>
              <w:t xml:space="preserve"> art</w:t>
            </w:r>
            <w:r w:rsidRPr="0066196E">
              <w:rPr>
                <w:lang w:val="de-DE"/>
              </w:rPr>
              <w:t xml:space="preserve">. </w:t>
            </w:r>
            <w:r w:rsidRPr="0066196E">
              <w:rPr>
                <w:lang w:val="cs-CZ"/>
              </w:rPr>
              <w:t>Dagmar Livorová</w:t>
            </w:r>
          </w:p>
          <w:p w:rsidR="00F90E73" w:rsidRPr="0066196E" w:rsidRDefault="00F90E73" w:rsidP="0098045B">
            <w:pPr>
              <w:jc w:val="center"/>
              <w:rPr>
                <w:lang w:val="de-DE"/>
              </w:rPr>
            </w:pPr>
            <w:r w:rsidRPr="0066196E">
              <w:rPr>
                <w:lang w:val="cs-CZ"/>
              </w:rPr>
              <w:t>Klavírna spolupráca:</w:t>
            </w:r>
          </w:p>
          <w:p w:rsidR="00F90E73" w:rsidRPr="0066196E" w:rsidRDefault="00F90E73" w:rsidP="0098045B">
            <w:pPr>
              <w:jc w:val="center"/>
              <w:rPr>
                <w:lang w:val="cs-CZ"/>
              </w:rPr>
            </w:pPr>
            <w:r w:rsidRPr="0066196E">
              <w:rPr>
                <w:lang w:val="cs-CZ"/>
              </w:rPr>
              <w:t>Mgr</w:t>
            </w:r>
            <w:r w:rsidRPr="0066196E">
              <w:rPr>
                <w:lang w:val="de-DE"/>
              </w:rPr>
              <w:t>.</w:t>
            </w:r>
            <w:r w:rsidRPr="0066196E">
              <w:rPr>
                <w:lang w:val="cs-CZ"/>
              </w:rPr>
              <w:t xml:space="preserve"> art</w:t>
            </w:r>
            <w:r w:rsidRPr="0066196E">
              <w:rPr>
                <w:lang w:val="de-DE"/>
              </w:rPr>
              <w:t xml:space="preserve">. </w:t>
            </w:r>
            <w:r w:rsidRPr="0066196E">
              <w:rPr>
                <w:lang w:val="en-US"/>
              </w:rPr>
              <w:t xml:space="preserve">Monika </w:t>
            </w:r>
            <w:r w:rsidRPr="0066196E">
              <w:rPr>
                <w:lang w:val="cs-CZ"/>
              </w:rPr>
              <w:t>Mockovčáková</w:t>
            </w:r>
          </w:p>
        </w:tc>
      </w:tr>
      <w:tr w:rsidR="00F90E73" w:rsidRPr="0066196E" w:rsidTr="0098045B">
        <w:trPr>
          <w:trHeight w:val="208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lastRenderedPageBreak/>
              <w:t>Súťaž študentov konzervatórií SR</w:t>
            </w:r>
          </w:p>
          <w:p w:rsidR="00F90E73" w:rsidRPr="0066196E" w:rsidRDefault="00F90E73" w:rsidP="0098045B">
            <w:pPr>
              <w:jc w:val="center"/>
              <w:rPr>
                <w:lang w:val="cs-CZ"/>
              </w:rPr>
            </w:pPr>
            <w:r w:rsidRPr="0066196E">
              <w:rPr>
                <w:lang w:val="cs-CZ"/>
              </w:rPr>
              <w:t>v speve</w:t>
            </w:r>
          </w:p>
          <w:p w:rsidR="00F90E73" w:rsidRPr="0066196E" w:rsidRDefault="00F90E73" w:rsidP="0098045B">
            <w:pPr>
              <w:jc w:val="center"/>
              <w:rPr>
                <w:lang w:val="cs-CZ"/>
              </w:rPr>
            </w:pPr>
            <w:r w:rsidRPr="0066196E">
              <w:rPr>
                <w:lang w:val="cs-CZ"/>
              </w:rPr>
              <w:t xml:space="preserve">Banská Bystrica,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de-DE"/>
              </w:rPr>
              <w:t>1. cena 1. kategória</w:t>
            </w:r>
          </w:p>
          <w:p w:rsidR="00F90E73" w:rsidRPr="0066196E" w:rsidRDefault="00F90E73" w:rsidP="0098045B">
            <w:pPr>
              <w:jc w:val="center"/>
              <w:rPr>
                <w:lang w:val="de-DE"/>
              </w:rPr>
            </w:pPr>
            <w:r w:rsidRPr="0066196E">
              <w:rPr>
                <w:lang w:val="de-DE"/>
              </w:rPr>
              <w:t xml:space="preserve">Adam </w:t>
            </w:r>
            <w:r w:rsidRPr="0066196E">
              <w:rPr>
                <w:lang w:val="cs-CZ"/>
              </w:rPr>
              <w:t>Nádler</w:t>
            </w:r>
          </w:p>
          <w:p w:rsidR="00F90E73" w:rsidRPr="0066196E" w:rsidRDefault="00F90E73" w:rsidP="0098045B">
            <w:pPr>
              <w:jc w:val="center"/>
              <w:rPr>
                <w:lang w:val="cs-CZ"/>
              </w:rPr>
            </w:pPr>
            <w:r w:rsidRPr="0066196E">
              <w:rPr>
                <w:lang w:val="cs-CZ"/>
              </w:rPr>
              <w:t>Trieda:</w:t>
            </w:r>
          </w:p>
          <w:p w:rsidR="00F90E73" w:rsidRPr="0066196E" w:rsidRDefault="00F90E73" w:rsidP="0098045B">
            <w:pPr>
              <w:jc w:val="center"/>
              <w:rPr>
                <w:lang w:val="de-DE"/>
              </w:rPr>
            </w:pPr>
            <w:r w:rsidRPr="0066196E">
              <w:rPr>
                <w:lang w:val="de-DE"/>
              </w:rPr>
              <w:t xml:space="preserve">Mgr. art. Martin </w:t>
            </w:r>
            <w:r w:rsidRPr="0066196E">
              <w:rPr>
                <w:lang w:val="cs-CZ"/>
              </w:rPr>
              <w:t>Malachovský, Art</w:t>
            </w:r>
            <w:r w:rsidRPr="0066196E">
              <w:rPr>
                <w:lang w:val="de-DE"/>
              </w:rPr>
              <w:t>D.</w:t>
            </w:r>
          </w:p>
          <w:p w:rsidR="00F90E73" w:rsidRPr="0066196E" w:rsidRDefault="00F90E73" w:rsidP="0098045B">
            <w:pPr>
              <w:jc w:val="center"/>
              <w:rPr>
                <w:lang w:val="de-DE"/>
              </w:rPr>
            </w:pPr>
            <w:r w:rsidRPr="0066196E">
              <w:rPr>
                <w:lang w:val="cs-CZ"/>
              </w:rPr>
              <w:t>Klavírna spolupráca:</w:t>
            </w:r>
          </w:p>
          <w:p w:rsidR="00F90E73" w:rsidRPr="0066196E" w:rsidRDefault="00F90E73" w:rsidP="0098045B">
            <w:pPr>
              <w:jc w:val="center"/>
              <w:rPr>
                <w:lang w:val="cs-CZ"/>
              </w:rPr>
            </w:pPr>
            <w:r w:rsidRPr="0066196E">
              <w:rPr>
                <w:lang w:val="cs-CZ"/>
              </w:rPr>
              <w:t>Mgr</w:t>
            </w:r>
            <w:r w:rsidRPr="0066196E">
              <w:rPr>
                <w:lang w:val="de-DE"/>
              </w:rPr>
              <w:t>.</w:t>
            </w:r>
            <w:r w:rsidRPr="0066196E">
              <w:rPr>
                <w:lang w:val="cs-CZ"/>
              </w:rPr>
              <w:t xml:space="preserve"> art</w:t>
            </w:r>
            <w:r w:rsidRPr="0066196E">
              <w:rPr>
                <w:lang w:val="de-DE"/>
              </w:rPr>
              <w:t xml:space="preserve">. Karin </w:t>
            </w:r>
            <w:r w:rsidRPr="0066196E">
              <w:rPr>
                <w:lang w:val="cs-CZ"/>
              </w:rPr>
              <w:t>Remencová, Art</w:t>
            </w:r>
            <w:r w:rsidRPr="0066196E">
              <w:rPr>
                <w:lang w:val="de-DE"/>
              </w:rPr>
              <w:t>D.</w:t>
            </w:r>
          </w:p>
        </w:tc>
      </w:tr>
      <w:tr w:rsidR="00F90E73" w:rsidRPr="0066196E" w:rsidTr="0098045B">
        <w:trPr>
          <w:trHeight w:val="167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cs-CZ"/>
              </w:rPr>
            </w:pPr>
            <w:r w:rsidRPr="0066196E">
              <w:rPr>
                <w:lang w:val="cs-CZ"/>
              </w:rPr>
              <w:t>v speve</w:t>
            </w:r>
          </w:p>
          <w:p w:rsidR="00F90E73" w:rsidRPr="0066196E" w:rsidRDefault="00F90E73" w:rsidP="0098045B">
            <w:pPr>
              <w:jc w:val="center"/>
              <w:rPr>
                <w:lang w:val="cs-CZ"/>
              </w:rP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de-DE"/>
              </w:rPr>
            </w:pPr>
            <w:r w:rsidRPr="0066196E">
              <w:rPr>
                <w:lang w:val="de-DE"/>
              </w:rPr>
              <w:t xml:space="preserve">1. </w:t>
            </w:r>
            <w:r w:rsidRPr="0066196E">
              <w:rPr>
                <w:lang w:val="cs-CZ"/>
              </w:rPr>
              <w:t>cena</w:t>
            </w:r>
            <w:r w:rsidRPr="0066196E">
              <w:rPr>
                <w:lang w:val="de-DE"/>
              </w:rPr>
              <w:t xml:space="preserve"> 2. k</w:t>
            </w:r>
            <w:r w:rsidRPr="0066196E">
              <w:rPr>
                <w:lang w:val="cs-CZ"/>
              </w:rPr>
              <w:t>ategória</w:t>
            </w:r>
          </w:p>
          <w:p w:rsidR="00F90E73" w:rsidRPr="0066196E" w:rsidRDefault="00F90E73" w:rsidP="0098045B">
            <w:pPr>
              <w:jc w:val="center"/>
              <w:rPr>
                <w:lang w:val="de-DE"/>
              </w:rPr>
            </w:pPr>
            <w:r w:rsidRPr="0066196E">
              <w:rPr>
                <w:lang w:val="de-DE"/>
              </w:rPr>
              <w:t xml:space="preserve">Gabriela </w:t>
            </w:r>
            <w:r w:rsidRPr="0066196E">
              <w:rPr>
                <w:lang w:val="cs-CZ"/>
              </w:rPr>
              <w:t>Pappová</w:t>
            </w:r>
          </w:p>
          <w:p w:rsidR="00F90E73" w:rsidRPr="0066196E" w:rsidRDefault="00F90E73" w:rsidP="0098045B">
            <w:pPr>
              <w:jc w:val="center"/>
              <w:rPr>
                <w:lang w:val="cs-CZ"/>
              </w:rPr>
            </w:pPr>
            <w:r w:rsidRPr="0066196E">
              <w:rPr>
                <w:lang w:val="cs-CZ"/>
              </w:rPr>
              <w:t>Trieda:</w:t>
            </w:r>
          </w:p>
          <w:p w:rsidR="00F90E73" w:rsidRPr="0066196E" w:rsidRDefault="00F90E73" w:rsidP="0098045B">
            <w:pPr>
              <w:jc w:val="center"/>
              <w:rPr>
                <w:lang w:val="cs-CZ"/>
              </w:rPr>
            </w:pPr>
            <w:r w:rsidRPr="0066196E">
              <w:rPr>
                <w:lang w:val="cs-CZ"/>
              </w:rPr>
              <w:t>Mgr</w:t>
            </w:r>
            <w:r w:rsidRPr="0066196E">
              <w:rPr>
                <w:lang w:val="de-DE"/>
              </w:rPr>
              <w:t>.</w:t>
            </w:r>
            <w:r w:rsidRPr="0066196E">
              <w:rPr>
                <w:lang w:val="cs-CZ"/>
              </w:rPr>
              <w:t xml:space="preserve"> art. Božena Ferancová, ArtD.</w:t>
            </w:r>
          </w:p>
          <w:p w:rsidR="00F90E73" w:rsidRPr="0066196E" w:rsidRDefault="00F90E73" w:rsidP="0098045B">
            <w:pPr>
              <w:jc w:val="center"/>
              <w:rPr>
                <w:lang w:val="cs-CZ"/>
              </w:rPr>
            </w:pPr>
            <w:r w:rsidRPr="0066196E">
              <w:rPr>
                <w:lang w:val="cs-CZ"/>
              </w:rPr>
              <w:t>Klavírna spolupráca:</w:t>
            </w:r>
          </w:p>
          <w:p w:rsidR="00F90E73" w:rsidRPr="0066196E" w:rsidRDefault="00F90E73" w:rsidP="0098045B">
            <w:pPr>
              <w:jc w:val="center"/>
              <w:rPr>
                <w:lang w:val="cs-CZ"/>
              </w:rPr>
            </w:pPr>
            <w:r w:rsidRPr="0066196E">
              <w:rPr>
                <w:lang w:val="cs-CZ"/>
              </w:rPr>
              <w:t>Mgr</w:t>
            </w:r>
            <w:r w:rsidRPr="0066196E">
              <w:rPr>
                <w:lang w:val="en-US"/>
              </w:rPr>
              <w:t>.</w:t>
            </w:r>
            <w:r w:rsidRPr="0066196E">
              <w:rPr>
                <w:lang w:val="cs-CZ"/>
              </w:rPr>
              <w:t xml:space="preserve"> art</w:t>
            </w:r>
            <w:r w:rsidRPr="0066196E">
              <w:rPr>
                <w:lang w:val="en-US"/>
              </w:rPr>
              <w:t xml:space="preserve">. </w:t>
            </w:r>
            <w:r w:rsidRPr="0066196E">
              <w:rPr>
                <w:lang w:val="cs-CZ"/>
              </w:rPr>
              <w:t>Xénia Maskalíková</w:t>
            </w:r>
          </w:p>
        </w:tc>
      </w:tr>
      <w:tr w:rsidR="00F90E73" w:rsidRPr="0066196E" w:rsidTr="0098045B">
        <w:trPr>
          <w:trHeight w:val="1805"/>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cs-CZ"/>
              </w:rPr>
            </w:pPr>
            <w:r w:rsidRPr="0066196E">
              <w:rPr>
                <w:lang w:val="cs-CZ"/>
              </w:rPr>
              <w:t>v speve</w:t>
            </w:r>
          </w:p>
          <w:p w:rsidR="00F90E73" w:rsidRPr="0066196E" w:rsidRDefault="00F90E73" w:rsidP="0098045B">
            <w:pPr>
              <w:jc w:val="center"/>
              <w:rPr>
                <w:lang w:val="cs-CZ"/>
              </w:rP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1. cena 2. kategória</w:t>
            </w:r>
          </w:p>
          <w:p w:rsidR="00F90E73" w:rsidRPr="0066196E" w:rsidRDefault="00F90E73" w:rsidP="0098045B">
            <w:pPr>
              <w:jc w:val="center"/>
              <w:rPr>
                <w:lang w:val="cs-CZ"/>
              </w:rPr>
            </w:pPr>
            <w:r w:rsidRPr="0066196E">
              <w:rPr>
                <w:lang w:val="cs-CZ"/>
              </w:rPr>
              <w:t>Lenka Jombíková</w:t>
            </w:r>
          </w:p>
          <w:p w:rsidR="00F90E73" w:rsidRPr="0066196E" w:rsidRDefault="00F90E73" w:rsidP="0098045B">
            <w:pPr>
              <w:jc w:val="center"/>
              <w:rPr>
                <w:lang w:val="cs-CZ"/>
              </w:rPr>
            </w:pPr>
            <w:r w:rsidRPr="0066196E">
              <w:rPr>
                <w:lang w:val="cs-CZ"/>
              </w:rPr>
              <w:t>Trieda:</w:t>
            </w:r>
          </w:p>
          <w:p w:rsidR="00F90E73" w:rsidRPr="0066196E" w:rsidRDefault="00F90E73" w:rsidP="0098045B">
            <w:pPr>
              <w:jc w:val="center"/>
              <w:rPr>
                <w:lang w:val="cs-CZ"/>
              </w:rPr>
            </w:pPr>
            <w:r w:rsidRPr="0066196E">
              <w:rPr>
                <w:lang w:val="cs-CZ"/>
              </w:rPr>
              <w:t>Mgr. art. Božena Ferancová, ArtD.</w:t>
            </w:r>
          </w:p>
          <w:p w:rsidR="00F90E73" w:rsidRPr="0066196E" w:rsidRDefault="00F90E73" w:rsidP="0098045B">
            <w:pPr>
              <w:jc w:val="center"/>
              <w:rPr>
                <w:lang w:val="cs-CZ"/>
              </w:rPr>
            </w:pPr>
            <w:r w:rsidRPr="0066196E">
              <w:rPr>
                <w:lang w:val="cs-CZ"/>
              </w:rPr>
              <w:t>Klavírna spolupráca:</w:t>
            </w:r>
          </w:p>
          <w:p w:rsidR="00F90E73" w:rsidRPr="0066196E" w:rsidRDefault="00F90E73" w:rsidP="0098045B">
            <w:pPr>
              <w:jc w:val="center"/>
              <w:rPr>
                <w:lang w:val="cs-CZ"/>
              </w:rPr>
            </w:pPr>
            <w:r w:rsidRPr="0066196E">
              <w:rPr>
                <w:lang w:val="cs-CZ"/>
              </w:rPr>
              <w:t>Mgr</w:t>
            </w:r>
            <w:r w:rsidRPr="0066196E">
              <w:rPr>
                <w:lang w:val="en-US"/>
              </w:rPr>
              <w:t>.</w:t>
            </w:r>
            <w:r w:rsidRPr="0066196E">
              <w:rPr>
                <w:lang w:val="cs-CZ"/>
              </w:rPr>
              <w:t xml:space="preserve"> art</w:t>
            </w:r>
            <w:r w:rsidRPr="0066196E">
              <w:rPr>
                <w:lang w:val="en-US"/>
              </w:rPr>
              <w:t xml:space="preserve">. </w:t>
            </w:r>
            <w:r w:rsidRPr="0066196E">
              <w:rPr>
                <w:lang w:val="cs-CZ"/>
              </w:rPr>
              <w:t>Xénia Maskalíková</w:t>
            </w:r>
          </w:p>
        </w:tc>
      </w:tr>
      <w:tr w:rsidR="00F90E73" w:rsidRPr="0066196E" w:rsidTr="0098045B">
        <w:trPr>
          <w:trHeight w:val="1805"/>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cs-CZ"/>
              </w:rPr>
            </w:pPr>
            <w:r w:rsidRPr="0066196E">
              <w:rPr>
                <w:lang w:val="cs-CZ"/>
              </w:rPr>
              <w:t>v speve</w:t>
            </w:r>
          </w:p>
          <w:p w:rsidR="00F90E73" w:rsidRPr="0066196E" w:rsidRDefault="00F90E73" w:rsidP="0098045B">
            <w:pPr>
              <w:jc w:val="center"/>
              <w:rPr>
                <w:lang w:val="cs-CZ"/>
              </w:rP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2. cena 2. kategória</w:t>
            </w:r>
          </w:p>
          <w:p w:rsidR="00F90E73" w:rsidRPr="0066196E" w:rsidRDefault="00F90E73" w:rsidP="0098045B">
            <w:pPr>
              <w:jc w:val="center"/>
              <w:rPr>
                <w:lang w:val="cs-CZ"/>
              </w:rPr>
            </w:pPr>
            <w:r w:rsidRPr="0066196E">
              <w:rPr>
                <w:lang w:val="cs-CZ"/>
              </w:rPr>
              <w:t>Adriana Banásová</w:t>
            </w:r>
          </w:p>
          <w:p w:rsidR="00F90E73" w:rsidRPr="0066196E" w:rsidRDefault="00F90E73" w:rsidP="0098045B">
            <w:pPr>
              <w:jc w:val="center"/>
              <w:rPr>
                <w:lang w:val="cs-CZ"/>
              </w:rPr>
            </w:pPr>
            <w:r w:rsidRPr="0066196E">
              <w:rPr>
                <w:lang w:val="cs-CZ"/>
              </w:rPr>
              <w:t>Trieda: Mgr. art. Dagmar Livorová</w:t>
            </w:r>
          </w:p>
          <w:p w:rsidR="00F90E73" w:rsidRPr="0066196E" w:rsidRDefault="00F90E73" w:rsidP="0098045B">
            <w:pPr>
              <w:jc w:val="center"/>
              <w:rPr>
                <w:lang w:val="cs-CZ"/>
              </w:rPr>
            </w:pPr>
            <w:r w:rsidRPr="0066196E">
              <w:rPr>
                <w:lang w:val="cs-CZ"/>
              </w:rPr>
              <w:t>Klavírna spolupráca:</w:t>
            </w:r>
          </w:p>
          <w:p w:rsidR="00F90E73" w:rsidRPr="0066196E" w:rsidRDefault="00F90E73" w:rsidP="0098045B">
            <w:pPr>
              <w:jc w:val="center"/>
              <w:rPr>
                <w:lang w:val="cs-CZ"/>
              </w:rPr>
            </w:pPr>
            <w:r w:rsidRPr="0066196E">
              <w:rPr>
                <w:lang w:val="cs-CZ"/>
              </w:rPr>
              <w:t>Mgr. art. Monika Mockovčáková</w:t>
            </w:r>
          </w:p>
        </w:tc>
      </w:tr>
      <w:tr w:rsidR="00F90E73" w:rsidRPr="0066196E" w:rsidTr="0098045B">
        <w:trPr>
          <w:trHeight w:val="194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cs-CZ"/>
              </w:rPr>
            </w:pPr>
            <w:r w:rsidRPr="0066196E">
              <w:rPr>
                <w:lang w:val="cs-CZ"/>
              </w:rPr>
              <w:t>v speve</w:t>
            </w:r>
          </w:p>
          <w:p w:rsidR="00F90E73" w:rsidRPr="0066196E" w:rsidRDefault="00F90E73" w:rsidP="0098045B">
            <w:pPr>
              <w:jc w:val="cente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 xml:space="preserve">3. </w:t>
            </w:r>
            <w:r w:rsidRPr="0066196E">
              <w:rPr>
                <w:lang w:val="cs-CZ"/>
              </w:rPr>
              <w:t>cena</w:t>
            </w:r>
            <w:r w:rsidRPr="0066196E">
              <w:t xml:space="preserve"> 2. k</w:t>
            </w:r>
            <w:r w:rsidRPr="0066196E">
              <w:rPr>
                <w:lang w:val="cs-CZ"/>
              </w:rPr>
              <w:t>ategória</w:t>
            </w:r>
          </w:p>
          <w:p w:rsidR="00F90E73" w:rsidRPr="0066196E" w:rsidRDefault="00F90E73" w:rsidP="0098045B">
            <w:pPr>
              <w:jc w:val="center"/>
            </w:pPr>
            <w:r w:rsidRPr="0066196E">
              <w:t xml:space="preserve">Paula </w:t>
            </w:r>
            <w:r w:rsidRPr="0066196E">
              <w:rPr>
                <w:lang w:val="cs-CZ"/>
              </w:rPr>
              <w:t>Hudzíková</w:t>
            </w:r>
          </w:p>
          <w:p w:rsidR="00F90E73" w:rsidRPr="0066196E" w:rsidRDefault="00F90E73" w:rsidP="0098045B">
            <w:pPr>
              <w:jc w:val="center"/>
              <w:rPr>
                <w:lang w:val="en-US"/>
              </w:rPr>
            </w:pPr>
            <w:r w:rsidRPr="0066196E">
              <w:rPr>
                <w:lang w:val="cs-CZ"/>
              </w:rPr>
              <w:t>Trieda: Mgr</w:t>
            </w:r>
            <w:r w:rsidRPr="0066196E">
              <w:t>.</w:t>
            </w:r>
            <w:r w:rsidRPr="0066196E">
              <w:rPr>
                <w:lang w:val="cs-CZ"/>
              </w:rPr>
              <w:t xml:space="preserve"> art</w:t>
            </w:r>
            <w:r w:rsidRPr="0066196E">
              <w:t xml:space="preserve">. </w:t>
            </w:r>
            <w:r w:rsidRPr="0066196E">
              <w:rPr>
                <w:lang w:val="cs-CZ"/>
              </w:rPr>
              <w:t>Mária Repková</w:t>
            </w:r>
          </w:p>
          <w:p w:rsidR="00F90E73" w:rsidRPr="0066196E" w:rsidRDefault="00F90E73" w:rsidP="0098045B">
            <w:pPr>
              <w:jc w:val="center"/>
              <w:rPr>
                <w:lang w:val="en-US"/>
              </w:rPr>
            </w:pPr>
            <w:r w:rsidRPr="0066196E">
              <w:rPr>
                <w:lang w:val="cs-CZ"/>
              </w:rPr>
              <w:t>Klavírna spolupráca:</w:t>
            </w:r>
          </w:p>
          <w:p w:rsidR="00F90E73" w:rsidRPr="0066196E" w:rsidRDefault="00F90E73" w:rsidP="0098045B">
            <w:pPr>
              <w:jc w:val="center"/>
              <w:rPr>
                <w:lang w:val="cs-CZ"/>
              </w:rPr>
            </w:pPr>
            <w:r w:rsidRPr="0066196E">
              <w:rPr>
                <w:lang w:val="cs-CZ"/>
              </w:rPr>
              <w:t>Prof. Mgr</w:t>
            </w:r>
            <w:r w:rsidRPr="0066196E">
              <w:rPr>
                <w:lang w:val="en-US"/>
              </w:rPr>
              <w:t>.</w:t>
            </w:r>
            <w:r w:rsidRPr="0066196E">
              <w:rPr>
                <w:lang w:val="cs-CZ"/>
              </w:rPr>
              <w:t xml:space="preserve"> art. Blanka Juhaňáková, ArtD</w:t>
            </w:r>
            <w:r w:rsidRPr="0066196E">
              <w:rPr>
                <w:lang w:val="en-US"/>
              </w:rPr>
              <w:t>.</w:t>
            </w:r>
          </w:p>
        </w:tc>
      </w:tr>
      <w:tr w:rsidR="00F90E73" w:rsidRPr="0066196E" w:rsidTr="0098045B">
        <w:trPr>
          <w:trHeight w:val="2405"/>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Súťaž študentov konzervatórií SR</w:t>
            </w:r>
          </w:p>
          <w:p w:rsidR="00F90E73" w:rsidRPr="0066196E" w:rsidRDefault="00F90E73" w:rsidP="0098045B">
            <w:pPr>
              <w:jc w:val="center"/>
              <w:rPr>
                <w:lang w:val="cs-CZ"/>
              </w:rPr>
            </w:pPr>
            <w:r w:rsidRPr="0066196E">
              <w:rPr>
                <w:lang w:val="cs-CZ"/>
              </w:rPr>
              <w:t>v speve</w:t>
            </w:r>
          </w:p>
          <w:p w:rsidR="00F90E73" w:rsidRPr="0066196E" w:rsidRDefault="00F90E73" w:rsidP="0098045B">
            <w:pPr>
              <w:jc w:val="center"/>
              <w:rPr>
                <w:lang w:val="cs-CZ"/>
              </w:rPr>
            </w:pPr>
            <w:r w:rsidRPr="0066196E">
              <w:rPr>
                <w:lang w:val="cs-CZ"/>
              </w:rPr>
              <w:t>Banská Bystrica,</w:t>
            </w:r>
            <w:r w:rsidRPr="0066196E">
              <w:rPr>
                <w:lang w:val="en-US"/>
              </w:rPr>
              <w:t xml:space="preserve"> </w:t>
            </w:r>
            <w:r w:rsidRPr="0066196E">
              <w:rPr>
                <w:lang w:val="de-DE"/>
              </w:rPr>
              <w:t>8. – 10. 4. 2015</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1. cena 2. kategória</w:t>
            </w:r>
          </w:p>
          <w:p w:rsidR="00F90E73" w:rsidRPr="0066196E" w:rsidRDefault="00F90E73" w:rsidP="0098045B">
            <w:pPr>
              <w:jc w:val="center"/>
              <w:rPr>
                <w:lang w:val="cs-CZ"/>
              </w:rPr>
            </w:pPr>
            <w:r w:rsidRPr="0066196E">
              <w:rPr>
                <w:lang w:val="cs-CZ"/>
              </w:rPr>
              <w:t>a Absolútny víťaz kategorie muži</w:t>
            </w:r>
          </w:p>
          <w:p w:rsidR="00F90E73" w:rsidRPr="0066196E" w:rsidRDefault="00F90E73" w:rsidP="0098045B">
            <w:pPr>
              <w:jc w:val="center"/>
              <w:rPr>
                <w:lang w:val="cs-CZ"/>
              </w:rPr>
            </w:pPr>
            <w:r w:rsidRPr="0066196E">
              <w:rPr>
                <w:lang w:val="cs-CZ"/>
              </w:rPr>
              <w:t>Julián Kupka</w:t>
            </w:r>
          </w:p>
          <w:p w:rsidR="001C6035" w:rsidRDefault="00F90E73" w:rsidP="0098045B">
            <w:pPr>
              <w:jc w:val="center"/>
              <w:rPr>
                <w:lang w:val="de-DE"/>
              </w:rPr>
            </w:pPr>
            <w:r w:rsidRPr="0066196E">
              <w:rPr>
                <w:lang w:val="cs-CZ"/>
              </w:rPr>
              <w:t>Trieda:</w:t>
            </w:r>
            <w:r w:rsidRPr="0066196E">
              <w:rPr>
                <w:lang w:val="de-DE"/>
              </w:rPr>
              <w:t xml:space="preserve"> </w:t>
            </w:r>
          </w:p>
          <w:p w:rsidR="00F90E73" w:rsidRPr="0066196E" w:rsidRDefault="00F90E73" w:rsidP="0098045B">
            <w:pPr>
              <w:jc w:val="center"/>
              <w:rPr>
                <w:lang w:val="de-DE"/>
              </w:rPr>
            </w:pPr>
            <w:r w:rsidRPr="0066196E">
              <w:rPr>
                <w:lang w:val="de-DE"/>
              </w:rPr>
              <w:t>Mgr.</w:t>
            </w:r>
            <w:r w:rsidR="001C6035">
              <w:rPr>
                <w:lang w:val="cs-CZ"/>
              </w:rPr>
              <w:t xml:space="preserve"> art. Dagmar Podkamenská </w:t>
            </w:r>
            <w:r w:rsidRPr="0066196E">
              <w:rPr>
                <w:lang w:val="de-DE"/>
              </w:rPr>
              <w:t xml:space="preserve">- </w:t>
            </w:r>
            <w:r w:rsidRPr="0066196E">
              <w:rPr>
                <w:lang w:val="cs-CZ"/>
              </w:rPr>
              <w:t>Bezačínská, Art</w:t>
            </w:r>
            <w:r w:rsidRPr="0066196E">
              <w:rPr>
                <w:lang w:val="de-DE"/>
              </w:rPr>
              <w:t>D.</w:t>
            </w:r>
          </w:p>
          <w:p w:rsidR="00F90E73" w:rsidRPr="0066196E" w:rsidRDefault="00F90E73" w:rsidP="0098045B">
            <w:pPr>
              <w:jc w:val="center"/>
              <w:rPr>
                <w:lang w:val="de-DE"/>
              </w:rPr>
            </w:pPr>
            <w:r w:rsidRPr="0066196E">
              <w:rPr>
                <w:lang w:val="cs-CZ"/>
              </w:rPr>
              <w:t>Klavírna spolupráca:</w:t>
            </w:r>
          </w:p>
          <w:p w:rsidR="00F90E73" w:rsidRPr="0066196E" w:rsidRDefault="00F90E73" w:rsidP="0098045B">
            <w:pPr>
              <w:jc w:val="center"/>
              <w:rPr>
                <w:lang w:val="cs-CZ"/>
              </w:rPr>
            </w:pPr>
            <w:r w:rsidRPr="0066196E">
              <w:rPr>
                <w:lang w:val="de-DE"/>
              </w:rPr>
              <w:t xml:space="preserve">prof. </w:t>
            </w:r>
            <w:r w:rsidRPr="0066196E">
              <w:rPr>
                <w:lang w:val="cs-CZ"/>
              </w:rPr>
              <w:t>Anikó Patkoló</w:t>
            </w:r>
          </w:p>
        </w:tc>
      </w:tr>
    </w:tbl>
    <w:p w:rsidR="00F90E73" w:rsidRPr="0066196E" w:rsidRDefault="00F90E73" w:rsidP="00F90E73">
      <w:pPr>
        <w:pStyle w:val="Normlny1"/>
        <w:widowControl w:val="0"/>
        <w:tabs>
          <w:tab w:val="left" w:pos="284"/>
          <w:tab w:val="left" w:pos="539"/>
          <w:tab w:val="left" w:pos="709"/>
          <w:tab w:val="left" w:pos="851"/>
          <w:tab w:val="left" w:pos="8789"/>
        </w:tabs>
        <w:jc w:val="center"/>
        <w:rPr>
          <w:rFonts w:cs="Times New Roman"/>
          <w:color w:val="auto"/>
        </w:rPr>
      </w:pPr>
    </w:p>
    <w:tbl>
      <w:tblPr>
        <w:tblW w:w="8885"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52"/>
        <w:gridCol w:w="4533"/>
      </w:tblGrid>
      <w:tr w:rsidR="00F90E73" w:rsidRPr="0066196E" w:rsidTr="0098045B">
        <w:trPr>
          <w:trHeight w:val="152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lastRenderedPageBreak/>
              <w:t>Súťaž študentov konzervatórií SR</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v hre na husliach</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Bratislava, 29.3. – 31.3.2015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1. cena 1. </w:t>
            </w:r>
            <w:r w:rsidR="0036459D" w:rsidRPr="0066196E">
              <w:rPr>
                <w:rFonts w:cs="Times New Roman"/>
                <w:color w:val="auto"/>
              </w:rPr>
              <w:t>K</w:t>
            </w:r>
            <w:r w:rsidRPr="0066196E">
              <w:rPr>
                <w:rFonts w:cs="Times New Roman"/>
                <w:color w:val="auto"/>
              </w:rPr>
              <w:t>ategória</w:t>
            </w:r>
          </w:p>
          <w:p w:rsidR="00F90E73" w:rsidRPr="0066196E" w:rsidRDefault="00F90E73" w:rsidP="0098045B">
            <w:pPr>
              <w:pStyle w:val="Normlny1"/>
              <w:tabs>
                <w:tab w:val="left" w:pos="284"/>
                <w:tab w:val="left" w:pos="539"/>
                <w:tab w:val="left" w:pos="851"/>
                <w:tab w:val="left" w:pos="8789"/>
              </w:tabs>
              <w:jc w:val="center"/>
              <w:rPr>
                <w:rFonts w:eastAsia="Times New Roman Bold" w:cs="Times New Roman"/>
                <w:color w:val="auto"/>
              </w:rPr>
            </w:pPr>
            <w:r w:rsidRPr="0066196E">
              <w:rPr>
                <w:rFonts w:cs="Times New Roman"/>
                <w:color w:val="auto"/>
              </w:rPr>
              <w:t>Patrik Klačanský</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Trieda: doc. Jozef Kopelman</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Klavírna spolupráca: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Mgr. art. Iveta Szabóová, ArtD.</w:t>
            </w:r>
          </w:p>
        </w:tc>
      </w:tr>
      <w:tr w:rsidR="00F90E73" w:rsidRPr="0066196E" w:rsidTr="0098045B">
        <w:trPr>
          <w:trHeight w:val="1519"/>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Súťaž študentov konzervatórií SR</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v hre na husliach</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Bratislava, 29.3. – 31.3.2015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1. cena 1. </w:t>
            </w:r>
            <w:r w:rsidR="0036459D" w:rsidRPr="0066196E">
              <w:rPr>
                <w:rFonts w:cs="Times New Roman"/>
                <w:color w:val="auto"/>
              </w:rPr>
              <w:t>K</w:t>
            </w:r>
            <w:r w:rsidRPr="0066196E">
              <w:rPr>
                <w:rFonts w:cs="Times New Roman"/>
                <w:color w:val="auto"/>
              </w:rPr>
              <w:t>ategória</w:t>
            </w:r>
          </w:p>
          <w:p w:rsidR="00F90E73" w:rsidRPr="0066196E" w:rsidRDefault="00F90E73" w:rsidP="0098045B">
            <w:pPr>
              <w:pStyle w:val="Normlny1"/>
              <w:tabs>
                <w:tab w:val="left" w:pos="284"/>
                <w:tab w:val="left" w:pos="539"/>
                <w:tab w:val="left" w:pos="851"/>
                <w:tab w:val="left" w:pos="8789"/>
              </w:tabs>
              <w:jc w:val="center"/>
              <w:rPr>
                <w:rFonts w:eastAsia="Times New Roman Bold" w:cs="Times New Roman"/>
                <w:color w:val="auto"/>
              </w:rPr>
            </w:pPr>
            <w:r w:rsidRPr="0066196E">
              <w:rPr>
                <w:rFonts w:cs="Times New Roman"/>
                <w:color w:val="auto"/>
              </w:rPr>
              <w:t>Anabela Patkoló</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Trieda: Mgr. art. Stanislav Mucha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Klavírna spolupráca: prof. Anikó Patkoló</w:t>
            </w:r>
          </w:p>
        </w:tc>
      </w:tr>
      <w:tr w:rsidR="00F90E73" w:rsidRPr="0066196E" w:rsidTr="0098045B">
        <w:trPr>
          <w:trHeight w:val="1529"/>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Súťaž študentov konzervatórií SR</w:t>
            </w:r>
          </w:p>
          <w:p w:rsidR="00F90E73" w:rsidRPr="0066196E" w:rsidRDefault="00F90E73" w:rsidP="0098045B">
            <w:pPr>
              <w:pStyle w:val="Normlny1"/>
              <w:widowControl w:val="0"/>
              <w:tabs>
                <w:tab w:val="left" w:pos="284"/>
                <w:tab w:val="left" w:pos="539"/>
                <w:tab w:val="left" w:pos="709"/>
                <w:tab w:val="left" w:pos="851"/>
                <w:tab w:val="left" w:pos="1222"/>
                <w:tab w:val="center" w:pos="2096"/>
                <w:tab w:val="left" w:pos="8789"/>
              </w:tabs>
              <w:jc w:val="center"/>
              <w:rPr>
                <w:rFonts w:cs="Times New Roman"/>
                <w:color w:val="auto"/>
              </w:rPr>
            </w:pPr>
            <w:r w:rsidRPr="0066196E">
              <w:rPr>
                <w:rFonts w:cs="Times New Roman"/>
                <w:color w:val="auto"/>
              </w:rPr>
              <w:t>v hre na husliach</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Bratislava, 29.3. – 31.3.2015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Čestné uznanie 1. </w:t>
            </w:r>
            <w:r w:rsidR="0036459D" w:rsidRPr="0066196E">
              <w:rPr>
                <w:rFonts w:cs="Times New Roman"/>
                <w:color w:val="auto"/>
              </w:rPr>
              <w:t>K</w:t>
            </w:r>
            <w:r w:rsidRPr="0066196E">
              <w:rPr>
                <w:rFonts w:cs="Times New Roman"/>
                <w:color w:val="auto"/>
              </w:rPr>
              <w:t>ategória</w:t>
            </w:r>
          </w:p>
          <w:p w:rsidR="00F90E73" w:rsidRPr="0066196E" w:rsidRDefault="00F90E73" w:rsidP="0098045B">
            <w:pPr>
              <w:pStyle w:val="Normlny1"/>
              <w:tabs>
                <w:tab w:val="left" w:pos="284"/>
                <w:tab w:val="left" w:pos="539"/>
                <w:tab w:val="left" w:pos="851"/>
                <w:tab w:val="left" w:pos="8789"/>
              </w:tabs>
              <w:jc w:val="center"/>
              <w:rPr>
                <w:rFonts w:eastAsia="Times New Roman Bold" w:cs="Times New Roman"/>
                <w:color w:val="auto"/>
              </w:rPr>
            </w:pPr>
            <w:r w:rsidRPr="0066196E">
              <w:rPr>
                <w:rFonts w:cs="Times New Roman"/>
                <w:color w:val="auto"/>
              </w:rPr>
              <w:t>Filip Abaf</w:t>
            </w:r>
            <w:bookmarkStart w:id="0" w:name="_GoBack"/>
            <w:bookmarkEnd w:id="0"/>
            <w:r w:rsidRPr="0066196E">
              <w:rPr>
                <w:rFonts w:cs="Times New Roman"/>
                <w:color w:val="auto"/>
              </w:rPr>
              <w:t>y</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Trieda: Mgr. art. Stanislav Mucha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Klavírna spolupráca: </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Mgr. art. Zuzana Suchanová, ArtD.</w:t>
            </w:r>
          </w:p>
        </w:tc>
      </w:tr>
      <w:tr w:rsidR="00F90E73" w:rsidRPr="0066196E" w:rsidTr="0098045B">
        <w:trPr>
          <w:trHeight w:val="1667"/>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Súťaž študentov konzervatórií SR</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v hre na husliach</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Bratislava, 29.3. – 31.3.2015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2. cena 2. </w:t>
            </w:r>
            <w:r w:rsidR="0036459D" w:rsidRPr="0066196E">
              <w:rPr>
                <w:rFonts w:cs="Times New Roman"/>
                <w:color w:val="auto"/>
              </w:rPr>
              <w:t>K</w:t>
            </w:r>
            <w:r w:rsidRPr="0066196E">
              <w:rPr>
                <w:rFonts w:cs="Times New Roman"/>
                <w:color w:val="auto"/>
              </w:rPr>
              <w:t>ategória</w:t>
            </w:r>
          </w:p>
          <w:p w:rsidR="00F90E73" w:rsidRPr="0066196E" w:rsidRDefault="00F90E73" w:rsidP="0098045B">
            <w:pPr>
              <w:pStyle w:val="Normlny1"/>
              <w:tabs>
                <w:tab w:val="left" w:pos="284"/>
                <w:tab w:val="left" w:pos="539"/>
                <w:tab w:val="left" w:pos="851"/>
                <w:tab w:val="left" w:pos="8789"/>
              </w:tabs>
              <w:jc w:val="center"/>
              <w:rPr>
                <w:rFonts w:eastAsia="Times New Roman Bold" w:cs="Times New Roman"/>
                <w:color w:val="auto"/>
              </w:rPr>
            </w:pPr>
            <w:r w:rsidRPr="0066196E">
              <w:rPr>
                <w:rFonts w:cs="Times New Roman"/>
                <w:color w:val="auto"/>
              </w:rPr>
              <w:t>Júlia Sojka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Trieda: Mgr. art. Stanislav Mucha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Klavírna spolupráca: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Mgr. art. Zuzana Suchanová, ArtD.</w:t>
            </w:r>
          </w:p>
        </w:tc>
      </w:tr>
      <w:tr w:rsidR="00F90E73" w:rsidRPr="0066196E" w:rsidTr="0098045B">
        <w:trPr>
          <w:trHeight w:val="1382"/>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Súťaž študentov konzervatórií SR</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v hre na husliach</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Bratislava, 29.3. – 31.3.2015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3. cena 2. </w:t>
            </w:r>
            <w:r w:rsidR="0036459D" w:rsidRPr="0066196E">
              <w:rPr>
                <w:rFonts w:cs="Times New Roman"/>
                <w:color w:val="auto"/>
              </w:rPr>
              <w:t>K</w:t>
            </w:r>
            <w:r w:rsidRPr="0066196E">
              <w:rPr>
                <w:rFonts w:cs="Times New Roman"/>
                <w:color w:val="auto"/>
              </w:rPr>
              <w:t>ategória</w:t>
            </w:r>
          </w:p>
          <w:p w:rsidR="00F90E73" w:rsidRPr="0066196E" w:rsidRDefault="00F90E73" w:rsidP="0098045B">
            <w:pPr>
              <w:pStyle w:val="Normlny1"/>
              <w:tabs>
                <w:tab w:val="left" w:pos="284"/>
                <w:tab w:val="left" w:pos="539"/>
                <w:tab w:val="left" w:pos="851"/>
                <w:tab w:val="left" w:pos="8789"/>
              </w:tabs>
              <w:jc w:val="center"/>
              <w:rPr>
                <w:rFonts w:eastAsia="Times New Roman Bold" w:cs="Times New Roman"/>
                <w:color w:val="auto"/>
              </w:rPr>
            </w:pPr>
            <w:r w:rsidRPr="0066196E">
              <w:rPr>
                <w:rFonts w:cs="Times New Roman"/>
                <w:color w:val="auto"/>
              </w:rPr>
              <w:t>Em</w:t>
            </w:r>
            <w:r w:rsidR="001C6035">
              <w:rPr>
                <w:rFonts w:cs="Times New Roman"/>
                <w:color w:val="auto"/>
              </w:rPr>
              <w:t>m</w:t>
            </w:r>
            <w:r w:rsidRPr="0066196E">
              <w:rPr>
                <w:rFonts w:cs="Times New Roman"/>
                <w:color w:val="auto"/>
              </w:rPr>
              <w:t>a Tarkayová</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Trieda: Mgr. art. František Török</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Klavírna spolupráca: prof. Peter Tarkay</w:t>
            </w:r>
          </w:p>
        </w:tc>
      </w:tr>
      <w:tr w:rsidR="00F90E73" w:rsidRPr="0066196E" w:rsidTr="0098045B">
        <w:trPr>
          <w:trHeight w:val="1606"/>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Súťaž študentov konzervatórií SR</w:t>
            </w:r>
          </w:p>
          <w:p w:rsidR="00F90E73" w:rsidRPr="0066196E" w:rsidRDefault="001C6035" w:rsidP="0098045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v hre na viole, violončele</w:t>
            </w:r>
            <w:r w:rsidR="00F90E73" w:rsidRPr="0066196E">
              <w:rPr>
                <w:rFonts w:cs="Times New Roman"/>
                <w:color w:val="auto"/>
              </w:rPr>
              <w:t>, kontrabas</w:t>
            </w:r>
            <w:r w:rsidR="00C51B8A">
              <w:rPr>
                <w:rFonts w:cs="Times New Roman"/>
                <w:color w:val="auto"/>
              </w:rPr>
              <w:t>e</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Žilina, 10.2. – 12.2.2015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Čestné uznanie</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Katarína Vanáková – violončelo</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Trieda: MgA. Pavol Mucha, ArtD.</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Klavírna spolupráca: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Mgr. art. Dušan Šujan, ArtD.</w:t>
            </w:r>
          </w:p>
        </w:tc>
      </w:tr>
      <w:tr w:rsidR="00F90E73" w:rsidRPr="0066196E" w:rsidTr="0098045B">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Súťaž študentov konzervatórií SR,</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v hr</w:t>
            </w:r>
            <w:r w:rsidR="00C51B8A">
              <w:rPr>
                <w:rFonts w:cs="Times New Roman"/>
                <w:color w:val="auto"/>
              </w:rPr>
              <w:t>e na viole, violončele</w:t>
            </w:r>
            <w:r w:rsidRPr="0066196E">
              <w:rPr>
                <w:rFonts w:cs="Times New Roman"/>
                <w:color w:val="auto"/>
              </w:rPr>
              <w:t>, kontrabas</w:t>
            </w:r>
            <w:r w:rsidR="00C51B8A">
              <w:rPr>
                <w:rFonts w:cs="Times New Roman"/>
                <w:color w:val="auto"/>
              </w:rPr>
              <w:t>e</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Žilina, Slovensko 10.2. – 12.2.2015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 xml:space="preserve">3. cena 1. </w:t>
            </w:r>
            <w:r w:rsidR="0036459D" w:rsidRPr="0066196E">
              <w:rPr>
                <w:rFonts w:cs="Times New Roman"/>
                <w:color w:val="auto"/>
              </w:rPr>
              <w:t>K</w:t>
            </w:r>
            <w:r w:rsidRPr="0066196E">
              <w:rPr>
                <w:rFonts w:cs="Times New Roman"/>
                <w:color w:val="auto"/>
              </w:rPr>
              <w:t>ategória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Pavol Kučik – viola</w:t>
            </w:r>
          </w:p>
          <w:p w:rsidR="00F90E73" w:rsidRPr="0066196E" w:rsidRDefault="00ED3893" w:rsidP="0098045B">
            <w:pPr>
              <w:pStyle w:val="Normlny1"/>
              <w:tabs>
                <w:tab w:val="left" w:pos="284"/>
                <w:tab w:val="left" w:pos="539"/>
                <w:tab w:val="left" w:pos="851"/>
                <w:tab w:val="left" w:pos="8789"/>
              </w:tabs>
              <w:jc w:val="center"/>
              <w:rPr>
                <w:rFonts w:cs="Times New Roman"/>
                <w:color w:val="auto"/>
              </w:rPr>
            </w:pPr>
            <w:r>
              <w:rPr>
                <w:rFonts w:cs="Times New Roman"/>
                <w:color w:val="auto"/>
              </w:rPr>
              <w:t>Trieda: Mgr. art. Mariá</w:t>
            </w:r>
            <w:r w:rsidR="00F90E73" w:rsidRPr="0066196E">
              <w:rPr>
                <w:rFonts w:cs="Times New Roman"/>
                <w:color w:val="auto"/>
              </w:rPr>
              <w:t>n Banda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Klavírna spolupráca:</w:t>
            </w:r>
          </w:p>
          <w:p w:rsidR="00F90E73" w:rsidRPr="0066196E" w:rsidRDefault="00F90E73" w:rsidP="0098045B">
            <w:pPr>
              <w:pStyle w:val="Normlny1"/>
              <w:tabs>
                <w:tab w:val="left" w:pos="284"/>
                <w:tab w:val="left" w:pos="539"/>
                <w:tab w:val="left" w:pos="851"/>
                <w:tab w:val="left" w:pos="8789"/>
              </w:tabs>
              <w:jc w:val="center"/>
              <w:rPr>
                <w:rFonts w:cs="Times New Roman"/>
                <w:color w:val="auto"/>
              </w:rPr>
            </w:pPr>
            <w:r w:rsidRPr="0066196E">
              <w:rPr>
                <w:rFonts w:cs="Times New Roman"/>
                <w:color w:val="auto"/>
              </w:rPr>
              <w:t>Mgr. art. Zuzana Suchanová, ArtD.</w:t>
            </w:r>
          </w:p>
        </w:tc>
      </w:tr>
      <w:tr w:rsidR="00DE2E3B" w:rsidRPr="0066196E" w:rsidTr="0098045B">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E2E3B" w:rsidRDefault="00DE2E3B" w:rsidP="0098045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„Muzikálová hviezda“</w:t>
            </w:r>
          </w:p>
          <w:p w:rsidR="00DE2E3B" w:rsidRDefault="00DE2E3B" w:rsidP="0098045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 xml:space="preserve">spevácka súťaž </w:t>
            </w:r>
          </w:p>
          <w:p w:rsidR="00CB6F0A" w:rsidRDefault="00DE2E3B" w:rsidP="0098045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Bratislava, Slovensko</w:t>
            </w:r>
          </w:p>
          <w:p w:rsidR="00DE2E3B" w:rsidRPr="0066196E" w:rsidRDefault="00DE2E3B" w:rsidP="0098045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 xml:space="preserve">7.-8. 2. 2015 </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E2E3B" w:rsidRDefault="00DE2E3B" w:rsidP="0098045B">
            <w:pPr>
              <w:pStyle w:val="Normlny1"/>
              <w:tabs>
                <w:tab w:val="left" w:pos="284"/>
                <w:tab w:val="left" w:pos="539"/>
                <w:tab w:val="left" w:pos="851"/>
                <w:tab w:val="left" w:pos="8789"/>
              </w:tabs>
              <w:jc w:val="center"/>
              <w:rPr>
                <w:rFonts w:cs="Times New Roman"/>
                <w:color w:val="auto"/>
              </w:rPr>
            </w:pPr>
            <w:r>
              <w:rPr>
                <w:rFonts w:cs="Times New Roman"/>
                <w:color w:val="auto"/>
              </w:rPr>
              <w:t xml:space="preserve">2. cena </w:t>
            </w:r>
          </w:p>
          <w:p w:rsidR="00DE2E3B" w:rsidRDefault="00DE2E3B" w:rsidP="0098045B">
            <w:pPr>
              <w:pStyle w:val="Normlny1"/>
              <w:tabs>
                <w:tab w:val="left" w:pos="284"/>
                <w:tab w:val="left" w:pos="539"/>
                <w:tab w:val="left" w:pos="851"/>
                <w:tab w:val="left" w:pos="8789"/>
              </w:tabs>
              <w:jc w:val="center"/>
              <w:rPr>
                <w:rFonts w:cs="Times New Roman"/>
                <w:color w:val="auto"/>
              </w:rPr>
            </w:pPr>
            <w:r>
              <w:rPr>
                <w:rFonts w:cs="Times New Roman"/>
                <w:color w:val="auto"/>
              </w:rPr>
              <w:t>Michal Candrák</w:t>
            </w:r>
          </w:p>
          <w:p w:rsidR="00DE2E3B" w:rsidRPr="0066196E" w:rsidRDefault="00DE2E3B" w:rsidP="0098045B">
            <w:pPr>
              <w:pStyle w:val="Normlny1"/>
              <w:tabs>
                <w:tab w:val="left" w:pos="284"/>
                <w:tab w:val="left" w:pos="539"/>
                <w:tab w:val="left" w:pos="851"/>
                <w:tab w:val="left" w:pos="8789"/>
              </w:tabs>
              <w:jc w:val="center"/>
              <w:rPr>
                <w:rFonts w:cs="Times New Roman"/>
                <w:color w:val="auto"/>
              </w:rPr>
            </w:pPr>
            <w:r>
              <w:rPr>
                <w:rFonts w:cs="Times New Roman"/>
                <w:color w:val="auto"/>
              </w:rPr>
              <w:t>Trieda: MgA. Ján Hyža, PhD.</w:t>
            </w:r>
          </w:p>
        </w:tc>
      </w:tr>
      <w:tr w:rsidR="00DE2E3B" w:rsidRPr="0066196E" w:rsidTr="0098045B">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E2E3B" w:rsidRDefault="00DE2E3B" w:rsidP="00DE2E3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lastRenderedPageBreak/>
              <w:t>„Muzikálová hviezda“</w:t>
            </w:r>
          </w:p>
          <w:p w:rsidR="00DE2E3B" w:rsidRDefault="00DE2E3B" w:rsidP="00DE2E3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 xml:space="preserve">spevácka súťaž </w:t>
            </w:r>
          </w:p>
          <w:p w:rsidR="00CB6F0A" w:rsidRDefault="00DE2E3B" w:rsidP="00DE2E3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Bratislava, Slovensko</w:t>
            </w:r>
          </w:p>
          <w:p w:rsidR="00DE2E3B" w:rsidRPr="0066196E" w:rsidRDefault="00DE2E3B" w:rsidP="00DE2E3B">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7.-</w:t>
            </w:r>
            <w:r w:rsidR="00CB6F0A">
              <w:rPr>
                <w:rFonts w:cs="Times New Roman"/>
                <w:color w:val="auto"/>
              </w:rPr>
              <w:t xml:space="preserve"> </w:t>
            </w:r>
            <w:r>
              <w:rPr>
                <w:rFonts w:cs="Times New Roman"/>
                <w:color w:val="auto"/>
              </w:rPr>
              <w:t>8. 2. 2015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E2E3B" w:rsidRDefault="00DE2E3B" w:rsidP="0098045B">
            <w:pPr>
              <w:pStyle w:val="Normlny1"/>
              <w:tabs>
                <w:tab w:val="left" w:pos="284"/>
                <w:tab w:val="left" w:pos="539"/>
                <w:tab w:val="left" w:pos="851"/>
                <w:tab w:val="left" w:pos="8789"/>
              </w:tabs>
              <w:jc w:val="center"/>
              <w:rPr>
                <w:rFonts w:cs="Times New Roman"/>
                <w:color w:val="auto"/>
              </w:rPr>
            </w:pPr>
            <w:r>
              <w:rPr>
                <w:rFonts w:cs="Times New Roman"/>
                <w:color w:val="auto"/>
              </w:rPr>
              <w:t>3. cena</w:t>
            </w:r>
          </w:p>
          <w:p w:rsidR="00DE2E3B" w:rsidRDefault="00DE2E3B" w:rsidP="0098045B">
            <w:pPr>
              <w:pStyle w:val="Normlny1"/>
              <w:tabs>
                <w:tab w:val="left" w:pos="284"/>
                <w:tab w:val="left" w:pos="539"/>
                <w:tab w:val="left" w:pos="851"/>
                <w:tab w:val="left" w:pos="8789"/>
              </w:tabs>
              <w:jc w:val="center"/>
              <w:rPr>
                <w:rFonts w:cs="Times New Roman"/>
                <w:color w:val="auto"/>
              </w:rPr>
            </w:pPr>
            <w:r>
              <w:rPr>
                <w:rFonts w:cs="Times New Roman"/>
                <w:color w:val="auto"/>
              </w:rPr>
              <w:t>Kamila Matúšová</w:t>
            </w:r>
          </w:p>
          <w:p w:rsidR="00DE2E3B" w:rsidRPr="0066196E" w:rsidRDefault="00DE2E3B" w:rsidP="0098045B">
            <w:pPr>
              <w:pStyle w:val="Normlny1"/>
              <w:tabs>
                <w:tab w:val="left" w:pos="284"/>
                <w:tab w:val="left" w:pos="539"/>
                <w:tab w:val="left" w:pos="851"/>
                <w:tab w:val="left" w:pos="8789"/>
              </w:tabs>
              <w:jc w:val="center"/>
              <w:rPr>
                <w:rFonts w:cs="Times New Roman"/>
                <w:color w:val="auto"/>
              </w:rPr>
            </w:pPr>
            <w:r>
              <w:rPr>
                <w:rFonts w:cs="Times New Roman"/>
                <w:color w:val="auto"/>
              </w:rPr>
              <w:t>Trieda: MgA. Ján Hyža, PhD.</w:t>
            </w:r>
          </w:p>
        </w:tc>
      </w:tr>
      <w:tr w:rsidR="00DE2E3B" w:rsidRPr="0066196E" w:rsidTr="0098045B">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B6F0A"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„Muzikálová hviezda“</w:t>
            </w:r>
          </w:p>
          <w:p w:rsidR="00CB6F0A"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 xml:space="preserve">spevácka súťaž </w:t>
            </w:r>
          </w:p>
          <w:p w:rsidR="00CB6F0A"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Bratislava, Slovensko</w:t>
            </w:r>
          </w:p>
          <w:p w:rsidR="00DE2E3B" w:rsidRPr="0066196E"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7.- 8. 2. 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DE2E3B" w:rsidRDefault="00CB6F0A" w:rsidP="0098045B">
            <w:pPr>
              <w:pStyle w:val="Normlny1"/>
              <w:tabs>
                <w:tab w:val="left" w:pos="284"/>
                <w:tab w:val="left" w:pos="539"/>
                <w:tab w:val="left" w:pos="851"/>
                <w:tab w:val="left" w:pos="8789"/>
              </w:tabs>
              <w:jc w:val="center"/>
              <w:rPr>
                <w:rFonts w:cs="Times New Roman"/>
                <w:color w:val="auto"/>
              </w:rPr>
            </w:pPr>
            <w:r>
              <w:rPr>
                <w:rFonts w:cs="Times New Roman"/>
                <w:color w:val="auto"/>
              </w:rPr>
              <w:t>3.cena</w:t>
            </w:r>
          </w:p>
          <w:p w:rsidR="00CB6F0A" w:rsidRDefault="00CB6F0A" w:rsidP="0098045B">
            <w:pPr>
              <w:pStyle w:val="Normlny1"/>
              <w:tabs>
                <w:tab w:val="left" w:pos="284"/>
                <w:tab w:val="left" w:pos="539"/>
                <w:tab w:val="left" w:pos="851"/>
                <w:tab w:val="left" w:pos="8789"/>
              </w:tabs>
              <w:jc w:val="center"/>
              <w:rPr>
                <w:rFonts w:cs="Times New Roman"/>
                <w:color w:val="auto"/>
              </w:rPr>
            </w:pPr>
            <w:r>
              <w:rPr>
                <w:rFonts w:cs="Times New Roman"/>
                <w:color w:val="auto"/>
              </w:rPr>
              <w:t>Veronika Machová</w:t>
            </w:r>
          </w:p>
          <w:p w:rsidR="001F61E2" w:rsidRDefault="001F61E2" w:rsidP="0098045B">
            <w:pPr>
              <w:pStyle w:val="Normlny1"/>
              <w:tabs>
                <w:tab w:val="left" w:pos="284"/>
                <w:tab w:val="left" w:pos="539"/>
                <w:tab w:val="left" w:pos="851"/>
                <w:tab w:val="left" w:pos="8789"/>
              </w:tabs>
              <w:jc w:val="center"/>
              <w:rPr>
                <w:rFonts w:cs="Times New Roman"/>
                <w:color w:val="auto"/>
              </w:rPr>
            </w:pPr>
            <w:r>
              <w:rPr>
                <w:rFonts w:cs="Times New Roman"/>
                <w:color w:val="auto"/>
              </w:rPr>
              <w:t>Trieda: Mgr. art. Božena gráfová, ArtD.</w:t>
            </w:r>
          </w:p>
          <w:p w:rsidR="00CB6F0A" w:rsidRPr="0066196E" w:rsidRDefault="00CB6F0A" w:rsidP="0098045B">
            <w:pPr>
              <w:pStyle w:val="Normlny1"/>
              <w:tabs>
                <w:tab w:val="left" w:pos="284"/>
                <w:tab w:val="left" w:pos="539"/>
                <w:tab w:val="left" w:pos="851"/>
                <w:tab w:val="left" w:pos="8789"/>
              </w:tabs>
              <w:jc w:val="center"/>
              <w:rPr>
                <w:rFonts w:cs="Times New Roman"/>
                <w:color w:val="auto"/>
              </w:rPr>
            </w:pPr>
          </w:p>
        </w:tc>
      </w:tr>
      <w:tr w:rsidR="00CB6F0A" w:rsidRPr="0066196E" w:rsidTr="0098045B">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B6F0A"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„Muzikálová hviezda“</w:t>
            </w:r>
          </w:p>
          <w:p w:rsidR="00CB6F0A"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 xml:space="preserve">spevácka súťaž </w:t>
            </w:r>
          </w:p>
          <w:p w:rsidR="00CB6F0A"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Bratislava, Slovensko</w:t>
            </w:r>
          </w:p>
          <w:p w:rsidR="00CB6F0A" w:rsidRPr="0066196E" w:rsidRDefault="00CB6F0A" w:rsidP="00CB6F0A">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7.- 8. 2. 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B6F0A" w:rsidRDefault="00CB6F0A" w:rsidP="0098045B">
            <w:pPr>
              <w:pStyle w:val="Normlny1"/>
              <w:tabs>
                <w:tab w:val="left" w:pos="284"/>
                <w:tab w:val="left" w:pos="539"/>
                <w:tab w:val="left" w:pos="851"/>
                <w:tab w:val="left" w:pos="8789"/>
              </w:tabs>
              <w:jc w:val="center"/>
              <w:rPr>
                <w:rFonts w:cs="Times New Roman"/>
                <w:color w:val="auto"/>
              </w:rPr>
            </w:pPr>
            <w:r>
              <w:rPr>
                <w:rFonts w:cs="Times New Roman"/>
                <w:color w:val="auto"/>
              </w:rPr>
              <w:t xml:space="preserve">1. cena </w:t>
            </w:r>
            <w:r w:rsidR="00463F9C">
              <w:rPr>
                <w:rFonts w:cs="Times New Roman"/>
                <w:color w:val="auto"/>
              </w:rPr>
              <w:t>Absolútny</w:t>
            </w:r>
            <w:r>
              <w:rPr>
                <w:rFonts w:cs="Times New Roman"/>
                <w:color w:val="auto"/>
              </w:rPr>
              <w:t xml:space="preserve"> víťaz</w:t>
            </w:r>
          </w:p>
          <w:p w:rsidR="00CB6F0A" w:rsidRDefault="00CB6F0A" w:rsidP="0098045B">
            <w:pPr>
              <w:pStyle w:val="Normlny1"/>
              <w:tabs>
                <w:tab w:val="left" w:pos="284"/>
                <w:tab w:val="left" w:pos="539"/>
                <w:tab w:val="left" w:pos="851"/>
                <w:tab w:val="left" w:pos="8789"/>
              </w:tabs>
              <w:jc w:val="center"/>
              <w:rPr>
                <w:rFonts w:cs="Times New Roman"/>
                <w:color w:val="auto"/>
              </w:rPr>
            </w:pPr>
            <w:r>
              <w:rPr>
                <w:rFonts w:cs="Times New Roman"/>
                <w:color w:val="auto"/>
              </w:rPr>
              <w:t>Natália Baloghová</w:t>
            </w:r>
          </w:p>
          <w:p w:rsidR="001F61E2" w:rsidRDefault="001F61E2" w:rsidP="0098045B">
            <w:pPr>
              <w:pStyle w:val="Normlny1"/>
              <w:tabs>
                <w:tab w:val="left" w:pos="284"/>
                <w:tab w:val="left" w:pos="539"/>
                <w:tab w:val="left" w:pos="851"/>
                <w:tab w:val="left" w:pos="8789"/>
              </w:tabs>
              <w:jc w:val="center"/>
              <w:rPr>
                <w:rFonts w:cs="Times New Roman"/>
                <w:color w:val="auto"/>
              </w:rPr>
            </w:pPr>
            <w:r>
              <w:rPr>
                <w:rFonts w:cs="Times New Roman"/>
                <w:color w:val="auto"/>
              </w:rPr>
              <w:t>Trieda: Miroslava Marčeková</w:t>
            </w:r>
          </w:p>
        </w:tc>
      </w:tr>
      <w:tr w:rsidR="00CB6F0A" w:rsidRPr="0066196E" w:rsidTr="0098045B">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F61E2" w:rsidRDefault="001F61E2" w:rsidP="001F61E2">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„Muzikálová hviezda“</w:t>
            </w:r>
          </w:p>
          <w:p w:rsidR="001F61E2" w:rsidRDefault="001F61E2" w:rsidP="001F61E2">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 xml:space="preserve">spevácka súťaž </w:t>
            </w:r>
          </w:p>
          <w:p w:rsidR="001F61E2" w:rsidRDefault="001F61E2" w:rsidP="001F61E2">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Bratislava, Slovensko</w:t>
            </w:r>
          </w:p>
          <w:p w:rsidR="00CB6F0A" w:rsidRDefault="001F61E2" w:rsidP="001F61E2">
            <w:pPr>
              <w:pStyle w:val="Normlny1"/>
              <w:widowControl w:val="0"/>
              <w:tabs>
                <w:tab w:val="left" w:pos="284"/>
                <w:tab w:val="left" w:pos="539"/>
                <w:tab w:val="left" w:pos="709"/>
                <w:tab w:val="left" w:pos="851"/>
                <w:tab w:val="left" w:pos="8789"/>
              </w:tabs>
              <w:jc w:val="center"/>
              <w:rPr>
                <w:rFonts w:cs="Times New Roman"/>
                <w:color w:val="auto"/>
              </w:rPr>
            </w:pPr>
            <w:r>
              <w:rPr>
                <w:rFonts w:cs="Times New Roman"/>
                <w:color w:val="auto"/>
              </w:rPr>
              <w:t>7.- 8. 2. 2015</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B6F0A" w:rsidRDefault="001F61E2" w:rsidP="0098045B">
            <w:pPr>
              <w:pStyle w:val="Normlny1"/>
              <w:tabs>
                <w:tab w:val="left" w:pos="284"/>
                <w:tab w:val="left" w:pos="539"/>
                <w:tab w:val="left" w:pos="851"/>
                <w:tab w:val="left" w:pos="8789"/>
              </w:tabs>
              <w:jc w:val="center"/>
              <w:rPr>
                <w:rFonts w:cs="Times New Roman"/>
                <w:color w:val="auto"/>
              </w:rPr>
            </w:pPr>
            <w:r>
              <w:rPr>
                <w:rFonts w:cs="Times New Roman"/>
                <w:color w:val="auto"/>
              </w:rPr>
              <w:t>2. cena</w:t>
            </w:r>
          </w:p>
          <w:p w:rsidR="001F61E2" w:rsidRDefault="001F61E2" w:rsidP="0098045B">
            <w:pPr>
              <w:pStyle w:val="Normlny1"/>
              <w:tabs>
                <w:tab w:val="left" w:pos="284"/>
                <w:tab w:val="left" w:pos="539"/>
                <w:tab w:val="left" w:pos="851"/>
                <w:tab w:val="left" w:pos="8789"/>
              </w:tabs>
              <w:jc w:val="center"/>
              <w:rPr>
                <w:rFonts w:cs="Times New Roman"/>
                <w:color w:val="auto"/>
              </w:rPr>
            </w:pPr>
            <w:r>
              <w:rPr>
                <w:rFonts w:cs="Times New Roman"/>
                <w:color w:val="auto"/>
              </w:rPr>
              <w:t>Zuzana Hepnerová</w:t>
            </w:r>
          </w:p>
          <w:p w:rsidR="001F61E2" w:rsidRDefault="001F61E2" w:rsidP="0098045B">
            <w:pPr>
              <w:pStyle w:val="Normlny1"/>
              <w:tabs>
                <w:tab w:val="left" w:pos="284"/>
                <w:tab w:val="left" w:pos="539"/>
                <w:tab w:val="left" w:pos="851"/>
                <w:tab w:val="left" w:pos="8789"/>
              </w:tabs>
              <w:jc w:val="center"/>
              <w:rPr>
                <w:rFonts w:cs="Times New Roman"/>
                <w:color w:val="auto"/>
              </w:rPr>
            </w:pPr>
            <w:r>
              <w:rPr>
                <w:rFonts w:cs="Times New Roman"/>
                <w:color w:val="auto"/>
              </w:rPr>
              <w:t>Trieda: Mgr. art. Drahomíra Filipovičová</w:t>
            </w:r>
          </w:p>
        </w:tc>
      </w:tr>
    </w:tbl>
    <w:p w:rsidR="00F90E73" w:rsidRPr="0066196E" w:rsidRDefault="00F90E73" w:rsidP="00F90E73">
      <w:pPr>
        <w:jc w:val="center"/>
        <w:rPr>
          <w:rFonts w:eastAsia="Arial Unicode MS"/>
          <w:bdr w:val="nil"/>
        </w:rPr>
      </w:pPr>
      <w:r w:rsidRPr="0066196E">
        <w:br w:type="page"/>
      </w:r>
    </w:p>
    <w:p w:rsidR="00F90E73" w:rsidRPr="0066196E" w:rsidRDefault="00F90E73" w:rsidP="00F90E73">
      <w:pPr>
        <w:pStyle w:val="Nzov1"/>
        <w:tabs>
          <w:tab w:val="left" w:pos="284"/>
          <w:tab w:val="left" w:pos="539"/>
          <w:tab w:val="left" w:pos="709"/>
          <w:tab w:val="left" w:pos="851"/>
          <w:tab w:val="left" w:pos="8789"/>
        </w:tabs>
        <w:rPr>
          <w:rFonts w:ascii="Times New Roman" w:eastAsia="Times New Roman" w:hAnsi="Times New Roman" w:cs="Times New Roman"/>
          <w:color w:val="auto"/>
          <w:sz w:val="24"/>
          <w:szCs w:val="24"/>
        </w:rPr>
      </w:pPr>
      <w:r w:rsidRPr="0066196E">
        <w:rPr>
          <w:rFonts w:ascii="Times New Roman" w:hAnsi="Times New Roman" w:cs="Times New Roman"/>
          <w:color w:val="auto"/>
          <w:sz w:val="24"/>
          <w:szCs w:val="24"/>
        </w:rPr>
        <w:lastRenderedPageBreak/>
        <w:t>Dosiahnuté výsledky v medzinárodných súťažiach</w:t>
      </w:r>
    </w:p>
    <w:p w:rsidR="00F90E73" w:rsidRPr="0066196E" w:rsidRDefault="00F90E73" w:rsidP="00F90E73">
      <w:pPr>
        <w:pStyle w:val="Nzov1"/>
        <w:rPr>
          <w:rFonts w:ascii="Times New Roman" w:eastAsia="Times New Roman" w:hAnsi="Times New Roman" w:cs="Times New Roman"/>
          <w:color w:val="auto"/>
          <w:sz w:val="24"/>
          <w:szCs w:val="24"/>
        </w:rPr>
      </w:pPr>
    </w:p>
    <w:p w:rsidR="00F90E73" w:rsidRPr="0066196E" w:rsidRDefault="00F90E73" w:rsidP="00F90E73">
      <w:pPr>
        <w:jc w:val="cente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F90E73" w:rsidRPr="0066196E" w:rsidTr="0098045B">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709"/>
              </w:tabs>
              <w:jc w:val="center"/>
              <w:rPr>
                <w:b/>
                <w:shd w:val="clear" w:color="auto" w:fill="FFFFFF"/>
              </w:rPr>
            </w:pPr>
            <w:r w:rsidRPr="0066196E">
              <w:rPr>
                <w:b/>
                <w:shd w:val="clear" w:color="auto" w:fill="FFFFFF"/>
              </w:rPr>
              <w:t xml:space="preserve">Názov </w:t>
            </w:r>
            <w:r w:rsidRPr="0066196E">
              <w:rPr>
                <w:b/>
                <w:shd w:val="clear" w:color="auto" w:fill="FFFFFF"/>
                <w:lang w:val="cs-CZ"/>
              </w:rPr>
              <w:t>medzinárodnej</w:t>
            </w:r>
            <w:r w:rsidRPr="0066196E">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b/>
                <w:lang w:val="cs-CZ"/>
              </w:rPr>
            </w:pPr>
            <w:r w:rsidRPr="0066196E">
              <w:rPr>
                <w:b/>
                <w:shd w:val="clear" w:color="auto" w:fill="FFFFFF"/>
              </w:rPr>
              <w:t>Umiestnenie</w:t>
            </w:r>
          </w:p>
        </w:tc>
      </w:tr>
      <w:tr w:rsidR="00F90E73" w:rsidRPr="0066196E" w:rsidTr="0098045B">
        <w:trPr>
          <w:trHeight w:val="1524"/>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709"/>
              </w:tabs>
              <w:jc w:val="center"/>
              <w:rPr>
                <w:shd w:val="clear" w:color="auto" w:fill="FFFFFF"/>
              </w:rPr>
            </w:pPr>
            <w:r w:rsidRPr="0066196E">
              <w:rPr>
                <w:shd w:val="clear" w:color="auto" w:fill="FFFFFF"/>
              </w:rPr>
              <w:t>„Mezinárodní soutěž Leoše Janáčka"</w:t>
            </w:r>
          </w:p>
          <w:p w:rsidR="00F90E73" w:rsidRPr="0066196E" w:rsidRDefault="00F90E73" w:rsidP="0098045B">
            <w:pPr>
              <w:widowControl w:val="0"/>
              <w:tabs>
                <w:tab w:val="left" w:pos="284"/>
                <w:tab w:val="left" w:pos="709"/>
              </w:tabs>
              <w:jc w:val="center"/>
              <w:rPr>
                <w:shd w:val="clear" w:color="auto" w:fill="FFFFFF"/>
              </w:rPr>
            </w:pPr>
            <w:r w:rsidRPr="0066196E">
              <w:rPr>
                <w:shd w:val="clear" w:color="auto" w:fill="FFFFFF"/>
              </w:rPr>
              <w:t>21.9. – 26.9.2015</w:t>
            </w:r>
          </w:p>
          <w:p w:rsidR="00F90E73" w:rsidRPr="0066196E" w:rsidRDefault="00F90E73" w:rsidP="0098045B">
            <w:pPr>
              <w:widowControl w:val="0"/>
              <w:tabs>
                <w:tab w:val="left" w:pos="284"/>
                <w:tab w:val="left" w:pos="709"/>
              </w:tabs>
              <w:jc w:val="center"/>
              <w:rPr>
                <w:lang w:val="cs-CZ"/>
              </w:rPr>
            </w:pPr>
            <w:r w:rsidRPr="0066196E">
              <w:rPr>
                <w:shd w:val="clear" w:color="auto" w:fill="FFFFFF"/>
              </w:rPr>
              <w:t>Brno, Česká republika</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en-US"/>
              </w:rPr>
            </w:pPr>
            <w:r w:rsidRPr="0066196E">
              <w:rPr>
                <w:shd w:val="clear" w:color="auto" w:fill="FFFFFF"/>
                <w:lang w:val="cs-CZ"/>
              </w:rPr>
              <w:t>Laureát súťaže klarinetistov</w:t>
            </w:r>
            <w:r w:rsidRPr="0066196E">
              <w:rPr>
                <w:shd w:val="clear" w:color="auto" w:fill="FFFFFF"/>
                <w:lang w:val="en-US"/>
              </w:rPr>
              <w:t xml:space="preserve"> do 35 </w:t>
            </w:r>
            <w:r w:rsidRPr="0066196E">
              <w:rPr>
                <w:shd w:val="clear" w:color="auto" w:fill="FFFFFF"/>
                <w:lang w:val="cs-CZ"/>
              </w:rPr>
              <w:t>rokov</w:t>
            </w:r>
            <w:r w:rsidRPr="0066196E">
              <w:rPr>
                <w:shd w:val="clear" w:color="auto" w:fill="FFFFFF"/>
                <w:lang w:val="en-US"/>
              </w:rPr>
              <w:t xml:space="preserve"> a </w:t>
            </w:r>
            <w:r w:rsidRPr="0066196E">
              <w:rPr>
                <w:shd w:val="clear" w:color="auto" w:fill="FFFFFF"/>
                <w:lang w:val="cs-CZ"/>
              </w:rPr>
              <w:t>absolútny víťaz</w:t>
            </w:r>
          </w:p>
          <w:p w:rsidR="00F90E73" w:rsidRPr="0066196E" w:rsidRDefault="00F90E73" w:rsidP="0098045B">
            <w:pPr>
              <w:jc w:val="center"/>
              <w:rPr>
                <w:lang w:val="en-US"/>
              </w:rPr>
            </w:pPr>
            <w:r w:rsidRPr="0066196E">
              <w:rPr>
                <w:lang w:val="en-US"/>
              </w:rPr>
              <w:t xml:space="preserve">Martin </w:t>
            </w:r>
            <w:r w:rsidRPr="0066196E">
              <w:rPr>
                <w:lang w:val="cs-CZ"/>
              </w:rPr>
              <w:t>Adámek</w:t>
            </w:r>
            <w:r w:rsidRPr="0066196E">
              <w:rPr>
                <w:lang w:val="en-US"/>
              </w:rPr>
              <w:t xml:space="preserve">, </w:t>
            </w:r>
            <w:r w:rsidRPr="0066196E">
              <w:rPr>
                <w:lang w:val="cs-CZ"/>
              </w:rPr>
              <w:t>klarinet</w:t>
            </w:r>
          </w:p>
          <w:p w:rsidR="00F90E73" w:rsidRPr="0066196E" w:rsidRDefault="00F90E73" w:rsidP="0098045B">
            <w:pPr>
              <w:jc w:val="center"/>
              <w:rPr>
                <w:lang w:val="cs-CZ"/>
              </w:rPr>
            </w:pPr>
            <w:r w:rsidRPr="0066196E">
              <w:rPr>
                <w:lang w:val="cs-CZ"/>
              </w:rPr>
              <w:t>Trieda:</w:t>
            </w:r>
            <w:r w:rsidRPr="0066196E">
              <w:rPr>
                <w:lang w:val="en-US"/>
              </w:rPr>
              <w:t xml:space="preserve"> Mgr. a</w:t>
            </w:r>
            <w:r w:rsidRPr="0066196E">
              <w:rPr>
                <w:lang w:val="cs-CZ"/>
              </w:rPr>
              <w:t>rt</w:t>
            </w:r>
            <w:r w:rsidRPr="0066196E">
              <w:rPr>
                <w:lang w:val="en-US"/>
              </w:rPr>
              <w:t xml:space="preserve">. Peter </w:t>
            </w:r>
            <w:r w:rsidRPr="0066196E">
              <w:rPr>
                <w:lang w:val="cs-CZ"/>
              </w:rPr>
              <w:t>Drlička</w:t>
            </w:r>
          </w:p>
        </w:tc>
      </w:tr>
      <w:tr w:rsidR="00F90E73" w:rsidRPr="0066196E" w:rsidTr="0098045B">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jc w:val="center"/>
              <w:rPr>
                <w:rFonts w:hAnsi="Times New Roman" w:cs="Times New Roman"/>
                <w:color w:val="auto"/>
              </w:rPr>
            </w:pPr>
            <w:r w:rsidRPr="0066196E">
              <w:rPr>
                <w:rFonts w:hAnsi="Times New Roman" w:cs="Times New Roman"/>
                <w:color w:val="auto"/>
                <w:lang w:val="cs-CZ"/>
              </w:rPr>
              <w:t xml:space="preserve">Medzinárodná </w:t>
            </w:r>
            <w:r w:rsidRPr="0066196E">
              <w:rPr>
                <w:rFonts w:hAnsi="Times New Roman" w:cs="Times New Roman"/>
                <w:color w:val="auto"/>
              </w:rPr>
              <w:t>súťaž klarinetistov</w:t>
            </w:r>
          </w:p>
          <w:p w:rsidR="00F90E73" w:rsidRPr="0066196E" w:rsidRDefault="00F90E73" w:rsidP="0098045B">
            <w:pPr>
              <w:widowControl w:val="0"/>
              <w:tabs>
                <w:tab w:val="left" w:pos="284"/>
                <w:tab w:val="left" w:pos="709"/>
              </w:tabs>
              <w:jc w:val="center"/>
            </w:pPr>
            <w:r w:rsidRPr="0066196E">
              <w:t>24.11. – 26.11.2014</w:t>
            </w:r>
          </w:p>
          <w:p w:rsidR="00F90E73" w:rsidRPr="0066196E" w:rsidRDefault="00F90E73" w:rsidP="0098045B">
            <w:pPr>
              <w:widowControl w:val="0"/>
              <w:tabs>
                <w:tab w:val="left" w:pos="284"/>
                <w:tab w:val="left" w:pos="709"/>
              </w:tabs>
              <w:jc w:val="center"/>
              <w:rPr>
                <w:lang w:val="cs-CZ"/>
              </w:rPr>
            </w:pPr>
            <w:r w:rsidRPr="0066196E">
              <w:t>Carlino, Taliansko</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ind w:left="311" w:hanging="142"/>
              <w:jc w:val="center"/>
              <w:rPr>
                <w:rFonts w:hAnsi="Times New Roman" w:cs="Times New Roman"/>
                <w:color w:val="auto"/>
              </w:rPr>
            </w:pPr>
            <w:r w:rsidRPr="0066196E">
              <w:rPr>
                <w:rFonts w:hAnsi="Times New Roman" w:cs="Times New Roman"/>
                <w:color w:val="auto"/>
                <w:lang w:val="cs-CZ"/>
              </w:rPr>
              <w:t>6</w:t>
            </w:r>
            <w:r w:rsidRPr="0066196E">
              <w:rPr>
                <w:rFonts w:hAnsi="Times New Roman" w:cs="Times New Roman"/>
                <w:color w:val="auto"/>
              </w:rPr>
              <w:t>. miesto</w:t>
            </w:r>
          </w:p>
          <w:p w:rsidR="00F90E73" w:rsidRPr="0066196E" w:rsidRDefault="00F90E73" w:rsidP="0098045B">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ind w:left="311" w:hanging="142"/>
              <w:jc w:val="center"/>
              <w:rPr>
                <w:rFonts w:hAnsi="Times New Roman" w:cs="Times New Roman"/>
                <w:color w:val="auto"/>
              </w:rPr>
            </w:pPr>
            <w:r w:rsidRPr="0066196E">
              <w:rPr>
                <w:rFonts w:hAnsi="Times New Roman" w:cs="Times New Roman"/>
                <w:color w:val="auto"/>
              </w:rPr>
              <w:t>Matej Veselka</w:t>
            </w:r>
          </w:p>
          <w:p w:rsidR="00F90E73" w:rsidRPr="0066196E" w:rsidRDefault="00F90E73" w:rsidP="0098045B">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ind w:left="311" w:hanging="142"/>
              <w:jc w:val="center"/>
              <w:rPr>
                <w:rFonts w:hAnsi="Times New Roman" w:cs="Times New Roman"/>
                <w:color w:val="auto"/>
              </w:rPr>
            </w:pPr>
            <w:r w:rsidRPr="0066196E">
              <w:rPr>
                <w:rFonts w:hAnsi="Times New Roman" w:cs="Times New Roman"/>
                <w:color w:val="auto"/>
              </w:rPr>
              <w:t>Trieda: Mgr. art. Peter Drlička</w:t>
            </w:r>
          </w:p>
          <w:p w:rsidR="00F90E73" w:rsidRPr="0066196E" w:rsidRDefault="00F90E73" w:rsidP="0098045B">
            <w:pPr>
              <w:jc w:val="center"/>
            </w:pPr>
            <w:r w:rsidRPr="0066196E">
              <w:t xml:space="preserve">Klavírna spolupráca: </w:t>
            </w:r>
          </w:p>
          <w:p w:rsidR="00F90E73" w:rsidRPr="0066196E" w:rsidRDefault="00F90E73" w:rsidP="0098045B">
            <w:pPr>
              <w:jc w:val="center"/>
              <w:rPr>
                <w:lang w:val="cs-CZ"/>
              </w:rPr>
            </w:pPr>
            <w:r w:rsidRPr="0066196E">
              <w:t xml:space="preserve">Mgr. art. </w:t>
            </w:r>
            <w:r w:rsidRPr="0066196E">
              <w:rPr>
                <w:lang w:val="cs-CZ"/>
              </w:rPr>
              <w:t>Zuzana</w:t>
            </w:r>
            <w:r w:rsidRPr="0066196E">
              <w:t xml:space="preserve"> Biščáková, ArtD.</w:t>
            </w:r>
          </w:p>
        </w:tc>
      </w:tr>
      <w:tr w:rsidR="00F90E73" w:rsidRPr="0066196E" w:rsidTr="0098045B">
        <w:trPr>
          <w:trHeight w:val="18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709"/>
              </w:tabs>
              <w:jc w:val="center"/>
            </w:pPr>
            <w:r w:rsidRPr="0066196E">
              <w:t>XVIII. Medzinárodná Schubertova súťaž pre klavírne duá,</w:t>
            </w:r>
          </w:p>
          <w:p w:rsidR="00F90E73" w:rsidRPr="0066196E" w:rsidRDefault="00F90E73" w:rsidP="0098045B">
            <w:pPr>
              <w:widowControl w:val="0"/>
              <w:tabs>
                <w:tab w:val="left" w:pos="284"/>
                <w:tab w:val="left" w:pos="709"/>
              </w:tabs>
              <w:jc w:val="center"/>
            </w:pPr>
            <w:r w:rsidRPr="0066196E">
              <w:t>15.4. – 18.4.2015</w:t>
            </w:r>
          </w:p>
          <w:p w:rsidR="00F90E73" w:rsidRPr="0066196E" w:rsidRDefault="00F90E73" w:rsidP="0098045B">
            <w:pPr>
              <w:widowControl w:val="0"/>
              <w:tabs>
                <w:tab w:val="left" w:pos="284"/>
                <w:tab w:val="left" w:pos="709"/>
              </w:tabs>
              <w:jc w:val="center"/>
              <w:rPr>
                <w:lang w:val="cs-CZ"/>
              </w:rPr>
            </w:pPr>
            <w:r w:rsidRPr="0066196E">
              <w:t>Jeseník, Česká republika</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2. cen</w:t>
            </w:r>
            <w:r w:rsidR="00C704EE">
              <w:t xml:space="preserve">a a Cena Vl. Lejska </w:t>
            </w:r>
            <w:r w:rsidR="008F4F73">
              <w:t>„</w:t>
            </w:r>
            <w:r w:rsidR="00C704EE">
              <w:t>za nejlepší provedení díla sou</w:t>
            </w:r>
            <w:r w:rsidR="008F4F73">
              <w:t>časného skladatele“</w:t>
            </w:r>
          </w:p>
          <w:p w:rsidR="00F90E73" w:rsidRPr="0066196E" w:rsidRDefault="00F90E73" w:rsidP="0098045B">
            <w:pPr>
              <w:jc w:val="center"/>
            </w:pPr>
            <w:r w:rsidRPr="0066196E">
              <w:t>Martin Hríň a Marek Kačí</w:t>
            </w:r>
          </w:p>
          <w:p w:rsidR="00F90E73" w:rsidRPr="0066196E" w:rsidRDefault="00F90E73" w:rsidP="0098045B">
            <w:pPr>
              <w:jc w:val="center"/>
              <w:rPr>
                <w:lang w:val="cs-CZ"/>
              </w:rPr>
            </w:pPr>
            <w:r w:rsidRPr="0066196E">
              <w:t>Trieda: Mgr. art. Peter Pažický, ArtD.</w:t>
            </w:r>
          </w:p>
        </w:tc>
      </w:tr>
      <w:tr w:rsidR="00F90E73" w:rsidRPr="0066196E" w:rsidTr="0098045B">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rPr>
                <w:lang w:val="cs-CZ"/>
              </w:rPr>
              <w:t>Medzinárodná súťaž</w:t>
            </w:r>
          </w:p>
          <w:p w:rsidR="00F90E73" w:rsidRPr="0066196E" w:rsidRDefault="00F90E73" w:rsidP="0098045B">
            <w:pPr>
              <w:jc w:val="center"/>
            </w:pPr>
            <w:r w:rsidRPr="0066196E">
              <w:rPr>
                <w:lang w:val="cs-CZ"/>
              </w:rPr>
              <w:t>Antonína Dvořáka Karlovy</w:t>
            </w:r>
            <w:r w:rsidRPr="0066196E">
              <w:t xml:space="preserve"> Vary</w:t>
            </w:r>
          </w:p>
          <w:p w:rsidR="00F90E73" w:rsidRPr="0066196E" w:rsidRDefault="00F90E73" w:rsidP="0098045B">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en-US"/>
              </w:rPr>
            </w:pPr>
            <w:r w:rsidRPr="0066196E">
              <w:rPr>
                <w:lang w:val="cs-CZ"/>
              </w:rPr>
              <w:t>Kategória</w:t>
            </w:r>
            <w:r w:rsidRPr="0066196E">
              <w:rPr>
                <w:lang w:val="en-US"/>
              </w:rPr>
              <w:t xml:space="preserve"> Junior do 20 </w:t>
            </w:r>
            <w:r w:rsidRPr="0066196E">
              <w:rPr>
                <w:lang w:val="cs-CZ"/>
              </w:rPr>
              <w:t>rokov</w:t>
            </w:r>
          </w:p>
          <w:p w:rsidR="00F90E73" w:rsidRPr="0066196E" w:rsidRDefault="00F90E73" w:rsidP="0098045B">
            <w:pPr>
              <w:jc w:val="center"/>
              <w:rPr>
                <w:lang w:val="cs-CZ"/>
              </w:rPr>
            </w:pPr>
            <w:r w:rsidRPr="0066196E">
              <w:rPr>
                <w:lang w:val="en-US"/>
              </w:rPr>
              <w:t xml:space="preserve">1. </w:t>
            </w:r>
            <w:r w:rsidRPr="0066196E">
              <w:rPr>
                <w:lang w:val="cs-CZ"/>
              </w:rPr>
              <w:t>cena</w:t>
            </w:r>
          </w:p>
          <w:p w:rsidR="00F90E73" w:rsidRPr="0066196E" w:rsidRDefault="00F90E73" w:rsidP="0098045B">
            <w:pPr>
              <w:jc w:val="center"/>
              <w:rPr>
                <w:lang w:val="en-US"/>
              </w:rPr>
            </w:pPr>
            <w:r w:rsidRPr="0066196E">
              <w:rPr>
                <w:lang w:val="en-US"/>
              </w:rPr>
              <w:t xml:space="preserve">Adam </w:t>
            </w:r>
            <w:r w:rsidRPr="0066196E">
              <w:rPr>
                <w:lang w:val="cs-CZ"/>
              </w:rPr>
              <w:t>Nádler</w:t>
            </w:r>
          </w:p>
          <w:p w:rsidR="00F90E73" w:rsidRPr="0066196E" w:rsidRDefault="00F90E73" w:rsidP="0098045B">
            <w:pPr>
              <w:jc w:val="center"/>
              <w:rPr>
                <w:lang w:val="cs-CZ"/>
              </w:rPr>
            </w:pPr>
            <w:r w:rsidRPr="0066196E">
              <w:rPr>
                <w:lang w:val="cs-CZ"/>
              </w:rPr>
              <w:t xml:space="preserve">Trieda: </w:t>
            </w:r>
          </w:p>
          <w:p w:rsidR="00F90E73" w:rsidRPr="0066196E" w:rsidRDefault="00F90E73" w:rsidP="0098045B">
            <w:pPr>
              <w:jc w:val="center"/>
              <w:rPr>
                <w:lang w:val="de-DE"/>
              </w:rPr>
            </w:pPr>
            <w:r w:rsidRPr="0066196E">
              <w:rPr>
                <w:lang w:val="cs-CZ"/>
              </w:rPr>
              <w:t>Mgr</w:t>
            </w:r>
            <w:r w:rsidRPr="0066196E">
              <w:rPr>
                <w:lang w:val="de-DE"/>
              </w:rPr>
              <w:t>.</w:t>
            </w:r>
            <w:r w:rsidRPr="0066196E">
              <w:rPr>
                <w:lang w:val="cs-CZ"/>
              </w:rPr>
              <w:t xml:space="preserve"> art.</w:t>
            </w:r>
            <w:r w:rsidRPr="0066196E">
              <w:rPr>
                <w:lang w:val="de-DE"/>
              </w:rPr>
              <w:t xml:space="preserve"> Martin </w:t>
            </w:r>
            <w:r w:rsidRPr="0066196E">
              <w:rPr>
                <w:lang w:val="cs-CZ"/>
              </w:rPr>
              <w:t>Malachovský, Art</w:t>
            </w:r>
            <w:r w:rsidRPr="0066196E">
              <w:rPr>
                <w:lang w:val="de-DE"/>
              </w:rPr>
              <w:t>D.</w:t>
            </w:r>
          </w:p>
          <w:p w:rsidR="00F90E73" w:rsidRPr="0066196E" w:rsidRDefault="00F90E73" w:rsidP="0098045B">
            <w:pPr>
              <w:jc w:val="center"/>
              <w:rPr>
                <w:lang w:val="de-DE"/>
              </w:rPr>
            </w:pPr>
            <w:r w:rsidRPr="0066196E">
              <w:rPr>
                <w:lang w:val="de-DE"/>
              </w:rPr>
              <w:t xml:space="preserve">Klavírna spolupráca: </w:t>
            </w:r>
          </w:p>
          <w:p w:rsidR="00F90E73" w:rsidRPr="0066196E" w:rsidRDefault="00F90E73" w:rsidP="0098045B">
            <w:pPr>
              <w:jc w:val="center"/>
              <w:rPr>
                <w:lang w:val="cs-CZ"/>
              </w:rPr>
            </w:pPr>
            <w:r w:rsidRPr="0066196E">
              <w:rPr>
                <w:lang w:val="cs-CZ"/>
              </w:rPr>
              <w:t>Mgr</w:t>
            </w:r>
            <w:r w:rsidRPr="0066196E">
              <w:rPr>
                <w:lang w:val="de-DE"/>
              </w:rPr>
              <w:t>.</w:t>
            </w:r>
            <w:r w:rsidRPr="0066196E">
              <w:rPr>
                <w:lang w:val="cs-CZ"/>
              </w:rPr>
              <w:t xml:space="preserve"> art</w:t>
            </w:r>
            <w:r w:rsidRPr="0066196E">
              <w:rPr>
                <w:lang w:val="de-DE"/>
              </w:rPr>
              <w:t xml:space="preserve">. Karin </w:t>
            </w:r>
            <w:r w:rsidRPr="0066196E">
              <w:rPr>
                <w:lang w:val="cs-CZ"/>
              </w:rPr>
              <w:t>Remencová, Art</w:t>
            </w:r>
            <w:r w:rsidRPr="0066196E">
              <w:rPr>
                <w:lang w:val="de-DE"/>
              </w:rPr>
              <w:t>D.</w:t>
            </w:r>
          </w:p>
        </w:tc>
      </w:tr>
      <w:tr w:rsidR="00F90E73" w:rsidRPr="0066196E" w:rsidTr="0098045B">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rPr>
                <w:lang w:val="cs-CZ"/>
              </w:rPr>
              <w:t>Medzinárodná súťaž</w:t>
            </w:r>
          </w:p>
          <w:p w:rsidR="00F90E73" w:rsidRPr="0066196E" w:rsidRDefault="00F90E73" w:rsidP="0098045B">
            <w:pPr>
              <w:jc w:val="center"/>
            </w:pPr>
            <w:r w:rsidRPr="0066196E">
              <w:rPr>
                <w:lang w:val="cs-CZ"/>
              </w:rPr>
              <w:t>Antonína Dvořáka Karlovy</w:t>
            </w:r>
            <w:r w:rsidRPr="0066196E">
              <w:t xml:space="preserve"> Vary</w:t>
            </w:r>
          </w:p>
          <w:p w:rsidR="00F90E73" w:rsidRPr="0066196E" w:rsidRDefault="00F90E73" w:rsidP="0098045B">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3. cena</w:t>
            </w:r>
          </w:p>
          <w:p w:rsidR="00F90E73" w:rsidRPr="0066196E" w:rsidRDefault="00F90E73" w:rsidP="0098045B">
            <w:pPr>
              <w:jc w:val="center"/>
              <w:rPr>
                <w:lang w:val="cs-CZ"/>
              </w:rPr>
            </w:pPr>
            <w:r w:rsidRPr="0066196E">
              <w:rPr>
                <w:lang w:val="cs-CZ"/>
              </w:rPr>
              <w:t>Carmen Ferenceiová</w:t>
            </w:r>
          </w:p>
          <w:p w:rsidR="00F90E73" w:rsidRPr="0066196E" w:rsidRDefault="00F90E73" w:rsidP="0098045B">
            <w:pPr>
              <w:jc w:val="center"/>
              <w:rPr>
                <w:lang w:val="cs-CZ"/>
              </w:rPr>
            </w:pPr>
            <w:r w:rsidRPr="0066196E">
              <w:rPr>
                <w:lang w:val="cs-CZ"/>
              </w:rPr>
              <w:t>Trieda: Mgr. art. Dagmar Livorová</w:t>
            </w:r>
          </w:p>
          <w:p w:rsidR="00F90E73" w:rsidRPr="0066196E" w:rsidRDefault="00F90E73" w:rsidP="0098045B">
            <w:pPr>
              <w:jc w:val="center"/>
              <w:rPr>
                <w:lang w:val="cs-CZ"/>
              </w:rPr>
            </w:pPr>
          </w:p>
        </w:tc>
      </w:tr>
      <w:tr w:rsidR="00F90E73" w:rsidRPr="0066196E" w:rsidTr="0098045B">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rPr>
                <w:lang w:val="cs-CZ"/>
              </w:rPr>
              <w:t>Medzinárodná súťaž</w:t>
            </w:r>
          </w:p>
          <w:p w:rsidR="00F90E73" w:rsidRPr="0066196E" w:rsidRDefault="00F90E73" w:rsidP="0098045B">
            <w:pPr>
              <w:jc w:val="center"/>
            </w:pPr>
            <w:r w:rsidRPr="0066196E">
              <w:rPr>
                <w:lang w:val="cs-CZ"/>
              </w:rPr>
              <w:t>Antonína Dvořáka Karlovy</w:t>
            </w:r>
            <w:r w:rsidRPr="0066196E">
              <w:t xml:space="preserve"> Vary</w:t>
            </w:r>
          </w:p>
          <w:p w:rsidR="00F90E73" w:rsidRPr="0066196E" w:rsidRDefault="00F90E73" w:rsidP="0098045B">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de-DE"/>
              </w:rPr>
            </w:pPr>
            <w:r w:rsidRPr="0066196E">
              <w:rPr>
                <w:lang w:val="cs-CZ"/>
              </w:rPr>
              <w:t>Čestné uznanie</w:t>
            </w:r>
          </w:p>
          <w:p w:rsidR="00F90E73" w:rsidRPr="0066196E" w:rsidRDefault="00F90E73" w:rsidP="0098045B">
            <w:pPr>
              <w:jc w:val="center"/>
              <w:rPr>
                <w:lang w:val="de-DE"/>
              </w:rPr>
            </w:pPr>
            <w:r w:rsidRPr="0066196E">
              <w:rPr>
                <w:lang w:val="de-DE"/>
              </w:rPr>
              <w:t xml:space="preserve">Linda </w:t>
            </w:r>
            <w:r w:rsidRPr="0066196E">
              <w:rPr>
                <w:lang w:val="cs-CZ"/>
              </w:rPr>
              <w:t>Mellenová</w:t>
            </w:r>
          </w:p>
          <w:p w:rsidR="00F90E73" w:rsidRPr="0066196E" w:rsidRDefault="00F90E73" w:rsidP="0098045B">
            <w:pPr>
              <w:jc w:val="center"/>
              <w:rPr>
                <w:lang w:val="cs-CZ"/>
              </w:rPr>
            </w:pPr>
            <w:r w:rsidRPr="0066196E">
              <w:rPr>
                <w:lang w:val="cs-CZ"/>
              </w:rPr>
              <w:t>Trieda: Mgr</w:t>
            </w:r>
            <w:r w:rsidRPr="0066196E">
              <w:rPr>
                <w:lang w:val="de-DE"/>
              </w:rPr>
              <w:t>.</w:t>
            </w:r>
            <w:r w:rsidRPr="0066196E">
              <w:rPr>
                <w:lang w:val="cs-CZ"/>
              </w:rPr>
              <w:t xml:space="preserve"> art</w:t>
            </w:r>
            <w:r w:rsidRPr="0066196E">
              <w:rPr>
                <w:lang w:val="de-DE"/>
              </w:rPr>
              <w:t xml:space="preserve">. </w:t>
            </w:r>
            <w:r w:rsidRPr="0066196E">
              <w:rPr>
                <w:lang w:val="cs-CZ"/>
              </w:rPr>
              <w:t>Dagmar Livorová</w:t>
            </w:r>
          </w:p>
          <w:p w:rsidR="00F90E73" w:rsidRPr="0066196E" w:rsidRDefault="00F90E73" w:rsidP="0098045B">
            <w:pPr>
              <w:jc w:val="center"/>
              <w:rPr>
                <w:lang w:val="cs-CZ"/>
              </w:rPr>
            </w:pPr>
          </w:p>
        </w:tc>
      </w:tr>
      <w:tr w:rsidR="00F90E73" w:rsidRPr="0066196E" w:rsidTr="0098045B">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75110B" w:rsidP="0098045B">
            <w:pPr>
              <w:jc w:val="center"/>
              <w:rPr>
                <w:lang w:val="cs-CZ"/>
              </w:rPr>
            </w:pPr>
            <w:r w:rsidRPr="0066196E">
              <w:rPr>
                <w:lang w:val="cs-CZ"/>
              </w:rPr>
              <w:lastRenderedPageBreak/>
              <w:t>Medzinárodná Spevác</w:t>
            </w:r>
            <w:r w:rsidR="00F90E73" w:rsidRPr="0066196E">
              <w:rPr>
                <w:lang w:val="cs-CZ"/>
              </w:rPr>
              <w:t>ka súťaž</w:t>
            </w:r>
          </w:p>
          <w:p w:rsidR="00F90E73" w:rsidRPr="0066196E" w:rsidRDefault="00F90E73" w:rsidP="0098045B">
            <w:pPr>
              <w:jc w:val="center"/>
              <w:rPr>
                <w:lang w:val="cs-CZ"/>
              </w:rPr>
            </w:pPr>
            <w:r w:rsidRPr="0066196E">
              <w:rPr>
                <w:lang w:val="cs-CZ"/>
              </w:rPr>
              <w:t>Rudolfa Petráka Žilina</w:t>
            </w:r>
          </w:p>
          <w:p w:rsidR="00F90E73" w:rsidRPr="0066196E" w:rsidRDefault="00F90E73" w:rsidP="0098045B">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de-DE"/>
              </w:rPr>
            </w:pPr>
            <w:r w:rsidRPr="0066196E">
              <w:rPr>
                <w:lang w:val="de-DE"/>
              </w:rPr>
              <w:t xml:space="preserve">1. </w:t>
            </w:r>
            <w:r w:rsidRPr="0066196E">
              <w:rPr>
                <w:lang w:val="cs-CZ"/>
              </w:rPr>
              <w:t>cena</w:t>
            </w:r>
          </w:p>
          <w:p w:rsidR="00F90E73" w:rsidRPr="0066196E" w:rsidRDefault="00F90E73" w:rsidP="0098045B">
            <w:pPr>
              <w:jc w:val="center"/>
              <w:rPr>
                <w:lang w:val="de-DE"/>
              </w:rPr>
            </w:pPr>
            <w:r w:rsidRPr="0066196E">
              <w:rPr>
                <w:lang w:val="de-DE"/>
              </w:rPr>
              <w:t xml:space="preserve">Belinda </w:t>
            </w:r>
            <w:r w:rsidRPr="0066196E">
              <w:rPr>
                <w:lang w:val="cs-CZ"/>
              </w:rPr>
              <w:t>Sandiová</w:t>
            </w:r>
          </w:p>
          <w:p w:rsidR="00F90E73" w:rsidRPr="0066196E" w:rsidRDefault="00F90E73" w:rsidP="0098045B">
            <w:pPr>
              <w:jc w:val="center"/>
              <w:rPr>
                <w:lang w:val="cs-CZ"/>
              </w:rPr>
            </w:pPr>
            <w:r w:rsidRPr="0066196E">
              <w:rPr>
                <w:lang w:val="cs-CZ"/>
              </w:rPr>
              <w:t>Trieda: Mgr</w:t>
            </w:r>
            <w:r w:rsidRPr="0066196E">
              <w:rPr>
                <w:lang w:val="de-DE"/>
              </w:rPr>
              <w:t>.</w:t>
            </w:r>
            <w:r w:rsidRPr="0066196E">
              <w:rPr>
                <w:lang w:val="cs-CZ"/>
              </w:rPr>
              <w:t xml:space="preserve"> art</w:t>
            </w:r>
            <w:r w:rsidRPr="0066196E">
              <w:rPr>
                <w:lang w:val="de-DE"/>
              </w:rPr>
              <w:t xml:space="preserve">. </w:t>
            </w:r>
            <w:r w:rsidRPr="0066196E">
              <w:rPr>
                <w:lang w:val="cs-CZ"/>
              </w:rPr>
              <w:t>Dagmar Livorová</w:t>
            </w:r>
          </w:p>
          <w:p w:rsidR="00F90E73" w:rsidRPr="0066196E" w:rsidRDefault="00F90E73" w:rsidP="0098045B">
            <w:pPr>
              <w:jc w:val="center"/>
              <w:rPr>
                <w:lang w:val="cs-CZ"/>
              </w:rPr>
            </w:pPr>
          </w:p>
        </w:tc>
      </w:tr>
      <w:tr w:rsidR="00F90E73" w:rsidRPr="0066196E" w:rsidTr="0098045B">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Medzinárodná Spevácka súťaž</w:t>
            </w:r>
          </w:p>
          <w:p w:rsidR="00F90E73" w:rsidRPr="0066196E" w:rsidRDefault="00F90E73" w:rsidP="0098045B">
            <w:pPr>
              <w:jc w:val="center"/>
              <w:rPr>
                <w:lang w:val="cs-CZ"/>
              </w:rPr>
            </w:pPr>
            <w:r w:rsidRPr="0066196E">
              <w:rPr>
                <w:lang w:val="cs-CZ"/>
              </w:rPr>
              <w:t>Rudolfa Petráka Žilina</w:t>
            </w:r>
          </w:p>
          <w:p w:rsidR="00F90E73" w:rsidRPr="0066196E" w:rsidRDefault="00F90E73" w:rsidP="0098045B">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de-DE"/>
              </w:rPr>
            </w:pPr>
            <w:r w:rsidRPr="0066196E">
              <w:rPr>
                <w:lang w:val="de-DE"/>
              </w:rPr>
              <w:t xml:space="preserve">2. </w:t>
            </w:r>
            <w:r w:rsidRPr="0066196E">
              <w:rPr>
                <w:lang w:val="cs-CZ"/>
              </w:rPr>
              <w:t>cena</w:t>
            </w:r>
          </w:p>
          <w:p w:rsidR="00F90E73" w:rsidRPr="0066196E" w:rsidRDefault="00F90E73" w:rsidP="0098045B">
            <w:pPr>
              <w:jc w:val="center"/>
              <w:rPr>
                <w:lang w:val="de-DE"/>
              </w:rPr>
            </w:pPr>
            <w:r w:rsidRPr="0066196E">
              <w:rPr>
                <w:lang w:val="cs-CZ"/>
              </w:rPr>
              <w:t>Amir Khán</w:t>
            </w:r>
          </w:p>
          <w:p w:rsidR="00F90E73" w:rsidRPr="0066196E" w:rsidRDefault="00F90E73" w:rsidP="0098045B">
            <w:pPr>
              <w:jc w:val="center"/>
              <w:rPr>
                <w:lang w:val="cs-CZ"/>
              </w:rPr>
            </w:pPr>
            <w:r w:rsidRPr="0066196E">
              <w:rPr>
                <w:lang w:val="cs-CZ"/>
              </w:rPr>
              <w:t>Trieda:</w:t>
            </w:r>
            <w:r w:rsidRPr="0066196E">
              <w:rPr>
                <w:lang w:val="de-DE"/>
              </w:rPr>
              <w:t xml:space="preserve"> Mgr.</w:t>
            </w:r>
            <w:r w:rsidRPr="0066196E">
              <w:rPr>
                <w:lang w:val="cs-CZ"/>
              </w:rPr>
              <w:t xml:space="preserve"> art</w:t>
            </w:r>
            <w:r w:rsidRPr="0066196E">
              <w:rPr>
                <w:lang w:val="de-DE"/>
              </w:rPr>
              <w:t>.</w:t>
            </w:r>
            <w:r w:rsidRPr="0066196E">
              <w:rPr>
                <w:lang w:val="cs-CZ"/>
              </w:rPr>
              <w:t xml:space="preserve"> Dagmar Livorová</w:t>
            </w:r>
          </w:p>
          <w:p w:rsidR="00F90E73" w:rsidRPr="0066196E" w:rsidRDefault="00F90E73" w:rsidP="0098045B">
            <w:pPr>
              <w:jc w:val="center"/>
              <w:rPr>
                <w:lang w:val="cs-CZ"/>
              </w:rPr>
            </w:pPr>
          </w:p>
        </w:tc>
      </w:tr>
      <w:tr w:rsidR="0075110B" w:rsidRPr="0066196E" w:rsidTr="0098045B">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5110B" w:rsidRPr="0066196E" w:rsidRDefault="0075110B" w:rsidP="0075110B">
            <w:pPr>
              <w:jc w:val="center"/>
              <w:rPr>
                <w:lang w:val="cs-CZ"/>
              </w:rPr>
            </w:pPr>
            <w:r w:rsidRPr="0066196E">
              <w:rPr>
                <w:lang w:val="cs-CZ"/>
              </w:rPr>
              <w:t>Medzinárodná Spevácka súťaž</w:t>
            </w:r>
          </w:p>
          <w:p w:rsidR="0075110B" w:rsidRPr="0066196E" w:rsidRDefault="0075110B" w:rsidP="0075110B">
            <w:pPr>
              <w:jc w:val="center"/>
              <w:rPr>
                <w:lang w:val="cs-CZ"/>
              </w:rPr>
            </w:pPr>
            <w:r w:rsidRPr="0066196E">
              <w:rPr>
                <w:lang w:val="cs-CZ"/>
              </w:rPr>
              <w:t>Rudolfa Petráka Žilina</w:t>
            </w:r>
          </w:p>
          <w:p w:rsidR="0075110B" w:rsidRPr="0066196E" w:rsidRDefault="0075110B" w:rsidP="0075110B">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5110B" w:rsidRPr="0066196E" w:rsidRDefault="0075110B" w:rsidP="0098045B">
            <w:pPr>
              <w:jc w:val="center"/>
              <w:rPr>
                <w:lang w:val="cs-CZ"/>
              </w:rPr>
            </w:pPr>
            <w:r w:rsidRPr="0066196E">
              <w:rPr>
                <w:lang w:val="cs-CZ"/>
              </w:rPr>
              <w:t>3. cena</w:t>
            </w:r>
          </w:p>
          <w:p w:rsidR="0075110B" w:rsidRPr="0066196E" w:rsidRDefault="0075110B" w:rsidP="0098045B">
            <w:pPr>
              <w:jc w:val="center"/>
              <w:rPr>
                <w:lang w:val="cs-CZ"/>
              </w:rPr>
            </w:pPr>
            <w:r w:rsidRPr="0066196E">
              <w:rPr>
                <w:lang w:val="cs-CZ"/>
              </w:rPr>
              <w:t>Katarína Porubanová</w:t>
            </w:r>
          </w:p>
          <w:p w:rsidR="0075110B" w:rsidRPr="0066196E" w:rsidRDefault="0075110B" w:rsidP="0098045B">
            <w:pPr>
              <w:jc w:val="center"/>
              <w:rPr>
                <w:lang w:val="cs-CZ"/>
              </w:rPr>
            </w:pPr>
            <w:r w:rsidRPr="0066196E">
              <w:rPr>
                <w:lang w:val="cs-CZ"/>
              </w:rPr>
              <w:t xml:space="preserve">Trieda: </w:t>
            </w:r>
          </w:p>
          <w:p w:rsidR="0075110B" w:rsidRPr="0066196E" w:rsidRDefault="0075110B" w:rsidP="0098045B">
            <w:pPr>
              <w:jc w:val="center"/>
              <w:rPr>
                <w:lang w:val="cs-CZ"/>
              </w:rPr>
            </w:pPr>
            <w:r w:rsidRPr="0066196E">
              <w:rPr>
                <w:lang w:val="cs-CZ"/>
              </w:rPr>
              <w:t>doc. Mgr. art. Magdaléna Blahušiaková</w:t>
            </w:r>
          </w:p>
          <w:p w:rsidR="0075110B" w:rsidRPr="0066196E" w:rsidRDefault="0075110B" w:rsidP="0098045B">
            <w:pPr>
              <w:jc w:val="center"/>
              <w:rPr>
                <w:lang w:val="cs-CZ"/>
              </w:rPr>
            </w:pPr>
            <w:r w:rsidRPr="0066196E">
              <w:rPr>
                <w:lang w:val="cs-CZ"/>
              </w:rPr>
              <w:t>Klavírna spolupráca:</w:t>
            </w:r>
          </w:p>
          <w:p w:rsidR="0075110B" w:rsidRPr="0066196E" w:rsidRDefault="0075110B" w:rsidP="0098045B">
            <w:pPr>
              <w:jc w:val="center"/>
              <w:rPr>
                <w:lang w:val="cs-CZ"/>
              </w:rPr>
            </w:pPr>
            <w:r w:rsidRPr="0066196E">
              <w:rPr>
                <w:lang w:val="cs-CZ"/>
              </w:rPr>
              <w:t>Mgr. art. Jana Martinčeková</w:t>
            </w:r>
          </w:p>
        </w:tc>
      </w:tr>
      <w:tr w:rsidR="005E5CB8" w:rsidRPr="0066196E" w:rsidTr="0098045B">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E5CB8" w:rsidRPr="0066196E" w:rsidRDefault="005E5CB8" w:rsidP="005E5CB8">
            <w:pPr>
              <w:jc w:val="center"/>
              <w:rPr>
                <w:lang w:val="cs-CZ"/>
              </w:rPr>
            </w:pPr>
            <w:r w:rsidRPr="0066196E">
              <w:rPr>
                <w:lang w:val="cs-CZ"/>
              </w:rPr>
              <w:t>Medzinárodná Spevácka súťaž</w:t>
            </w:r>
          </w:p>
          <w:p w:rsidR="005E5CB8" w:rsidRPr="0066196E" w:rsidRDefault="005E5CB8" w:rsidP="005E5CB8">
            <w:pPr>
              <w:jc w:val="center"/>
              <w:rPr>
                <w:lang w:val="cs-CZ"/>
              </w:rPr>
            </w:pPr>
            <w:r w:rsidRPr="0066196E">
              <w:rPr>
                <w:lang w:val="cs-CZ"/>
              </w:rPr>
              <w:t>Rudolfa Petráka Žilina</w:t>
            </w:r>
          </w:p>
          <w:p w:rsidR="005E5CB8" w:rsidRPr="0066196E" w:rsidRDefault="005E5CB8" w:rsidP="005E5CB8">
            <w:pPr>
              <w:jc w:val="center"/>
              <w:rPr>
                <w:lang w:val="cs-CZ"/>
              </w:rPr>
            </w:pPr>
            <w:r w:rsidRPr="0066196E">
              <w:rPr>
                <w:lang w:val="cs-CZ"/>
              </w:rPr>
              <w:t>november</w:t>
            </w:r>
            <w:r w:rsidRPr="0066196E">
              <w:rPr>
                <w:lang w:val="en-US"/>
              </w:rPr>
              <w:t xml:space="preserve"> 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E5CB8" w:rsidRPr="0066196E" w:rsidRDefault="005E5CB8" w:rsidP="0098045B">
            <w:pPr>
              <w:jc w:val="center"/>
              <w:rPr>
                <w:lang w:val="cs-CZ"/>
              </w:rPr>
            </w:pPr>
            <w:r w:rsidRPr="0066196E">
              <w:rPr>
                <w:lang w:val="cs-CZ"/>
              </w:rPr>
              <w:t>1. cena kategória Junior</w:t>
            </w:r>
          </w:p>
          <w:p w:rsidR="005E5CB8" w:rsidRPr="0066196E" w:rsidRDefault="005E5CB8" w:rsidP="0098045B">
            <w:pPr>
              <w:jc w:val="center"/>
              <w:rPr>
                <w:lang w:val="cs-CZ"/>
              </w:rPr>
            </w:pPr>
            <w:r w:rsidRPr="0066196E">
              <w:rPr>
                <w:lang w:val="cs-CZ"/>
              </w:rPr>
              <w:t>Nikol Segíňová</w:t>
            </w:r>
          </w:p>
          <w:p w:rsidR="005E5CB8" w:rsidRPr="0066196E" w:rsidRDefault="005E5CB8" w:rsidP="005E5CB8">
            <w:pPr>
              <w:jc w:val="center"/>
              <w:rPr>
                <w:lang w:val="cs-CZ"/>
              </w:rPr>
            </w:pPr>
            <w:r w:rsidRPr="0066196E">
              <w:rPr>
                <w:lang w:val="cs-CZ"/>
              </w:rPr>
              <w:t>doc. Mgr. art. Magdaléna Blahušiaková</w:t>
            </w:r>
          </w:p>
          <w:p w:rsidR="005E5CB8" w:rsidRPr="0066196E" w:rsidRDefault="005E5CB8" w:rsidP="005E5CB8">
            <w:pPr>
              <w:jc w:val="center"/>
              <w:rPr>
                <w:lang w:val="cs-CZ"/>
              </w:rPr>
            </w:pPr>
            <w:r w:rsidRPr="0066196E">
              <w:rPr>
                <w:lang w:val="cs-CZ"/>
              </w:rPr>
              <w:t>Klavírna spolupráca:</w:t>
            </w:r>
          </w:p>
          <w:p w:rsidR="005E5CB8" w:rsidRPr="0066196E" w:rsidRDefault="005E5CB8" w:rsidP="005E5CB8">
            <w:pPr>
              <w:jc w:val="center"/>
              <w:rPr>
                <w:lang w:val="cs-CZ"/>
              </w:rPr>
            </w:pPr>
            <w:r w:rsidRPr="0066196E">
              <w:rPr>
                <w:lang w:val="cs-CZ"/>
              </w:rPr>
              <w:t>Mgr. art. Jana Martinčeková</w:t>
            </w:r>
          </w:p>
        </w:tc>
      </w:tr>
      <w:tr w:rsidR="00F90E73" w:rsidRPr="0066196E" w:rsidTr="0098045B">
        <w:trPr>
          <w:trHeight w:val="181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Medzinárodná Spevácka súťaž</w:t>
            </w:r>
          </w:p>
          <w:p w:rsidR="00F90E73" w:rsidRPr="0066196E" w:rsidRDefault="00F90E73" w:rsidP="0098045B">
            <w:pPr>
              <w:jc w:val="center"/>
              <w:rPr>
                <w:lang w:val="cs-CZ"/>
              </w:rPr>
            </w:pPr>
            <w:r w:rsidRPr="0066196E">
              <w:rPr>
                <w:lang w:val="cs-CZ"/>
              </w:rPr>
              <w:t>Imricha Godina</w:t>
            </w:r>
            <w:r w:rsidRPr="0066196E">
              <w:t xml:space="preserve"> </w:t>
            </w:r>
            <w:r w:rsidRPr="0066196E">
              <w:rPr>
                <w:lang w:val="cs-CZ"/>
              </w:rPr>
              <w:t>Vráble</w:t>
            </w:r>
          </w:p>
          <w:p w:rsidR="00F90E73" w:rsidRPr="0066196E" w:rsidRDefault="00F90E73" w:rsidP="0098045B">
            <w:pPr>
              <w:jc w:val="center"/>
              <w:rPr>
                <w:lang w:val="cs-CZ"/>
              </w:rPr>
            </w:pPr>
            <w:r w:rsidRPr="0066196E">
              <w:rPr>
                <w:lang w:val="cs-CZ"/>
              </w:rPr>
              <w:t>apríl 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1. cena 4. kategória</w:t>
            </w:r>
          </w:p>
          <w:p w:rsidR="00F90E73" w:rsidRPr="0066196E" w:rsidRDefault="00F90E73" w:rsidP="0098045B">
            <w:pPr>
              <w:jc w:val="center"/>
              <w:rPr>
                <w:lang w:val="cs-CZ"/>
              </w:rPr>
            </w:pPr>
            <w:r w:rsidRPr="0066196E">
              <w:rPr>
                <w:lang w:val="cs-CZ"/>
              </w:rPr>
              <w:t>Slávka Zámečníková</w:t>
            </w:r>
          </w:p>
          <w:p w:rsidR="00F90E73" w:rsidRPr="0066196E" w:rsidRDefault="00F90E73" w:rsidP="0098045B">
            <w:pPr>
              <w:jc w:val="center"/>
              <w:rPr>
                <w:lang w:val="cs-CZ"/>
              </w:rPr>
            </w:pPr>
            <w:r w:rsidRPr="0066196E">
              <w:rPr>
                <w:lang w:val="cs-CZ"/>
              </w:rPr>
              <w:t>Trieda:</w:t>
            </w:r>
          </w:p>
          <w:p w:rsidR="00F90E73" w:rsidRPr="0066196E" w:rsidRDefault="00F90E73" w:rsidP="0098045B">
            <w:pPr>
              <w:jc w:val="center"/>
              <w:rPr>
                <w:lang w:val="cs-CZ"/>
              </w:rPr>
            </w:pPr>
            <w:r w:rsidRPr="0066196E">
              <w:rPr>
                <w:lang w:val="cs-CZ"/>
              </w:rPr>
              <w:t>Mgr. art. Božena Ferancová, ArtD.</w:t>
            </w:r>
          </w:p>
          <w:p w:rsidR="00F90E73" w:rsidRPr="0066196E" w:rsidRDefault="00F90E73" w:rsidP="0098045B">
            <w:pPr>
              <w:jc w:val="center"/>
              <w:rPr>
                <w:lang w:val="cs-CZ"/>
              </w:rPr>
            </w:pPr>
            <w:r w:rsidRPr="0066196E">
              <w:rPr>
                <w:lang w:val="cs-CZ"/>
              </w:rPr>
              <w:t xml:space="preserve">Klavírna spolupráca: </w:t>
            </w:r>
          </w:p>
          <w:p w:rsidR="00F90E73" w:rsidRPr="0066196E" w:rsidRDefault="00F90E73" w:rsidP="0098045B">
            <w:pPr>
              <w:jc w:val="center"/>
              <w:rPr>
                <w:lang w:val="cs-CZ"/>
              </w:rPr>
            </w:pPr>
            <w:r w:rsidRPr="0066196E">
              <w:rPr>
                <w:lang w:val="cs-CZ"/>
              </w:rPr>
              <w:t>Mgr. art. Xénia Maskalíková</w:t>
            </w:r>
          </w:p>
        </w:tc>
      </w:tr>
      <w:tr w:rsidR="00F90E73" w:rsidRPr="0066196E" w:rsidTr="0098045B">
        <w:trPr>
          <w:trHeight w:val="152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Medzinárodná Spevácka súťaž</w:t>
            </w:r>
          </w:p>
          <w:p w:rsidR="00F90E73" w:rsidRPr="0066196E" w:rsidRDefault="00F90E73" w:rsidP="0098045B">
            <w:pPr>
              <w:jc w:val="center"/>
              <w:rPr>
                <w:lang w:val="cs-CZ"/>
              </w:rPr>
            </w:pPr>
            <w:r w:rsidRPr="0066196E">
              <w:rPr>
                <w:lang w:val="cs-CZ"/>
              </w:rPr>
              <w:t>ImrichaGodina</w:t>
            </w:r>
            <w:r w:rsidRPr="0066196E">
              <w:t xml:space="preserve"> </w:t>
            </w:r>
            <w:r w:rsidRPr="0066196E">
              <w:rPr>
                <w:lang w:val="cs-CZ"/>
              </w:rPr>
              <w:t>Vráble</w:t>
            </w:r>
          </w:p>
          <w:p w:rsidR="00F90E73" w:rsidRPr="0066196E" w:rsidRDefault="00F90E73" w:rsidP="0098045B">
            <w:pPr>
              <w:jc w:val="center"/>
              <w:rPr>
                <w:lang w:val="cs-CZ"/>
              </w:rPr>
            </w:pPr>
            <w:r w:rsidRPr="0066196E">
              <w:rPr>
                <w:lang w:val="cs-CZ"/>
              </w:rPr>
              <w:t>apríl</w:t>
            </w:r>
            <w:r w:rsidRPr="0066196E">
              <w:t xml:space="preserve"> 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rPr>
                <w:lang w:val="cs-CZ"/>
              </w:rPr>
            </w:pPr>
            <w:r w:rsidRPr="0066196E">
              <w:rPr>
                <w:lang w:val="cs-CZ"/>
              </w:rPr>
              <w:t>Čestné uznanie 4. kategória</w:t>
            </w:r>
          </w:p>
          <w:p w:rsidR="00F90E73" w:rsidRPr="0066196E" w:rsidRDefault="00F90E73" w:rsidP="0098045B">
            <w:pPr>
              <w:jc w:val="center"/>
              <w:rPr>
                <w:lang w:val="cs-CZ"/>
              </w:rPr>
            </w:pPr>
            <w:r w:rsidRPr="0066196E">
              <w:rPr>
                <w:lang w:val="cs-CZ"/>
              </w:rPr>
              <w:t>Veronika Billová</w:t>
            </w:r>
          </w:p>
          <w:p w:rsidR="00F90E73" w:rsidRPr="0066196E" w:rsidRDefault="00F90E73" w:rsidP="0098045B">
            <w:pPr>
              <w:jc w:val="center"/>
              <w:rPr>
                <w:lang w:val="cs-CZ"/>
              </w:rPr>
            </w:pPr>
            <w:r w:rsidRPr="0066196E">
              <w:rPr>
                <w:lang w:val="cs-CZ"/>
              </w:rPr>
              <w:t>Trieda: MgA. Zuza</w:t>
            </w:r>
            <w:r w:rsidRPr="0066196E">
              <w:rPr>
                <w:lang w:val="en-US"/>
              </w:rPr>
              <w:t xml:space="preserve">na </w:t>
            </w:r>
            <w:r w:rsidRPr="0066196E">
              <w:rPr>
                <w:lang w:val="cs-CZ"/>
              </w:rPr>
              <w:t>Stankociová</w:t>
            </w:r>
          </w:p>
        </w:tc>
      </w:tr>
      <w:tr w:rsidR="00F90E73" w:rsidRPr="0066196E" w:rsidTr="0098045B">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widowControl w:val="0"/>
              <w:tabs>
                <w:tab w:val="left" w:pos="284"/>
                <w:tab w:val="left" w:pos="539"/>
                <w:tab w:val="left" w:pos="709"/>
                <w:tab w:val="left" w:pos="851"/>
                <w:tab w:val="left" w:pos="8789"/>
              </w:tabs>
              <w:autoSpaceDE w:val="0"/>
              <w:autoSpaceDN w:val="0"/>
              <w:adjustRightInd w:val="0"/>
              <w:ind w:right="-356"/>
              <w:jc w:val="center"/>
              <w:rPr>
                <w:bCs/>
              </w:rPr>
            </w:pPr>
            <w:r w:rsidRPr="0066196E">
              <w:rPr>
                <w:bCs/>
              </w:rPr>
              <w:t>Medzinárodná skladateľská súťaž</w:t>
            </w:r>
          </w:p>
          <w:p w:rsidR="00F90E73" w:rsidRPr="0066196E" w:rsidRDefault="00F90E73" w:rsidP="0098045B">
            <w:pPr>
              <w:widowControl w:val="0"/>
              <w:tabs>
                <w:tab w:val="left" w:pos="284"/>
                <w:tab w:val="left" w:pos="539"/>
                <w:tab w:val="left" w:pos="709"/>
                <w:tab w:val="left" w:pos="851"/>
                <w:tab w:val="left" w:pos="8789"/>
              </w:tabs>
              <w:autoSpaceDE w:val="0"/>
              <w:autoSpaceDN w:val="0"/>
              <w:adjustRightInd w:val="0"/>
              <w:ind w:right="-356"/>
              <w:jc w:val="center"/>
              <w:rPr>
                <w:bCs/>
              </w:rPr>
            </w:pPr>
            <w:r w:rsidRPr="0066196E">
              <w:rPr>
                <w:bCs/>
              </w:rPr>
              <w:t>Generace</w:t>
            </w:r>
          </w:p>
          <w:p w:rsidR="00F90E73" w:rsidRPr="0066196E" w:rsidRDefault="00F90E73" w:rsidP="0098045B">
            <w:pPr>
              <w:widowControl w:val="0"/>
              <w:tabs>
                <w:tab w:val="left" w:pos="284"/>
                <w:tab w:val="left" w:pos="539"/>
                <w:tab w:val="left" w:pos="709"/>
                <w:tab w:val="left" w:pos="851"/>
                <w:tab w:val="left" w:pos="8789"/>
              </w:tabs>
              <w:autoSpaceDE w:val="0"/>
              <w:autoSpaceDN w:val="0"/>
              <w:adjustRightInd w:val="0"/>
              <w:ind w:right="-356"/>
              <w:jc w:val="center"/>
              <w:rPr>
                <w:bCs/>
              </w:rPr>
            </w:pPr>
            <w:r w:rsidRPr="0066196E">
              <w:rPr>
                <w:bCs/>
              </w:rPr>
              <w:t>Česká republika</w:t>
            </w:r>
          </w:p>
          <w:p w:rsidR="00F90E73" w:rsidRPr="0066196E" w:rsidRDefault="00F90E73" w:rsidP="0098045B">
            <w:pPr>
              <w:widowControl w:val="0"/>
              <w:tabs>
                <w:tab w:val="left" w:pos="284"/>
                <w:tab w:val="left" w:pos="539"/>
                <w:tab w:val="left" w:pos="709"/>
                <w:tab w:val="left" w:pos="851"/>
                <w:tab w:val="left" w:pos="8789"/>
              </w:tabs>
              <w:autoSpaceDE w:val="0"/>
              <w:autoSpaceDN w:val="0"/>
              <w:adjustRightInd w:val="0"/>
              <w:ind w:right="-356"/>
              <w:jc w:val="center"/>
              <w:rPr>
                <w:lang w:val="cs-CZ"/>
              </w:rPr>
            </w:pPr>
            <w:r w:rsidRPr="0066196E">
              <w:rPr>
                <w:bCs/>
              </w:rPr>
              <w:t>31.3.2015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3. miesto</w:t>
            </w:r>
          </w:p>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Martin Lang</w:t>
            </w:r>
          </w:p>
          <w:p w:rsidR="00F90E73" w:rsidRPr="0066196E" w:rsidRDefault="00F90E73" w:rsidP="0098045B">
            <w:pPr>
              <w:pStyle w:val="Normlny1"/>
              <w:tabs>
                <w:tab w:val="left" w:pos="720"/>
              </w:tabs>
              <w:jc w:val="center"/>
              <w:rPr>
                <w:rFonts w:cs="Times New Roman"/>
                <w:color w:val="auto"/>
                <w:lang w:val="cs-CZ"/>
              </w:rPr>
            </w:pPr>
            <w:r w:rsidRPr="0066196E">
              <w:rPr>
                <w:rFonts w:cs="Times New Roman"/>
                <w:color w:val="auto"/>
              </w:rPr>
              <w:t>Trieda: Mgr. art. Jevgenij Iršai</w:t>
            </w:r>
          </w:p>
        </w:tc>
      </w:tr>
      <w:tr w:rsidR="00F90E73" w:rsidRPr="0066196E" w:rsidTr="0098045B">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Coupe Jeunesse</w:t>
            </w:r>
          </w:p>
          <w:p w:rsidR="00F90E73" w:rsidRPr="0066196E" w:rsidRDefault="00F90E73" w:rsidP="0098045B">
            <w:pPr>
              <w:jc w:val="center"/>
            </w:pPr>
            <w:r w:rsidRPr="0066196E">
              <w:t>Medzinárodná súťaž akordeonistov</w:t>
            </w:r>
          </w:p>
          <w:p w:rsidR="00F90E73" w:rsidRPr="0066196E" w:rsidRDefault="00F90E73" w:rsidP="0098045B">
            <w:pPr>
              <w:jc w:val="center"/>
            </w:pPr>
            <w:r w:rsidRPr="0066196E">
              <w:t>Dunajská Streda, Slovensko</w:t>
            </w:r>
          </w:p>
          <w:p w:rsidR="00F90E73" w:rsidRPr="0066196E" w:rsidRDefault="00F90E73" w:rsidP="0098045B">
            <w:pPr>
              <w:jc w:val="center"/>
              <w:rPr>
                <w:lang w:val="cs-CZ"/>
              </w:rPr>
            </w:pPr>
            <w:r w:rsidRPr="0066196E">
              <w:t>5.10. – 9.10.2014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1. cena, absolútny víťaz,</w:t>
            </w:r>
          </w:p>
          <w:p w:rsidR="00F90E73" w:rsidRPr="0066196E" w:rsidRDefault="00F90E73" w:rsidP="0098045B">
            <w:pPr>
              <w:pStyle w:val="Normlny1"/>
              <w:tabs>
                <w:tab w:val="left" w:pos="720"/>
              </w:tabs>
              <w:jc w:val="center"/>
              <w:rPr>
                <w:rFonts w:cs="Times New Roman"/>
                <w:b/>
                <w:color w:val="auto"/>
              </w:rPr>
            </w:pPr>
            <w:r w:rsidRPr="0066196E">
              <w:rPr>
                <w:rFonts w:cs="Times New Roman"/>
                <w:color w:val="auto"/>
              </w:rPr>
              <w:t>Cena primátora mesta Dunajská Streda, Mimoriadne štipendium Victoria Accordions Castelfidardo, kategória C</w:t>
            </w:r>
          </w:p>
          <w:p w:rsidR="00F90E73" w:rsidRPr="0066196E" w:rsidRDefault="00F90E73" w:rsidP="0098045B">
            <w:pPr>
              <w:jc w:val="center"/>
            </w:pPr>
            <w:r w:rsidRPr="0066196E">
              <w:t>Andrej Hraško</w:t>
            </w:r>
          </w:p>
          <w:p w:rsidR="00F90E73" w:rsidRPr="0066196E" w:rsidRDefault="00F90E73" w:rsidP="0098045B">
            <w:pPr>
              <w:jc w:val="center"/>
              <w:rPr>
                <w:lang w:val="cs-CZ"/>
              </w:rPr>
            </w:pPr>
            <w:r w:rsidRPr="0066196E">
              <w:t>Trieda: Mgr. art. Tibor Rácz</w:t>
            </w:r>
          </w:p>
        </w:tc>
      </w:tr>
      <w:tr w:rsidR="00F90E73" w:rsidRPr="0066196E" w:rsidTr="0098045B">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lastRenderedPageBreak/>
              <w:t>Coupe Jeunesse</w:t>
            </w:r>
          </w:p>
          <w:p w:rsidR="00F90E73" w:rsidRPr="0066196E" w:rsidRDefault="00F90E73" w:rsidP="0098045B">
            <w:pPr>
              <w:jc w:val="center"/>
            </w:pPr>
            <w:r w:rsidRPr="0066196E">
              <w:t>Medzinárodná súťaž akordeonistov</w:t>
            </w:r>
          </w:p>
          <w:p w:rsidR="00F90E73" w:rsidRPr="0066196E" w:rsidRDefault="00F90E73" w:rsidP="0098045B">
            <w:pPr>
              <w:jc w:val="center"/>
            </w:pPr>
            <w:r w:rsidRPr="0066196E">
              <w:t>Dunajská Streda, Slovensko</w:t>
            </w:r>
          </w:p>
          <w:p w:rsidR="00F90E73" w:rsidRPr="0066196E" w:rsidRDefault="00F90E73" w:rsidP="0098045B">
            <w:pPr>
              <w:jc w:val="center"/>
              <w:rPr>
                <w:lang w:val="cs-CZ"/>
              </w:rPr>
            </w:pPr>
            <w:r w:rsidRPr="0066196E">
              <w:t>5.10. – 9.10.2014</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90E73" w:rsidRPr="0066196E" w:rsidRDefault="00F90E73" w:rsidP="0098045B">
            <w:pPr>
              <w:jc w:val="center"/>
            </w:pPr>
            <w:r w:rsidRPr="0066196E">
              <w:t>3. cena, kategória C</w:t>
            </w:r>
          </w:p>
          <w:p w:rsidR="00F90E73" w:rsidRPr="0066196E" w:rsidRDefault="00F90E73" w:rsidP="0098045B">
            <w:pPr>
              <w:jc w:val="center"/>
            </w:pPr>
            <w:r w:rsidRPr="0066196E">
              <w:t>Zsanett Szatzker</w:t>
            </w:r>
          </w:p>
          <w:p w:rsidR="00F90E73" w:rsidRPr="0066196E" w:rsidRDefault="00F90E73" w:rsidP="0098045B">
            <w:pPr>
              <w:jc w:val="center"/>
              <w:rPr>
                <w:lang w:val="cs-CZ"/>
              </w:rPr>
            </w:pPr>
            <w:r w:rsidRPr="0066196E">
              <w:t>Trieda: Mgr. art. Tibor Rácz</w:t>
            </w:r>
          </w:p>
        </w:tc>
      </w:tr>
    </w:tbl>
    <w:p w:rsidR="00F90E73" w:rsidRPr="0066196E" w:rsidRDefault="00F90E73" w:rsidP="00F90E73">
      <w:pPr>
        <w:jc w:val="center"/>
      </w:pPr>
    </w:p>
    <w:p w:rsidR="00F90E73" w:rsidRPr="0066196E" w:rsidRDefault="00F90E73" w:rsidP="00F90E73">
      <w:pPr>
        <w:pStyle w:val="Normlny1"/>
        <w:widowControl w:val="0"/>
        <w:tabs>
          <w:tab w:val="left" w:pos="284"/>
          <w:tab w:val="left" w:pos="539"/>
          <w:tab w:val="left" w:pos="709"/>
          <w:tab w:val="left" w:pos="851"/>
          <w:tab w:val="left" w:pos="8789"/>
        </w:tabs>
        <w:jc w:val="center"/>
        <w:rPr>
          <w:rFonts w:cs="Times New Roman"/>
          <w:color w:val="auto"/>
        </w:rPr>
      </w:pPr>
    </w:p>
    <w:tbl>
      <w:tblPr>
        <w:tblW w:w="893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95"/>
        <w:gridCol w:w="4536"/>
      </w:tblGrid>
      <w:tr w:rsidR="00F90E73" w:rsidRPr="0066196E" w:rsidTr="0098045B">
        <w:trPr>
          <w:trHeight w:val="1528"/>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jc w:val="center"/>
              <w:rPr>
                <w:rFonts w:cs="Times New Roman"/>
                <w:color w:val="auto"/>
              </w:rPr>
            </w:pPr>
            <w:r w:rsidRPr="0066196E">
              <w:rPr>
                <w:rFonts w:cs="Times New Roman"/>
                <w:color w:val="auto"/>
              </w:rPr>
              <w:t>III.Concurso internacionale de</w:t>
            </w:r>
          </w:p>
          <w:p w:rsidR="00F90E73" w:rsidRPr="0066196E" w:rsidRDefault="00F90E73" w:rsidP="0098045B">
            <w:pPr>
              <w:pStyle w:val="Normlny1"/>
              <w:jc w:val="center"/>
              <w:rPr>
                <w:rFonts w:cs="Times New Roman"/>
                <w:color w:val="auto"/>
              </w:rPr>
            </w:pPr>
            <w:r w:rsidRPr="0066196E">
              <w:rPr>
                <w:rFonts w:cs="Times New Roman"/>
                <w:color w:val="auto"/>
              </w:rPr>
              <w:t>Música da Cámera</w:t>
            </w:r>
          </w:p>
          <w:p w:rsidR="00F90E73" w:rsidRPr="0066196E" w:rsidRDefault="00F90E73" w:rsidP="0098045B">
            <w:pPr>
              <w:pStyle w:val="Normlny1"/>
              <w:jc w:val="center"/>
              <w:rPr>
                <w:rFonts w:cs="Times New Roman"/>
                <w:color w:val="auto"/>
              </w:rPr>
            </w:pPr>
            <w:r w:rsidRPr="0066196E">
              <w:rPr>
                <w:rFonts w:cs="Times New Roman"/>
                <w:color w:val="auto"/>
              </w:rPr>
              <w:t>Ciutad d,Elx Španielsko</w:t>
            </w:r>
          </w:p>
          <w:p w:rsidR="00F90E73" w:rsidRPr="0066196E" w:rsidRDefault="00F90E73" w:rsidP="0098045B">
            <w:pPr>
              <w:pStyle w:val="Normlny1"/>
              <w:jc w:val="center"/>
              <w:rPr>
                <w:rFonts w:cs="Times New Roman"/>
                <w:color w:val="auto"/>
              </w:rPr>
            </w:pPr>
            <w:r w:rsidRPr="0066196E">
              <w:rPr>
                <w:rFonts w:cs="Times New Roman"/>
                <w:color w:val="auto"/>
              </w:rPr>
              <w:t>30.7.2015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1. cena</w:t>
            </w:r>
          </w:p>
          <w:p w:rsidR="00F90E73" w:rsidRPr="0066196E" w:rsidRDefault="00F90E73" w:rsidP="0098045B">
            <w:pPr>
              <w:pStyle w:val="Normlny1"/>
              <w:tabs>
                <w:tab w:val="left" w:pos="720"/>
              </w:tabs>
              <w:jc w:val="center"/>
              <w:rPr>
                <w:rFonts w:eastAsia="Times New Roman Bold" w:cs="Times New Roman"/>
                <w:color w:val="auto"/>
              </w:rPr>
            </w:pPr>
            <w:r w:rsidRPr="0066196E">
              <w:rPr>
                <w:rFonts w:cs="Times New Roman"/>
                <w:color w:val="auto"/>
              </w:rPr>
              <w:t>Darina Jókaiová a Dávid Hnat</w:t>
            </w:r>
          </w:p>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Trieda: Mgr. art. Radka Krajčová</w:t>
            </w:r>
          </w:p>
        </w:tc>
      </w:tr>
      <w:tr w:rsidR="00F90E73" w:rsidRPr="0066196E" w:rsidTr="0098045B">
        <w:trPr>
          <w:trHeight w:val="180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jc w:val="center"/>
              <w:rPr>
                <w:rFonts w:cs="Times New Roman"/>
                <w:color w:val="auto"/>
              </w:rPr>
            </w:pPr>
            <w:r w:rsidRPr="0066196E">
              <w:rPr>
                <w:rFonts w:cs="Times New Roman"/>
                <w:color w:val="auto"/>
              </w:rPr>
              <w:t>Gitarový festival J. Ballu</w:t>
            </w:r>
          </w:p>
          <w:p w:rsidR="00F90E73" w:rsidRPr="0066196E" w:rsidRDefault="00F90E73" w:rsidP="0098045B">
            <w:pPr>
              <w:pStyle w:val="Normlny1"/>
              <w:jc w:val="center"/>
              <w:rPr>
                <w:rFonts w:cs="Times New Roman"/>
                <w:color w:val="auto"/>
              </w:rPr>
            </w:pPr>
            <w:r w:rsidRPr="0066196E">
              <w:rPr>
                <w:rFonts w:cs="Times New Roman"/>
                <w:color w:val="auto"/>
              </w:rPr>
              <w:t>Dolný Kubín, Slovensko</w:t>
            </w:r>
          </w:p>
          <w:p w:rsidR="00F90E73" w:rsidRPr="0066196E" w:rsidRDefault="00F90E73" w:rsidP="0098045B">
            <w:pPr>
              <w:pStyle w:val="Normlny1"/>
              <w:jc w:val="center"/>
              <w:rPr>
                <w:rFonts w:cs="Times New Roman"/>
                <w:color w:val="auto"/>
              </w:rPr>
            </w:pPr>
            <w:r w:rsidRPr="0066196E">
              <w:rPr>
                <w:rFonts w:cs="Times New Roman"/>
                <w:color w:val="auto"/>
              </w:rPr>
              <w:t>29.5. – 30.5.2015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1. cena</w:t>
            </w:r>
          </w:p>
          <w:p w:rsidR="00F90E73" w:rsidRPr="0066196E" w:rsidRDefault="00F90E73" w:rsidP="0098045B">
            <w:pPr>
              <w:pStyle w:val="Normlny1"/>
              <w:tabs>
                <w:tab w:val="left" w:pos="720"/>
              </w:tabs>
              <w:jc w:val="center"/>
              <w:rPr>
                <w:rFonts w:eastAsia="Times New Roman Bold" w:cs="Times New Roman"/>
                <w:color w:val="auto"/>
              </w:rPr>
            </w:pPr>
            <w:r w:rsidRPr="0066196E">
              <w:rPr>
                <w:rFonts w:cs="Times New Roman"/>
                <w:color w:val="auto"/>
              </w:rPr>
              <w:t>Rastislav Sumega</w:t>
            </w:r>
          </w:p>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Trieda: Mgr. art. Radka Krajčová</w:t>
            </w:r>
          </w:p>
        </w:tc>
      </w:tr>
      <w:tr w:rsidR="00F90E73" w:rsidRPr="0066196E" w:rsidTr="0098045B">
        <w:trPr>
          <w:trHeight w:val="180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jc w:val="center"/>
              <w:rPr>
                <w:rFonts w:cs="Times New Roman"/>
                <w:color w:val="auto"/>
              </w:rPr>
            </w:pPr>
            <w:r w:rsidRPr="0066196E">
              <w:rPr>
                <w:rFonts w:cs="Times New Roman"/>
                <w:color w:val="auto"/>
              </w:rPr>
              <w:t>Talenty pre Európu</w:t>
            </w:r>
          </w:p>
          <w:p w:rsidR="00F90E73" w:rsidRPr="0066196E" w:rsidRDefault="00F90E73" w:rsidP="0098045B">
            <w:pPr>
              <w:pStyle w:val="Normlny1"/>
              <w:jc w:val="center"/>
              <w:rPr>
                <w:rFonts w:cs="Times New Roman"/>
                <w:color w:val="auto"/>
              </w:rPr>
            </w:pPr>
            <w:r w:rsidRPr="0066196E">
              <w:rPr>
                <w:rFonts w:cs="Times New Roman"/>
                <w:color w:val="auto"/>
              </w:rPr>
              <w:t xml:space="preserve">Medzinárodná súťaž </w:t>
            </w:r>
          </w:p>
          <w:p w:rsidR="00F90E73" w:rsidRPr="0066196E" w:rsidRDefault="00F90E73" w:rsidP="0098045B">
            <w:pPr>
              <w:pStyle w:val="Normlny1"/>
              <w:jc w:val="center"/>
              <w:rPr>
                <w:rFonts w:cs="Times New Roman"/>
                <w:color w:val="auto"/>
              </w:rPr>
            </w:pPr>
            <w:r w:rsidRPr="0066196E">
              <w:rPr>
                <w:rFonts w:cs="Times New Roman"/>
                <w:color w:val="auto"/>
              </w:rPr>
              <w:t>v hre na sláčikových nástrojoch</w:t>
            </w:r>
          </w:p>
          <w:p w:rsidR="00F90E73" w:rsidRPr="0066196E" w:rsidRDefault="00F90E73" w:rsidP="0098045B">
            <w:pPr>
              <w:pStyle w:val="Normlny1"/>
              <w:jc w:val="center"/>
              <w:rPr>
                <w:rFonts w:cs="Times New Roman"/>
                <w:color w:val="auto"/>
              </w:rPr>
            </w:pPr>
            <w:r w:rsidRPr="0066196E">
              <w:rPr>
                <w:rFonts w:cs="Times New Roman"/>
                <w:color w:val="auto"/>
              </w:rPr>
              <w:t>Dolný Kubín 1.5. – 3.5.2015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jc w:val="center"/>
              <w:rPr>
                <w:rFonts w:cs="Times New Roman"/>
                <w:color w:val="auto"/>
              </w:rPr>
            </w:pPr>
            <w:r w:rsidRPr="0066196E">
              <w:rPr>
                <w:rFonts w:cs="Times New Roman"/>
                <w:color w:val="auto"/>
              </w:rPr>
              <w:t>5. miesto</w:t>
            </w:r>
          </w:p>
          <w:p w:rsidR="00F90E73" w:rsidRPr="0066196E" w:rsidRDefault="00F90E73" w:rsidP="0098045B">
            <w:pPr>
              <w:pStyle w:val="Normlny1"/>
              <w:jc w:val="center"/>
              <w:rPr>
                <w:rFonts w:cs="Times New Roman"/>
                <w:color w:val="auto"/>
              </w:rPr>
            </w:pPr>
            <w:r w:rsidRPr="0066196E">
              <w:rPr>
                <w:rFonts w:cs="Times New Roman"/>
                <w:color w:val="auto"/>
              </w:rPr>
              <w:t>Cena SHF za najlepšiu interpretáciu slovenskej skladby</w:t>
            </w:r>
          </w:p>
          <w:p w:rsidR="00F90E73" w:rsidRPr="0066196E" w:rsidRDefault="00F90E73" w:rsidP="0098045B">
            <w:pPr>
              <w:pStyle w:val="Normlny1"/>
              <w:jc w:val="center"/>
              <w:rPr>
                <w:rFonts w:cs="Times New Roman"/>
                <w:color w:val="auto"/>
              </w:rPr>
            </w:pPr>
            <w:r w:rsidRPr="0066196E">
              <w:rPr>
                <w:rFonts w:cs="Times New Roman"/>
                <w:color w:val="auto"/>
              </w:rPr>
              <w:t>Anabela Patkoló</w:t>
            </w:r>
          </w:p>
          <w:p w:rsidR="00F90E73" w:rsidRPr="0066196E" w:rsidRDefault="00F90E73" w:rsidP="0098045B">
            <w:pPr>
              <w:pStyle w:val="Normlny1"/>
              <w:jc w:val="center"/>
              <w:rPr>
                <w:rFonts w:eastAsia="Times New Roman Bold" w:cs="Times New Roman"/>
                <w:color w:val="auto"/>
              </w:rPr>
            </w:pPr>
            <w:r w:rsidRPr="0066196E">
              <w:rPr>
                <w:rFonts w:cs="Times New Roman"/>
                <w:color w:val="auto"/>
              </w:rPr>
              <w:t>Trieda: Mgr. art. Stanislav Mucha</w:t>
            </w:r>
          </w:p>
          <w:p w:rsidR="00F90E73" w:rsidRPr="0066196E" w:rsidRDefault="00F90E73" w:rsidP="0098045B">
            <w:pPr>
              <w:pStyle w:val="Normlny1"/>
              <w:tabs>
                <w:tab w:val="left" w:pos="720"/>
              </w:tabs>
              <w:jc w:val="center"/>
              <w:rPr>
                <w:rFonts w:cs="Times New Roman"/>
                <w:color w:val="auto"/>
              </w:rPr>
            </w:pPr>
            <w:r w:rsidRPr="0066196E">
              <w:rPr>
                <w:rFonts w:cs="Times New Roman"/>
                <w:color w:val="auto"/>
              </w:rPr>
              <w:t>Klavírna spolupráca: prof. Anikó Patkoló</w:t>
            </w:r>
          </w:p>
        </w:tc>
      </w:tr>
      <w:tr w:rsidR="00F90E73" w:rsidRPr="0066196E" w:rsidTr="0098045B">
        <w:trPr>
          <w:trHeight w:val="1505"/>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Medinárodná súťaž mladých huslistov</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Jozefa Musiky</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 xml:space="preserve">Nová Paka, Česko </w:t>
            </w:r>
          </w:p>
          <w:p w:rsidR="00F90E73" w:rsidRPr="0066196E" w:rsidRDefault="00F90E73" w:rsidP="0098045B">
            <w:pPr>
              <w:pStyle w:val="Normlny1"/>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26.4. – 27.4.2014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keepNext/>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1. cena</w:t>
            </w:r>
          </w:p>
          <w:p w:rsidR="00F90E73" w:rsidRPr="0066196E" w:rsidRDefault="00F90E73" w:rsidP="0098045B">
            <w:pPr>
              <w:pStyle w:val="Normlny1"/>
              <w:keepNext/>
              <w:widowControl w:val="0"/>
              <w:tabs>
                <w:tab w:val="left" w:pos="284"/>
                <w:tab w:val="left" w:pos="539"/>
                <w:tab w:val="left" w:pos="709"/>
                <w:tab w:val="left" w:pos="851"/>
                <w:tab w:val="left" w:pos="8789"/>
              </w:tabs>
              <w:jc w:val="center"/>
              <w:rPr>
                <w:rFonts w:eastAsia="Times New Roman Bold" w:cs="Times New Roman"/>
                <w:color w:val="auto"/>
              </w:rPr>
            </w:pPr>
            <w:r w:rsidRPr="0066196E">
              <w:rPr>
                <w:rFonts w:cs="Times New Roman"/>
                <w:color w:val="auto"/>
              </w:rPr>
              <w:t>Anabela Patkoló</w:t>
            </w:r>
          </w:p>
          <w:p w:rsidR="00F90E73" w:rsidRPr="0066196E" w:rsidRDefault="00F90E73" w:rsidP="0098045B">
            <w:pPr>
              <w:pStyle w:val="Normlny1"/>
              <w:keepNext/>
              <w:widowControl w:val="0"/>
              <w:tabs>
                <w:tab w:val="left" w:pos="284"/>
                <w:tab w:val="left" w:pos="539"/>
                <w:tab w:val="left" w:pos="709"/>
                <w:tab w:val="left" w:pos="851"/>
                <w:tab w:val="left" w:pos="8789"/>
              </w:tabs>
              <w:jc w:val="center"/>
              <w:rPr>
                <w:rFonts w:cs="Times New Roman"/>
                <w:color w:val="auto"/>
              </w:rPr>
            </w:pPr>
            <w:r w:rsidRPr="0066196E">
              <w:rPr>
                <w:rFonts w:cs="Times New Roman"/>
                <w:color w:val="auto"/>
              </w:rPr>
              <w:t>Trieda: Mgr. art. Stanislav Mucha</w:t>
            </w:r>
          </w:p>
          <w:p w:rsidR="00F90E73" w:rsidRPr="0066196E" w:rsidRDefault="00F90E73" w:rsidP="0098045B">
            <w:pPr>
              <w:pStyle w:val="Normlny1"/>
              <w:keepNext/>
              <w:widowControl w:val="0"/>
              <w:tabs>
                <w:tab w:val="left" w:pos="0"/>
                <w:tab w:val="left" w:pos="8789"/>
              </w:tabs>
              <w:jc w:val="center"/>
              <w:rPr>
                <w:rFonts w:cs="Times New Roman"/>
                <w:color w:val="auto"/>
              </w:rPr>
            </w:pPr>
            <w:r w:rsidRPr="0066196E">
              <w:rPr>
                <w:rFonts w:cs="Times New Roman"/>
                <w:color w:val="auto"/>
              </w:rPr>
              <w:t>Klavírna spolupráca: prof. Anikó Patkoló</w:t>
            </w:r>
          </w:p>
        </w:tc>
      </w:tr>
      <w:tr w:rsidR="00F90E73" w:rsidRPr="0066196E" w:rsidTr="0098045B">
        <w:trPr>
          <w:trHeight w:val="198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Medzinárodná súťaž mladých huslistov Jozefa Muziky</w:t>
            </w:r>
          </w:p>
          <w:p w:rsidR="00F90E73" w:rsidRPr="0066196E" w:rsidRDefault="00F90E73" w:rsidP="0098045B">
            <w:pPr>
              <w:pStyle w:val="Podtitul1"/>
              <w:rPr>
                <w:rFonts w:ascii="Times New Roman" w:hAnsi="Times New Roman" w:cs="Times New Roman"/>
                <w:color w:val="auto"/>
              </w:rPr>
            </w:pPr>
            <w:r w:rsidRPr="0066196E">
              <w:rPr>
                <w:rFonts w:ascii="Times New Roman" w:hAnsi="Times New Roman" w:cs="Times New Roman"/>
                <w:color w:val="auto"/>
              </w:rPr>
              <w:t>Nová Paka, Česko</w:t>
            </w:r>
          </w:p>
          <w:p w:rsidR="00F90E73" w:rsidRPr="0066196E" w:rsidRDefault="00F90E73" w:rsidP="0098045B">
            <w:pPr>
              <w:pStyle w:val="Podtitul1"/>
              <w:rPr>
                <w:rFonts w:ascii="Times New Roman" w:hAnsi="Times New Roman" w:cs="Times New Roman"/>
                <w:color w:val="auto"/>
              </w:rPr>
            </w:pPr>
            <w:r w:rsidRPr="0066196E">
              <w:rPr>
                <w:rFonts w:ascii="Times New Roman" w:hAnsi="Times New Roman" w:cs="Times New Roman"/>
                <w:color w:val="auto"/>
              </w:rPr>
              <w:t>26.4. – 27.4.2014</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Čestné uznanie</w:t>
            </w:r>
          </w:p>
          <w:p w:rsidR="00F90E73" w:rsidRPr="0066196E" w:rsidRDefault="00F90E73" w:rsidP="0098045B">
            <w:pPr>
              <w:pStyle w:val="Normlny1"/>
              <w:widowControl w:val="0"/>
              <w:tabs>
                <w:tab w:val="left" w:pos="284"/>
                <w:tab w:val="left" w:pos="539"/>
                <w:tab w:val="left" w:pos="851"/>
                <w:tab w:val="left" w:pos="8789"/>
              </w:tabs>
              <w:jc w:val="center"/>
              <w:rPr>
                <w:rFonts w:eastAsia="Times New Roman Bold" w:cs="Times New Roman"/>
                <w:color w:val="auto"/>
              </w:rPr>
            </w:pPr>
            <w:r w:rsidRPr="0066196E">
              <w:rPr>
                <w:rFonts w:cs="Times New Roman"/>
                <w:color w:val="auto"/>
              </w:rPr>
              <w:t>Em</w:t>
            </w:r>
            <w:r w:rsidR="00276A3C">
              <w:rPr>
                <w:rFonts w:cs="Times New Roman"/>
                <w:color w:val="auto"/>
              </w:rPr>
              <w:t>m</w:t>
            </w:r>
            <w:r w:rsidRPr="0066196E">
              <w:rPr>
                <w:rFonts w:cs="Times New Roman"/>
                <w:color w:val="auto"/>
              </w:rPr>
              <w:t>a Tarkayová</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Trieda: Mgr. art. František Török</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Klavírna spolupráca: prof. Peter Tarkay</w:t>
            </w:r>
          </w:p>
        </w:tc>
      </w:tr>
      <w:tr w:rsidR="00F90E73" w:rsidRPr="0066196E" w:rsidTr="0098045B">
        <w:trPr>
          <w:trHeight w:val="198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„Rising Star“ medzinárodná spevácka súťaž TV 2, Budapešť, Maďarsko</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Finále apríl, 2015</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3. cena</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Peter Šrámek</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cs="Times New Roman"/>
                <w:color w:val="auto"/>
              </w:rPr>
              <w:t>Trieda: Mgr. art. Drahomíra Filipovičová</w:t>
            </w:r>
          </w:p>
        </w:tc>
      </w:tr>
      <w:tr w:rsidR="00F90E73" w:rsidRPr="0066196E" w:rsidTr="0098045B">
        <w:trPr>
          <w:trHeight w:val="1987"/>
        </w:trPr>
        <w:tc>
          <w:tcPr>
            <w:tcW w:w="4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widowControl w:val="0"/>
              <w:autoSpaceDE w:val="0"/>
              <w:autoSpaceDN w:val="0"/>
              <w:adjustRightInd w:val="0"/>
              <w:jc w:val="center"/>
              <w:rPr>
                <w:rFonts w:eastAsia="MS Mincho"/>
              </w:rPr>
            </w:pPr>
            <w:r w:rsidRPr="0066196E">
              <w:rPr>
                <w:rFonts w:eastAsia="MS Mincho"/>
              </w:rPr>
              <w:lastRenderedPageBreak/>
              <w:t xml:space="preserve">35. ročník Duškovej súťaže hudobnej mládeže v speve </w:t>
            </w:r>
          </w:p>
          <w:p w:rsidR="00F90E73" w:rsidRPr="0066196E" w:rsidRDefault="00F90E73" w:rsidP="0098045B">
            <w:pPr>
              <w:widowControl w:val="0"/>
              <w:autoSpaceDE w:val="0"/>
              <w:autoSpaceDN w:val="0"/>
              <w:adjustRightInd w:val="0"/>
              <w:jc w:val="center"/>
              <w:rPr>
                <w:rFonts w:eastAsia="MS Mincho"/>
              </w:rPr>
            </w:pPr>
            <w:r w:rsidRPr="0066196E">
              <w:rPr>
                <w:rFonts w:eastAsia="MS Mincho"/>
              </w:rPr>
              <w:t>(10. ročník medzinárodnej)</w:t>
            </w:r>
          </w:p>
          <w:p w:rsidR="00F90E73" w:rsidRPr="0066196E" w:rsidRDefault="00F90E73" w:rsidP="0098045B">
            <w:pPr>
              <w:widowControl w:val="0"/>
              <w:autoSpaceDE w:val="0"/>
              <w:autoSpaceDN w:val="0"/>
              <w:adjustRightInd w:val="0"/>
              <w:jc w:val="center"/>
              <w:rPr>
                <w:rFonts w:eastAsia="MS Mincho"/>
              </w:rPr>
            </w:pPr>
            <w:r w:rsidRPr="0066196E">
              <w:rPr>
                <w:rFonts w:eastAsia="MS Mincho"/>
              </w:rPr>
              <w:t>Praha, Česká republika</w:t>
            </w:r>
          </w:p>
          <w:p w:rsidR="00F90E73" w:rsidRPr="0066196E" w:rsidRDefault="00F90E73" w:rsidP="0098045B">
            <w:pPr>
              <w:widowControl w:val="0"/>
              <w:autoSpaceDE w:val="0"/>
              <w:autoSpaceDN w:val="0"/>
              <w:adjustRightInd w:val="0"/>
              <w:jc w:val="center"/>
              <w:rPr>
                <w:rFonts w:eastAsia="MS Mincho"/>
                <w:lang w:val="en-US"/>
              </w:rPr>
            </w:pPr>
            <w:r w:rsidRPr="0066196E">
              <w:rPr>
                <w:rFonts w:eastAsia="MS Mincho"/>
              </w:rPr>
              <w:t xml:space="preserve">25. 4. </w:t>
            </w:r>
            <w:r w:rsidRPr="0066196E">
              <w:rPr>
                <w:rFonts w:eastAsia="MS Mincho"/>
                <w:lang w:val="en-US"/>
              </w:rPr>
              <w:t>2015</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90E73" w:rsidRPr="0066196E" w:rsidRDefault="00F90E73" w:rsidP="0098045B">
            <w:pPr>
              <w:widowControl w:val="0"/>
              <w:autoSpaceDE w:val="0"/>
              <w:autoSpaceDN w:val="0"/>
              <w:adjustRightInd w:val="0"/>
              <w:jc w:val="center"/>
              <w:rPr>
                <w:rFonts w:eastAsia="MS Mincho"/>
              </w:rPr>
            </w:pPr>
            <w:r w:rsidRPr="0066196E">
              <w:rPr>
                <w:rFonts w:eastAsia="MS Mincho"/>
              </w:rPr>
              <w:t>2. cena</w:t>
            </w:r>
          </w:p>
          <w:p w:rsidR="00F90E73" w:rsidRPr="0066196E" w:rsidRDefault="00F90E73" w:rsidP="0098045B">
            <w:pPr>
              <w:widowControl w:val="0"/>
              <w:autoSpaceDE w:val="0"/>
              <w:autoSpaceDN w:val="0"/>
              <w:adjustRightInd w:val="0"/>
              <w:jc w:val="center"/>
              <w:rPr>
                <w:rFonts w:eastAsia="MS Mincho"/>
              </w:rPr>
            </w:pPr>
            <w:r w:rsidRPr="0066196E">
              <w:rPr>
                <w:rFonts w:eastAsia="MS Mincho"/>
              </w:rPr>
              <w:t>Nikole Segiňová</w:t>
            </w:r>
          </w:p>
          <w:p w:rsidR="00F90E73" w:rsidRPr="0066196E" w:rsidRDefault="00F90E73" w:rsidP="0098045B">
            <w:pPr>
              <w:pStyle w:val="Normlny1"/>
              <w:widowControl w:val="0"/>
              <w:tabs>
                <w:tab w:val="left" w:pos="284"/>
                <w:tab w:val="left" w:pos="539"/>
                <w:tab w:val="left" w:pos="851"/>
                <w:tab w:val="left" w:pos="8789"/>
              </w:tabs>
              <w:jc w:val="center"/>
              <w:rPr>
                <w:rFonts w:eastAsia="MS Mincho" w:cs="Times New Roman"/>
                <w:color w:val="auto"/>
                <w:lang w:eastAsia="sk-SK"/>
              </w:rPr>
            </w:pPr>
            <w:r w:rsidRPr="0066196E">
              <w:rPr>
                <w:rFonts w:eastAsia="MS Mincho" w:cs="Times New Roman"/>
                <w:color w:val="auto"/>
                <w:lang w:eastAsia="sk-SK"/>
              </w:rPr>
              <w:t xml:space="preserve">Trieda: </w:t>
            </w:r>
          </w:p>
          <w:p w:rsidR="00F90E73" w:rsidRPr="0066196E" w:rsidRDefault="00F90E73" w:rsidP="0098045B">
            <w:pPr>
              <w:pStyle w:val="Normlny1"/>
              <w:widowControl w:val="0"/>
              <w:tabs>
                <w:tab w:val="left" w:pos="284"/>
                <w:tab w:val="left" w:pos="539"/>
                <w:tab w:val="left" w:pos="851"/>
                <w:tab w:val="left" w:pos="8789"/>
              </w:tabs>
              <w:jc w:val="center"/>
              <w:rPr>
                <w:rFonts w:cs="Times New Roman"/>
                <w:color w:val="auto"/>
              </w:rPr>
            </w:pPr>
            <w:r w:rsidRPr="0066196E">
              <w:rPr>
                <w:rFonts w:eastAsia="MS Mincho" w:cs="Times New Roman"/>
                <w:color w:val="auto"/>
                <w:lang w:eastAsia="sk-SK"/>
              </w:rPr>
              <w:t>doc. Mgr.art. Magdaléna Blahušiaková</w:t>
            </w:r>
          </w:p>
        </w:tc>
      </w:tr>
    </w:tbl>
    <w:p w:rsidR="00F90E73" w:rsidRPr="0066196E" w:rsidRDefault="00F90E73" w:rsidP="005A63EA">
      <w:pPr>
        <w:rPr>
          <w:lang w:val="cs-CZ"/>
        </w:rPr>
      </w:pPr>
    </w:p>
    <w:p w:rsidR="00F90E73" w:rsidRPr="0066196E" w:rsidRDefault="00F90E73" w:rsidP="00F90E73">
      <w:pPr>
        <w:ind w:left="1134" w:hanging="1134"/>
        <w:jc w:val="center"/>
        <w:rPr>
          <w:lang w:val="cs-CZ"/>
        </w:rPr>
      </w:pPr>
    </w:p>
    <w:p w:rsidR="00631B0E" w:rsidRPr="0066196E" w:rsidRDefault="00631B0E" w:rsidP="004563C4">
      <w:pPr>
        <w:pStyle w:val="Nzov"/>
        <w:jc w:val="left"/>
        <w:rPr>
          <w:sz w:val="28"/>
        </w:rPr>
      </w:pPr>
    </w:p>
    <w:p w:rsidR="00966EA3" w:rsidRPr="0066196E" w:rsidRDefault="00966EA3" w:rsidP="004563C4">
      <w:pPr>
        <w:pStyle w:val="Nzov"/>
        <w:jc w:val="left"/>
        <w:rPr>
          <w:sz w:val="28"/>
        </w:rPr>
      </w:pPr>
      <w:r w:rsidRPr="0066196E">
        <w:rPr>
          <w:sz w:val="28"/>
        </w:rPr>
        <w:t>Projekty, do ktorých je škola zapojená</w:t>
      </w:r>
    </w:p>
    <w:p w:rsidR="00966EA3" w:rsidRPr="0066196E" w:rsidRDefault="00966EA3" w:rsidP="004563C4">
      <w:pPr>
        <w:pStyle w:val="Nzov"/>
        <w:tabs>
          <w:tab w:val="left" w:pos="284"/>
          <w:tab w:val="left" w:pos="539"/>
          <w:tab w:val="left" w:pos="851"/>
          <w:tab w:val="left" w:pos="8789"/>
        </w:tabs>
        <w:jc w:val="left"/>
        <w:rPr>
          <w:sz w:val="28"/>
        </w:rPr>
      </w:pPr>
    </w:p>
    <w:p w:rsidR="00966EA3" w:rsidRPr="00276A3C" w:rsidRDefault="00966EA3" w:rsidP="004563C4">
      <w:pPr>
        <w:pStyle w:val="Nzov"/>
        <w:tabs>
          <w:tab w:val="left" w:pos="284"/>
          <w:tab w:val="left" w:pos="539"/>
          <w:tab w:val="left" w:pos="851"/>
          <w:tab w:val="left" w:pos="8789"/>
        </w:tabs>
        <w:jc w:val="left"/>
        <w:rPr>
          <w:b w:val="0"/>
          <w:sz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559"/>
        <w:gridCol w:w="54"/>
        <w:gridCol w:w="1506"/>
        <w:gridCol w:w="3118"/>
      </w:tblGrid>
      <w:tr w:rsidR="00966EA3" w:rsidRPr="00276A3C" w:rsidTr="005F7E1D">
        <w:tc>
          <w:tcPr>
            <w:tcW w:w="3047" w:type="dxa"/>
          </w:tcPr>
          <w:p w:rsidR="00966EA3" w:rsidRPr="00276A3C" w:rsidRDefault="00966EA3" w:rsidP="004563C4">
            <w:pPr>
              <w:pStyle w:val="Nzov"/>
              <w:tabs>
                <w:tab w:val="left" w:pos="284"/>
                <w:tab w:val="left" w:pos="539"/>
                <w:tab w:val="left" w:pos="851"/>
                <w:tab w:val="left" w:pos="8789"/>
              </w:tabs>
              <w:rPr>
                <w:b w:val="0"/>
                <w:sz w:val="24"/>
              </w:rPr>
            </w:pPr>
            <w:r w:rsidRPr="00276A3C">
              <w:rPr>
                <w:b w:val="0"/>
                <w:sz w:val="24"/>
              </w:rPr>
              <w:t>Názov projektu</w:t>
            </w:r>
          </w:p>
        </w:tc>
        <w:tc>
          <w:tcPr>
            <w:tcW w:w="1613" w:type="dxa"/>
            <w:gridSpan w:val="2"/>
          </w:tcPr>
          <w:p w:rsidR="00966EA3" w:rsidRPr="00276A3C" w:rsidRDefault="00966EA3" w:rsidP="004563C4">
            <w:pPr>
              <w:pStyle w:val="Nzov"/>
              <w:tabs>
                <w:tab w:val="left" w:pos="284"/>
                <w:tab w:val="left" w:pos="539"/>
                <w:tab w:val="left" w:pos="851"/>
                <w:tab w:val="left" w:pos="8789"/>
              </w:tabs>
              <w:rPr>
                <w:b w:val="0"/>
                <w:sz w:val="24"/>
              </w:rPr>
            </w:pPr>
            <w:r w:rsidRPr="00276A3C">
              <w:rPr>
                <w:b w:val="0"/>
                <w:sz w:val="24"/>
              </w:rPr>
              <w:t>Termín začatia realizácie projektu</w:t>
            </w:r>
          </w:p>
        </w:tc>
        <w:tc>
          <w:tcPr>
            <w:tcW w:w="1506" w:type="dxa"/>
          </w:tcPr>
          <w:p w:rsidR="00966EA3" w:rsidRPr="00276A3C" w:rsidRDefault="00966EA3" w:rsidP="004563C4">
            <w:pPr>
              <w:pStyle w:val="Nzov"/>
              <w:tabs>
                <w:tab w:val="left" w:pos="284"/>
                <w:tab w:val="left" w:pos="539"/>
                <w:tab w:val="left" w:pos="851"/>
                <w:tab w:val="left" w:pos="8789"/>
              </w:tabs>
              <w:rPr>
                <w:b w:val="0"/>
                <w:sz w:val="24"/>
              </w:rPr>
            </w:pPr>
            <w:r w:rsidRPr="00276A3C">
              <w:rPr>
                <w:b w:val="0"/>
                <w:sz w:val="24"/>
              </w:rPr>
              <w:t>Termín ukončenia realizácie projektu</w:t>
            </w:r>
          </w:p>
        </w:tc>
        <w:tc>
          <w:tcPr>
            <w:tcW w:w="3118" w:type="dxa"/>
          </w:tcPr>
          <w:p w:rsidR="00966EA3" w:rsidRPr="00276A3C" w:rsidRDefault="00966EA3" w:rsidP="004563C4">
            <w:pPr>
              <w:pStyle w:val="Nzov"/>
              <w:tabs>
                <w:tab w:val="left" w:pos="284"/>
                <w:tab w:val="left" w:pos="539"/>
                <w:tab w:val="left" w:pos="851"/>
                <w:tab w:val="left" w:pos="8789"/>
              </w:tabs>
              <w:rPr>
                <w:b w:val="0"/>
                <w:sz w:val="24"/>
              </w:rPr>
            </w:pPr>
            <w:r w:rsidRPr="00276A3C">
              <w:rPr>
                <w:b w:val="0"/>
                <w:sz w:val="24"/>
              </w:rPr>
              <w:t>Výsledky</w:t>
            </w:r>
          </w:p>
        </w:tc>
      </w:tr>
      <w:tr w:rsidR="00966EA3" w:rsidRPr="00276A3C" w:rsidTr="005F7E1D">
        <w:tc>
          <w:tcPr>
            <w:tcW w:w="3047" w:type="dxa"/>
          </w:tcPr>
          <w:p w:rsidR="00966EA3" w:rsidRPr="00276A3C" w:rsidRDefault="00966EA3" w:rsidP="004563C4">
            <w:pPr>
              <w:pStyle w:val="Nzov"/>
              <w:tabs>
                <w:tab w:val="left" w:pos="284"/>
                <w:tab w:val="left" w:pos="539"/>
                <w:tab w:val="left" w:pos="851"/>
                <w:tab w:val="left" w:pos="8789"/>
              </w:tabs>
              <w:jc w:val="left"/>
              <w:rPr>
                <w:b w:val="0"/>
                <w:sz w:val="28"/>
              </w:rPr>
            </w:pPr>
            <w:r w:rsidRPr="00276A3C">
              <w:rPr>
                <w:b w:val="0"/>
                <w:sz w:val="24"/>
                <w:szCs w:val="24"/>
                <w:u w:val="single"/>
              </w:rPr>
              <w:t>„Hudba bez hraníc“</w:t>
            </w:r>
            <w:r w:rsidRPr="00276A3C">
              <w:rPr>
                <w:b w:val="0"/>
                <w:sz w:val="24"/>
                <w:szCs w:val="24"/>
              </w:rPr>
              <w:t>, medzinárodná súťaž organizovaná každoročne, registrovaná na Ministerstve školstva SR, pod číslom MŠ SR-10525/2010-913</w:t>
            </w:r>
          </w:p>
        </w:tc>
        <w:tc>
          <w:tcPr>
            <w:tcW w:w="1613" w:type="dxa"/>
            <w:gridSpan w:val="2"/>
          </w:tcPr>
          <w:p w:rsidR="00966EA3" w:rsidRPr="00276A3C" w:rsidRDefault="00966EA3" w:rsidP="004563C4">
            <w:pPr>
              <w:pStyle w:val="Nzov"/>
              <w:tabs>
                <w:tab w:val="left" w:pos="284"/>
                <w:tab w:val="left" w:pos="539"/>
                <w:tab w:val="left" w:pos="851"/>
                <w:tab w:val="left" w:pos="8789"/>
              </w:tabs>
              <w:jc w:val="left"/>
              <w:rPr>
                <w:b w:val="0"/>
                <w:sz w:val="28"/>
              </w:rPr>
            </w:pPr>
            <w:r w:rsidRPr="00276A3C">
              <w:rPr>
                <w:b w:val="0"/>
                <w:sz w:val="28"/>
              </w:rPr>
              <w:t>2011</w:t>
            </w:r>
          </w:p>
        </w:tc>
        <w:tc>
          <w:tcPr>
            <w:tcW w:w="1506" w:type="dxa"/>
          </w:tcPr>
          <w:p w:rsidR="00966EA3" w:rsidRPr="00276A3C" w:rsidRDefault="00966EA3" w:rsidP="00631B0E">
            <w:pPr>
              <w:pStyle w:val="Nzov"/>
              <w:tabs>
                <w:tab w:val="left" w:pos="284"/>
                <w:tab w:val="left" w:pos="539"/>
                <w:tab w:val="left" w:pos="851"/>
                <w:tab w:val="left" w:pos="8789"/>
              </w:tabs>
              <w:jc w:val="left"/>
              <w:rPr>
                <w:b w:val="0"/>
                <w:sz w:val="28"/>
              </w:rPr>
            </w:pPr>
            <w:r w:rsidRPr="00276A3C">
              <w:rPr>
                <w:b w:val="0"/>
                <w:sz w:val="28"/>
              </w:rPr>
              <w:t>201</w:t>
            </w:r>
            <w:r w:rsidR="00076AAE" w:rsidRPr="00276A3C">
              <w:rPr>
                <w:b w:val="0"/>
                <w:sz w:val="28"/>
              </w:rPr>
              <w:t>6</w:t>
            </w:r>
          </w:p>
        </w:tc>
        <w:tc>
          <w:tcPr>
            <w:tcW w:w="3118" w:type="dxa"/>
          </w:tcPr>
          <w:p w:rsidR="00966EA3" w:rsidRPr="00276A3C" w:rsidRDefault="00966EA3" w:rsidP="004563C4">
            <w:pPr>
              <w:pStyle w:val="Nzov"/>
              <w:tabs>
                <w:tab w:val="left" w:pos="284"/>
                <w:tab w:val="left" w:pos="539"/>
                <w:tab w:val="left" w:pos="851"/>
                <w:tab w:val="left" w:pos="8789"/>
              </w:tabs>
              <w:jc w:val="left"/>
              <w:rPr>
                <w:b w:val="0"/>
                <w:sz w:val="24"/>
                <w:szCs w:val="24"/>
              </w:rPr>
            </w:pPr>
            <w:r w:rsidRPr="00276A3C">
              <w:rPr>
                <w:b w:val="0"/>
                <w:sz w:val="24"/>
                <w:szCs w:val="24"/>
              </w:rPr>
              <w:t xml:space="preserve"> Medzinárodná interpretačná súťaž je pripravená pre všetky hudobné a spevácke odbory</w:t>
            </w:r>
          </w:p>
        </w:tc>
      </w:tr>
      <w:tr w:rsidR="00966EA3" w:rsidRPr="00276A3C" w:rsidTr="005F7E1D">
        <w:tc>
          <w:tcPr>
            <w:tcW w:w="3047" w:type="dxa"/>
          </w:tcPr>
          <w:p w:rsidR="00966EA3" w:rsidRPr="00276A3C" w:rsidRDefault="00966EA3" w:rsidP="004563C4">
            <w:pPr>
              <w:pStyle w:val="Nzov"/>
              <w:tabs>
                <w:tab w:val="left" w:pos="284"/>
                <w:tab w:val="left" w:pos="539"/>
                <w:tab w:val="left" w:pos="851"/>
                <w:tab w:val="left" w:pos="8789"/>
              </w:tabs>
              <w:jc w:val="left"/>
              <w:rPr>
                <w:b w:val="0"/>
                <w:sz w:val="28"/>
              </w:rPr>
            </w:pPr>
            <w:r w:rsidRPr="00276A3C">
              <w:rPr>
                <w:b w:val="0"/>
                <w:sz w:val="24"/>
                <w:szCs w:val="24"/>
                <w:u w:val="single"/>
              </w:rPr>
              <w:t xml:space="preserve">„Lifelong learning at areas of music art in V4“, </w:t>
            </w:r>
            <w:r w:rsidRPr="00276A3C">
              <w:rPr>
                <w:b w:val="0"/>
                <w:sz w:val="24"/>
                <w:szCs w:val="24"/>
              </w:rPr>
              <w:t>rozpracovaný medzinárodný projekt v rámci Národnej agentúry celoživotného vzdelávania Ministerstva školstva SR a programu Gruntvig,</w:t>
            </w:r>
          </w:p>
        </w:tc>
        <w:tc>
          <w:tcPr>
            <w:tcW w:w="1613" w:type="dxa"/>
            <w:gridSpan w:val="2"/>
          </w:tcPr>
          <w:p w:rsidR="00966EA3" w:rsidRPr="00276A3C" w:rsidRDefault="00966EA3" w:rsidP="004563C4">
            <w:pPr>
              <w:pStyle w:val="Nzov"/>
              <w:tabs>
                <w:tab w:val="left" w:pos="284"/>
                <w:tab w:val="left" w:pos="539"/>
                <w:tab w:val="left" w:pos="851"/>
                <w:tab w:val="left" w:pos="8789"/>
              </w:tabs>
              <w:jc w:val="left"/>
              <w:rPr>
                <w:b w:val="0"/>
                <w:sz w:val="28"/>
              </w:rPr>
            </w:pPr>
            <w:r w:rsidRPr="00276A3C">
              <w:rPr>
                <w:b w:val="0"/>
                <w:sz w:val="28"/>
              </w:rPr>
              <w:t>2011</w:t>
            </w:r>
          </w:p>
        </w:tc>
        <w:tc>
          <w:tcPr>
            <w:tcW w:w="1506" w:type="dxa"/>
          </w:tcPr>
          <w:p w:rsidR="00966EA3" w:rsidRPr="00276A3C" w:rsidRDefault="00966EA3" w:rsidP="00076AAE">
            <w:pPr>
              <w:pStyle w:val="Nzov"/>
              <w:tabs>
                <w:tab w:val="left" w:pos="284"/>
                <w:tab w:val="left" w:pos="539"/>
                <w:tab w:val="left" w:pos="851"/>
                <w:tab w:val="left" w:pos="8789"/>
              </w:tabs>
              <w:jc w:val="left"/>
              <w:rPr>
                <w:b w:val="0"/>
                <w:sz w:val="28"/>
              </w:rPr>
            </w:pPr>
            <w:r w:rsidRPr="00276A3C">
              <w:rPr>
                <w:b w:val="0"/>
                <w:sz w:val="28"/>
              </w:rPr>
              <w:t>201</w:t>
            </w:r>
            <w:r w:rsidR="00076AAE" w:rsidRPr="00276A3C">
              <w:rPr>
                <w:b w:val="0"/>
                <w:sz w:val="28"/>
              </w:rPr>
              <w:t>6</w:t>
            </w:r>
          </w:p>
        </w:tc>
        <w:tc>
          <w:tcPr>
            <w:tcW w:w="3118" w:type="dxa"/>
          </w:tcPr>
          <w:p w:rsidR="00966EA3" w:rsidRPr="00276A3C" w:rsidRDefault="00966EA3" w:rsidP="004563C4">
            <w:pPr>
              <w:pStyle w:val="Nzov"/>
              <w:tabs>
                <w:tab w:val="left" w:pos="284"/>
                <w:tab w:val="left" w:pos="539"/>
                <w:tab w:val="left" w:pos="851"/>
                <w:tab w:val="left" w:pos="8789"/>
              </w:tabs>
              <w:jc w:val="left"/>
              <w:rPr>
                <w:b w:val="0"/>
                <w:sz w:val="24"/>
                <w:szCs w:val="24"/>
              </w:rPr>
            </w:pPr>
            <w:r w:rsidRPr="00276A3C">
              <w:rPr>
                <w:b w:val="0"/>
                <w:sz w:val="24"/>
                <w:szCs w:val="24"/>
              </w:rPr>
              <w:t>Celoživotné vzdelávanie pedagogických zamestnancov v oblasti hudobného umenia</w:t>
            </w:r>
          </w:p>
        </w:tc>
      </w:tr>
      <w:tr w:rsidR="00966EA3" w:rsidRPr="00276A3C" w:rsidTr="005F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6" w:space="0" w:color="auto"/>
              <w:left w:val="single" w:sz="6" w:space="0" w:color="auto"/>
              <w:bottom w:val="single" w:sz="6" w:space="0" w:color="auto"/>
              <w:right w:val="single" w:sz="6" w:space="0" w:color="auto"/>
            </w:tcBorders>
          </w:tcPr>
          <w:p w:rsidR="00966EA3" w:rsidRPr="00276A3C" w:rsidRDefault="00966EA3" w:rsidP="004563C4">
            <w:pPr>
              <w:widowControl w:val="0"/>
              <w:tabs>
                <w:tab w:val="left" w:pos="284"/>
                <w:tab w:val="left" w:pos="539"/>
                <w:tab w:val="left" w:pos="709"/>
                <w:tab w:val="left" w:pos="851"/>
                <w:tab w:val="left" w:pos="8789"/>
              </w:tabs>
              <w:autoSpaceDE w:val="0"/>
              <w:autoSpaceDN w:val="0"/>
              <w:adjustRightInd w:val="0"/>
              <w:jc w:val="both"/>
              <w:rPr>
                <w:bCs/>
              </w:rPr>
            </w:pPr>
            <w:r w:rsidRPr="00276A3C">
              <w:rPr>
                <w:bCs/>
              </w:rPr>
              <w:t>Consonantia</w:t>
            </w:r>
          </w:p>
        </w:tc>
        <w:tc>
          <w:tcPr>
            <w:tcW w:w="1559" w:type="dxa"/>
            <w:tcBorders>
              <w:top w:val="single" w:sz="6" w:space="0" w:color="auto"/>
              <w:left w:val="single" w:sz="6" w:space="0" w:color="auto"/>
              <w:bottom w:val="single" w:sz="6" w:space="0" w:color="auto"/>
              <w:right w:val="single" w:sz="6" w:space="0" w:color="auto"/>
            </w:tcBorders>
          </w:tcPr>
          <w:p w:rsidR="00966EA3" w:rsidRPr="00276A3C" w:rsidRDefault="00966EA3" w:rsidP="004563C4">
            <w:pPr>
              <w:widowControl w:val="0"/>
              <w:tabs>
                <w:tab w:val="left" w:pos="284"/>
                <w:tab w:val="left" w:pos="539"/>
                <w:tab w:val="left" w:pos="709"/>
                <w:tab w:val="left" w:pos="851"/>
                <w:tab w:val="left" w:pos="8789"/>
              </w:tabs>
              <w:autoSpaceDE w:val="0"/>
              <w:autoSpaceDN w:val="0"/>
              <w:adjustRightInd w:val="0"/>
              <w:jc w:val="both"/>
              <w:rPr>
                <w:bCs/>
              </w:rPr>
            </w:pPr>
            <w:r w:rsidRPr="00276A3C">
              <w:rPr>
                <w:bCs/>
              </w:rPr>
              <w:t xml:space="preserve"> 2006</w:t>
            </w:r>
          </w:p>
        </w:tc>
        <w:tc>
          <w:tcPr>
            <w:tcW w:w="1560" w:type="dxa"/>
            <w:gridSpan w:val="2"/>
            <w:tcBorders>
              <w:top w:val="single" w:sz="6" w:space="0" w:color="auto"/>
              <w:left w:val="single" w:sz="6" w:space="0" w:color="auto"/>
              <w:bottom w:val="single" w:sz="6" w:space="0" w:color="auto"/>
              <w:right w:val="single" w:sz="6" w:space="0" w:color="auto"/>
            </w:tcBorders>
          </w:tcPr>
          <w:p w:rsidR="00966EA3" w:rsidRPr="00276A3C" w:rsidRDefault="00966EA3" w:rsidP="00631B0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201</w:t>
            </w:r>
            <w:r w:rsidR="00CF05AF" w:rsidRPr="00276A3C">
              <w:rPr>
                <w:bCs/>
              </w:rPr>
              <w:t>7</w:t>
            </w:r>
          </w:p>
        </w:tc>
        <w:tc>
          <w:tcPr>
            <w:tcW w:w="3118" w:type="dxa"/>
            <w:tcBorders>
              <w:top w:val="single" w:sz="6" w:space="0" w:color="auto"/>
              <w:left w:val="single" w:sz="6" w:space="0" w:color="auto"/>
              <w:bottom w:val="single" w:sz="6" w:space="0" w:color="auto"/>
              <w:right w:val="single" w:sz="6" w:space="0" w:color="auto"/>
            </w:tcBorders>
          </w:tcPr>
          <w:p w:rsidR="00966EA3" w:rsidRPr="00276A3C" w:rsidRDefault="00966EA3" w:rsidP="004563C4">
            <w:pPr>
              <w:widowControl w:val="0"/>
              <w:tabs>
                <w:tab w:val="left" w:pos="284"/>
                <w:tab w:val="left" w:pos="539"/>
                <w:tab w:val="left" w:pos="709"/>
                <w:tab w:val="left" w:pos="851"/>
                <w:tab w:val="left" w:pos="8789"/>
              </w:tabs>
              <w:autoSpaceDE w:val="0"/>
              <w:autoSpaceDN w:val="0"/>
              <w:adjustRightInd w:val="0"/>
              <w:rPr>
                <w:bCs/>
              </w:rPr>
            </w:pPr>
            <w:r w:rsidRPr="00276A3C">
              <w:rPr>
                <w:bCs/>
              </w:rPr>
              <w:t>Spoločné medzinárodné koncerty študentov a pedagógov umeleckých škôl z Rakúska, Maďarska a</w:t>
            </w:r>
            <w:r w:rsidR="00EE1C3F" w:rsidRPr="00276A3C">
              <w:rPr>
                <w:bCs/>
              </w:rPr>
              <w:t> </w:t>
            </w:r>
            <w:r w:rsidRPr="00276A3C">
              <w:rPr>
                <w:bCs/>
              </w:rPr>
              <w:t>Slovenska</w:t>
            </w:r>
          </w:p>
        </w:tc>
      </w:tr>
      <w:tr w:rsidR="00966EA3" w:rsidRPr="00276A3C" w:rsidTr="005F7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6" w:space="0" w:color="auto"/>
              <w:left w:val="single" w:sz="6" w:space="0" w:color="auto"/>
              <w:bottom w:val="single" w:sz="6" w:space="0" w:color="auto"/>
              <w:right w:val="single" w:sz="6" w:space="0" w:color="auto"/>
            </w:tcBorders>
          </w:tcPr>
          <w:p w:rsidR="00966EA3" w:rsidRPr="00276A3C" w:rsidRDefault="00966EA3" w:rsidP="00076AA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 xml:space="preserve">Youth Orchestra </w:t>
            </w:r>
            <w:r w:rsidR="00076AAE" w:rsidRPr="00276A3C">
              <w:rPr>
                <w:bCs/>
              </w:rPr>
              <w:t>EU</w:t>
            </w:r>
          </w:p>
        </w:tc>
        <w:tc>
          <w:tcPr>
            <w:tcW w:w="1559" w:type="dxa"/>
            <w:tcBorders>
              <w:top w:val="single" w:sz="6" w:space="0" w:color="auto"/>
              <w:left w:val="single" w:sz="6" w:space="0" w:color="auto"/>
              <w:bottom w:val="single" w:sz="6" w:space="0" w:color="auto"/>
              <w:right w:val="single" w:sz="6" w:space="0" w:color="auto"/>
            </w:tcBorders>
          </w:tcPr>
          <w:p w:rsidR="00966EA3" w:rsidRPr="00276A3C" w:rsidRDefault="00966EA3" w:rsidP="004563C4">
            <w:pPr>
              <w:widowControl w:val="0"/>
              <w:tabs>
                <w:tab w:val="left" w:pos="284"/>
                <w:tab w:val="left" w:pos="539"/>
                <w:tab w:val="left" w:pos="709"/>
                <w:tab w:val="left" w:pos="851"/>
                <w:tab w:val="left" w:pos="8789"/>
              </w:tabs>
              <w:autoSpaceDE w:val="0"/>
              <w:autoSpaceDN w:val="0"/>
              <w:adjustRightInd w:val="0"/>
              <w:jc w:val="both"/>
              <w:rPr>
                <w:bCs/>
              </w:rPr>
            </w:pPr>
            <w:r w:rsidRPr="00276A3C">
              <w:rPr>
                <w:bCs/>
              </w:rPr>
              <w:t>2004</w:t>
            </w:r>
          </w:p>
        </w:tc>
        <w:tc>
          <w:tcPr>
            <w:tcW w:w="1560" w:type="dxa"/>
            <w:gridSpan w:val="2"/>
            <w:tcBorders>
              <w:top w:val="single" w:sz="6" w:space="0" w:color="auto"/>
              <w:left w:val="single" w:sz="6" w:space="0" w:color="auto"/>
              <w:bottom w:val="single" w:sz="6" w:space="0" w:color="auto"/>
              <w:right w:val="single" w:sz="6" w:space="0" w:color="auto"/>
            </w:tcBorders>
          </w:tcPr>
          <w:p w:rsidR="00966EA3" w:rsidRPr="00276A3C" w:rsidRDefault="00966EA3" w:rsidP="004563C4">
            <w:pPr>
              <w:widowControl w:val="0"/>
              <w:tabs>
                <w:tab w:val="left" w:pos="284"/>
                <w:tab w:val="left" w:pos="539"/>
                <w:tab w:val="left" w:pos="709"/>
                <w:tab w:val="left" w:pos="851"/>
                <w:tab w:val="left" w:pos="8789"/>
              </w:tabs>
              <w:autoSpaceDE w:val="0"/>
              <w:autoSpaceDN w:val="0"/>
              <w:adjustRightInd w:val="0"/>
              <w:jc w:val="both"/>
              <w:rPr>
                <w:bCs/>
              </w:rPr>
            </w:pPr>
            <w:r w:rsidRPr="00276A3C">
              <w:rPr>
                <w:bCs/>
              </w:rPr>
              <w:t>201</w:t>
            </w:r>
            <w:r w:rsidR="00CF05AF" w:rsidRPr="00276A3C">
              <w:rPr>
                <w:bCs/>
              </w:rPr>
              <w:t>7</w:t>
            </w:r>
          </w:p>
        </w:tc>
        <w:tc>
          <w:tcPr>
            <w:tcW w:w="3118" w:type="dxa"/>
            <w:tcBorders>
              <w:top w:val="single" w:sz="6" w:space="0" w:color="auto"/>
              <w:left w:val="single" w:sz="6" w:space="0" w:color="auto"/>
              <w:bottom w:val="single" w:sz="6" w:space="0" w:color="auto"/>
              <w:right w:val="single" w:sz="6" w:space="0" w:color="auto"/>
            </w:tcBorders>
          </w:tcPr>
          <w:p w:rsidR="00966EA3" w:rsidRPr="00276A3C" w:rsidRDefault="00966EA3" w:rsidP="00C91857">
            <w:pPr>
              <w:widowControl w:val="0"/>
              <w:tabs>
                <w:tab w:val="left" w:pos="284"/>
                <w:tab w:val="left" w:pos="539"/>
                <w:tab w:val="left" w:pos="709"/>
                <w:tab w:val="left" w:pos="851"/>
                <w:tab w:val="left" w:pos="8789"/>
              </w:tabs>
              <w:autoSpaceDE w:val="0"/>
              <w:autoSpaceDN w:val="0"/>
              <w:adjustRightInd w:val="0"/>
              <w:rPr>
                <w:bCs/>
              </w:rPr>
            </w:pPr>
            <w:r w:rsidRPr="00276A3C">
              <w:rPr>
                <w:bCs/>
              </w:rPr>
              <w:t xml:space="preserve">Účasť študentov konzervatória na majstrovských kurzoch, na zahraničných koncertných turné. Orchester je zložený zo študentov </w:t>
            </w:r>
            <w:r w:rsidR="00076AAE" w:rsidRPr="00276A3C">
              <w:rPr>
                <w:bCs/>
              </w:rPr>
              <w:t xml:space="preserve">Europskej </w:t>
            </w:r>
            <w:r w:rsidR="00783BAA" w:rsidRPr="00276A3C">
              <w:rPr>
                <w:bCs/>
              </w:rPr>
              <w:t>únie</w:t>
            </w:r>
            <w:r w:rsidR="00076AAE" w:rsidRPr="00276A3C">
              <w:rPr>
                <w:bCs/>
              </w:rPr>
              <w:t xml:space="preserve"> na základe </w:t>
            </w:r>
            <w:r w:rsidR="00CF05AF" w:rsidRPr="00276A3C">
              <w:rPr>
                <w:bCs/>
              </w:rPr>
              <w:t xml:space="preserve">úspešného vykonania </w:t>
            </w:r>
            <w:r w:rsidR="00076AAE" w:rsidRPr="00276A3C">
              <w:rPr>
                <w:bCs/>
              </w:rPr>
              <w:t>konkurzu</w:t>
            </w:r>
          </w:p>
        </w:tc>
      </w:tr>
    </w:tbl>
    <w:p w:rsidR="00966EA3" w:rsidRPr="00276A3C" w:rsidRDefault="00966EA3" w:rsidP="004563C4">
      <w:pPr>
        <w:pStyle w:val="Nzov"/>
        <w:tabs>
          <w:tab w:val="left" w:pos="284"/>
          <w:tab w:val="left" w:pos="539"/>
          <w:tab w:val="left" w:pos="851"/>
          <w:tab w:val="left" w:pos="8789"/>
        </w:tabs>
        <w:jc w:val="both"/>
        <w:rPr>
          <w:b w:val="0"/>
          <w:sz w:val="28"/>
        </w:rPr>
      </w:pPr>
    </w:p>
    <w:p w:rsidR="005A63EA" w:rsidRPr="0066196E" w:rsidRDefault="005A63EA" w:rsidP="004563C4">
      <w:pPr>
        <w:pStyle w:val="Nzov"/>
        <w:jc w:val="both"/>
        <w:rPr>
          <w:sz w:val="28"/>
        </w:rPr>
      </w:pPr>
      <w:r w:rsidRPr="0066196E">
        <w:rPr>
          <w:sz w:val="28"/>
        </w:rPr>
        <w:br w:type="page"/>
      </w:r>
    </w:p>
    <w:p w:rsidR="00B07955" w:rsidRPr="0066196E" w:rsidRDefault="00B07955" w:rsidP="004563C4">
      <w:pPr>
        <w:pStyle w:val="Nzov"/>
        <w:jc w:val="both"/>
        <w:rPr>
          <w:sz w:val="28"/>
        </w:rPr>
      </w:pPr>
    </w:p>
    <w:p w:rsidR="00B13E6C" w:rsidRPr="0066196E" w:rsidRDefault="00B13E6C" w:rsidP="004563C4">
      <w:pPr>
        <w:pStyle w:val="Nzov"/>
        <w:tabs>
          <w:tab w:val="left" w:pos="284"/>
          <w:tab w:val="left" w:pos="539"/>
          <w:tab w:val="left" w:pos="851"/>
          <w:tab w:val="left" w:pos="8789"/>
        </w:tabs>
        <w:jc w:val="both"/>
        <w:rPr>
          <w:sz w:val="28"/>
        </w:rPr>
      </w:pPr>
      <w:r w:rsidRPr="0066196E">
        <w:rPr>
          <w:sz w:val="28"/>
        </w:rPr>
        <w:t>Výsledky inšpekčnej činnosti vykonanej Štátnou školskou inšpekciou v škole</w:t>
      </w:r>
    </w:p>
    <w:p w:rsidR="008C2AB5" w:rsidRPr="0066196E" w:rsidRDefault="008C2AB5" w:rsidP="004563C4">
      <w:pPr>
        <w:pStyle w:val="Nzov"/>
        <w:tabs>
          <w:tab w:val="left" w:pos="284"/>
          <w:tab w:val="left" w:pos="539"/>
          <w:tab w:val="left" w:pos="851"/>
          <w:tab w:val="left" w:pos="8789"/>
        </w:tabs>
        <w:jc w:val="both"/>
        <w:rPr>
          <w:b w:val="0"/>
          <w:i/>
          <w:sz w:val="24"/>
        </w:rPr>
      </w:pPr>
    </w:p>
    <w:p w:rsidR="00604357" w:rsidRPr="0066196E" w:rsidRDefault="00B13E6C" w:rsidP="004563C4">
      <w:pPr>
        <w:pStyle w:val="Nzov"/>
        <w:tabs>
          <w:tab w:val="left" w:pos="284"/>
          <w:tab w:val="left" w:pos="539"/>
          <w:tab w:val="left" w:pos="851"/>
          <w:tab w:val="left" w:pos="8789"/>
        </w:tabs>
        <w:jc w:val="left"/>
        <w:rPr>
          <w:b w:val="0"/>
          <w:sz w:val="24"/>
        </w:rPr>
      </w:pPr>
      <w:r w:rsidRPr="0066196E">
        <w:rPr>
          <w:sz w:val="24"/>
        </w:rPr>
        <w:t>Komplexná inšpekcia sa nekonala.</w:t>
      </w:r>
    </w:p>
    <w:p w:rsidR="00604357" w:rsidRPr="0066196E" w:rsidRDefault="00604357" w:rsidP="004563C4">
      <w:pPr>
        <w:pStyle w:val="Nzov"/>
        <w:tabs>
          <w:tab w:val="left" w:pos="284"/>
          <w:tab w:val="left" w:pos="539"/>
          <w:tab w:val="left" w:pos="851"/>
          <w:tab w:val="left" w:pos="8789"/>
        </w:tabs>
        <w:jc w:val="left"/>
        <w:rPr>
          <w:b w:val="0"/>
          <w:sz w:val="24"/>
        </w:rPr>
      </w:pPr>
    </w:p>
    <w:p w:rsidR="00B13E6C" w:rsidRPr="0066196E" w:rsidRDefault="00604357" w:rsidP="004563C4">
      <w:pPr>
        <w:pStyle w:val="Nzov"/>
        <w:tabs>
          <w:tab w:val="left" w:pos="284"/>
          <w:tab w:val="left" w:pos="539"/>
          <w:tab w:val="left" w:pos="851"/>
          <w:tab w:val="left" w:pos="8789"/>
        </w:tabs>
        <w:jc w:val="left"/>
        <w:rPr>
          <w:sz w:val="24"/>
        </w:rPr>
      </w:pPr>
      <w:r w:rsidRPr="0066196E">
        <w:rPr>
          <w:sz w:val="28"/>
        </w:rPr>
        <w:t xml:space="preserve"> </w:t>
      </w:r>
      <w:r w:rsidR="00B13E6C" w:rsidRPr="0066196E">
        <w:rPr>
          <w:sz w:val="28"/>
        </w:rPr>
        <w:t>Priestorové a materiálno – technické podmienky školy</w:t>
      </w:r>
    </w:p>
    <w:p w:rsidR="008C2AB5" w:rsidRPr="0066196E" w:rsidRDefault="008C2AB5" w:rsidP="004563C4">
      <w:pPr>
        <w:pStyle w:val="Nzov"/>
        <w:tabs>
          <w:tab w:val="left" w:pos="284"/>
          <w:tab w:val="left" w:pos="539"/>
          <w:tab w:val="left" w:pos="851"/>
          <w:tab w:val="left" w:pos="8789"/>
        </w:tabs>
        <w:spacing w:line="276" w:lineRule="auto"/>
        <w:jc w:val="both"/>
        <w:rPr>
          <w:b w:val="0"/>
          <w:sz w:val="24"/>
        </w:rPr>
      </w:pPr>
    </w:p>
    <w:p w:rsidR="00B13E6C" w:rsidRPr="0066196E" w:rsidRDefault="00276A3C" w:rsidP="004563C4">
      <w:pPr>
        <w:pStyle w:val="Nzov"/>
        <w:tabs>
          <w:tab w:val="left" w:pos="284"/>
          <w:tab w:val="left" w:pos="539"/>
          <w:tab w:val="left" w:pos="851"/>
          <w:tab w:val="left" w:pos="8789"/>
        </w:tabs>
        <w:spacing w:line="276" w:lineRule="auto"/>
        <w:jc w:val="both"/>
        <w:rPr>
          <w:b w:val="0"/>
          <w:sz w:val="24"/>
        </w:rPr>
      </w:pPr>
      <w:r>
        <w:rPr>
          <w:b w:val="0"/>
          <w:sz w:val="24"/>
        </w:rPr>
        <w:t xml:space="preserve">Priestorové a materiálno - </w:t>
      </w:r>
      <w:r w:rsidR="00B13E6C" w:rsidRPr="0066196E">
        <w:rPr>
          <w:b w:val="0"/>
          <w:sz w:val="24"/>
        </w:rPr>
        <w:t>technické podmienky školy sa veľmi zlepšili po odovzdaní zrekonštruovanej budovy Ko</w:t>
      </w:r>
      <w:r w:rsidR="0061460B" w:rsidRPr="0066196E">
        <w:rPr>
          <w:b w:val="0"/>
          <w:sz w:val="24"/>
        </w:rPr>
        <w:t>nzervatória na Konventnej ulici a po zakúpení nových hudobných nástrojov (klavíre, harfa).</w:t>
      </w:r>
      <w:r w:rsidR="00B13E6C" w:rsidRPr="0066196E">
        <w:rPr>
          <w:b w:val="0"/>
          <w:sz w:val="24"/>
        </w:rPr>
        <w:t xml:space="preserve"> Záujem o štúdium na našej škole, najmä v hudobno-dramatickom a speváckom odbore znamená v budúcnosti aj potrebu budovania nových odborných učební, najmä pre vyučovanie odborných predmetov herectvo, operné herectvo a tanec. Škola by nevyhnutne potrebovala vlastné divadlo. Tento nedostatok riešime spoluprácou s profesionálnymi divadlami (Slovenské národné divadlo, Arteatro, Divadlo Malá scéna STU, Divadlo Nová scéna).</w:t>
      </w:r>
    </w:p>
    <w:p w:rsidR="0061460B" w:rsidRPr="0066196E" w:rsidRDefault="0061460B" w:rsidP="004563C4">
      <w:pPr>
        <w:pStyle w:val="Nzov"/>
        <w:tabs>
          <w:tab w:val="left" w:pos="284"/>
          <w:tab w:val="left" w:pos="539"/>
          <w:tab w:val="left" w:pos="851"/>
          <w:tab w:val="left" w:pos="8789"/>
        </w:tabs>
        <w:spacing w:line="276" w:lineRule="auto"/>
        <w:jc w:val="both"/>
        <w:rPr>
          <w:b w:val="0"/>
          <w:sz w:val="24"/>
        </w:rPr>
      </w:pPr>
    </w:p>
    <w:p w:rsidR="00B13E6C" w:rsidRPr="0066196E" w:rsidRDefault="00B13E6C" w:rsidP="004563C4">
      <w:pPr>
        <w:pStyle w:val="Nzov"/>
        <w:tabs>
          <w:tab w:val="left" w:pos="284"/>
          <w:tab w:val="left" w:pos="539"/>
          <w:tab w:val="left" w:pos="851"/>
          <w:tab w:val="left" w:pos="8789"/>
        </w:tabs>
        <w:jc w:val="left"/>
        <w:rPr>
          <w:sz w:val="28"/>
        </w:rPr>
      </w:pPr>
      <w:r w:rsidRPr="0066196E">
        <w:rPr>
          <w:sz w:val="28"/>
        </w:rPr>
        <w:t>Finančné a hmotné zabezpečenie výchovno-vzdelávacej činnosti školy</w:t>
      </w:r>
    </w:p>
    <w:p w:rsidR="00B13E6C" w:rsidRPr="0066196E" w:rsidRDefault="00B13E6C" w:rsidP="004563C4">
      <w:pPr>
        <w:widowControl w:val="0"/>
        <w:tabs>
          <w:tab w:val="left" w:pos="284"/>
          <w:tab w:val="left" w:pos="539"/>
          <w:tab w:val="left" w:pos="709"/>
          <w:tab w:val="left" w:pos="851"/>
          <w:tab w:val="left" w:pos="8789"/>
        </w:tabs>
        <w:autoSpaceDE w:val="0"/>
        <w:autoSpaceDN w:val="0"/>
        <w:adjustRightInd w:val="0"/>
        <w:jc w:val="both"/>
        <w:rPr>
          <w:b/>
          <w:bCs/>
        </w:rPr>
      </w:pPr>
      <w:r w:rsidRPr="0066196E">
        <w:rPr>
          <w:b/>
          <w:bCs/>
        </w:rPr>
        <w:t>Príloha č. 1 Správa o hospodárení Konzervatória v Bratislave za rok 201</w:t>
      </w:r>
      <w:r w:rsidR="0061460B" w:rsidRPr="0066196E">
        <w:rPr>
          <w:b/>
          <w:bCs/>
        </w:rPr>
        <w:t>4</w:t>
      </w:r>
      <w:r w:rsidRPr="0066196E">
        <w:rPr>
          <w:b/>
          <w:bCs/>
        </w:rPr>
        <w:t>.</w:t>
      </w:r>
    </w:p>
    <w:p w:rsidR="00B26694" w:rsidRPr="0066196E" w:rsidRDefault="00B26694" w:rsidP="004563C4">
      <w:pPr>
        <w:pStyle w:val="Nzov"/>
        <w:tabs>
          <w:tab w:val="left" w:pos="284"/>
          <w:tab w:val="left" w:pos="539"/>
          <w:tab w:val="left" w:pos="851"/>
          <w:tab w:val="left" w:pos="8789"/>
        </w:tabs>
        <w:jc w:val="left"/>
        <w:rPr>
          <w:i/>
          <w:sz w:val="24"/>
        </w:rPr>
      </w:pPr>
    </w:p>
    <w:p w:rsidR="00B26694" w:rsidRPr="0066196E" w:rsidRDefault="00B26694" w:rsidP="004563C4">
      <w:pPr>
        <w:widowControl w:val="0"/>
        <w:tabs>
          <w:tab w:val="left" w:pos="284"/>
          <w:tab w:val="left" w:pos="539"/>
          <w:tab w:val="left" w:pos="709"/>
          <w:tab w:val="left" w:pos="851"/>
          <w:tab w:val="left" w:pos="8789"/>
        </w:tabs>
        <w:autoSpaceDE w:val="0"/>
        <w:autoSpaceDN w:val="0"/>
        <w:adjustRightInd w:val="0"/>
        <w:jc w:val="both"/>
        <w:rPr>
          <w:sz w:val="28"/>
          <w:szCs w:val="28"/>
        </w:rPr>
      </w:pPr>
      <w:r w:rsidRPr="0066196E">
        <w:rPr>
          <w:b/>
          <w:bCs/>
          <w:sz w:val="28"/>
          <w:szCs w:val="28"/>
        </w:rPr>
        <w:t xml:space="preserve">Cieľ, ktorý si škola určila v koncepčnom zámere rozvoja školy na príslušný školský rok a vyhodnotenie jeho plnenia (§ 2 ods. 1 písm. n). </w:t>
      </w:r>
      <w:r w:rsidRPr="0066196E">
        <w:rPr>
          <w:sz w:val="28"/>
          <w:szCs w:val="28"/>
        </w:rPr>
        <w:t xml:space="preserve"> </w:t>
      </w:r>
    </w:p>
    <w:p w:rsidR="00B26694" w:rsidRPr="0066196E" w:rsidRDefault="00B26694" w:rsidP="004563C4">
      <w:pPr>
        <w:widowControl w:val="0"/>
        <w:tabs>
          <w:tab w:val="left" w:pos="284"/>
          <w:tab w:val="left" w:pos="539"/>
          <w:tab w:val="left" w:pos="709"/>
          <w:tab w:val="left" w:pos="851"/>
          <w:tab w:val="left" w:pos="8789"/>
        </w:tabs>
        <w:autoSpaceDE w:val="0"/>
        <w:autoSpaceDN w:val="0"/>
        <w:adjustRightInd w:val="0"/>
        <w:jc w:val="both"/>
      </w:pPr>
    </w:p>
    <w:p w:rsidR="00B26694" w:rsidRPr="0066196E" w:rsidRDefault="00B26694" w:rsidP="004563C4">
      <w:pPr>
        <w:widowControl w:val="0"/>
        <w:tabs>
          <w:tab w:val="left" w:pos="284"/>
          <w:tab w:val="left" w:pos="539"/>
          <w:tab w:val="left" w:pos="709"/>
          <w:tab w:val="left" w:pos="851"/>
          <w:tab w:val="left" w:pos="8789"/>
        </w:tabs>
        <w:autoSpaceDE w:val="0"/>
        <w:autoSpaceDN w:val="0"/>
        <w:adjustRightInd w:val="0"/>
        <w:jc w:val="both"/>
      </w:pPr>
      <w:r w:rsidRPr="0066196E">
        <w:rPr>
          <w:b/>
          <w:bCs/>
          <w:u w:val="single"/>
        </w:rPr>
        <w:t>Ciele Konzervatória v Bratislave</w:t>
      </w:r>
      <w:r w:rsidRPr="0066196E">
        <w:t xml:space="preserve"> sa členili na:</w:t>
      </w:r>
    </w:p>
    <w:p w:rsidR="00B26694" w:rsidRPr="0066196E" w:rsidRDefault="004563C4" w:rsidP="00602747">
      <w:pPr>
        <w:widowControl w:val="0"/>
        <w:numPr>
          <w:ilvl w:val="0"/>
          <w:numId w:val="6"/>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66196E">
        <w:t>modernizáciu</w:t>
      </w:r>
      <w:r w:rsidR="00B26694" w:rsidRPr="0066196E">
        <w:t xml:space="preserve"> vzdelávacieho procesu</w:t>
      </w:r>
      <w:r w:rsidRPr="0066196E">
        <w:t>,</w:t>
      </w:r>
    </w:p>
    <w:p w:rsidR="00B26694" w:rsidRPr="0066196E" w:rsidRDefault="004563C4" w:rsidP="00602747">
      <w:pPr>
        <w:widowControl w:val="0"/>
        <w:numPr>
          <w:ilvl w:val="0"/>
          <w:numId w:val="6"/>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66196E">
        <w:t>s</w:t>
      </w:r>
      <w:r w:rsidR="00B26694" w:rsidRPr="0066196E">
        <w:t>kvalitnenie výsledkov vo všeobecno-vzdelávacích predmetoch</w:t>
      </w:r>
      <w:r w:rsidRPr="0066196E">
        <w:t>,</w:t>
      </w:r>
    </w:p>
    <w:p w:rsidR="00B26694" w:rsidRPr="0066196E" w:rsidRDefault="004563C4" w:rsidP="00602747">
      <w:pPr>
        <w:widowControl w:val="0"/>
        <w:numPr>
          <w:ilvl w:val="0"/>
          <w:numId w:val="6"/>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66196E">
        <w:t>p</w:t>
      </w:r>
      <w:r w:rsidR="00B26694" w:rsidRPr="0066196E">
        <w:t>osilnenie využitia IKT vo vzdelávacom procese</w:t>
      </w:r>
      <w:r w:rsidRPr="0066196E">
        <w:t>,</w:t>
      </w:r>
    </w:p>
    <w:p w:rsidR="00B26694" w:rsidRPr="0066196E" w:rsidRDefault="004563C4" w:rsidP="00602747">
      <w:pPr>
        <w:widowControl w:val="0"/>
        <w:numPr>
          <w:ilvl w:val="0"/>
          <w:numId w:val="6"/>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66196E">
        <w:t>v</w:t>
      </w:r>
      <w:r w:rsidR="00B26694" w:rsidRPr="0066196E">
        <w:t>ypracovanie kvalitného Školského vzdelávacieho programu</w:t>
      </w:r>
      <w:r w:rsidRPr="0066196E">
        <w:t>,</w:t>
      </w:r>
    </w:p>
    <w:p w:rsidR="00B26694" w:rsidRPr="0066196E" w:rsidRDefault="004563C4" w:rsidP="00602747">
      <w:pPr>
        <w:widowControl w:val="0"/>
        <w:numPr>
          <w:ilvl w:val="0"/>
          <w:numId w:val="6"/>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66196E">
        <w:t>s</w:t>
      </w:r>
      <w:r w:rsidR="00B26694" w:rsidRPr="0066196E">
        <w:t xml:space="preserve">trategické ciele spolupracovať pri tvorbe legislatívy MŠVVaŠ SR, tak aby zodpovedalo potrebám konzervatórií. V oblasti  systému slovenského školstva, sa podarilo potvrdiť medzinárodné postavenie konzervatória (podľa ISCED) na Slovensku. </w:t>
      </w:r>
    </w:p>
    <w:p w:rsidR="00E14D48" w:rsidRPr="0066196E" w:rsidRDefault="00E14D48" w:rsidP="004563C4">
      <w:pPr>
        <w:widowControl w:val="0"/>
        <w:tabs>
          <w:tab w:val="left" w:pos="284"/>
          <w:tab w:val="left" w:pos="539"/>
          <w:tab w:val="left" w:pos="709"/>
          <w:tab w:val="left" w:pos="851"/>
          <w:tab w:val="left" w:pos="8789"/>
        </w:tabs>
        <w:autoSpaceDE w:val="0"/>
        <w:autoSpaceDN w:val="0"/>
        <w:adjustRightInd w:val="0"/>
        <w:spacing w:line="276" w:lineRule="auto"/>
        <w:jc w:val="both"/>
        <w:rPr>
          <w:b/>
          <w:bCs/>
        </w:rPr>
      </w:pPr>
    </w:p>
    <w:p w:rsidR="00B26694" w:rsidRPr="0066196E" w:rsidRDefault="00B26694" w:rsidP="004563C4">
      <w:pPr>
        <w:widowControl w:val="0"/>
        <w:tabs>
          <w:tab w:val="left" w:pos="284"/>
          <w:tab w:val="left" w:pos="539"/>
          <w:tab w:val="left" w:pos="709"/>
          <w:tab w:val="left" w:pos="851"/>
          <w:tab w:val="left" w:pos="8789"/>
        </w:tabs>
        <w:autoSpaceDE w:val="0"/>
        <w:autoSpaceDN w:val="0"/>
        <w:adjustRightInd w:val="0"/>
        <w:spacing w:line="276" w:lineRule="auto"/>
        <w:jc w:val="both"/>
      </w:pPr>
      <w:r w:rsidRPr="0066196E">
        <w:rPr>
          <w:b/>
          <w:bCs/>
        </w:rPr>
        <w:t xml:space="preserve">Oblasti, v ktorých škola dosahuje dobré výsledky a oblasti, v ktorých sú nedostatky a treba úroveň výchovy a vzdelávania zlepšiť, vrátane návrhov opatrení (§ 2 ods.             1 písm. o). </w:t>
      </w:r>
      <w:r w:rsidRPr="0066196E">
        <w:t xml:space="preserve"> </w:t>
      </w:r>
    </w:p>
    <w:p w:rsidR="00B26694" w:rsidRPr="0066196E" w:rsidRDefault="00B26694" w:rsidP="004563C4">
      <w:pPr>
        <w:widowControl w:val="0"/>
        <w:tabs>
          <w:tab w:val="left" w:pos="284"/>
          <w:tab w:val="left" w:pos="539"/>
          <w:tab w:val="left" w:pos="709"/>
          <w:tab w:val="left" w:pos="851"/>
          <w:tab w:val="left" w:pos="8789"/>
        </w:tabs>
        <w:autoSpaceDE w:val="0"/>
        <w:autoSpaceDN w:val="0"/>
        <w:adjustRightInd w:val="0"/>
        <w:jc w:val="both"/>
      </w:pPr>
    </w:p>
    <w:p w:rsidR="00B26694" w:rsidRPr="0066196E"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p>
    <w:tbl>
      <w:tblPr>
        <w:tblW w:w="0" w:type="auto"/>
        <w:tblInd w:w="-38" w:type="dxa"/>
        <w:tblLayout w:type="fixed"/>
        <w:tblCellMar>
          <w:left w:w="70" w:type="dxa"/>
          <w:right w:w="70" w:type="dxa"/>
        </w:tblCellMar>
        <w:tblLook w:val="0000"/>
      </w:tblPr>
      <w:tblGrid>
        <w:gridCol w:w="4605"/>
        <w:gridCol w:w="4605"/>
      </w:tblGrid>
      <w:tr w:rsidR="00B26694" w:rsidRPr="0066196E" w:rsidTr="005766E9">
        <w:tc>
          <w:tcPr>
            <w:tcW w:w="4605" w:type="dxa"/>
            <w:tcBorders>
              <w:top w:val="single" w:sz="6" w:space="0" w:color="auto"/>
              <w:left w:val="single" w:sz="6" w:space="0" w:color="auto"/>
              <w:bottom w:val="single" w:sz="6" w:space="0" w:color="auto"/>
              <w:right w:val="single" w:sz="6" w:space="0" w:color="auto"/>
            </w:tcBorders>
          </w:tcPr>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jc w:val="both"/>
            </w:pPr>
            <w:r w:rsidRPr="0066196E">
              <w:t>SILNÉ STRÁNKY:</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vysoká odbornosť pedagogických zamestnancov;</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vysoko renomované postavenie školy doma i v zahraničí;</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tvorivá atmosféra na škole;</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2"/>
            </w:pPr>
            <w:r w:rsidRPr="0066196E">
              <w:tab/>
              <w:t>ocenenia na národných a medzinárodných interpretačných súťažiach;</w:t>
            </w:r>
          </w:p>
          <w:p w:rsidR="00B26694" w:rsidRPr="0066196E" w:rsidRDefault="00E92C0C" w:rsidP="00E92C0C">
            <w:pPr>
              <w:widowControl w:val="0"/>
              <w:tabs>
                <w:tab w:val="left" w:pos="284"/>
                <w:tab w:val="left" w:pos="539"/>
                <w:tab w:val="left" w:pos="709"/>
                <w:tab w:val="left" w:pos="851"/>
                <w:tab w:val="left" w:pos="8789"/>
              </w:tabs>
              <w:autoSpaceDE w:val="0"/>
              <w:autoSpaceDN w:val="0"/>
              <w:adjustRightInd w:val="0"/>
              <w:ind w:left="360" w:right="-356"/>
            </w:pPr>
            <w:r>
              <w:t></w:t>
            </w:r>
            <w:r w:rsidR="00B26694" w:rsidRPr="0066196E">
              <w:t>kvalitné umelecké produkcie;</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 xml:space="preserve">umelecké produkcie v spolupráci </w:t>
            </w:r>
            <w:r w:rsidRPr="0066196E">
              <w:lastRenderedPageBreak/>
              <w:t>s renomovanými profesionálnymi umeleckými inštitúciami;</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zapojenie sa do medzinárodných projektov;</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vysoké percento uplatnenia absolventov;</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left="360" w:right="-356"/>
            </w:pPr>
            <w:r w:rsidRPr="0066196E">
              <w:tab/>
              <w:t xml:space="preserve">metodicko-pedagogická práca pedagógov; </w:t>
            </w:r>
          </w:p>
          <w:p w:rsidR="00B26694" w:rsidRPr="0066196E" w:rsidRDefault="00E92C0C" w:rsidP="00E92C0C">
            <w:pPr>
              <w:widowControl w:val="0"/>
              <w:tabs>
                <w:tab w:val="left" w:pos="284"/>
                <w:tab w:val="left" w:pos="539"/>
                <w:tab w:val="left" w:pos="709"/>
                <w:tab w:val="left" w:pos="851"/>
                <w:tab w:val="left" w:pos="8789"/>
              </w:tabs>
              <w:autoSpaceDE w:val="0"/>
              <w:autoSpaceDN w:val="0"/>
              <w:adjustRightInd w:val="0"/>
              <w:ind w:left="360" w:right="-356"/>
            </w:pPr>
            <w:r>
              <w:t></w:t>
            </w:r>
            <w:r w:rsidR="00B26694" w:rsidRPr="0066196E">
              <w:t>vyučovanie umeleckej pedagogiky.</w:t>
            </w:r>
          </w:p>
          <w:p w:rsidR="00B26694" w:rsidRPr="0066196E" w:rsidRDefault="00B26694" w:rsidP="00E92C0C">
            <w:pPr>
              <w:widowControl w:val="0"/>
              <w:tabs>
                <w:tab w:val="left" w:pos="284"/>
                <w:tab w:val="left" w:pos="539"/>
                <w:tab w:val="left" w:pos="709"/>
                <w:tab w:val="left" w:pos="851"/>
                <w:tab w:val="left" w:pos="8789"/>
              </w:tabs>
              <w:autoSpaceDE w:val="0"/>
              <w:autoSpaceDN w:val="0"/>
              <w:adjustRightInd w:val="0"/>
              <w:ind w:right="-356"/>
              <w:jc w:val="both"/>
            </w:pPr>
          </w:p>
        </w:tc>
        <w:tc>
          <w:tcPr>
            <w:tcW w:w="4605" w:type="dxa"/>
            <w:tcBorders>
              <w:top w:val="single" w:sz="6" w:space="0" w:color="auto"/>
              <w:left w:val="single" w:sz="6" w:space="0" w:color="auto"/>
              <w:bottom w:val="single" w:sz="6" w:space="0" w:color="auto"/>
              <w:right w:val="single" w:sz="6" w:space="0" w:color="auto"/>
            </w:tcBorders>
          </w:tcPr>
          <w:p w:rsidR="00B26694" w:rsidRPr="0066196E"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r w:rsidRPr="0066196E">
              <w:lastRenderedPageBreak/>
              <w:t>SLABÉ STRÁNKY:</w:t>
            </w:r>
          </w:p>
          <w:p w:rsidR="00B26694" w:rsidRPr="0066196E" w:rsidRDefault="00B26694" w:rsidP="00B922E7">
            <w:pPr>
              <w:pStyle w:val="Odsekzoznamu"/>
              <w:widowControl w:val="0"/>
              <w:numPr>
                <w:ilvl w:val="0"/>
                <w:numId w:val="266"/>
              </w:numPr>
              <w:tabs>
                <w:tab w:val="left" w:pos="284"/>
                <w:tab w:val="left" w:pos="539"/>
                <w:tab w:val="left" w:pos="709"/>
                <w:tab w:val="left" w:pos="851"/>
                <w:tab w:val="left" w:pos="8789"/>
              </w:tabs>
              <w:autoSpaceDE w:val="0"/>
              <w:autoSpaceDN w:val="0"/>
              <w:adjustRightInd w:val="0"/>
              <w:ind w:right="101"/>
              <w:jc w:val="both"/>
            </w:pPr>
            <w:r w:rsidRPr="0066196E">
              <w:t>nekvalitné vybavenie hudobnými  nástrojmi;</w:t>
            </w:r>
          </w:p>
          <w:p w:rsidR="00B26694" w:rsidRPr="0066196E" w:rsidRDefault="00B26694" w:rsidP="00B922E7">
            <w:pPr>
              <w:pStyle w:val="Odsekzoznamu"/>
              <w:widowControl w:val="0"/>
              <w:numPr>
                <w:ilvl w:val="0"/>
                <w:numId w:val="266"/>
              </w:numPr>
              <w:tabs>
                <w:tab w:val="left" w:pos="284"/>
                <w:tab w:val="left" w:pos="539"/>
                <w:tab w:val="left" w:pos="709"/>
                <w:tab w:val="left" w:pos="851"/>
                <w:tab w:val="left" w:pos="8789"/>
              </w:tabs>
              <w:autoSpaceDE w:val="0"/>
              <w:autoSpaceDN w:val="0"/>
              <w:adjustRightInd w:val="0"/>
              <w:ind w:right="-356"/>
            </w:pPr>
            <w:r w:rsidRPr="0066196E">
              <w:t>chýbajúca divadelná sála s technickým vybavením a rekvizitami;</w:t>
            </w:r>
          </w:p>
          <w:p w:rsidR="00B26694" w:rsidRPr="0066196E" w:rsidRDefault="00B26694" w:rsidP="00B922E7">
            <w:pPr>
              <w:pStyle w:val="Odsekzoznamu"/>
              <w:widowControl w:val="0"/>
              <w:numPr>
                <w:ilvl w:val="0"/>
                <w:numId w:val="266"/>
              </w:numPr>
              <w:tabs>
                <w:tab w:val="left" w:pos="284"/>
                <w:tab w:val="left" w:pos="539"/>
                <w:tab w:val="left" w:pos="709"/>
                <w:tab w:val="left" w:pos="851"/>
                <w:tab w:val="left" w:pos="8789"/>
              </w:tabs>
              <w:autoSpaceDE w:val="0"/>
              <w:autoSpaceDN w:val="0"/>
              <w:adjustRightInd w:val="0"/>
              <w:ind w:right="-356"/>
            </w:pPr>
            <w:r w:rsidRPr="0066196E">
              <w:t xml:space="preserve">nedostatočné finančné ohodnotenie pedagogických a nepedagogických zamestnancov; </w:t>
            </w:r>
          </w:p>
          <w:p w:rsidR="00B26694" w:rsidRPr="0066196E" w:rsidRDefault="00B26694" w:rsidP="00B922E7">
            <w:pPr>
              <w:pStyle w:val="Odsekzoznamu"/>
              <w:widowControl w:val="0"/>
              <w:numPr>
                <w:ilvl w:val="0"/>
                <w:numId w:val="266"/>
              </w:numPr>
              <w:tabs>
                <w:tab w:val="left" w:pos="284"/>
                <w:tab w:val="left" w:pos="539"/>
                <w:tab w:val="left" w:pos="709"/>
                <w:tab w:val="left" w:pos="851"/>
                <w:tab w:val="left" w:pos="8789"/>
              </w:tabs>
              <w:autoSpaceDE w:val="0"/>
              <w:autoSpaceDN w:val="0"/>
              <w:adjustRightInd w:val="0"/>
              <w:ind w:right="-356"/>
            </w:pPr>
            <w:r w:rsidRPr="0066196E">
              <w:t>fluktuácia mladých pedagogických pracovníkov.</w:t>
            </w:r>
          </w:p>
          <w:p w:rsidR="00B26694" w:rsidRPr="0066196E" w:rsidRDefault="00B26694" w:rsidP="0028130B">
            <w:pPr>
              <w:widowControl w:val="0"/>
              <w:tabs>
                <w:tab w:val="left" w:pos="284"/>
                <w:tab w:val="left" w:pos="539"/>
                <w:tab w:val="left" w:pos="709"/>
                <w:tab w:val="left" w:pos="851"/>
                <w:tab w:val="left" w:pos="8789"/>
              </w:tabs>
              <w:autoSpaceDE w:val="0"/>
              <w:autoSpaceDN w:val="0"/>
              <w:adjustRightInd w:val="0"/>
              <w:ind w:left="360" w:right="-356"/>
              <w:jc w:val="both"/>
            </w:pPr>
          </w:p>
          <w:p w:rsidR="00B26694" w:rsidRPr="0066196E" w:rsidRDefault="00B26694" w:rsidP="0028130B">
            <w:pPr>
              <w:widowControl w:val="0"/>
              <w:tabs>
                <w:tab w:val="left" w:pos="284"/>
                <w:tab w:val="left" w:pos="539"/>
                <w:tab w:val="left" w:pos="709"/>
                <w:tab w:val="left" w:pos="851"/>
                <w:tab w:val="left" w:pos="8789"/>
              </w:tabs>
              <w:autoSpaceDE w:val="0"/>
              <w:autoSpaceDN w:val="0"/>
              <w:adjustRightInd w:val="0"/>
              <w:ind w:left="360" w:right="-356"/>
              <w:jc w:val="both"/>
            </w:pPr>
          </w:p>
          <w:p w:rsidR="00B26694" w:rsidRPr="0066196E"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p>
          <w:p w:rsidR="00B26694" w:rsidRPr="0066196E"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p>
        </w:tc>
      </w:tr>
      <w:tr w:rsidR="00B922E7" w:rsidRPr="0066196E" w:rsidTr="005766E9">
        <w:tc>
          <w:tcPr>
            <w:tcW w:w="4605" w:type="dxa"/>
            <w:tcBorders>
              <w:top w:val="single" w:sz="6" w:space="0" w:color="auto"/>
              <w:left w:val="single" w:sz="6" w:space="0" w:color="auto"/>
              <w:bottom w:val="single" w:sz="6" w:space="0" w:color="auto"/>
              <w:right w:val="single" w:sz="6" w:space="0" w:color="auto"/>
            </w:tcBorders>
          </w:tcPr>
          <w:p w:rsidR="00B922E7" w:rsidRPr="0066196E" w:rsidRDefault="00B922E7" w:rsidP="00E92C0C">
            <w:pPr>
              <w:widowControl w:val="0"/>
              <w:tabs>
                <w:tab w:val="left" w:pos="284"/>
                <w:tab w:val="left" w:pos="539"/>
                <w:tab w:val="left" w:pos="709"/>
                <w:tab w:val="left" w:pos="851"/>
                <w:tab w:val="left" w:pos="8789"/>
              </w:tabs>
              <w:autoSpaceDE w:val="0"/>
              <w:autoSpaceDN w:val="0"/>
              <w:adjustRightInd w:val="0"/>
              <w:ind w:left="360" w:right="-356"/>
              <w:jc w:val="both"/>
            </w:pPr>
          </w:p>
        </w:tc>
        <w:tc>
          <w:tcPr>
            <w:tcW w:w="4605" w:type="dxa"/>
            <w:tcBorders>
              <w:top w:val="single" w:sz="6" w:space="0" w:color="auto"/>
              <w:left w:val="single" w:sz="6" w:space="0" w:color="auto"/>
              <w:bottom w:val="single" w:sz="6" w:space="0" w:color="auto"/>
              <w:right w:val="single" w:sz="6" w:space="0" w:color="auto"/>
            </w:tcBorders>
          </w:tcPr>
          <w:p w:rsidR="00B922E7" w:rsidRPr="0066196E" w:rsidRDefault="00B922E7" w:rsidP="0028130B">
            <w:pPr>
              <w:widowControl w:val="0"/>
              <w:tabs>
                <w:tab w:val="left" w:pos="284"/>
                <w:tab w:val="left" w:pos="539"/>
                <w:tab w:val="left" w:pos="709"/>
                <w:tab w:val="left" w:pos="851"/>
                <w:tab w:val="left" w:pos="8789"/>
              </w:tabs>
              <w:autoSpaceDE w:val="0"/>
              <w:autoSpaceDN w:val="0"/>
              <w:adjustRightInd w:val="0"/>
              <w:ind w:right="-356"/>
              <w:jc w:val="both"/>
            </w:pPr>
          </w:p>
        </w:tc>
      </w:tr>
    </w:tbl>
    <w:p w:rsidR="00785AFC" w:rsidRPr="0066196E" w:rsidRDefault="00785AFC" w:rsidP="0028130B">
      <w:pPr>
        <w:pStyle w:val="Nzov"/>
        <w:ind w:right="-356"/>
        <w:jc w:val="both"/>
        <w:rPr>
          <w:sz w:val="28"/>
          <w:szCs w:val="28"/>
        </w:rPr>
      </w:pPr>
    </w:p>
    <w:p w:rsidR="00B07955" w:rsidRPr="0066196E" w:rsidRDefault="004F3164" w:rsidP="0028130B">
      <w:pPr>
        <w:pStyle w:val="Nzov"/>
        <w:ind w:right="-356"/>
        <w:jc w:val="both"/>
        <w:rPr>
          <w:sz w:val="28"/>
          <w:szCs w:val="28"/>
        </w:rPr>
      </w:pPr>
      <w:r w:rsidRPr="0066196E">
        <w:rPr>
          <w:sz w:val="28"/>
          <w:szCs w:val="28"/>
        </w:rPr>
        <w:t>Výsledky úspešnosti školy pri príprave na výkon povolania a uplatnenie žiakov na pracovnom trhu alebo ich úspešnosť prijímania na ďalšie štúdium</w:t>
      </w:r>
    </w:p>
    <w:p w:rsidR="00683481" w:rsidRPr="0066196E" w:rsidRDefault="00683481" w:rsidP="0028130B">
      <w:pPr>
        <w:pStyle w:val="Nzov"/>
        <w:ind w:right="-356"/>
        <w:jc w:val="both"/>
        <w:rPr>
          <w:sz w:val="24"/>
          <w:szCs w:val="24"/>
        </w:rPr>
      </w:pPr>
    </w:p>
    <w:p w:rsidR="00683481" w:rsidRPr="0066196E" w:rsidRDefault="00683481" w:rsidP="0028130B">
      <w:pPr>
        <w:pStyle w:val="Nzov"/>
        <w:ind w:right="-356"/>
        <w:jc w:val="both"/>
        <w:rPr>
          <w:sz w:val="24"/>
          <w:szCs w:val="24"/>
        </w:rPr>
      </w:pPr>
    </w:p>
    <w:p w:rsidR="00502BAC" w:rsidRPr="0066196E" w:rsidRDefault="00502BAC" w:rsidP="0028130B">
      <w:pPr>
        <w:pStyle w:val="Nzov"/>
        <w:ind w:right="-356"/>
        <w:jc w:val="both"/>
        <w:rPr>
          <w:sz w:val="24"/>
          <w:szCs w:val="24"/>
        </w:rPr>
      </w:pPr>
      <w:r w:rsidRPr="0066196E">
        <w:rPr>
          <w:sz w:val="24"/>
          <w:szCs w:val="24"/>
        </w:rPr>
        <w:t>V školskom roku</w:t>
      </w:r>
      <w:r w:rsidR="00883B03" w:rsidRPr="0066196E">
        <w:rPr>
          <w:sz w:val="24"/>
          <w:szCs w:val="24"/>
        </w:rPr>
        <w:t xml:space="preserve"> 201</w:t>
      </w:r>
      <w:r w:rsidR="00785AFC" w:rsidRPr="0066196E">
        <w:rPr>
          <w:sz w:val="24"/>
          <w:szCs w:val="24"/>
        </w:rPr>
        <w:t>4</w:t>
      </w:r>
      <w:r w:rsidR="00883B03" w:rsidRPr="0066196E">
        <w:rPr>
          <w:sz w:val="24"/>
          <w:szCs w:val="24"/>
        </w:rPr>
        <w:t>/201</w:t>
      </w:r>
      <w:r w:rsidR="00785AFC" w:rsidRPr="0066196E">
        <w:rPr>
          <w:sz w:val="24"/>
          <w:szCs w:val="24"/>
        </w:rPr>
        <w:t>5</w:t>
      </w:r>
    </w:p>
    <w:p w:rsidR="004F3164" w:rsidRPr="0066196E" w:rsidRDefault="000A7C96" w:rsidP="00502BAC">
      <w:pPr>
        <w:pStyle w:val="Nzov"/>
        <w:jc w:val="both"/>
        <w:rPr>
          <w:b w:val="0"/>
          <w:sz w:val="24"/>
          <w:szCs w:val="24"/>
        </w:rPr>
      </w:pPr>
      <w:r w:rsidRPr="0066196E">
        <w:rPr>
          <w:b w:val="0"/>
          <w:sz w:val="24"/>
          <w:szCs w:val="24"/>
        </w:rPr>
        <w:t>68</w:t>
      </w:r>
      <w:r w:rsidR="00697BF5" w:rsidRPr="0066196E">
        <w:rPr>
          <w:b w:val="0"/>
          <w:sz w:val="24"/>
          <w:szCs w:val="24"/>
        </w:rPr>
        <w:t xml:space="preserve"> študentov ukončilo úplné stredné vzdelanie maturitnou skúškou, </w:t>
      </w:r>
      <w:r w:rsidRPr="0066196E">
        <w:rPr>
          <w:b w:val="0"/>
          <w:sz w:val="24"/>
          <w:szCs w:val="24"/>
        </w:rPr>
        <w:t>6</w:t>
      </w:r>
      <w:r w:rsidR="009C70E2" w:rsidRPr="0066196E">
        <w:rPr>
          <w:b w:val="0"/>
          <w:sz w:val="24"/>
          <w:szCs w:val="24"/>
        </w:rPr>
        <w:t>5</w:t>
      </w:r>
      <w:r w:rsidR="00697BF5" w:rsidRPr="0066196E">
        <w:rPr>
          <w:b w:val="0"/>
          <w:sz w:val="24"/>
          <w:szCs w:val="24"/>
        </w:rPr>
        <w:t xml:space="preserve"> študentov pokr</w:t>
      </w:r>
      <w:r w:rsidR="00502BAC" w:rsidRPr="0066196E">
        <w:rPr>
          <w:b w:val="0"/>
          <w:sz w:val="24"/>
          <w:szCs w:val="24"/>
        </w:rPr>
        <w:t>ačuje v štúdiu v 5. ročníku na K</w:t>
      </w:r>
      <w:r w:rsidR="00697BF5" w:rsidRPr="0066196E">
        <w:rPr>
          <w:b w:val="0"/>
          <w:sz w:val="24"/>
          <w:szCs w:val="24"/>
        </w:rPr>
        <w:t>onzervatóriu</w:t>
      </w:r>
      <w:r w:rsidR="00502BAC" w:rsidRPr="0066196E">
        <w:rPr>
          <w:b w:val="0"/>
          <w:sz w:val="24"/>
          <w:szCs w:val="24"/>
        </w:rPr>
        <w:t>,</w:t>
      </w:r>
      <w:r w:rsidR="00697BF5" w:rsidRPr="0066196E">
        <w:rPr>
          <w:b w:val="0"/>
          <w:sz w:val="24"/>
          <w:szCs w:val="24"/>
        </w:rPr>
        <w:t xml:space="preserve"> </w:t>
      </w:r>
      <w:r w:rsidR="009C70E2" w:rsidRPr="0066196E">
        <w:rPr>
          <w:b w:val="0"/>
          <w:sz w:val="24"/>
          <w:szCs w:val="24"/>
        </w:rPr>
        <w:t>3</w:t>
      </w:r>
      <w:r w:rsidR="00697BF5" w:rsidRPr="0066196E">
        <w:rPr>
          <w:b w:val="0"/>
          <w:sz w:val="24"/>
          <w:szCs w:val="24"/>
        </w:rPr>
        <w:t xml:space="preserve"> študenti vykonali úspešne prijímacie skúšky na univerzitné štúdium a študujú na vysokých školách.</w:t>
      </w:r>
    </w:p>
    <w:p w:rsidR="00844EE7" w:rsidRPr="0066196E" w:rsidRDefault="00844EE7" w:rsidP="00502BAC">
      <w:pPr>
        <w:pStyle w:val="Nzov"/>
        <w:jc w:val="both"/>
        <w:rPr>
          <w:b w:val="0"/>
          <w:sz w:val="24"/>
          <w:szCs w:val="24"/>
        </w:rPr>
      </w:pPr>
    </w:p>
    <w:p w:rsidR="00697BF5" w:rsidRPr="0066196E" w:rsidRDefault="000A7C96" w:rsidP="00502BAC">
      <w:pPr>
        <w:pStyle w:val="Nzov"/>
        <w:jc w:val="both"/>
        <w:rPr>
          <w:b w:val="0"/>
          <w:sz w:val="24"/>
          <w:szCs w:val="24"/>
        </w:rPr>
      </w:pPr>
      <w:r w:rsidRPr="0066196E">
        <w:rPr>
          <w:b w:val="0"/>
          <w:sz w:val="24"/>
          <w:szCs w:val="24"/>
        </w:rPr>
        <w:t>54</w:t>
      </w:r>
      <w:r w:rsidR="00697BF5" w:rsidRPr="0066196E">
        <w:rPr>
          <w:b w:val="0"/>
          <w:sz w:val="24"/>
          <w:szCs w:val="24"/>
        </w:rPr>
        <w:t xml:space="preserve"> študentov ukončilo vyššie odborné vzdelanie, z toho </w:t>
      </w:r>
      <w:r w:rsidR="009C70E2" w:rsidRPr="0066196E">
        <w:rPr>
          <w:b w:val="0"/>
          <w:sz w:val="24"/>
          <w:szCs w:val="24"/>
        </w:rPr>
        <w:t>36</w:t>
      </w:r>
      <w:r w:rsidR="003415DE" w:rsidRPr="0066196E">
        <w:rPr>
          <w:b w:val="0"/>
          <w:sz w:val="24"/>
          <w:szCs w:val="24"/>
        </w:rPr>
        <w:t xml:space="preserve"> študentov </w:t>
      </w:r>
      <w:r w:rsidR="00697BF5" w:rsidRPr="0066196E">
        <w:rPr>
          <w:b w:val="0"/>
          <w:sz w:val="24"/>
          <w:szCs w:val="24"/>
        </w:rPr>
        <w:t>pokračuje v štúdiu na  umeleck</w:t>
      </w:r>
      <w:r w:rsidR="003415DE" w:rsidRPr="0066196E">
        <w:rPr>
          <w:b w:val="0"/>
          <w:sz w:val="24"/>
          <w:szCs w:val="24"/>
        </w:rPr>
        <w:t>ý</w:t>
      </w:r>
      <w:r w:rsidR="00502BAC" w:rsidRPr="0066196E">
        <w:rPr>
          <w:b w:val="0"/>
          <w:sz w:val="24"/>
          <w:szCs w:val="24"/>
        </w:rPr>
        <w:t>ch</w:t>
      </w:r>
      <w:r w:rsidR="00697BF5" w:rsidRPr="0066196E">
        <w:rPr>
          <w:b w:val="0"/>
          <w:sz w:val="24"/>
          <w:szCs w:val="24"/>
        </w:rPr>
        <w:t xml:space="preserve"> </w:t>
      </w:r>
      <w:r w:rsidR="003415DE" w:rsidRPr="0066196E">
        <w:rPr>
          <w:b w:val="0"/>
          <w:sz w:val="24"/>
          <w:szCs w:val="24"/>
        </w:rPr>
        <w:t>školách</w:t>
      </w:r>
      <w:r w:rsidR="00697BF5" w:rsidRPr="0066196E">
        <w:rPr>
          <w:b w:val="0"/>
          <w:sz w:val="24"/>
          <w:szCs w:val="24"/>
        </w:rPr>
        <w:t xml:space="preserve">, </w:t>
      </w:r>
      <w:r w:rsidRPr="0066196E">
        <w:rPr>
          <w:b w:val="0"/>
          <w:sz w:val="24"/>
          <w:szCs w:val="24"/>
        </w:rPr>
        <w:t>9</w:t>
      </w:r>
      <w:r w:rsidR="00697BF5" w:rsidRPr="0066196E">
        <w:rPr>
          <w:b w:val="0"/>
          <w:sz w:val="24"/>
          <w:szCs w:val="24"/>
        </w:rPr>
        <w:t xml:space="preserve"> študentov pokračuje v štúdiu na univerz</w:t>
      </w:r>
      <w:r w:rsidR="003415DE" w:rsidRPr="0066196E">
        <w:rPr>
          <w:b w:val="0"/>
          <w:sz w:val="24"/>
          <w:szCs w:val="24"/>
        </w:rPr>
        <w:t>itách</w:t>
      </w:r>
      <w:r w:rsidR="00EC62EC" w:rsidRPr="0066196E">
        <w:rPr>
          <w:b w:val="0"/>
          <w:sz w:val="24"/>
          <w:szCs w:val="24"/>
        </w:rPr>
        <w:t xml:space="preserve">, </w:t>
      </w:r>
      <w:r w:rsidR="009C70E2" w:rsidRPr="0066196E">
        <w:rPr>
          <w:b w:val="0"/>
          <w:sz w:val="24"/>
          <w:szCs w:val="24"/>
        </w:rPr>
        <w:t>9</w:t>
      </w:r>
      <w:r w:rsidR="00EC62EC" w:rsidRPr="0066196E">
        <w:rPr>
          <w:b w:val="0"/>
          <w:sz w:val="24"/>
          <w:szCs w:val="24"/>
        </w:rPr>
        <w:t xml:space="preserve"> študentov pedagogicky pôsobí na základných umeleckých školách</w:t>
      </w:r>
      <w:r w:rsidR="00502BAC" w:rsidRPr="0066196E">
        <w:rPr>
          <w:b w:val="0"/>
          <w:sz w:val="24"/>
          <w:szCs w:val="24"/>
        </w:rPr>
        <w:t>.</w:t>
      </w:r>
      <w:r w:rsidR="00EC62EC" w:rsidRPr="0066196E">
        <w:rPr>
          <w:b w:val="0"/>
          <w:sz w:val="24"/>
          <w:szCs w:val="24"/>
        </w:rPr>
        <w:t xml:space="preserve"> </w:t>
      </w:r>
    </w:p>
    <w:p w:rsidR="00EC62EC" w:rsidRPr="0066196E" w:rsidRDefault="00EC62EC" w:rsidP="0028130B">
      <w:pPr>
        <w:pStyle w:val="Nzov"/>
        <w:ind w:right="-356"/>
        <w:jc w:val="both"/>
        <w:rPr>
          <w:sz w:val="28"/>
          <w:szCs w:val="28"/>
        </w:rPr>
      </w:pPr>
    </w:p>
    <w:p w:rsidR="00EC62EC" w:rsidRPr="0066196E" w:rsidRDefault="00EC62EC" w:rsidP="0028130B">
      <w:pPr>
        <w:pStyle w:val="Nzov"/>
        <w:ind w:right="-356"/>
        <w:jc w:val="both"/>
        <w:rPr>
          <w:sz w:val="28"/>
          <w:szCs w:val="28"/>
        </w:rPr>
      </w:pPr>
    </w:p>
    <w:p w:rsidR="00B07955" w:rsidRPr="0066196E" w:rsidRDefault="00156F5D" w:rsidP="0028130B">
      <w:pPr>
        <w:pStyle w:val="Nzov"/>
        <w:ind w:right="-356"/>
        <w:jc w:val="both"/>
        <w:rPr>
          <w:sz w:val="28"/>
          <w:szCs w:val="28"/>
        </w:rPr>
      </w:pPr>
      <w:r w:rsidRPr="0066196E">
        <w:rPr>
          <w:sz w:val="28"/>
          <w:szCs w:val="28"/>
        </w:rPr>
        <w:br w:type="page"/>
      </w:r>
      <w:r w:rsidR="00B07955" w:rsidRPr="0066196E">
        <w:rPr>
          <w:sz w:val="24"/>
        </w:rPr>
        <w:lastRenderedPageBreak/>
        <w:t>Správu o výchovno-vzdelávacej činnosti školy vypracovali:</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rPr>
          <w:b/>
          <w:bCs/>
          <w:u w:val="single"/>
        </w:rPr>
      </w:pP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Peter Čerman</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Tibor Ghillány</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MgA. Stanislav Hochel</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PhDr. Daniela Sliacka</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 xml:space="preserve">Mgr. art. </w:t>
      </w:r>
      <w:r w:rsidR="00C4324D" w:rsidRPr="0066196E">
        <w:t>Peter Reiffers</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 xml:space="preserve">Mgr. </w:t>
      </w:r>
      <w:r w:rsidR="00341617" w:rsidRPr="0066196E">
        <w:t>art. Zuzana Stankociova</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Katarína Dibáková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Peter Drlička</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Mária Fogašová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Igor Hrabinský</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Peter Minárik</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 xml:space="preserve">Mgr. art. </w:t>
      </w:r>
      <w:r w:rsidR="00683481" w:rsidRPr="0066196E">
        <w:t>Y</w:t>
      </w:r>
      <w:r w:rsidRPr="0066196E">
        <w:t>veta Mierna</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Stanislav Mucha</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Iveta Sabová, Art.D.</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JUDr. Michal Janoš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Marta Magyarová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Mgr. art. Tibor Rácz</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Ing. Katarína Čermanová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Genovéva Čápová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Lujza Chlepková</w:t>
      </w:r>
    </w:p>
    <w:p w:rsidR="00C56A25" w:rsidRPr="0066196E" w:rsidRDefault="00C56A25" w:rsidP="0028130B">
      <w:pPr>
        <w:widowControl w:val="0"/>
        <w:tabs>
          <w:tab w:val="left" w:pos="284"/>
          <w:tab w:val="left" w:pos="539"/>
          <w:tab w:val="left" w:pos="709"/>
          <w:tab w:val="left" w:pos="851"/>
          <w:tab w:val="left" w:pos="8789"/>
        </w:tabs>
        <w:autoSpaceDE w:val="0"/>
        <w:autoSpaceDN w:val="0"/>
        <w:adjustRightInd w:val="0"/>
        <w:jc w:val="both"/>
      </w:pPr>
      <w:r w:rsidRPr="0066196E">
        <w:t>Eva Škrovánková</w:t>
      </w:r>
    </w:p>
    <w:p w:rsidR="00C4324D" w:rsidRPr="0066196E" w:rsidRDefault="00865B17" w:rsidP="0028130B">
      <w:pPr>
        <w:widowControl w:val="0"/>
        <w:tabs>
          <w:tab w:val="left" w:pos="284"/>
          <w:tab w:val="left" w:pos="539"/>
          <w:tab w:val="left" w:pos="709"/>
          <w:tab w:val="left" w:pos="851"/>
          <w:tab w:val="left" w:pos="8789"/>
        </w:tabs>
        <w:autoSpaceDE w:val="0"/>
        <w:autoSpaceDN w:val="0"/>
        <w:adjustRightInd w:val="0"/>
        <w:jc w:val="both"/>
      </w:pPr>
      <w:r w:rsidRPr="0066196E">
        <w:t xml:space="preserve">Mgr. </w:t>
      </w:r>
      <w:r w:rsidR="00C4324D" w:rsidRPr="0066196E">
        <w:t>Peter Zmeko</w:t>
      </w:r>
    </w:p>
    <w:p w:rsidR="00B07955" w:rsidRPr="0066196E" w:rsidRDefault="00B07955" w:rsidP="0028130B">
      <w:pPr>
        <w:pStyle w:val="Nzov"/>
        <w:ind w:right="-356"/>
        <w:jc w:val="left"/>
        <w:rPr>
          <w:sz w:val="24"/>
        </w:rPr>
      </w:pPr>
    </w:p>
    <w:p w:rsidR="00B07955" w:rsidRPr="0066196E" w:rsidRDefault="00B07955" w:rsidP="0028130B">
      <w:pPr>
        <w:pStyle w:val="Nzov"/>
        <w:ind w:right="-356"/>
        <w:jc w:val="left"/>
        <w:rPr>
          <w:sz w:val="24"/>
        </w:rPr>
      </w:pPr>
    </w:p>
    <w:p w:rsidR="00F7203F" w:rsidRPr="0066196E" w:rsidRDefault="00F7203F" w:rsidP="0028130B">
      <w:pPr>
        <w:pStyle w:val="Nzov"/>
        <w:ind w:right="-356"/>
        <w:jc w:val="left"/>
        <w:rPr>
          <w:sz w:val="24"/>
        </w:rPr>
      </w:pPr>
    </w:p>
    <w:p w:rsidR="00B07955" w:rsidRPr="0066196E" w:rsidRDefault="00B07955" w:rsidP="0028130B">
      <w:pPr>
        <w:pStyle w:val="Nzov"/>
        <w:ind w:right="-356"/>
        <w:jc w:val="left"/>
        <w:rPr>
          <w:sz w:val="24"/>
        </w:rPr>
      </w:pPr>
    </w:p>
    <w:p w:rsidR="00B07955" w:rsidRPr="0066196E" w:rsidRDefault="00B07955" w:rsidP="0028130B">
      <w:pPr>
        <w:pStyle w:val="Nzov"/>
        <w:ind w:right="-356"/>
        <w:jc w:val="left"/>
        <w:rPr>
          <w:sz w:val="24"/>
        </w:rPr>
      </w:pPr>
    </w:p>
    <w:p w:rsidR="00B07955" w:rsidRPr="0066196E" w:rsidRDefault="00B07955" w:rsidP="0028130B">
      <w:pPr>
        <w:pStyle w:val="Nzov"/>
        <w:ind w:right="-356"/>
        <w:jc w:val="left"/>
        <w:rPr>
          <w:sz w:val="24"/>
        </w:rPr>
      </w:pPr>
    </w:p>
    <w:p w:rsidR="00B07955" w:rsidRPr="0066196E" w:rsidRDefault="00C56A25" w:rsidP="0028130B">
      <w:pPr>
        <w:pStyle w:val="Nzov"/>
        <w:ind w:right="-356"/>
        <w:jc w:val="left"/>
        <w:rPr>
          <w:sz w:val="24"/>
        </w:rPr>
      </w:pPr>
      <w:r w:rsidRPr="0066196E">
        <w:rPr>
          <w:sz w:val="24"/>
        </w:rPr>
        <w:t>S</w:t>
      </w:r>
      <w:r w:rsidR="00B07955" w:rsidRPr="0066196E">
        <w:rPr>
          <w:sz w:val="24"/>
        </w:rPr>
        <w:t>práva je vypracovaná v zmysle:</w:t>
      </w:r>
    </w:p>
    <w:p w:rsidR="00604357" w:rsidRPr="0066196E" w:rsidRDefault="00604357" w:rsidP="00604357">
      <w:pPr>
        <w:pStyle w:val="Nzov"/>
        <w:ind w:right="-356"/>
        <w:jc w:val="left"/>
        <w:rPr>
          <w:sz w:val="24"/>
        </w:rPr>
      </w:pPr>
    </w:p>
    <w:p w:rsidR="00B07955" w:rsidRPr="0066196E" w:rsidRDefault="00B07955" w:rsidP="00604357">
      <w:pPr>
        <w:pStyle w:val="Nzov"/>
        <w:numPr>
          <w:ilvl w:val="0"/>
          <w:numId w:val="1"/>
        </w:numPr>
        <w:ind w:right="-356"/>
        <w:jc w:val="left"/>
        <w:rPr>
          <w:b w:val="0"/>
          <w:sz w:val="24"/>
        </w:rPr>
      </w:pPr>
      <w:r w:rsidRPr="0066196E">
        <w:rPr>
          <w:b w:val="0"/>
          <w:sz w:val="24"/>
        </w:rPr>
        <w:t>Vyhlášky MŠ SR č. 9/2006 o štruktúre a obsahu správ o výchovno-vzdelávacej činnosti, jej výsledkoch a podmienkach škôl a školských zariadení</w:t>
      </w:r>
    </w:p>
    <w:p w:rsidR="00B07955" w:rsidRPr="0066196E" w:rsidRDefault="00B07955" w:rsidP="00604357">
      <w:pPr>
        <w:pStyle w:val="Nzov"/>
        <w:numPr>
          <w:ilvl w:val="0"/>
          <w:numId w:val="1"/>
        </w:numPr>
        <w:ind w:right="-356"/>
        <w:jc w:val="left"/>
        <w:rPr>
          <w:b w:val="0"/>
          <w:sz w:val="24"/>
        </w:rPr>
      </w:pPr>
      <w:r w:rsidRPr="0066196E">
        <w:rPr>
          <w:b w:val="0"/>
          <w:sz w:val="24"/>
        </w:rPr>
        <w:t>Metodického usmernenia č. 10/2006-R k vyhláške  MŠ SR č. 9/2006</w:t>
      </w:r>
    </w:p>
    <w:p w:rsidR="00B07955" w:rsidRPr="0066196E" w:rsidRDefault="00B07955" w:rsidP="00604357">
      <w:pPr>
        <w:pStyle w:val="Nzov"/>
        <w:numPr>
          <w:ilvl w:val="0"/>
          <w:numId w:val="1"/>
        </w:numPr>
        <w:ind w:right="-356"/>
        <w:jc w:val="left"/>
        <w:rPr>
          <w:b w:val="0"/>
          <w:sz w:val="24"/>
        </w:rPr>
      </w:pPr>
      <w:r w:rsidRPr="0066196E">
        <w:rPr>
          <w:b w:val="0"/>
          <w:sz w:val="24"/>
        </w:rPr>
        <w:t>Koncepcie školy na roky</w:t>
      </w:r>
      <w:r w:rsidR="00604357" w:rsidRPr="0066196E">
        <w:rPr>
          <w:b w:val="0"/>
          <w:sz w:val="24"/>
        </w:rPr>
        <w:t xml:space="preserve"> </w:t>
      </w:r>
      <w:r w:rsidR="00F7203F" w:rsidRPr="0066196E">
        <w:rPr>
          <w:b w:val="0"/>
          <w:sz w:val="24"/>
        </w:rPr>
        <w:t>2013</w:t>
      </w:r>
      <w:r w:rsidR="00604357" w:rsidRPr="0066196E">
        <w:rPr>
          <w:b w:val="0"/>
          <w:sz w:val="24"/>
        </w:rPr>
        <w:t xml:space="preserve"> - 2017</w:t>
      </w:r>
    </w:p>
    <w:p w:rsidR="00B07955" w:rsidRPr="0066196E" w:rsidRDefault="00B07955" w:rsidP="00604357">
      <w:pPr>
        <w:pStyle w:val="Nzov"/>
        <w:numPr>
          <w:ilvl w:val="0"/>
          <w:numId w:val="1"/>
        </w:numPr>
        <w:ind w:right="-356"/>
        <w:jc w:val="left"/>
        <w:rPr>
          <w:b w:val="0"/>
          <w:sz w:val="24"/>
        </w:rPr>
      </w:pPr>
      <w:r w:rsidRPr="0066196E">
        <w:rPr>
          <w:b w:val="0"/>
          <w:sz w:val="24"/>
        </w:rPr>
        <w:t xml:space="preserve">Plánu práce </w:t>
      </w:r>
      <w:r w:rsidR="00C1693D" w:rsidRPr="0066196E">
        <w:rPr>
          <w:b w:val="0"/>
          <w:sz w:val="24"/>
        </w:rPr>
        <w:t>školy</w:t>
      </w:r>
      <w:r w:rsidRPr="0066196E">
        <w:rPr>
          <w:b w:val="0"/>
          <w:sz w:val="24"/>
        </w:rPr>
        <w:t xml:space="preserve"> na školský rok </w:t>
      </w:r>
      <w:r w:rsidR="0070733F" w:rsidRPr="0066196E">
        <w:rPr>
          <w:b w:val="0"/>
          <w:sz w:val="24"/>
        </w:rPr>
        <w:t>201</w:t>
      </w:r>
      <w:r w:rsidR="00604357" w:rsidRPr="0066196E">
        <w:rPr>
          <w:b w:val="0"/>
          <w:sz w:val="24"/>
        </w:rPr>
        <w:t>4</w:t>
      </w:r>
      <w:r w:rsidR="0070733F" w:rsidRPr="0066196E">
        <w:rPr>
          <w:b w:val="0"/>
          <w:sz w:val="24"/>
        </w:rPr>
        <w:t>/201</w:t>
      </w:r>
      <w:r w:rsidR="00604357" w:rsidRPr="0066196E">
        <w:rPr>
          <w:b w:val="0"/>
          <w:sz w:val="24"/>
        </w:rPr>
        <w:t>5</w:t>
      </w:r>
    </w:p>
    <w:p w:rsidR="00B07955" w:rsidRPr="0066196E" w:rsidRDefault="00B07955" w:rsidP="00604357">
      <w:pPr>
        <w:pStyle w:val="Nzov"/>
        <w:numPr>
          <w:ilvl w:val="0"/>
          <w:numId w:val="1"/>
        </w:numPr>
        <w:ind w:right="-356"/>
        <w:jc w:val="left"/>
        <w:rPr>
          <w:b w:val="0"/>
          <w:sz w:val="24"/>
        </w:rPr>
      </w:pPr>
      <w:r w:rsidRPr="0066196E">
        <w:rPr>
          <w:b w:val="0"/>
          <w:sz w:val="24"/>
        </w:rPr>
        <w:t>Vyhodnotenia plnenia plánov práce jednotlivých metodických združení a predmetových komisií</w:t>
      </w:r>
    </w:p>
    <w:p w:rsidR="00B07955" w:rsidRPr="0066196E" w:rsidRDefault="00B07955" w:rsidP="00604357">
      <w:pPr>
        <w:pStyle w:val="Nzov"/>
        <w:numPr>
          <w:ilvl w:val="0"/>
          <w:numId w:val="1"/>
        </w:numPr>
        <w:ind w:right="-356"/>
        <w:jc w:val="left"/>
        <w:rPr>
          <w:b w:val="0"/>
          <w:sz w:val="24"/>
        </w:rPr>
      </w:pPr>
      <w:r w:rsidRPr="0066196E">
        <w:rPr>
          <w:b w:val="0"/>
          <w:sz w:val="24"/>
        </w:rPr>
        <w:t xml:space="preserve">Informácie o činnosti Rady školy pri </w:t>
      </w:r>
      <w:r w:rsidR="00F7203F" w:rsidRPr="0066196E">
        <w:rPr>
          <w:b w:val="0"/>
          <w:sz w:val="24"/>
        </w:rPr>
        <w:t>Konzervatóriu</w:t>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865B17" w:rsidP="0028130B">
      <w:pPr>
        <w:pStyle w:val="Nzov"/>
        <w:ind w:right="-356"/>
        <w:jc w:val="left"/>
        <w:rPr>
          <w:b w:val="0"/>
          <w:sz w:val="24"/>
        </w:rPr>
      </w:pPr>
      <w:r w:rsidRPr="0066196E">
        <w:rPr>
          <w:b w:val="0"/>
          <w:sz w:val="24"/>
        </w:rPr>
        <w:br w:type="page"/>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sz w:val="24"/>
        </w:rPr>
      </w:pPr>
      <w:r w:rsidRPr="0066196E">
        <w:rPr>
          <w:sz w:val="24"/>
        </w:rPr>
        <w:t>Prerokované v pedagogickej rade dňa</w:t>
      </w:r>
      <w:r w:rsidR="00D003F8" w:rsidRPr="0066196E">
        <w:rPr>
          <w:sz w:val="24"/>
        </w:rPr>
        <w:t xml:space="preserve"> </w:t>
      </w:r>
      <w:r w:rsidR="00341617" w:rsidRPr="0066196E">
        <w:rPr>
          <w:sz w:val="24"/>
        </w:rPr>
        <w:t>26</w:t>
      </w:r>
      <w:r w:rsidR="00100D6F" w:rsidRPr="0066196E">
        <w:rPr>
          <w:sz w:val="24"/>
        </w:rPr>
        <w:t xml:space="preserve"> okt</w:t>
      </w:r>
      <w:r w:rsidR="00C4324D" w:rsidRPr="0066196E">
        <w:rPr>
          <w:sz w:val="24"/>
        </w:rPr>
        <w:t>ó</w:t>
      </w:r>
      <w:r w:rsidR="00502BAC" w:rsidRPr="0066196E">
        <w:rPr>
          <w:sz w:val="24"/>
        </w:rPr>
        <w:t>bra</w:t>
      </w:r>
      <w:r w:rsidR="00100D6F" w:rsidRPr="0066196E">
        <w:rPr>
          <w:sz w:val="24"/>
        </w:rPr>
        <w:t xml:space="preserve"> 201</w:t>
      </w:r>
      <w:r w:rsidR="00341617" w:rsidRPr="0066196E">
        <w:rPr>
          <w:sz w:val="24"/>
        </w:rPr>
        <w:t>5</w:t>
      </w:r>
    </w:p>
    <w:p w:rsidR="00B07955" w:rsidRPr="0066196E" w:rsidRDefault="00B07955" w:rsidP="0028130B">
      <w:pPr>
        <w:pStyle w:val="Nzov"/>
        <w:ind w:right="-356"/>
        <w:jc w:val="left"/>
        <w:rPr>
          <w:sz w:val="24"/>
        </w:rPr>
      </w:pPr>
    </w:p>
    <w:p w:rsidR="00C1693D" w:rsidRPr="0066196E" w:rsidRDefault="00C1693D" w:rsidP="0028130B">
      <w:pPr>
        <w:pStyle w:val="Nzov"/>
        <w:ind w:right="-356"/>
        <w:jc w:val="left"/>
        <w:rPr>
          <w:sz w:val="24"/>
        </w:rPr>
      </w:pPr>
    </w:p>
    <w:p w:rsidR="00C1693D" w:rsidRPr="0066196E" w:rsidRDefault="00C1693D" w:rsidP="0028130B">
      <w:pPr>
        <w:pStyle w:val="Nzov"/>
        <w:ind w:right="-356"/>
        <w:jc w:val="left"/>
        <w:rPr>
          <w:sz w:val="24"/>
        </w:rPr>
      </w:pPr>
    </w:p>
    <w:p w:rsidR="00C1693D" w:rsidRPr="0066196E" w:rsidRDefault="00C1693D" w:rsidP="0028130B">
      <w:pPr>
        <w:pStyle w:val="Nzov"/>
        <w:ind w:right="-356"/>
        <w:jc w:val="left"/>
        <w:rPr>
          <w:sz w:val="24"/>
        </w:rPr>
      </w:pPr>
    </w:p>
    <w:p w:rsidR="00C1693D" w:rsidRPr="0066196E" w:rsidRDefault="00C1693D" w:rsidP="0028130B">
      <w:pPr>
        <w:pStyle w:val="Nzov"/>
        <w:ind w:right="-356"/>
        <w:jc w:val="left"/>
        <w:rPr>
          <w:sz w:val="24"/>
        </w:rPr>
      </w:pPr>
    </w:p>
    <w:p w:rsidR="00B07955" w:rsidRPr="0066196E" w:rsidRDefault="00B07955" w:rsidP="0028130B">
      <w:pPr>
        <w:pStyle w:val="Nzov"/>
        <w:ind w:right="-356"/>
        <w:jc w:val="left"/>
        <w:rPr>
          <w:sz w:val="24"/>
        </w:rPr>
      </w:pPr>
    </w:p>
    <w:p w:rsidR="00B07955" w:rsidRPr="0066196E" w:rsidRDefault="00B07955" w:rsidP="0028130B">
      <w:pPr>
        <w:pStyle w:val="Nzov"/>
        <w:ind w:right="-356"/>
        <w:jc w:val="left"/>
        <w:rPr>
          <w:sz w:val="24"/>
        </w:rPr>
      </w:pPr>
      <w:r w:rsidRPr="0066196E">
        <w:rPr>
          <w:sz w:val="24"/>
        </w:rPr>
        <w:t>Stanovisko rady školy</w:t>
      </w:r>
    </w:p>
    <w:p w:rsidR="00B07955" w:rsidRPr="0066196E" w:rsidRDefault="00B07955" w:rsidP="0028130B">
      <w:pPr>
        <w:pStyle w:val="Nzov"/>
        <w:ind w:right="-356"/>
        <w:jc w:val="left"/>
        <w:rPr>
          <w:sz w:val="24"/>
        </w:rPr>
      </w:pPr>
    </w:p>
    <w:p w:rsidR="00B07955" w:rsidRPr="0066196E" w:rsidRDefault="00B07955" w:rsidP="0028130B">
      <w:pPr>
        <w:pStyle w:val="Nzov"/>
        <w:spacing w:line="480" w:lineRule="auto"/>
        <w:ind w:right="-356"/>
        <w:jc w:val="left"/>
        <w:rPr>
          <w:b w:val="0"/>
          <w:sz w:val="24"/>
        </w:rPr>
      </w:pPr>
      <w:r w:rsidRPr="0066196E">
        <w:rPr>
          <w:b w:val="0"/>
          <w:sz w:val="24"/>
        </w:rPr>
        <w:t xml:space="preserve">Rada školy pri </w:t>
      </w:r>
      <w:r w:rsidR="00100D6F" w:rsidRPr="0066196E">
        <w:rPr>
          <w:b w:val="0"/>
          <w:sz w:val="24"/>
        </w:rPr>
        <w:t>Konzervatóriu, Tolstého 11 811 06 Bratislava</w:t>
      </w:r>
      <w:r w:rsidRPr="0066196E">
        <w:rPr>
          <w:b w:val="0"/>
          <w:sz w:val="24"/>
        </w:rPr>
        <w:t xml:space="preserve"> odporúča </w:t>
      </w:r>
      <w:r w:rsidR="00C1693D" w:rsidRPr="0066196E">
        <w:rPr>
          <w:b w:val="0"/>
          <w:sz w:val="24"/>
        </w:rPr>
        <w:t>Bratislavskému samosprávnemu kraju</w:t>
      </w:r>
      <w:r w:rsidRPr="0066196E">
        <w:rPr>
          <w:b w:val="0"/>
          <w:sz w:val="24"/>
        </w:rPr>
        <w:t xml:space="preserve"> ako zriaďovateľovi </w:t>
      </w:r>
      <w:r w:rsidR="00100D6F" w:rsidRPr="0066196E">
        <w:rPr>
          <w:b w:val="0"/>
          <w:sz w:val="24"/>
        </w:rPr>
        <w:t>Konzervatória, Tolstého 11 811 06 Bratislava</w:t>
      </w:r>
      <w:r w:rsidRPr="0066196E">
        <w:rPr>
          <w:b w:val="0"/>
          <w:sz w:val="24"/>
        </w:rPr>
        <w:t xml:space="preserve"> schváliť Správu</w:t>
      </w:r>
      <w:r w:rsidR="00100D6F" w:rsidRPr="0066196E">
        <w:rPr>
          <w:b w:val="0"/>
          <w:sz w:val="24"/>
        </w:rPr>
        <w:t xml:space="preserve"> </w:t>
      </w:r>
      <w:r w:rsidRPr="0066196E">
        <w:rPr>
          <w:b w:val="0"/>
          <w:sz w:val="24"/>
        </w:rPr>
        <w:t xml:space="preserve"> o výsledkoch a podmienkach výchovno-vzdelávacej činnosti za školský rok </w:t>
      </w:r>
      <w:r w:rsidR="0070733F" w:rsidRPr="0066196E">
        <w:rPr>
          <w:b w:val="0"/>
          <w:sz w:val="24"/>
        </w:rPr>
        <w:t>201</w:t>
      </w:r>
      <w:r w:rsidR="003C39E0" w:rsidRPr="0066196E">
        <w:rPr>
          <w:b w:val="0"/>
          <w:sz w:val="24"/>
        </w:rPr>
        <w:t>4</w:t>
      </w:r>
      <w:r w:rsidR="0070733F" w:rsidRPr="0066196E">
        <w:rPr>
          <w:b w:val="0"/>
          <w:sz w:val="24"/>
        </w:rPr>
        <w:t>/201</w:t>
      </w:r>
      <w:r w:rsidR="003C39E0" w:rsidRPr="0066196E">
        <w:rPr>
          <w:b w:val="0"/>
          <w:sz w:val="24"/>
        </w:rPr>
        <w:t>5</w:t>
      </w:r>
      <w:r w:rsidRPr="0066196E">
        <w:rPr>
          <w:b w:val="0"/>
          <w:sz w:val="24"/>
        </w:rPr>
        <w:t>.</w:t>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r w:rsidRPr="0066196E">
        <w:rPr>
          <w:b w:val="0"/>
          <w:sz w:val="24"/>
        </w:rPr>
        <w:t>Prerokované dňa</w:t>
      </w:r>
      <w:r w:rsidR="00100D6F" w:rsidRPr="0066196E">
        <w:rPr>
          <w:b w:val="0"/>
          <w:sz w:val="24"/>
        </w:rPr>
        <w:t xml:space="preserve"> </w:t>
      </w:r>
      <w:r w:rsidR="001F5B5C" w:rsidRPr="0066196E">
        <w:rPr>
          <w:b w:val="0"/>
          <w:sz w:val="24"/>
        </w:rPr>
        <w:t>28</w:t>
      </w:r>
      <w:r w:rsidR="00100D6F" w:rsidRPr="0066196E">
        <w:rPr>
          <w:b w:val="0"/>
          <w:sz w:val="24"/>
        </w:rPr>
        <w:t>.októbra 201</w:t>
      </w:r>
      <w:r w:rsidR="00341617" w:rsidRPr="0066196E">
        <w:rPr>
          <w:b w:val="0"/>
          <w:sz w:val="24"/>
        </w:rPr>
        <w:t>5</w:t>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100D6F" w:rsidP="0028130B">
      <w:pPr>
        <w:pStyle w:val="Nzov"/>
        <w:ind w:right="-356"/>
        <w:jc w:val="left"/>
        <w:rPr>
          <w:b w:val="0"/>
          <w:sz w:val="24"/>
        </w:rPr>
      </w:pPr>
      <w:r w:rsidRPr="0066196E">
        <w:rPr>
          <w:b w:val="0"/>
          <w:sz w:val="24"/>
        </w:rPr>
        <w:t>Mgr. art. Peter Minárik</w:t>
      </w:r>
    </w:p>
    <w:p w:rsidR="00B07955" w:rsidRPr="0066196E" w:rsidRDefault="00B07955" w:rsidP="0028130B">
      <w:pPr>
        <w:pStyle w:val="Nzov"/>
        <w:ind w:right="-356"/>
        <w:jc w:val="left"/>
        <w:rPr>
          <w:b w:val="0"/>
          <w:sz w:val="24"/>
        </w:rPr>
      </w:pPr>
      <w:r w:rsidRPr="0066196E">
        <w:rPr>
          <w:b w:val="0"/>
          <w:sz w:val="24"/>
        </w:rPr>
        <w:t>predseda RŠ</w:t>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sz w:val="24"/>
        </w:rPr>
      </w:pPr>
      <w:r w:rsidRPr="0066196E">
        <w:rPr>
          <w:sz w:val="24"/>
        </w:rPr>
        <w:t>Stanovisko zriaďovateľa</w:t>
      </w:r>
    </w:p>
    <w:p w:rsidR="00B07955" w:rsidRPr="0066196E" w:rsidRDefault="00B07955" w:rsidP="0028130B">
      <w:pPr>
        <w:pStyle w:val="Nzov"/>
        <w:ind w:right="-356"/>
        <w:jc w:val="left"/>
        <w:rPr>
          <w:sz w:val="24"/>
        </w:rPr>
      </w:pPr>
    </w:p>
    <w:p w:rsidR="00B07955" w:rsidRPr="0066196E" w:rsidRDefault="00C1693D" w:rsidP="0028130B">
      <w:pPr>
        <w:pStyle w:val="Nzov"/>
        <w:spacing w:line="480" w:lineRule="auto"/>
        <w:ind w:right="-356"/>
        <w:jc w:val="left"/>
        <w:rPr>
          <w:b w:val="0"/>
          <w:sz w:val="24"/>
        </w:rPr>
      </w:pPr>
      <w:r w:rsidRPr="0066196E">
        <w:rPr>
          <w:b w:val="0"/>
          <w:sz w:val="24"/>
        </w:rPr>
        <w:t>Bratislavský samosprávny kraj</w:t>
      </w:r>
      <w:r w:rsidR="00B07955" w:rsidRPr="0066196E">
        <w:rPr>
          <w:b w:val="0"/>
          <w:sz w:val="24"/>
        </w:rPr>
        <w:t xml:space="preserve"> ako zriaďovateľ </w:t>
      </w:r>
      <w:r w:rsidR="0089339C" w:rsidRPr="0066196E">
        <w:rPr>
          <w:b w:val="0"/>
          <w:sz w:val="24"/>
        </w:rPr>
        <w:t>Konzervatória, Tolstého 11, Bratislava</w:t>
      </w:r>
      <w:r w:rsidR="00502BAC" w:rsidRPr="0066196E">
        <w:rPr>
          <w:b w:val="0"/>
          <w:sz w:val="24"/>
        </w:rPr>
        <w:t>,</w:t>
      </w:r>
      <w:r w:rsidR="0089339C" w:rsidRPr="0066196E">
        <w:rPr>
          <w:b w:val="0"/>
          <w:sz w:val="24"/>
        </w:rPr>
        <w:t xml:space="preserve"> 811 06</w:t>
      </w:r>
      <w:r w:rsidRPr="0066196E">
        <w:rPr>
          <w:b w:val="0"/>
          <w:sz w:val="24"/>
        </w:rPr>
        <w:t>.</w:t>
      </w:r>
      <w:r w:rsidR="00B07955" w:rsidRPr="0066196E">
        <w:rPr>
          <w:b w:val="0"/>
          <w:sz w:val="24"/>
        </w:rPr>
        <w:t xml:space="preserve"> schvaľuje Správu o výsledkoch a podmienkach výchovno-vzdelávacej činnosti za školský rok </w:t>
      </w:r>
      <w:r w:rsidR="0070733F" w:rsidRPr="0066196E">
        <w:rPr>
          <w:b w:val="0"/>
          <w:sz w:val="24"/>
        </w:rPr>
        <w:t>201</w:t>
      </w:r>
      <w:r w:rsidR="00341617" w:rsidRPr="0066196E">
        <w:rPr>
          <w:b w:val="0"/>
          <w:sz w:val="24"/>
        </w:rPr>
        <w:t>4</w:t>
      </w:r>
      <w:r w:rsidR="0070733F" w:rsidRPr="0066196E">
        <w:rPr>
          <w:b w:val="0"/>
          <w:sz w:val="24"/>
        </w:rPr>
        <w:t>/201</w:t>
      </w:r>
      <w:r w:rsidR="00341617" w:rsidRPr="0066196E">
        <w:rPr>
          <w:b w:val="0"/>
          <w:sz w:val="24"/>
        </w:rPr>
        <w:t>5</w:t>
      </w:r>
      <w:r w:rsidR="00B07955" w:rsidRPr="0066196E">
        <w:rPr>
          <w:b w:val="0"/>
          <w:sz w:val="24"/>
        </w:rPr>
        <w:t>.</w:t>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r w:rsidRPr="0066196E">
        <w:rPr>
          <w:b w:val="0"/>
          <w:sz w:val="24"/>
        </w:rPr>
        <w:t>V Bratislave     …………………..</w:t>
      </w: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b w:val="0"/>
          <w:sz w:val="24"/>
        </w:rPr>
      </w:pPr>
    </w:p>
    <w:p w:rsidR="00B07955" w:rsidRPr="0066196E" w:rsidRDefault="00B07955" w:rsidP="0028130B">
      <w:pPr>
        <w:pStyle w:val="Nzov"/>
        <w:ind w:right="-356"/>
        <w:jc w:val="left"/>
        <w:rPr>
          <w:sz w:val="24"/>
        </w:rPr>
      </w:pPr>
    </w:p>
    <w:p w:rsidR="00467B95" w:rsidRPr="0066196E" w:rsidRDefault="00B07955" w:rsidP="0028130B">
      <w:pPr>
        <w:pStyle w:val="Nzov"/>
        <w:ind w:right="-356"/>
        <w:jc w:val="left"/>
        <w:rPr>
          <w:b w:val="0"/>
          <w:sz w:val="24"/>
        </w:rPr>
      </w:pPr>
      <w:r w:rsidRPr="0066196E">
        <w:rPr>
          <w:sz w:val="24"/>
        </w:rPr>
        <w:t xml:space="preserve">                                                                                              </w:t>
      </w:r>
      <w:r w:rsidR="00467B95" w:rsidRPr="0066196E">
        <w:rPr>
          <w:sz w:val="24"/>
        </w:rPr>
        <w:t>Ing. Pavol Frešo</w:t>
      </w:r>
      <w:r w:rsidRPr="0066196E">
        <w:rPr>
          <w:b w:val="0"/>
          <w:sz w:val="24"/>
        </w:rPr>
        <w:t xml:space="preserve">                                                                                                  </w:t>
      </w:r>
      <w:r w:rsidR="00467B95" w:rsidRPr="0066196E">
        <w:rPr>
          <w:b w:val="0"/>
          <w:sz w:val="24"/>
        </w:rPr>
        <w:t xml:space="preserve">                     </w:t>
      </w:r>
    </w:p>
    <w:p w:rsidR="00B07955" w:rsidRPr="0066196E" w:rsidRDefault="00467B95" w:rsidP="0028130B">
      <w:pPr>
        <w:pStyle w:val="Nzov"/>
        <w:ind w:right="-356"/>
        <w:jc w:val="left"/>
        <w:rPr>
          <w:b w:val="0"/>
          <w:sz w:val="24"/>
        </w:rPr>
      </w:pPr>
      <w:r w:rsidRPr="0066196E">
        <w:rPr>
          <w:b w:val="0"/>
          <w:sz w:val="24"/>
        </w:rPr>
        <w:t xml:space="preserve">                                                                                                     </w:t>
      </w:r>
      <w:r w:rsidR="00C1693D" w:rsidRPr="0066196E">
        <w:rPr>
          <w:b w:val="0"/>
          <w:sz w:val="24"/>
        </w:rPr>
        <w:t>predseda</w:t>
      </w:r>
    </w:p>
    <w:p w:rsidR="004F06F8" w:rsidRPr="0066196E" w:rsidRDefault="004F06F8" w:rsidP="0028130B">
      <w:pPr>
        <w:pStyle w:val="Nzov"/>
        <w:ind w:right="-356"/>
        <w:jc w:val="left"/>
        <w:rPr>
          <w:b w:val="0"/>
          <w:sz w:val="24"/>
        </w:rPr>
      </w:pPr>
    </w:p>
    <w:sectPr w:rsidR="004F06F8" w:rsidRPr="0066196E" w:rsidSect="006118A5">
      <w:headerReference w:type="default" r:id="rId43"/>
      <w:pgSz w:w="11906" w:h="16838"/>
      <w:pgMar w:top="1417" w:right="1417" w:bottom="851"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FE" w:rsidRDefault="00FA38FE">
      <w:r>
        <w:separator/>
      </w:r>
    </w:p>
  </w:endnote>
  <w:endnote w:type="continuationSeparator" w:id="0">
    <w:p w:rsidR="00FA38FE" w:rsidRDefault="00FA3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FE" w:rsidRDefault="00FA38FE">
      <w:r>
        <w:separator/>
      </w:r>
    </w:p>
  </w:footnote>
  <w:footnote w:type="continuationSeparator" w:id="0">
    <w:p w:rsidR="00FA38FE" w:rsidRDefault="00FA3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3A" w:rsidRDefault="0047388E">
    <w:pPr>
      <w:pStyle w:val="Hlavika"/>
      <w:jc w:val="right"/>
    </w:pPr>
    <w:fldSimple w:instr=" PAGE   \* MERGEFORMAT ">
      <w:r w:rsidR="00937E13">
        <w:rPr>
          <w:noProof/>
        </w:rPr>
        <w:t>85</w:t>
      </w:r>
    </w:fldSimple>
  </w:p>
  <w:p w:rsidR="0088403A" w:rsidRDefault="0088403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10C87A"/>
    <w:lvl w:ilvl="0">
      <w:numFmt w:val="bullet"/>
      <w:lvlText w:val="*"/>
      <w:lvlJc w:val="left"/>
    </w:lvl>
  </w:abstractNum>
  <w:abstractNum w:abstractNumId="1">
    <w:nsid w:val="0000000B"/>
    <w:multiLevelType w:val="multilevel"/>
    <w:tmpl w:val="0000000B"/>
    <w:name w:val="RTF_Num 2"/>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C"/>
    <w:multiLevelType w:val="multilevel"/>
    <w:tmpl w:val="0000000C"/>
    <w:name w:val="RTF_Num 3"/>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D"/>
    <w:multiLevelType w:val="multilevel"/>
    <w:tmpl w:val="0000000D"/>
    <w:name w:val="RTF_Num 4"/>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E"/>
    <w:multiLevelType w:val="multilevel"/>
    <w:tmpl w:val="0000000E"/>
    <w:name w:val="RTF_Num 5"/>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53"/>
    <w:multiLevelType w:val="multilevel"/>
    <w:tmpl w:val="00000053"/>
    <w:name w:val="WW8Num10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573FFD"/>
    <w:multiLevelType w:val="multilevel"/>
    <w:tmpl w:val="FDA8B9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00850D88"/>
    <w:multiLevelType w:val="multilevel"/>
    <w:tmpl w:val="A18E75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023551F1"/>
    <w:multiLevelType w:val="hybridMultilevel"/>
    <w:tmpl w:val="8A3CBB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nsid w:val="035F7D03"/>
    <w:multiLevelType w:val="multilevel"/>
    <w:tmpl w:val="5B8C9BE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03701FB9"/>
    <w:multiLevelType w:val="hybridMultilevel"/>
    <w:tmpl w:val="6A7C7696"/>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B72BA1"/>
    <w:multiLevelType w:val="multilevel"/>
    <w:tmpl w:val="0FE2B1F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nsid w:val="040F718B"/>
    <w:multiLevelType w:val="hybridMultilevel"/>
    <w:tmpl w:val="4E8473AE"/>
    <w:lvl w:ilvl="0" w:tplc="E2CC3B1C">
      <w:start w:val="1"/>
      <w:numFmt w:val="bullet"/>
      <w:lvlText w:val=""/>
      <w:lvlJc w:val="left"/>
      <w:pPr>
        <w:ind w:left="128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58D2EB3"/>
    <w:multiLevelType w:val="multilevel"/>
    <w:tmpl w:val="89D2E03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nsid w:val="05A3662D"/>
    <w:multiLevelType w:val="multilevel"/>
    <w:tmpl w:val="201EA1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nsid w:val="05A83DE3"/>
    <w:multiLevelType w:val="multilevel"/>
    <w:tmpl w:val="D9E0079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nsid w:val="05BB7570"/>
    <w:multiLevelType w:val="hybridMultilevel"/>
    <w:tmpl w:val="18909AC4"/>
    <w:lvl w:ilvl="0" w:tplc="0405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07D52BC3"/>
    <w:multiLevelType w:val="multilevel"/>
    <w:tmpl w:val="09F8E78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83330ED"/>
    <w:multiLevelType w:val="hybridMultilevel"/>
    <w:tmpl w:val="44723EA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710961"/>
    <w:multiLevelType w:val="hybridMultilevel"/>
    <w:tmpl w:val="395A7B88"/>
    <w:lvl w:ilvl="0" w:tplc="041B0001">
      <w:start w:val="1"/>
      <w:numFmt w:val="bullet"/>
      <w:lvlText w:val=""/>
      <w:lvlJc w:val="left"/>
      <w:pPr>
        <w:ind w:left="1559" w:hanging="360"/>
      </w:pPr>
      <w:rPr>
        <w:rFonts w:ascii="Symbol" w:hAnsi="Symbol" w:hint="default"/>
      </w:rPr>
    </w:lvl>
    <w:lvl w:ilvl="1" w:tplc="041B0003" w:tentative="1">
      <w:start w:val="1"/>
      <w:numFmt w:val="bullet"/>
      <w:lvlText w:val="o"/>
      <w:lvlJc w:val="left"/>
      <w:pPr>
        <w:ind w:left="2279" w:hanging="360"/>
      </w:pPr>
      <w:rPr>
        <w:rFonts w:ascii="Courier New" w:hAnsi="Courier New" w:cs="Courier New" w:hint="default"/>
      </w:rPr>
    </w:lvl>
    <w:lvl w:ilvl="2" w:tplc="041B0005" w:tentative="1">
      <w:start w:val="1"/>
      <w:numFmt w:val="bullet"/>
      <w:lvlText w:val=""/>
      <w:lvlJc w:val="left"/>
      <w:pPr>
        <w:ind w:left="2999" w:hanging="360"/>
      </w:pPr>
      <w:rPr>
        <w:rFonts w:ascii="Wingdings" w:hAnsi="Wingdings" w:hint="default"/>
      </w:rPr>
    </w:lvl>
    <w:lvl w:ilvl="3" w:tplc="041B0001" w:tentative="1">
      <w:start w:val="1"/>
      <w:numFmt w:val="bullet"/>
      <w:lvlText w:val=""/>
      <w:lvlJc w:val="left"/>
      <w:pPr>
        <w:ind w:left="3719" w:hanging="360"/>
      </w:pPr>
      <w:rPr>
        <w:rFonts w:ascii="Symbol" w:hAnsi="Symbol" w:hint="default"/>
      </w:rPr>
    </w:lvl>
    <w:lvl w:ilvl="4" w:tplc="041B0003" w:tentative="1">
      <w:start w:val="1"/>
      <w:numFmt w:val="bullet"/>
      <w:lvlText w:val="o"/>
      <w:lvlJc w:val="left"/>
      <w:pPr>
        <w:ind w:left="4439" w:hanging="360"/>
      </w:pPr>
      <w:rPr>
        <w:rFonts w:ascii="Courier New" w:hAnsi="Courier New" w:cs="Courier New" w:hint="default"/>
      </w:rPr>
    </w:lvl>
    <w:lvl w:ilvl="5" w:tplc="041B0005" w:tentative="1">
      <w:start w:val="1"/>
      <w:numFmt w:val="bullet"/>
      <w:lvlText w:val=""/>
      <w:lvlJc w:val="left"/>
      <w:pPr>
        <w:ind w:left="5159" w:hanging="360"/>
      </w:pPr>
      <w:rPr>
        <w:rFonts w:ascii="Wingdings" w:hAnsi="Wingdings" w:hint="default"/>
      </w:rPr>
    </w:lvl>
    <w:lvl w:ilvl="6" w:tplc="041B0001" w:tentative="1">
      <w:start w:val="1"/>
      <w:numFmt w:val="bullet"/>
      <w:lvlText w:val=""/>
      <w:lvlJc w:val="left"/>
      <w:pPr>
        <w:ind w:left="5879" w:hanging="360"/>
      </w:pPr>
      <w:rPr>
        <w:rFonts w:ascii="Symbol" w:hAnsi="Symbol" w:hint="default"/>
      </w:rPr>
    </w:lvl>
    <w:lvl w:ilvl="7" w:tplc="041B0003" w:tentative="1">
      <w:start w:val="1"/>
      <w:numFmt w:val="bullet"/>
      <w:lvlText w:val="o"/>
      <w:lvlJc w:val="left"/>
      <w:pPr>
        <w:ind w:left="6599" w:hanging="360"/>
      </w:pPr>
      <w:rPr>
        <w:rFonts w:ascii="Courier New" w:hAnsi="Courier New" w:cs="Courier New" w:hint="default"/>
      </w:rPr>
    </w:lvl>
    <w:lvl w:ilvl="8" w:tplc="041B0005" w:tentative="1">
      <w:start w:val="1"/>
      <w:numFmt w:val="bullet"/>
      <w:lvlText w:val=""/>
      <w:lvlJc w:val="left"/>
      <w:pPr>
        <w:ind w:left="7319" w:hanging="360"/>
      </w:pPr>
      <w:rPr>
        <w:rFonts w:ascii="Wingdings" w:hAnsi="Wingdings" w:hint="default"/>
      </w:rPr>
    </w:lvl>
  </w:abstractNum>
  <w:abstractNum w:abstractNumId="20">
    <w:nsid w:val="08B64D50"/>
    <w:multiLevelType w:val="multilevel"/>
    <w:tmpl w:val="53880CC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nsid w:val="09A652F5"/>
    <w:multiLevelType w:val="multilevel"/>
    <w:tmpl w:val="7AB4DBA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0BFC667C"/>
    <w:multiLevelType w:val="hybridMultilevel"/>
    <w:tmpl w:val="FC92F66A"/>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001A7B"/>
    <w:multiLevelType w:val="multilevel"/>
    <w:tmpl w:val="33081F9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nsid w:val="0E3715DD"/>
    <w:multiLevelType w:val="multilevel"/>
    <w:tmpl w:val="F73698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0EA747F2"/>
    <w:multiLevelType w:val="multilevel"/>
    <w:tmpl w:val="9DD22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F2D5D4E"/>
    <w:multiLevelType w:val="multilevel"/>
    <w:tmpl w:val="65BEC0A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nsid w:val="0FE44019"/>
    <w:multiLevelType w:val="multilevel"/>
    <w:tmpl w:val="8E12B496"/>
    <w:lvl w:ilvl="0">
      <w:start w:val="1"/>
      <w:numFmt w:val="bullet"/>
      <w:lvlText w:val=""/>
      <w:lvlJc w:val="left"/>
      <w:pPr>
        <w:ind w:left="779" w:hanging="360"/>
      </w:pPr>
      <w:rPr>
        <w:rFonts w:ascii="Symbol" w:hAnsi="Symbol" w:cs="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cs="Wingdings" w:hint="default"/>
      </w:rPr>
    </w:lvl>
    <w:lvl w:ilvl="3">
      <w:start w:val="1"/>
      <w:numFmt w:val="bullet"/>
      <w:lvlText w:val=""/>
      <w:lvlJc w:val="left"/>
      <w:pPr>
        <w:ind w:left="2939" w:hanging="360"/>
      </w:pPr>
      <w:rPr>
        <w:rFonts w:ascii="Symbol" w:hAnsi="Symbol" w:cs="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cs="Wingdings" w:hint="default"/>
      </w:rPr>
    </w:lvl>
    <w:lvl w:ilvl="6">
      <w:start w:val="1"/>
      <w:numFmt w:val="bullet"/>
      <w:lvlText w:val=""/>
      <w:lvlJc w:val="left"/>
      <w:pPr>
        <w:ind w:left="5099" w:hanging="360"/>
      </w:pPr>
      <w:rPr>
        <w:rFonts w:ascii="Symbol" w:hAnsi="Symbol" w:cs="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cs="Wingdings" w:hint="default"/>
      </w:rPr>
    </w:lvl>
  </w:abstractNum>
  <w:abstractNum w:abstractNumId="28">
    <w:nsid w:val="10E8496A"/>
    <w:multiLevelType w:val="multilevel"/>
    <w:tmpl w:val="38E650A0"/>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29">
    <w:nsid w:val="10FB271D"/>
    <w:multiLevelType w:val="multilevel"/>
    <w:tmpl w:val="958ED8B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nsid w:val="110469F2"/>
    <w:multiLevelType w:val="multilevel"/>
    <w:tmpl w:val="9B2667E2"/>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080" w:hanging="360"/>
      </w:pPr>
      <w:rPr>
        <w:rFonts w:ascii="Wingdings 2" w:hAnsi="Wingdings 2" w:cs="Wingdings 2" w:hint="default"/>
        <w:color w:val="000000"/>
      </w:rPr>
    </w:lvl>
    <w:lvl w:ilvl="2">
      <w:start w:val="1"/>
      <w:numFmt w:val="bullet"/>
      <w:lvlText w:val="■"/>
      <w:lvlJc w:val="left"/>
      <w:pPr>
        <w:ind w:left="1440" w:hanging="360"/>
      </w:pPr>
      <w:rPr>
        <w:rFonts w:ascii="OpenSymbol" w:hAnsi="OpenSymbol" w:cs="OpenSymbol" w:hint="default"/>
        <w:color w:val="000000"/>
      </w:rPr>
    </w:lvl>
    <w:lvl w:ilvl="3">
      <w:start w:val="1"/>
      <w:numFmt w:val="bullet"/>
      <w:lvlText w:val=""/>
      <w:lvlJc w:val="left"/>
      <w:pPr>
        <w:ind w:left="1800" w:hanging="360"/>
      </w:pPr>
      <w:rPr>
        <w:rFonts w:ascii="Wingdings" w:hAnsi="Wingdings" w:cs="Wingdings" w:hint="default"/>
        <w:color w:val="000000"/>
      </w:rPr>
    </w:lvl>
    <w:lvl w:ilvl="4">
      <w:start w:val="1"/>
      <w:numFmt w:val="bullet"/>
      <w:lvlText w:val=""/>
      <w:lvlJc w:val="left"/>
      <w:pPr>
        <w:ind w:left="2160" w:hanging="360"/>
      </w:pPr>
      <w:rPr>
        <w:rFonts w:ascii="Wingdings 2" w:hAnsi="Wingdings 2" w:cs="Wingdings 2" w:hint="default"/>
        <w:color w:val="000000"/>
      </w:rPr>
    </w:lvl>
    <w:lvl w:ilvl="5">
      <w:start w:val="1"/>
      <w:numFmt w:val="bullet"/>
      <w:lvlText w:val="■"/>
      <w:lvlJc w:val="left"/>
      <w:pPr>
        <w:ind w:left="2520" w:hanging="360"/>
      </w:pPr>
      <w:rPr>
        <w:rFonts w:ascii="OpenSymbol" w:hAnsi="OpenSymbol" w:cs="OpenSymbol" w:hint="default"/>
        <w:color w:val="000000"/>
      </w:rPr>
    </w:lvl>
    <w:lvl w:ilvl="6">
      <w:start w:val="1"/>
      <w:numFmt w:val="bullet"/>
      <w:lvlText w:val=""/>
      <w:lvlJc w:val="left"/>
      <w:pPr>
        <w:ind w:left="2880" w:hanging="360"/>
      </w:pPr>
      <w:rPr>
        <w:rFonts w:ascii="Wingdings" w:hAnsi="Wingdings" w:cs="Wingdings" w:hint="default"/>
        <w:color w:val="000000"/>
      </w:rPr>
    </w:lvl>
    <w:lvl w:ilvl="7">
      <w:start w:val="1"/>
      <w:numFmt w:val="bullet"/>
      <w:lvlText w:val=""/>
      <w:lvlJc w:val="left"/>
      <w:pPr>
        <w:ind w:left="3240" w:hanging="360"/>
      </w:pPr>
      <w:rPr>
        <w:rFonts w:ascii="Wingdings 2" w:hAnsi="Wingdings 2" w:cs="Wingdings 2" w:hint="default"/>
        <w:color w:val="000000"/>
      </w:rPr>
    </w:lvl>
    <w:lvl w:ilvl="8">
      <w:start w:val="1"/>
      <w:numFmt w:val="bullet"/>
      <w:lvlText w:val="■"/>
      <w:lvlJc w:val="left"/>
      <w:pPr>
        <w:ind w:left="3600" w:hanging="360"/>
      </w:pPr>
      <w:rPr>
        <w:rFonts w:ascii="OpenSymbol" w:hAnsi="OpenSymbol" w:cs="OpenSymbol" w:hint="default"/>
        <w:color w:val="000000"/>
      </w:rPr>
    </w:lvl>
  </w:abstractNum>
  <w:abstractNum w:abstractNumId="31">
    <w:nsid w:val="11F3499D"/>
    <w:multiLevelType w:val="multilevel"/>
    <w:tmpl w:val="B4BE918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nsid w:val="12841047"/>
    <w:multiLevelType w:val="hybridMultilevel"/>
    <w:tmpl w:val="49325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301403B"/>
    <w:multiLevelType w:val="multilevel"/>
    <w:tmpl w:val="C172BFE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14BD5A26"/>
    <w:multiLevelType w:val="multilevel"/>
    <w:tmpl w:val="530A11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14C73931"/>
    <w:multiLevelType w:val="multilevel"/>
    <w:tmpl w:val="A63016C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nsid w:val="14D01CBA"/>
    <w:multiLevelType w:val="multilevel"/>
    <w:tmpl w:val="AA0627F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nsid w:val="154B09E6"/>
    <w:multiLevelType w:val="multilevel"/>
    <w:tmpl w:val="FDBCC76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158129F8"/>
    <w:multiLevelType w:val="hybridMultilevel"/>
    <w:tmpl w:val="B9AC9EC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6237025"/>
    <w:multiLevelType w:val="multilevel"/>
    <w:tmpl w:val="1C182EBA"/>
    <w:lvl w:ilvl="0">
      <w:start w:val="1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17013426"/>
    <w:multiLevelType w:val="multilevel"/>
    <w:tmpl w:val="844E48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nsid w:val="182758B5"/>
    <w:multiLevelType w:val="multilevel"/>
    <w:tmpl w:val="D6C607B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nsid w:val="18DB4741"/>
    <w:multiLevelType w:val="multilevel"/>
    <w:tmpl w:val="AEE417D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nsid w:val="193C4809"/>
    <w:multiLevelType w:val="multilevel"/>
    <w:tmpl w:val="7EA64CD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nsid w:val="198B1867"/>
    <w:multiLevelType w:val="multilevel"/>
    <w:tmpl w:val="9E9AED84"/>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45">
    <w:nsid w:val="1A630961"/>
    <w:multiLevelType w:val="multilevel"/>
    <w:tmpl w:val="ED0EF95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
    <w:nsid w:val="1A8A5BC2"/>
    <w:multiLevelType w:val="multilevel"/>
    <w:tmpl w:val="E25466B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
    <w:nsid w:val="1B60609B"/>
    <w:multiLevelType w:val="multilevel"/>
    <w:tmpl w:val="CC6CDF5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C8311E5"/>
    <w:multiLevelType w:val="multilevel"/>
    <w:tmpl w:val="4C44531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nsid w:val="1F18011E"/>
    <w:multiLevelType w:val="multilevel"/>
    <w:tmpl w:val="157810E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209474EB"/>
    <w:multiLevelType w:val="multilevel"/>
    <w:tmpl w:val="3F62153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nsid w:val="21DB0E4E"/>
    <w:multiLevelType w:val="multilevel"/>
    <w:tmpl w:val="0C3A667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nsid w:val="2277746C"/>
    <w:multiLevelType w:val="multilevel"/>
    <w:tmpl w:val="9986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235D536B"/>
    <w:multiLevelType w:val="multilevel"/>
    <w:tmpl w:val="FAE020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nsid w:val="23CD35BA"/>
    <w:multiLevelType w:val="hybridMultilevel"/>
    <w:tmpl w:val="DDAED9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2443655D"/>
    <w:multiLevelType w:val="hybridMultilevel"/>
    <w:tmpl w:val="F3D03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47D7F15"/>
    <w:multiLevelType w:val="multilevel"/>
    <w:tmpl w:val="3808EB1E"/>
    <w:lvl w:ilvl="0">
      <w:start w:val="1"/>
      <w:numFmt w:val="bullet"/>
      <w:lvlText w:val=""/>
      <w:lvlJc w:val="left"/>
      <w:pPr>
        <w:ind w:left="720" w:hanging="360"/>
      </w:pPr>
      <w:rPr>
        <w:rFonts w:ascii="Symbol" w:hAnsi="Symbol" w:cs="Symbol" w:hint="default"/>
        <w:caps/>
      </w:rPr>
    </w:lvl>
    <w:lvl w:ilvl="1">
      <w:start w:val="1"/>
      <w:numFmt w:val="decimal"/>
      <w:lvlText w:val="%2."/>
      <w:lvlJc w:val="left"/>
      <w:pPr>
        <w:ind w:left="1080" w:hanging="360"/>
      </w:pPr>
      <w:rPr>
        <w:caps/>
      </w:rPr>
    </w:lvl>
    <w:lvl w:ilvl="2">
      <w:start w:val="1"/>
      <w:numFmt w:val="decimal"/>
      <w:lvlText w:val="%3."/>
      <w:lvlJc w:val="left"/>
      <w:pPr>
        <w:ind w:left="1440" w:hanging="360"/>
      </w:pPr>
      <w:rPr>
        <w:caps/>
      </w:rPr>
    </w:lvl>
    <w:lvl w:ilvl="3">
      <w:start w:val="1"/>
      <w:numFmt w:val="decimal"/>
      <w:lvlText w:val="%4."/>
      <w:lvlJc w:val="left"/>
      <w:pPr>
        <w:ind w:left="1800" w:hanging="360"/>
      </w:pPr>
      <w:rPr>
        <w:caps/>
      </w:rPr>
    </w:lvl>
    <w:lvl w:ilvl="4">
      <w:start w:val="1"/>
      <w:numFmt w:val="decimal"/>
      <w:lvlText w:val="%5."/>
      <w:lvlJc w:val="left"/>
      <w:pPr>
        <w:ind w:left="2160" w:hanging="360"/>
      </w:pPr>
      <w:rPr>
        <w:caps/>
      </w:rPr>
    </w:lvl>
    <w:lvl w:ilvl="5">
      <w:start w:val="1"/>
      <w:numFmt w:val="decimal"/>
      <w:lvlText w:val="%6."/>
      <w:lvlJc w:val="left"/>
      <w:pPr>
        <w:ind w:left="2520" w:hanging="360"/>
      </w:pPr>
      <w:rPr>
        <w:caps/>
      </w:rPr>
    </w:lvl>
    <w:lvl w:ilvl="6">
      <w:start w:val="1"/>
      <w:numFmt w:val="decimal"/>
      <w:lvlText w:val="%7."/>
      <w:lvlJc w:val="left"/>
      <w:pPr>
        <w:ind w:left="2880" w:hanging="360"/>
      </w:pPr>
      <w:rPr>
        <w:caps/>
      </w:rPr>
    </w:lvl>
    <w:lvl w:ilvl="7">
      <w:start w:val="1"/>
      <w:numFmt w:val="decimal"/>
      <w:lvlText w:val="%8."/>
      <w:lvlJc w:val="left"/>
      <w:pPr>
        <w:ind w:left="3240" w:hanging="360"/>
      </w:pPr>
      <w:rPr>
        <w:caps/>
      </w:rPr>
    </w:lvl>
    <w:lvl w:ilvl="8">
      <w:start w:val="1"/>
      <w:numFmt w:val="decimal"/>
      <w:lvlText w:val="%9."/>
      <w:lvlJc w:val="left"/>
      <w:pPr>
        <w:ind w:left="3600" w:hanging="360"/>
      </w:pPr>
      <w:rPr>
        <w:caps/>
      </w:rPr>
    </w:lvl>
  </w:abstractNum>
  <w:abstractNum w:abstractNumId="57">
    <w:nsid w:val="24A7532C"/>
    <w:multiLevelType w:val="multilevel"/>
    <w:tmpl w:val="189C5FC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25210E29"/>
    <w:multiLevelType w:val="multilevel"/>
    <w:tmpl w:val="BB94B8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nsid w:val="261126E6"/>
    <w:multiLevelType w:val="multilevel"/>
    <w:tmpl w:val="1AB048C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
    <w:nsid w:val="26204EA8"/>
    <w:multiLevelType w:val="multilevel"/>
    <w:tmpl w:val="8DC2DC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1">
    <w:nsid w:val="26BB18AF"/>
    <w:multiLevelType w:val="multilevel"/>
    <w:tmpl w:val="57D4E8F8"/>
    <w:lvl w:ilvl="0">
      <w:start w:val="1"/>
      <w:numFmt w:val="bullet"/>
      <w:lvlText w:val=""/>
      <w:lvlJc w:val="left"/>
      <w:pPr>
        <w:ind w:left="600" w:hanging="360"/>
      </w:pPr>
      <w:rPr>
        <w:rFonts w:ascii="Symbol" w:hAnsi="Symbol" w:cs="Symbol" w:hint="default"/>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62">
    <w:nsid w:val="26C801DC"/>
    <w:multiLevelType w:val="hybridMultilevel"/>
    <w:tmpl w:val="F76ED0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27714113"/>
    <w:multiLevelType w:val="multilevel"/>
    <w:tmpl w:val="4E1616E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77E47F3"/>
    <w:multiLevelType w:val="multilevel"/>
    <w:tmpl w:val="F34C43E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5">
    <w:nsid w:val="279424D5"/>
    <w:multiLevelType w:val="multilevel"/>
    <w:tmpl w:val="67E8BF8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6">
    <w:nsid w:val="27C03343"/>
    <w:multiLevelType w:val="multilevel"/>
    <w:tmpl w:val="A0C4278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nsid w:val="28EF2569"/>
    <w:multiLevelType w:val="singleLevel"/>
    <w:tmpl w:val="AAD06020"/>
    <w:lvl w:ilvl="0">
      <w:start w:val="2"/>
      <w:numFmt w:val="lowerLetter"/>
      <w:lvlText w:val="%1)"/>
      <w:legacy w:legacy="1" w:legacySpace="0" w:legacyIndent="360"/>
      <w:lvlJc w:val="left"/>
      <w:rPr>
        <w:rFonts w:ascii="Times New Roman" w:hAnsi="Times New Roman" w:cs="Times New Roman" w:hint="default"/>
      </w:rPr>
    </w:lvl>
  </w:abstractNum>
  <w:abstractNum w:abstractNumId="68">
    <w:nsid w:val="290965E9"/>
    <w:multiLevelType w:val="multilevel"/>
    <w:tmpl w:val="B6DA784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9">
    <w:nsid w:val="292C4318"/>
    <w:multiLevelType w:val="multilevel"/>
    <w:tmpl w:val="860AC84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nsid w:val="29DD3903"/>
    <w:multiLevelType w:val="multilevel"/>
    <w:tmpl w:val="F15E3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29F2680F"/>
    <w:multiLevelType w:val="multilevel"/>
    <w:tmpl w:val="CAB050E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nsid w:val="2A2C1DDF"/>
    <w:multiLevelType w:val="multilevel"/>
    <w:tmpl w:val="5230758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3">
    <w:nsid w:val="2A3E558F"/>
    <w:multiLevelType w:val="multilevel"/>
    <w:tmpl w:val="3C4A76F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4">
    <w:nsid w:val="2A4021DE"/>
    <w:multiLevelType w:val="multilevel"/>
    <w:tmpl w:val="CDBAE87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583163"/>
    <w:multiLevelType w:val="multilevel"/>
    <w:tmpl w:val="CB2E35C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nsid w:val="2ABB7AB0"/>
    <w:multiLevelType w:val="hybridMultilevel"/>
    <w:tmpl w:val="E970F8F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6F78EC"/>
    <w:multiLevelType w:val="multilevel"/>
    <w:tmpl w:val="AB0C9A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2C190170"/>
    <w:multiLevelType w:val="multilevel"/>
    <w:tmpl w:val="B268CC6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nsid w:val="2CAB6166"/>
    <w:multiLevelType w:val="multilevel"/>
    <w:tmpl w:val="9F723EE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0">
    <w:nsid w:val="2D2816BE"/>
    <w:multiLevelType w:val="multilevel"/>
    <w:tmpl w:val="740C7ED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nsid w:val="2DA66330"/>
    <w:multiLevelType w:val="multilevel"/>
    <w:tmpl w:val="00BCA706"/>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82">
    <w:nsid w:val="2DC107FD"/>
    <w:multiLevelType w:val="multilevel"/>
    <w:tmpl w:val="5D28511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nsid w:val="2DC51567"/>
    <w:multiLevelType w:val="multilevel"/>
    <w:tmpl w:val="65724BA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4">
    <w:nsid w:val="2E2172A7"/>
    <w:multiLevelType w:val="hybridMultilevel"/>
    <w:tmpl w:val="A3D49F42"/>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E455ABA"/>
    <w:multiLevelType w:val="multilevel"/>
    <w:tmpl w:val="98C2B56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nsid w:val="2E675942"/>
    <w:multiLevelType w:val="multilevel"/>
    <w:tmpl w:val="2892B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2E9A18C7"/>
    <w:multiLevelType w:val="multilevel"/>
    <w:tmpl w:val="A22E5C6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8">
    <w:nsid w:val="2EEA11A1"/>
    <w:multiLevelType w:val="multilevel"/>
    <w:tmpl w:val="06D2DF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nsid w:val="2EEC5096"/>
    <w:multiLevelType w:val="multilevel"/>
    <w:tmpl w:val="AD58A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2F243801"/>
    <w:multiLevelType w:val="multilevel"/>
    <w:tmpl w:val="6750DA7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nsid w:val="2F3F4DD0"/>
    <w:multiLevelType w:val="multilevel"/>
    <w:tmpl w:val="CB16B1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2">
    <w:nsid w:val="2FD83E35"/>
    <w:multiLevelType w:val="multilevel"/>
    <w:tmpl w:val="75F2512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3">
    <w:nsid w:val="2FFB7476"/>
    <w:multiLevelType w:val="hybridMultilevel"/>
    <w:tmpl w:val="5A7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5E3739"/>
    <w:multiLevelType w:val="multilevel"/>
    <w:tmpl w:val="98988172"/>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95">
    <w:nsid w:val="306C5AB9"/>
    <w:multiLevelType w:val="hybridMultilevel"/>
    <w:tmpl w:val="56289C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6">
    <w:nsid w:val="30BE2913"/>
    <w:multiLevelType w:val="multilevel"/>
    <w:tmpl w:val="DA188D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7">
    <w:nsid w:val="31A37454"/>
    <w:multiLevelType w:val="multilevel"/>
    <w:tmpl w:val="1CC6564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nsid w:val="31F11E5C"/>
    <w:multiLevelType w:val="multilevel"/>
    <w:tmpl w:val="B05ADD5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31F54DD6"/>
    <w:multiLevelType w:val="multilevel"/>
    <w:tmpl w:val="BCBC11F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0">
    <w:nsid w:val="3266326C"/>
    <w:multiLevelType w:val="multilevel"/>
    <w:tmpl w:val="25D6CE6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nsid w:val="32FC2180"/>
    <w:multiLevelType w:val="multilevel"/>
    <w:tmpl w:val="DA94F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34A73458"/>
    <w:multiLevelType w:val="multilevel"/>
    <w:tmpl w:val="7F02E13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nsid w:val="34D34F0D"/>
    <w:multiLevelType w:val="multilevel"/>
    <w:tmpl w:val="E26E13C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4">
    <w:nsid w:val="350B2B42"/>
    <w:multiLevelType w:val="multilevel"/>
    <w:tmpl w:val="5E7AD18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5">
    <w:nsid w:val="36650A42"/>
    <w:multiLevelType w:val="multilevel"/>
    <w:tmpl w:val="7026C1FE"/>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06">
    <w:nsid w:val="36A93DF6"/>
    <w:multiLevelType w:val="multilevel"/>
    <w:tmpl w:val="69344EE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37207F67"/>
    <w:multiLevelType w:val="hybridMultilevel"/>
    <w:tmpl w:val="69D6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7241BA8"/>
    <w:multiLevelType w:val="multilevel"/>
    <w:tmpl w:val="4C20F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372C4534"/>
    <w:multiLevelType w:val="multilevel"/>
    <w:tmpl w:val="3B26ACF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7ED3E36"/>
    <w:multiLevelType w:val="multilevel"/>
    <w:tmpl w:val="C19E5084"/>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11">
    <w:nsid w:val="37F202ED"/>
    <w:multiLevelType w:val="hybridMultilevel"/>
    <w:tmpl w:val="BD6A14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2">
    <w:nsid w:val="38E563E8"/>
    <w:multiLevelType w:val="hybridMultilevel"/>
    <w:tmpl w:val="07D24E0A"/>
    <w:lvl w:ilvl="0" w:tplc="C1C63BF4">
      <w:start w:val="3"/>
      <w:numFmt w:val="lowerLetter"/>
      <w:lvlText w:val="%1)"/>
      <w:lvlJc w:val="left"/>
      <w:pPr>
        <w:tabs>
          <w:tab w:val="num" w:pos="1423"/>
        </w:tabs>
        <w:ind w:left="1423"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3937245F"/>
    <w:multiLevelType w:val="multilevel"/>
    <w:tmpl w:val="0FA6CC74"/>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14">
    <w:nsid w:val="396B7D2D"/>
    <w:multiLevelType w:val="multilevel"/>
    <w:tmpl w:val="189A249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nsid w:val="39942874"/>
    <w:multiLevelType w:val="multilevel"/>
    <w:tmpl w:val="422E4D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nsid w:val="399C44D0"/>
    <w:multiLevelType w:val="hybridMultilevel"/>
    <w:tmpl w:val="1E9207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A906292"/>
    <w:multiLevelType w:val="multilevel"/>
    <w:tmpl w:val="9986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3B281F5B"/>
    <w:multiLevelType w:val="multilevel"/>
    <w:tmpl w:val="26AC202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nsid w:val="3B7B2937"/>
    <w:multiLevelType w:val="hybridMultilevel"/>
    <w:tmpl w:val="9DA06DDE"/>
    <w:lvl w:ilvl="0" w:tplc="041B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01C82DA">
      <w:start w:val="2"/>
      <w:numFmt w:val="bullet"/>
      <w:lvlText w:val=""/>
      <w:lvlJc w:val="left"/>
      <w:pPr>
        <w:tabs>
          <w:tab w:val="num" w:pos="2160"/>
        </w:tabs>
        <w:ind w:left="2160" w:hanging="360"/>
      </w:pPr>
      <w:rPr>
        <w:rFonts w:ascii="Wingdings" w:eastAsia="Times New Roman" w:hAnsi="Wingdings" w:cs="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3B946A78"/>
    <w:multiLevelType w:val="multilevel"/>
    <w:tmpl w:val="B296B86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3BDD6024"/>
    <w:multiLevelType w:val="multilevel"/>
    <w:tmpl w:val="01EC092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123">
    <w:nsid w:val="3C8339FA"/>
    <w:multiLevelType w:val="multilevel"/>
    <w:tmpl w:val="9986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nsid w:val="3C862FA5"/>
    <w:multiLevelType w:val="multilevel"/>
    <w:tmpl w:val="3684EE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3D325D1F"/>
    <w:multiLevelType w:val="multilevel"/>
    <w:tmpl w:val="85FEC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nsid w:val="3DBE5F85"/>
    <w:multiLevelType w:val="multilevel"/>
    <w:tmpl w:val="5B4E584A"/>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27">
    <w:nsid w:val="3E3D622A"/>
    <w:multiLevelType w:val="multilevel"/>
    <w:tmpl w:val="7260444C"/>
    <w:lvl w:ilvl="0">
      <w:start w:val="1"/>
      <w:numFmt w:val="bullet"/>
      <w:lvlText w:val=""/>
      <w:lvlJc w:val="left"/>
      <w:pPr>
        <w:tabs>
          <w:tab w:val="num" w:pos="600"/>
        </w:tabs>
        <w:ind w:left="600" w:hanging="360"/>
      </w:pPr>
      <w:rPr>
        <w:rFonts w:ascii="Symbol" w:hAnsi="Symbol" w:cs="Symbol" w:hint="default"/>
        <w:color w:val="00000A"/>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cs="Wingdings" w:hint="default"/>
      </w:rPr>
    </w:lvl>
    <w:lvl w:ilvl="3">
      <w:start w:val="1"/>
      <w:numFmt w:val="bullet"/>
      <w:lvlText w:val=""/>
      <w:lvlJc w:val="left"/>
      <w:pPr>
        <w:tabs>
          <w:tab w:val="num" w:pos="2760"/>
        </w:tabs>
        <w:ind w:left="2760" w:hanging="360"/>
      </w:pPr>
      <w:rPr>
        <w:rFonts w:ascii="Symbol" w:hAnsi="Symbol" w:cs="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cs="Wingdings" w:hint="default"/>
      </w:rPr>
    </w:lvl>
    <w:lvl w:ilvl="6">
      <w:start w:val="1"/>
      <w:numFmt w:val="bullet"/>
      <w:lvlText w:val=""/>
      <w:lvlJc w:val="left"/>
      <w:pPr>
        <w:tabs>
          <w:tab w:val="num" w:pos="4920"/>
        </w:tabs>
        <w:ind w:left="4920" w:hanging="360"/>
      </w:pPr>
      <w:rPr>
        <w:rFonts w:ascii="Symbol" w:hAnsi="Symbol" w:cs="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cs="Wingdings" w:hint="default"/>
      </w:rPr>
    </w:lvl>
  </w:abstractNum>
  <w:abstractNum w:abstractNumId="128">
    <w:nsid w:val="3F1847A7"/>
    <w:multiLevelType w:val="multilevel"/>
    <w:tmpl w:val="202C8E0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nsid w:val="40CB61E4"/>
    <w:multiLevelType w:val="multilevel"/>
    <w:tmpl w:val="468E274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0">
    <w:nsid w:val="417C7186"/>
    <w:multiLevelType w:val="multilevel"/>
    <w:tmpl w:val="DD5A4566"/>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31">
    <w:nsid w:val="41A17187"/>
    <w:multiLevelType w:val="multilevel"/>
    <w:tmpl w:val="2266F3B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2">
    <w:nsid w:val="41CB50DA"/>
    <w:multiLevelType w:val="multilevel"/>
    <w:tmpl w:val="F83CB79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3">
    <w:nsid w:val="420158B7"/>
    <w:multiLevelType w:val="multilevel"/>
    <w:tmpl w:val="494AF88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4">
    <w:nsid w:val="423A5D17"/>
    <w:multiLevelType w:val="multilevel"/>
    <w:tmpl w:val="F21E0E56"/>
    <w:lvl w:ilvl="0">
      <w:start w:val="1"/>
      <w:numFmt w:val="bullet"/>
      <w:lvlText w:val=""/>
      <w:lvlJc w:val="left"/>
      <w:pPr>
        <w:ind w:left="3591" w:hanging="360"/>
      </w:pPr>
      <w:rPr>
        <w:rFonts w:ascii="Symbol" w:hAnsi="Symbol" w:cs="Symbol" w:hint="default"/>
      </w:rPr>
    </w:lvl>
    <w:lvl w:ilvl="1">
      <w:start w:val="1"/>
      <w:numFmt w:val="bullet"/>
      <w:lvlText w:val="o"/>
      <w:lvlJc w:val="left"/>
      <w:pPr>
        <w:ind w:left="4311" w:hanging="360"/>
      </w:pPr>
      <w:rPr>
        <w:rFonts w:ascii="Courier New" w:hAnsi="Courier New" w:cs="Courier New" w:hint="default"/>
      </w:rPr>
    </w:lvl>
    <w:lvl w:ilvl="2">
      <w:start w:val="1"/>
      <w:numFmt w:val="bullet"/>
      <w:lvlText w:val=""/>
      <w:lvlJc w:val="left"/>
      <w:pPr>
        <w:ind w:left="5031" w:hanging="360"/>
      </w:pPr>
      <w:rPr>
        <w:rFonts w:ascii="Wingdings" w:hAnsi="Wingdings" w:cs="Wingdings" w:hint="default"/>
      </w:rPr>
    </w:lvl>
    <w:lvl w:ilvl="3">
      <w:start w:val="1"/>
      <w:numFmt w:val="bullet"/>
      <w:lvlText w:val=""/>
      <w:lvlJc w:val="left"/>
      <w:pPr>
        <w:ind w:left="5751" w:hanging="360"/>
      </w:pPr>
      <w:rPr>
        <w:rFonts w:ascii="Symbol" w:hAnsi="Symbol" w:cs="Symbol" w:hint="default"/>
      </w:rPr>
    </w:lvl>
    <w:lvl w:ilvl="4">
      <w:start w:val="1"/>
      <w:numFmt w:val="bullet"/>
      <w:lvlText w:val="o"/>
      <w:lvlJc w:val="left"/>
      <w:pPr>
        <w:ind w:left="6471" w:hanging="360"/>
      </w:pPr>
      <w:rPr>
        <w:rFonts w:ascii="Courier New" w:hAnsi="Courier New" w:cs="Courier New" w:hint="default"/>
      </w:rPr>
    </w:lvl>
    <w:lvl w:ilvl="5">
      <w:start w:val="1"/>
      <w:numFmt w:val="bullet"/>
      <w:lvlText w:val=""/>
      <w:lvlJc w:val="left"/>
      <w:pPr>
        <w:ind w:left="7191" w:hanging="360"/>
      </w:pPr>
      <w:rPr>
        <w:rFonts w:ascii="Wingdings" w:hAnsi="Wingdings" w:cs="Wingdings" w:hint="default"/>
      </w:rPr>
    </w:lvl>
    <w:lvl w:ilvl="6">
      <w:start w:val="1"/>
      <w:numFmt w:val="bullet"/>
      <w:lvlText w:val=""/>
      <w:lvlJc w:val="left"/>
      <w:pPr>
        <w:ind w:left="7911" w:hanging="360"/>
      </w:pPr>
      <w:rPr>
        <w:rFonts w:ascii="Symbol" w:hAnsi="Symbol" w:cs="Symbol" w:hint="default"/>
      </w:rPr>
    </w:lvl>
    <w:lvl w:ilvl="7">
      <w:start w:val="1"/>
      <w:numFmt w:val="bullet"/>
      <w:lvlText w:val="o"/>
      <w:lvlJc w:val="left"/>
      <w:pPr>
        <w:ind w:left="8631" w:hanging="360"/>
      </w:pPr>
      <w:rPr>
        <w:rFonts w:ascii="Courier New" w:hAnsi="Courier New" w:cs="Courier New" w:hint="default"/>
      </w:rPr>
    </w:lvl>
    <w:lvl w:ilvl="8">
      <w:start w:val="1"/>
      <w:numFmt w:val="bullet"/>
      <w:lvlText w:val=""/>
      <w:lvlJc w:val="left"/>
      <w:pPr>
        <w:ind w:left="9351" w:hanging="360"/>
      </w:pPr>
      <w:rPr>
        <w:rFonts w:ascii="Wingdings" w:hAnsi="Wingdings" w:cs="Wingdings" w:hint="default"/>
      </w:rPr>
    </w:lvl>
  </w:abstractNum>
  <w:abstractNum w:abstractNumId="135">
    <w:nsid w:val="42434942"/>
    <w:multiLevelType w:val="multilevel"/>
    <w:tmpl w:val="6F1CDDE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6">
    <w:nsid w:val="426A1C4F"/>
    <w:multiLevelType w:val="multilevel"/>
    <w:tmpl w:val="58FE843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nsid w:val="42A60AC1"/>
    <w:multiLevelType w:val="multilevel"/>
    <w:tmpl w:val="8E641F7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nsid w:val="42C82F7A"/>
    <w:multiLevelType w:val="multilevel"/>
    <w:tmpl w:val="52FAA3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nsid w:val="439D232D"/>
    <w:multiLevelType w:val="multilevel"/>
    <w:tmpl w:val="6F18784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0">
    <w:nsid w:val="43DB586F"/>
    <w:multiLevelType w:val="multilevel"/>
    <w:tmpl w:val="A506520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nsid w:val="446349B3"/>
    <w:multiLevelType w:val="hybridMultilevel"/>
    <w:tmpl w:val="139A627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2">
    <w:nsid w:val="46502D89"/>
    <w:multiLevelType w:val="multilevel"/>
    <w:tmpl w:val="532053B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3">
    <w:nsid w:val="469465C0"/>
    <w:multiLevelType w:val="multilevel"/>
    <w:tmpl w:val="5FFE0B2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469C2400"/>
    <w:multiLevelType w:val="multilevel"/>
    <w:tmpl w:val="BF9433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5">
    <w:nsid w:val="47041F1C"/>
    <w:multiLevelType w:val="multilevel"/>
    <w:tmpl w:val="6A7C93A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6">
    <w:nsid w:val="4705616E"/>
    <w:multiLevelType w:val="multilevel"/>
    <w:tmpl w:val="EF5AD4F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7">
    <w:nsid w:val="47473802"/>
    <w:multiLevelType w:val="multilevel"/>
    <w:tmpl w:val="E1CA95B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8">
    <w:nsid w:val="475A0FB5"/>
    <w:multiLevelType w:val="multilevel"/>
    <w:tmpl w:val="6CC66C54"/>
    <w:lvl w:ilvl="0">
      <w:start w:val="1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nsid w:val="47B23F32"/>
    <w:multiLevelType w:val="multilevel"/>
    <w:tmpl w:val="3C0E45F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0">
    <w:nsid w:val="47C51E69"/>
    <w:multiLevelType w:val="multilevel"/>
    <w:tmpl w:val="AE28A0C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1">
    <w:nsid w:val="47FF53FD"/>
    <w:multiLevelType w:val="multilevel"/>
    <w:tmpl w:val="C772FB44"/>
    <w:lvl w:ilvl="0">
      <w:start w:val="1"/>
      <w:numFmt w:val="bullet"/>
      <w:lvlText w:val="•"/>
      <w:lvlJc w:val="left"/>
      <w:pPr>
        <w:ind w:left="720" w:hanging="360"/>
      </w:pPr>
      <w:rPr>
        <w:rFonts w:ascii="Times New Roman Bold" w:hAnsi="Times New Roman Bold" w:cs="Times New Roman Bold" w:hint="default"/>
      </w:rPr>
    </w:lvl>
    <w:lvl w:ilvl="1">
      <w:start w:val="1"/>
      <w:numFmt w:val="bullet"/>
      <w:lvlText w:val="o"/>
      <w:lvlJc w:val="left"/>
      <w:pPr>
        <w:ind w:left="1080" w:hanging="360"/>
      </w:pPr>
      <w:rPr>
        <w:rFonts w:ascii="Times New Roman Bold" w:hAnsi="Times New Roman Bold" w:cs="Times New Roman Bold" w:hint="default"/>
      </w:rPr>
    </w:lvl>
    <w:lvl w:ilvl="2">
      <w:start w:val="1"/>
      <w:numFmt w:val="bullet"/>
      <w:lvlText w:val="▪"/>
      <w:lvlJc w:val="left"/>
      <w:pPr>
        <w:ind w:left="1440" w:hanging="360"/>
      </w:pPr>
      <w:rPr>
        <w:rFonts w:ascii="Times New Roman Bold" w:hAnsi="Times New Roman Bold" w:cs="Times New Roman Bold" w:hint="default"/>
      </w:rPr>
    </w:lvl>
    <w:lvl w:ilvl="3">
      <w:start w:val="1"/>
      <w:numFmt w:val="bullet"/>
      <w:lvlText w:val="•"/>
      <w:lvlJc w:val="left"/>
      <w:pPr>
        <w:ind w:left="1800" w:hanging="360"/>
      </w:pPr>
      <w:rPr>
        <w:rFonts w:ascii="Times New Roman Bold" w:hAnsi="Times New Roman Bold" w:cs="Times New Roman Bold" w:hint="default"/>
      </w:rPr>
    </w:lvl>
    <w:lvl w:ilvl="4">
      <w:start w:val="1"/>
      <w:numFmt w:val="bullet"/>
      <w:lvlText w:val="o"/>
      <w:lvlJc w:val="left"/>
      <w:pPr>
        <w:ind w:left="2160" w:hanging="360"/>
      </w:pPr>
      <w:rPr>
        <w:rFonts w:ascii="Times New Roman Bold" w:hAnsi="Times New Roman Bold" w:cs="Times New Roman Bold" w:hint="default"/>
      </w:rPr>
    </w:lvl>
    <w:lvl w:ilvl="5">
      <w:start w:val="1"/>
      <w:numFmt w:val="bullet"/>
      <w:lvlText w:val="▪"/>
      <w:lvlJc w:val="left"/>
      <w:pPr>
        <w:ind w:left="2520" w:hanging="360"/>
      </w:pPr>
      <w:rPr>
        <w:rFonts w:ascii="Times New Roman Bold" w:hAnsi="Times New Roman Bold" w:cs="Times New Roman Bold" w:hint="default"/>
      </w:rPr>
    </w:lvl>
    <w:lvl w:ilvl="6">
      <w:start w:val="1"/>
      <w:numFmt w:val="bullet"/>
      <w:lvlText w:val="•"/>
      <w:lvlJc w:val="left"/>
      <w:pPr>
        <w:ind w:left="2880" w:hanging="360"/>
      </w:pPr>
      <w:rPr>
        <w:rFonts w:ascii="Times New Roman Bold" w:hAnsi="Times New Roman Bold" w:cs="Times New Roman Bold" w:hint="default"/>
      </w:rPr>
    </w:lvl>
    <w:lvl w:ilvl="7">
      <w:start w:val="1"/>
      <w:numFmt w:val="bullet"/>
      <w:lvlText w:val="o"/>
      <w:lvlJc w:val="left"/>
      <w:pPr>
        <w:ind w:left="3240" w:hanging="360"/>
      </w:pPr>
      <w:rPr>
        <w:rFonts w:ascii="Times New Roman Bold" w:hAnsi="Times New Roman Bold" w:cs="Times New Roman Bold" w:hint="default"/>
      </w:rPr>
    </w:lvl>
    <w:lvl w:ilvl="8">
      <w:start w:val="1"/>
      <w:numFmt w:val="bullet"/>
      <w:lvlText w:val="▪"/>
      <w:lvlJc w:val="left"/>
      <w:pPr>
        <w:ind w:left="3600" w:hanging="360"/>
      </w:pPr>
      <w:rPr>
        <w:rFonts w:ascii="Times New Roman Bold" w:hAnsi="Times New Roman Bold" w:cs="Times New Roman Bold" w:hint="default"/>
      </w:rPr>
    </w:lvl>
  </w:abstractNum>
  <w:abstractNum w:abstractNumId="152">
    <w:nsid w:val="482C07A9"/>
    <w:multiLevelType w:val="multilevel"/>
    <w:tmpl w:val="212848C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3">
    <w:nsid w:val="483138F5"/>
    <w:multiLevelType w:val="multilevel"/>
    <w:tmpl w:val="A9D6080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954589B"/>
    <w:multiLevelType w:val="multilevel"/>
    <w:tmpl w:val="027E07F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4A5C5D3E"/>
    <w:multiLevelType w:val="multilevel"/>
    <w:tmpl w:val="97FC1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6">
    <w:nsid w:val="4BB35C15"/>
    <w:multiLevelType w:val="multilevel"/>
    <w:tmpl w:val="A43C3D0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4C2277D4"/>
    <w:multiLevelType w:val="multilevel"/>
    <w:tmpl w:val="B45E1F4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4C29110E"/>
    <w:multiLevelType w:val="multilevel"/>
    <w:tmpl w:val="FC1C538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nsid w:val="4D14386F"/>
    <w:multiLevelType w:val="multilevel"/>
    <w:tmpl w:val="69AC5E2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D1557DF"/>
    <w:multiLevelType w:val="multilevel"/>
    <w:tmpl w:val="AEE4D61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nsid w:val="4D393D4D"/>
    <w:multiLevelType w:val="hybridMultilevel"/>
    <w:tmpl w:val="EEA0F88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D49382A"/>
    <w:multiLevelType w:val="multilevel"/>
    <w:tmpl w:val="A3B0396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E2055F1"/>
    <w:multiLevelType w:val="multilevel"/>
    <w:tmpl w:val="97E820E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nsid w:val="4E2F1E2C"/>
    <w:multiLevelType w:val="multilevel"/>
    <w:tmpl w:val="8106378A"/>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65">
    <w:nsid w:val="4E4A2293"/>
    <w:multiLevelType w:val="multilevel"/>
    <w:tmpl w:val="56D23632"/>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66">
    <w:nsid w:val="4F495AAA"/>
    <w:multiLevelType w:val="multilevel"/>
    <w:tmpl w:val="CCC88AB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4F5653B8"/>
    <w:multiLevelType w:val="multilevel"/>
    <w:tmpl w:val="05F841E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8">
    <w:nsid w:val="4FE13422"/>
    <w:multiLevelType w:val="multilevel"/>
    <w:tmpl w:val="5664C7C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nsid w:val="50C02D66"/>
    <w:multiLevelType w:val="multilevel"/>
    <w:tmpl w:val="BD40A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51B25E86"/>
    <w:multiLevelType w:val="multilevel"/>
    <w:tmpl w:val="29F61A2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1">
    <w:nsid w:val="520E2B9B"/>
    <w:multiLevelType w:val="multilevel"/>
    <w:tmpl w:val="2E0E1F7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nsid w:val="523335EE"/>
    <w:multiLevelType w:val="hybridMultilevel"/>
    <w:tmpl w:val="593E1E4E"/>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2513A12"/>
    <w:multiLevelType w:val="multilevel"/>
    <w:tmpl w:val="0860C28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4">
    <w:nsid w:val="536A5AA4"/>
    <w:multiLevelType w:val="multilevel"/>
    <w:tmpl w:val="0FE6258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536B7CF8"/>
    <w:multiLevelType w:val="multilevel"/>
    <w:tmpl w:val="1ED42CA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6">
    <w:nsid w:val="53AF2B2B"/>
    <w:multiLevelType w:val="multilevel"/>
    <w:tmpl w:val="82A2E12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7">
    <w:nsid w:val="53FB0B31"/>
    <w:multiLevelType w:val="multilevel"/>
    <w:tmpl w:val="18F2484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54C70B19"/>
    <w:multiLevelType w:val="multilevel"/>
    <w:tmpl w:val="018CB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9">
    <w:nsid w:val="54E64416"/>
    <w:multiLevelType w:val="multilevel"/>
    <w:tmpl w:val="6FAEC6C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0">
    <w:nsid w:val="55D049FE"/>
    <w:multiLevelType w:val="multilevel"/>
    <w:tmpl w:val="D75ED70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575D544C"/>
    <w:multiLevelType w:val="multilevel"/>
    <w:tmpl w:val="7FEE593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2">
    <w:nsid w:val="57A35325"/>
    <w:multiLevelType w:val="hybridMultilevel"/>
    <w:tmpl w:val="0B12F65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7F940D6"/>
    <w:multiLevelType w:val="multilevel"/>
    <w:tmpl w:val="0BE4934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4">
    <w:nsid w:val="5824242D"/>
    <w:multiLevelType w:val="multilevel"/>
    <w:tmpl w:val="1C6A796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58F27A60"/>
    <w:multiLevelType w:val="multilevel"/>
    <w:tmpl w:val="27E254B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6">
    <w:nsid w:val="59265A3A"/>
    <w:multiLevelType w:val="multilevel"/>
    <w:tmpl w:val="9986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7">
    <w:nsid w:val="598934AB"/>
    <w:multiLevelType w:val="multilevel"/>
    <w:tmpl w:val="A06E1B1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8">
    <w:nsid w:val="59944C20"/>
    <w:multiLevelType w:val="multilevel"/>
    <w:tmpl w:val="752C82B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nsid w:val="59BF3AC0"/>
    <w:multiLevelType w:val="multilevel"/>
    <w:tmpl w:val="10E481B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59F30B38"/>
    <w:multiLevelType w:val="hybridMultilevel"/>
    <w:tmpl w:val="AF3074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1">
    <w:nsid w:val="5A511AA8"/>
    <w:multiLevelType w:val="multilevel"/>
    <w:tmpl w:val="8DA691E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2">
    <w:nsid w:val="5A745ED5"/>
    <w:multiLevelType w:val="multilevel"/>
    <w:tmpl w:val="C020258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nsid w:val="5B7F684F"/>
    <w:multiLevelType w:val="multilevel"/>
    <w:tmpl w:val="C3CCDA0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nsid w:val="5B8250E4"/>
    <w:multiLevelType w:val="multilevel"/>
    <w:tmpl w:val="FC4C80E0"/>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95">
    <w:nsid w:val="5B9B0045"/>
    <w:multiLevelType w:val="multilevel"/>
    <w:tmpl w:val="96C22D6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nsid w:val="5C35303D"/>
    <w:multiLevelType w:val="multilevel"/>
    <w:tmpl w:val="BF3CD2F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5D264517"/>
    <w:multiLevelType w:val="hybridMultilevel"/>
    <w:tmpl w:val="A81CC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5D8B5F03"/>
    <w:multiLevelType w:val="multilevel"/>
    <w:tmpl w:val="891094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9">
    <w:nsid w:val="5D9F60FE"/>
    <w:multiLevelType w:val="hybridMultilevel"/>
    <w:tmpl w:val="5C78022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0">
    <w:nsid w:val="5DD20897"/>
    <w:multiLevelType w:val="multilevel"/>
    <w:tmpl w:val="7860964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nsid w:val="5E424F41"/>
    <w:multiLevelType w:val="multilevel"/>
    <w:tmpl w:val="653E8FA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2">
    <w:nsid w:val="5F871B92"/>
    <w:multiLevelType w:val="multilevel"/>
    <w:tmpl w:val="C6CAC22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nsid w:val="5F9A70CE"/>
    <w:multiLevelType w:val="hybridMultilevel"/>
    <w:tmpl w:val="C5E2066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0834127"/>
    <w:multiLevelType w:val="multilevel"/>
    <w:tmpl w:val="63AC349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nsid w:val="60C8365A"/>
    <w:multiLevelType w:val="multilevel"/>
    <w:tmpl w:val="A23C7B3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6">
    <w:nsid w:val="60FD107A"/>
    <w:multiLevelType w:val="multilevel"/>
    <w:tmpl w:val="A2CE22A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nsid w:val="610715CA"/>
    <w:multiLevelType w:val="multilevel"/>
    <w:tmpl w:val="15EE8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nsid w:val="610F57FF"/>
    <w:multiLevelType w:val="multilevel"/>
    <w:tmpl w:val="395025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nsid w:val="6113560F"/>
    <w:multiLevelType w:val="multilevel"/>
    <w:tmpl w:val="7BAE67C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nsid w:val="617D3BB4"/>
    <w:multiLevelType w:val="multilevel"/>
    <w:tmpl w:val="4FF86AA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nsid w:val="62A175F8"/>
    <w:multiLevelType w:val="multilevel"/>
    <w:tmpl w:val="03589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nsid w:val="62F34B28"/>
    <w:multiLevelType w:val="multilevel"/>
    <w:tmpl w:val="15B2A5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3">
    <w:nsid w:val="646552DF"/>
    <w:multiLevelType w:val="multilevel"/>
    <w:tmpl w:val="0128D77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nsid w:val="647D4FFA"/>
    <w:multiLevelType w:val="multilevel"/>
    <w:tmpl w:val="F9AE157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5">
    <w:nsid w:val="65123ED2"/>
    <w:multiLevelType w:val="multilevel"/>
    <w:tmpl w:val="7736F4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6">
    <w:nsid w:val="655B2266"/>
    <w:multiLevelType w:val="multilevel"/>
    <w:tmpl w:val="CAC8E91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7">
    <w:nsid w:val="662C016D"/>
    <w:multiLevelType w:val="multilevel"/>
    <w:tmpl w:val="D7022AD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8">
    <w:nsid w:val="66B50195"/>
    <w:multiLevelType w:val="multilevel"/>
    <w:tmpl w:val="DD26985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9">
    <w:nsid w:val="674B769A"/>
    <w:multiLevelType w:val="multilevel"/>
    <w:tmpl w:val="86B6990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0">
    <w:nsid w:val="677E1A49"/>
    <w:multiLevelType w:val="multilevel"/>
    <w:tmpl w:val="220469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1">
    <w:nsid w:val="687B0BE5"/>
    <w:multiLevelType w:val="multilevel"/>
    <w:tmpl w:val="F8F20E2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2">
    <w:nsid w:val="6A1A33A5"/>
    <w:multiLevelType w:val="multilevel"/>
    <w:tmpl w:val="FAE6E04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3">
    <w:nsid w:val="6A3B3A9E"/>
    <w:multiLevelType w:val="hybridMultilevel"/>
    <w:tmpl w:val="CE6EC7C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4">
    <w:nsid w:val="6B1C7293"/>
    <w:multiLevelType w:val="multilevel"/>
    <w:tmpl w:val="6812EC9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5">
    <w:nsid w:val="6B654F9B"/>
    <w:multiLevelType w:val="multilevel"/>
    <w:tmpl w:val="629A2DC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6">
    <w:nsid w:val="6BA738E6"/>
    <w:multiLevelType w:val="multilevel"/>
    <w:tmpl w:val="050268C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7">
    <w:nsid w:val="6BB2630B"/>
    <w:multiLevelType w:val="multilevel"/>
    <w:tmpl w:val="CAF8FF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6BF44E16"/>
    <w:multiLevelType w:val="multilevel"/>
    <w:tmpl w:val="E2E6507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9">
    <w:nsid w:val="6C9F5E38"/>
    <w:multiLevelType w:val="multilevel"/>
    <w:tmpl w:val="C310C42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0">
    <w:nsid w:val="6CBA6FD4"/>
    <w:multiLevelType w:val="multilevel"/>
    <w:tmpl w:val="BA143C3A"/>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231">
    <w:nsid w:val="6CBD5ACD"/>
    <w:multiLevelType w:val="multilevel"/>
    <w:tmpl w:val="66041F6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2">
    <w:nsid w:val="6CE670A1"/>
    <w:multiLevelType w:val="multilevel"/>
    <w:tmpl w:val="45F05740"/>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233">
    <w:nsid w:val="6CE85495"/>
    <w:multiLevelType w:val="multilevel"/>
    <w:tmpl w:val="4D6233B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4">
    <w:nsid w:val="6E0F0FB9"/>
    <w:multiLevelType w:val="multilevel"/>
    <w:tmpl w:val="D534B1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5">
    <w:nsid w:val="6E200CD2"/>
    <w:multiLevelType w:val="multilevel"/>
    <w:tmpl w:val="07F6BE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703B4A4D"/>
    <w:multiLevelType w:val="multilevel"/>
    <w:tmpl w:val="64E4E22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7">
    <w:nsid w:val="71C43942"/>
    <w:multiLevelType w:val="multilevel"/>
    <w:tmpl w:val="D636656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8">
    <w:nsid w:val="71D4238C"/>
    <w:multiLevelType w:val="multilevel"/>
    <w:tmpl w:val="ED9647E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nsid w:val="72031E2E"/>
    <w:multiLevelType w:val="multilevel"/>
    <w:tmpl w:val="EBA84A28"/>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240">
    <w:nsid w:val="724D32E3"/>
    <w:multiLevelType w:val="multilevel"/>
    <w:tmpl w:val="EE60611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1">
    <w:nsid w:val="726A29E1"/>
    <w:multiLevelType w:val="multilevel"/>
    <w:tmpl w:val="9E768CF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nsid w:val="731408BF"/>
    <w:multiLevelType w:val="multilevel"/>
    <w:tmpl w:val="7450AB7E"/>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nsid w:val="73C345D2"/>
    <w:multiLevelType w:val="multilevel"/>
    <w:tmpl w:val="9A0E785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4">
    <w:nsid w:val="74134AF4"/>
    <w:multiLevelType w:val="multilevel"/>
    <w:tmpl w:val="6F1032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5">
    <w:nsid w:val="742D2F14"/>
    <w:multiLevelType w:val="multilevel"/>
    <w:tmpl w:val="B49EB16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6">
    <w:nsid w:val="744C65B4"/>
    <w:multiLevelType w:val="hybridMultilevel"/>
    <w:tmpl w:val="F590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74A06E6F"/>
    <w:multiLevelType w:val="multilevel"/>
    <w:tmpl w:val="D94843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8">
    <w:nsid w:val="74C1687D"/>
    <w:multiLevelType w:val="multilevel"/>
    <w:tmpl w:val="A2D2CEF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9">
    <w:nsid w:val="74CB65A8"/>
    <w:multiLevelType w:val="multilevel"/>
    <w:tmpl w:val="6914BB7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0">
    <w:nsid w:val="752978F4"/>
    <w:multiLevelType w:val="multilevel"/>
    <w:tmpl w:val="DE76D4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1">
    <w:nsid w:val="756A25E3"/>
    <w:multiLevelType w:val="multilevel"/>
    <w:tmpl w:val="7F9A967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2">
    <w:nsid w:val="75C31DD4"/>
    <w:multiLevelType w:val="multilevel"/>
    <w:tmpl w:val="18143A7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nsid w:val="77AF415F"/>
    <w:multiLevelType w:val="multilevel"/>
    <w:tmpl w:val="3040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nsid w:val="78827184"/>
    <w:multiLevelType w:val="multilevel"/>
    <w:tmpl w:val="57E6775A"/>
    <w:lvl w:ilvl="0">
      <w:start w:val="1"/>
      <w:numFmt w:val="bullet"/>
      <w:lvlText w:val=""/>
      <w:lvlJc w:val="left"/>
      <w:pPr>
        <w:ind w:left="720" w:hanging="360"/>
      </w:pPr>
      <w:rPr>
        <w:rFonts w:ascii="Symbol" w:hAnsi="Symbol" w:cs="Symbol" w:hint="default"/>
        <w:caps/>
      </w:rPr>
    </w:lvl>
    <w:lvl w:ilvl="1">
      <w:start w:val="1"/>
      <w:numFmt w:val="decimal"/>
      <w:lvlText w:val="%2."/>
      <w:lvlJc w:val="left"/>
      <w:pPr>
        <w:ind w:left="1080" w:hanging="360"/>
      </w:pPr>
      <w:rPr>
        <w:caps/>
      </w:rPr>
    </w:lvl>
    <w:lvl w:ilvl="2">
      <w:start w:val="1"/>
      <w:numFmt w:val="decimal"/>
      <w:lvlText w:val="%3."/>
      <w:lvlJc w:val="left"/>
      <w:pPr>
        <w:ind w:left="1440" w:hanging="360"/>
      </w:pPr>
      <w:rPr>
        <w:caps/>
      </w:rPr>
    </w:lvl>
    <w:lvl w:ilvl="3">
      <w:start w:val="1"/>
      <w:numFmt w:val="decimal"/>
      <w:lvlText w:val="%4."/>
      <w:lvlJc w:val="left"/>
      <w:pPr>
        <w:ind w:left="1800" w:hanging="360"/>
      </w:pPr>
      <w:rPr>
        <w:caps/>
      </w:rPr>
    </w:lvl>
    <w:lvl w:ilvl="4">
      <w:start w:val="1"/>
      <w:numFmt w:val="decimal"/>
      <w:lvlText w:val="%5."/>
      <w:lvlJc w:val="left"/>
      <w:pPr>
        <w:ind w:left="2160" w:hanging="360"/>
      </w:pPr>
      <w:rPr>
        <w:caps/>
      </w:rPr>
    </w:lvl>
    <w:lvl w:ilvl="5">
      <w:start w:val="1"/>
      <w:numFmt w:val="decimal"/>
      <w:lvlText w:val="%6."/>
      <w:lvlJc w:val="left"/>
      <w:pPr>
        <w:ind w:left="2520" w:hanging="360"/>
      </w:pPr>
      <w:rPr>
        <w:caps/>
      </w:rPr>
    </w:lvl>
    <w:lvl w:ilvl="6">
      <w:start w:val="1"/>
      <w:numFmt w:val="decimal"/>
      <w:lvlText w:val="%7."/>
      <w:lvlJc w:val="left"/>
      <w:pPr>
        <w:ind w:left="2880" w:hanging="360"/>
      </w:pPr>
      <w:rPr>
        <w:caps/>
      </w:rPr>
    </w:lvl>
    <w:lvl w:ilvl="7">
      <w:start w:val="1"/>
      <w:numFmt w:val="decimal"/>
      <w:lvlText w:val="%8."/>
      <w:lvlJc w:val="left"/>
      <w:pPr>
        <w:ind w:left="3240" w:hanging="360"/>
      </w:pPr>
      <w:rPr>
        <w:caps/>
      </w:rPr>
    </w:lvl>
    <w:lvl w:ilvl="8">
      <w:start w:val="1"/>
      <w:numFmt w:val="decimal"/>
      <w:lvlText w:val="%9."/>
      <w:lvlJc w:val="left"/>
      <w:pPr>
        <w:ind w:left="3600" w:hanging="360"/>
      </w:pPr>
      <w:rPr>
        <w:caps/>
      </w:rPr>
    </w:lvl>
  </w:abstractNum>
  <w:abstractNum w:abstractNumId="255">
    <w:nsid w:val="79A15C6C"/>
    <w:multiLevelType w:val="multilevel"/>
    <w:tmpl w:val="A94C31C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6">
    <w:nsid w:val="79B56715"/>
    <w:multiLevelType w:val="multilevel"/>
    <w:tmpl w:val="C88ACFE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7">
    <w:nsid w:val="7ACA6026"/>
    <w:multiLevelType w:val="multilevel"/>
    <w:tmpl w:val="C3285BA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8">
    <w:nsid w:val="7AD91D06"/>
    <w:multiLevelType w:val="multilevel"/>
    <w:tmpl w:val="46020C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9">
    <w:nsid w:val="7B30452A"/>
    <w:multiLevelType w:val="multilevel"/>
    <w:tmpl w:val="2D98825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nsid w:val="7B776084"/>
    <w:multiLevelType w:val="multilevel"/>
    <w:tmpl w:val="ED0C9BD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7C32507A"/>
    <w:multiLevelType w:val="hybridMultilevel"/>
    <w:tmpl w:val="19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C412B77"/>
    <w:multiLevelType w:val="multilevel"/>
    <w:tmpl w:val="8256C2D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nsid w:val="7CE949E7"/>
    <w:multiLevelType w:val="multilevel"/>
    <w:tmpl w:val="B100DF0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4">
    <w:nsid w:val="7D520611"/>
    <w:multiLevelType w:val="hybridMultilevel"/>
    <w:tmpl w:val="D876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D5735F5"/>
    <w:multiLevelType w:val="multilevel"/>
    <w:tmpl w:val="6442CDB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6">
    <w:nsid w:val="7EAD7DFE"/>
    <w:multiLevelType w:val="multilevel"/>
    <w:tmpl w:val="AD0C52C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nsid w:val="7FB64CCD"/>
    <w:multiLevelType w:val="multilevel"/>
    <w:tmpl w:val="1512AF4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8">
    <w:nsid w:val="7FE36B68"/>
    <w:multiLevelType w:val="multilevel"/>
    <w:tmpl w:val="74EE59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9">
    <w:nsid w:val="7FFD6801"/>
    <w:multiLevelType w:val="hybridMultilevel"/>
    <w:tmpl w:val="9B50D68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2"/>
  </w:num>
  <w:num w:numId="2">
    <w:abstractNumId w:val="67"/>
    <w:lvlOverride w:ilvl="0">
      <w:startOverride w:val="2"/>
    </w:lvlOverride>
  </w:num>
  <w:num w:numId="3">
    <w:abstractNumId w:val="1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119"/>
  </w:num>
  <w:num w:numId="8">
    <w:abstractNumId w:val="32"/>
  </w:num>
  <w:num w:numId="9">
    <w:abstractNumId w:val="151"/>
  </w:num>
  <w:num w:numId="1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7"/>
  </w:num>
  <w:num w:numId="12">
    <w:abstractNumId w:val="129"/>
  </w:num>
  <w:num w:numId="13">
    <w:abstractNumId w:val="243"/>
  </w:num>
  <w:num w:numId="14">
    <w:abstractNumId w:val="36"/>
  </w:num>
  <w:num w:numId="15">
    <w:abstractNumId w:val="50"/>
  </w:num>
  <w:num w:numId="16">
    <w:abstractNumId w:val="244"/>
  </w:num>
  <w:num w:numId="17">
    <w:abstractNumId w:val="6"/>
  </w:num>
  <w:num w:numId="18">
    <w:abstractNumId w:val="132"/>
  </w:num>
  <w:num w:numId="19">
    <w:abstractNumId w:val="14"/>
  </w:num>
  <w:num w:numId="20">
    <w:abstractNumId w:val="136"/>
  </w:num>
  <w:num w:numId="21">
    <w:abstractNumId w:val="204"/>
  </w:num>
  <w:num w:numId="22">
    <w:abstractNumId w:val="53"/>
  </w:num>
  <w:num w:numId="23">
    <w:abstractNumId w:val="100"/>
  </w:num>
  <w:num w:numId="24">
    <w:abstractNumId w:val="26"/>
  </w:num>
  <w:num w:numId="25">
    <w:abstractNumId w:val="13"/>
  </w:num>
  <w:num w:numId="26">
    <w:abstractNumId w:val="146"/>
  </w:num>
  <w:num w:numId="27">
    <w:abstractNumId w:val="139"/>
  </w:num>
  <w:num w:numId="28">
    <w:abstractNumId w:val="135"/>
  </w:num>
  <w:num w:numId="29">
    <w:abstractNumId w:val="96"/>
  </w:num>
  <w:num w:numId="30">
    <w:abstractNumId w:val="250"/>
  </w:num>
  <w:num w:numId="31">
    <w:abstractNumId w:val="35"/>
  </w:num>
  <w:num w:numId="32">
    <w:abstractNumId w:val="202"/>
  </w:num>
  <w:num w:numId="33">
    <w:abstractNumId w:val="79"/>
  </w:num>
  <w:num w:numId="34">
    <w:abstractNumId w:val="168"/>
  </w:num>
  <w:num w:numId="35">
    <w:abstractNumId w:val="64"/>
  </w:num>
  <w:num w:numId="36">
    <w:abstractNumId w:val="114"/>
  </w:num>
  <w:num w:numId="37">
    <w:abstractNumId w:val="85"/>
  </w:num>
  <w:num w:numId="38">
    <w:abstractNumId w:val="248"/>
  </w:num>
  <w:num w:numId="39">
    <w:abstractNumId w:val="137"/>
  </w:num>
  <w:num w:numId="40">
    <w:abstractNumId w:val="251"/>
  </w:num>
  <w:num w:numId="41">
    <w:abstractNumId w:val="215"/>
  </w:num>
  <w:num w:numId="42">
    <w:abstractNumId w:val="234"/>
  </w:num>
  <w:num w:numId="43">
    <w:abstractNumId w:val="221"/>
  </w:num>
  <w:num w:numId="44">
    <w:abstractNumId w:val="218"/>
  </w:num>
  <w:num w:numId="45">
    <w:abstractNumId w:val="24"/>
  </w:num>
  <w:num w:numId="46">
    <w:abstractNumId w:val="228"/>
  </w:num>
  <w:num w:numId="47">
    <w:abstractNumId w:val="109"/>
  </w:num>
  <w:num w:numId="48">
    <w:abstractNumId w:val="247"/>
  </w:num>
  <w:num w:numId="49">
    <w:abstractNumId w:val="265"/>
  </w:num>
  <w:num w:numId="50">
    <w:abstractNumId w:val="63"/>
  </w:num>
  <w:num w:numId="51">
    <w:abstractNumId w:val="73"/>
  </w:num>
  <w:num w:numId="52">
    <w:abstractNumId w:val="231"/>
  </w:num>
  <w:num w:numId="53">
    <w:abstractNumId w:val="256"/>
  </w:num>
  <w:num w:numId="54">
    <w:abstractNumId w:val="45"/>
  </w:num>
  <w:num w:numId="55">
    <w:abstractNumId w:val="31"/>
  </w:num>
  <w:num w:numId="56">
    <w:abstractNumId w:val="65"/>
  </w:num>
  <w:num w:numId="57">
    <w:abstractNumId w:val="157"/>
  </w:num>
  <w:num w:numId="58">
    <w:abstractNumId w:val="42"/>
  </w:num>
  <w:num w:numId="59">
    <w:abstractNumId w:val="212"/>
  </w:num>
  <w:num w:numId="60">
    <w:abstractNumId w:val="58"/>
  </w:num>
  <w:num w:numId="61">
    <w:abstractNumId w:val="142"/>
  </w:num>
  <w:num w:numId="62">
    <w:abstractNumId w:val="48"/>
  </w:num>
  <w:num w:numId="63">
    <w:abstractNumId w:val="74"/>
  </w:num>
  <w:num w:numId="64">
    <w:abstractNumId w:val="145"/>
  </w:num>
  <w:num w:numId="65">
    <w:abstractNumId w:val="46"/>
  </w:num>
  <w:num w:numId="66">
    <w:abstractNumId w:val="150"/>
  </w:num>
  <w:num w:numId="67">
    <w:abstractNumId w:val="171"/>
  </w:num>
  <w:num w:numId="68">
    <w:abstractNumId w:val="187"/>
  </w:num>
  <w:num w:numId="69">
    <w:abstractNumId w:val="185"/>
  </w:num>
  <w:num w:numId="70">
    <w:abstractNumId w:val="198"/>
  </w:num>
  <w:num w:numId="71">
    <w:abstractNumId w:val="99"/>
  </w:num>
  <w:num w:numId="72">
    <w:abstractNumId w:val="188"/>
  </w:num>
  <w:num w:numId="73">
    <w:abstractNumId w:val="209"/>
  </w:num>
  <w:num w:numId="74">
    <w:abstractNumId w:val="192"/>
  </w:num>
  <w:num w:numId="75">
    <w:abstractNumId w:val="15"/>
  </w:num>
  <w:num w:numId="76">
    <w:abstractNumId w:val="175"/>
  </w:num>
  <w:num w:numId="77">
    <w:abstractNumId w:val="78"/>
  </w:num>
  <w:num w:numId="78">
    <w:abstractNumId w:val="167"/>
  </w:num>
  <w:num w:numId="79">
    <w:abstractNumId w:val="206"/>
  </w:num>
  <w:num w:numId="80">
    <w:abstractNumId w:val="9"/>
  </w:num>
  <w:num w:numId="81">
    <w:abstractNumId w:val="83"/>
  </w:num>
  <w:num w:numId="82">
    <w:abstractNumId w:val="49"/>
  </w:num>
  <w:num w:numId="83">
    <w:abstractNumId w:val="88"/>
  </w:num>
  <w:num w:numId="84">
    <w:abstractNumId w:val="262"/>
  </w:num>
  <w:num w:numId="85">
    <w:abstractNumId w:val="147"/>
  </w:num>
  <w:num w:numId="86">
    <w:abstractNumId w:val="23"/>
  </w:num>
  <w:num w:numId="87">
    <w:abstractNumId w:val="216"/>
  </w:num>
  <w:num w:numId="88">
    <w:abstractNumId w:val="179"/>
  </w:num>
  <w:num w:numId="89">
    <w:abstractNumId w:val="214"/>
  </w:num>
  <w:num w:numId="90">
    <w:abstractNumId w:val="225"/>
  </w:num>
  <w:num w:numId="91">
    <w:abstractNumId w:val="196"/>
  </w:num>
  <w:num w:numId="92">
    <w:abstractNumId w:val="7"/>
  </w:num>
  <w:num w:numId="93">
    <w:abstractNumId w:val="121"/>
  </w:num>
  <w:num w:numId="94">
    <w:abstractNumId w:val="102"/>
  </w:num>
  <w:num w:numId="95">
    <w:abstractNumId w:val="138"/>
  </w:num>
  <w:num w:numId="96">
    <w:abstractNumId w:val="245"/>
  </w:num>
  <w:num w:numId="97">
    <w:abstractNumId w:val="205"/>
  </w:num>
  <w:num w:numId="98">
    <w:abstractNumId w:val="40"/>
  </w:num>
  <w:num w:numId="99">
    <w:abstractNumId w:val="181"/>
  </w:num>
  <w:num w:numId="100">
    <w:abstractNumId w:val="154"/>
  </w:num>
  <w:num w:numId="101">
    <w:abstractNumId w:val="75"/>
  </w:num>
  <w:num w:numId="102">
    <w:abstractNumId w:val="41"/>
  </w:num>
  <w:num w:numId="103">
    <w:abstractNumId w:val="201"/>
  </w:num>
  <w:num w:numId="104">
    <w:abstractNumId w:val="140"/>
  </w:num>
  <w:num w:numId="105">
    <w:abstractNumId w:val="149"/>
  </w:num>
  <w:num w:numId="106">
    <w:abstractNumId w:val="69"/>
  </w:num>
  <w:num w:numId="107">
    <w:abstractNumId w:val="259"/>
  </w:num>
  <w:num w:numId="108">
    <w:abstractNumId w:val="184"/>
  </w:num>
  <w:num w:numId="109">
    <w:abstractNumId w:val="238"/>
  </w:num>
  <w:num w:numId="110">
    <w:abstractNumId w:val="193"/>
  </w:num>
  <w:num w:numId="111">
    <w:abstractNumId w:val="213"/>
  </w:num>
  <w:num w:numId="112">
    <w:abstractNumId w:val="254"/>
  </w:num>
  <w:num w:numId="113">
    <w:abstractNumId w:val="56"/>
  </w:num>
  <w:num w:numId="114">
    <w:abstractNumId w:val="92"/>
  </w:num>
  <w:num w:numId="115">
    <w:abstractNumId w:val="68"/>
  </w:num>
  <w:num w:numId="116">
    <w:abstractNumId w:val="170"/>
  </w:num>
  <w:num w:numId="117">
    <w:abstractNumId w:val="158"/>
  </w:num>
  <w:num w:numId="118">
    <w:abstractNumId w:val="143"/>
  </w:num>
  <w:num w:numId="119">
    <w:abstractNumId w:val="60"/>
  </w:num>
  <w:num w:numId="120">
    <w:abstractNumId w:val="128"/>
  </w:num>
  <w:num w:numId="121">
    <w:abstractNumId w:val="176"/>
  </w:num>
  <w:num w:numId="122">
    <w:abstractNumId w:val="220"/>
  </w:num>
  <w:num w:numId="123">
    <w:abstractNumId w:val="180"/>
  </w:num>
  <w:num w:numId="124">
    <w:abstractNumId w:val="153"/>
  </w:num>
  <w:num w:numId="125">
    <w:abstractNumId w:val="241"/>
  </w:num>
  <w:num w:numId="126">
    <w:abstractNumId w:val="98"/>
  </w:num>
  <w:num w:numId="127">
    <w:abstractNumId w:val="66"/>
  </w:num>
  <w:num w:numId="128">
    <w:abstractNumId w:val="104"/>
  </w:num>
  <w:num w:numId="129">
    <w:abstractNumId w:val="87"/>
  </w:num>
  <w:num w:numId="130">
    <w:abstractNumId w:val="103"/>
  </w:num>
  <w:num w:numId="131">
    <w:abstractNumId w:val="80"/>
  </w:num>
  <w:num w:numId="132">
    <w:abstractNumId w:val="195"/>
  </w:num>
  <w:num w:numId="133">
    <w:abstractNumId w:val="163"/>
  </w:num>
  <w:num w:numId="134">
    <w:abstractNumId w:val="160"/>
  </w:num>
  <w:num w:numId="135">
    <w:abstractNumId w:val="133"/>
  </w:num>
  <w:num w:numId="136">
    <w:abstractNumId w:val="20"/>
  </w:num>
  <w:num w:numId="137">
    <w:abstractNumId w:val="72"/>
  </w:num>
  <w:num w:numId="138">
    <w:abstractNumId w:val="43"/>
  </w:num>
  <w:num w:numId="139">
    <w:abstractNumId w:val="57"/>
  </w:num>
  <w:num w:numId="140">
    <w:abstractNumId w:val="47"/>
  </w:num>
  <w:num w:numId="141">
    <w:abstractNumId w:val="252"/>
  </w:num>
  <w:num w:numId="142">
    <w:abstractNumId w:val="174"/>
  </w:num>
  <w:num w:numId="143">
    <w:abstractNumId w:val="219"/>
  </w:num>
  <w:num w:numId="144">
    <w:abstractNumId w:val="59"/>
  </w:num>
  <w:num w:numId="145">
    <w:abstractNumId w:val="106"/>
  </w:num>
  <w:num w:numId="146">
    <w:abstractNumId w:val="233"/>
  </w:num>
  <w:num w:numId="147">
    <w:abstractNumId w:val="118"/>
  </w:num>
  <w:num w:numId="148">
    <w:abstractNumId w:val="266"/>
  </w:num>
  <w:num w:numId="149">
    <w:abstractNumId w:val="90"/>
  </w:num>
  <w:num w:numId="150">
    <w:abstractNumId w:val="255"/>
  </w:num>
  <w:num w:numId="151">
    <w:abstractNumId w:val="268"/>
  </w:num>
  <w:num w:numId="152">
    <w:abstractNumId w:val="189"/>
  </w:num>
  <w:num w:numId="153">
    <w:abstractNumId w:val="71"/>
  </w:num>
  <w:num w:numId="154">
    <w:abstractNumId w:val="37"/>
  </w:num>
  <w:num w:numId="155">
    <w:abstractNumId w:val="191"/>
  </w:num>
  <w:num w:numId="156">
    <w:abstractNumId w:val="162"/>
  </w:num>
  <w:num w:numId="157">
    <w:abstractNumId w:val="30"/>
  </w:num>
  <w:num w:numId="158">
    <w:abstractNumId w:val="159"/>
  </w:num>
  <w:num w:numId="159">
    <w:abstractNumId w:val="120"/>
  </w:num>
  <w:num w:numId="160">
    <w:abstractNumId w:val="17"/>
  </w:num>
  <w:num w:numId="161">
    <w:abstractNumId w:val="156"/>
  </w:num>
  <w:num w:numId="162">
    <w:abstractNumId w:val="166"/>
  </w:num>
  <w:num w:numId="163">
    <w:abstractNumId w:val="177"/>
  </w:num>
  <w:num w:numId="164">
    <w:abstractNumId w:val="28"/>
  </w:num>
  <w:num w:numId="165">
    <w:abstractNumId w:val="113"/>
  </w:num>
  <w:num w:numId="166">
    <w:abstractNumId w:val="44"/>
  </w:num>
  <w:num w:numId="167">
    <w:abstractNumId w:val="94"/>
  </w:num>
  <w:num w:numId="168">
    <w:abstractNumId w:val="126"/>
  </w:num>
  <w:num w:numId="169">
    <w:abstractNumId w:val="130"/>
  </w:num>
  <w:num w:numId="170">
    <w:abstractNumId w:val="194"/>
  </w:num>
  <w:num w:numId="171">
    <w:abstractNumId w:val="110"/>
  </w:num>
  <w:num w:numId="172">
    <w:abstractNumId w:val="105"/>
  </w:num>
  <w:num w:numId="173">
    <w:abstractNumId w:val="232"/>
  </w:num>
  <w:num w:numId="174">
    <w:abstractNumId w:val="164"/>
  </w:num>
  <w:num w:numId="175">
    <w:abstractNumId w:val="21"/>
  </w:num>
  <w:num w:numId="176">
    <w:abstractNumId w:val="91"/>
  </w:num>
  <w:num w:numId="177">
    <w:abstractNumId w:val="226"/>
  </w:num>
  <w:num w:numId="178">
    <w:abstractNumId w:val="152"/>
  </w:num>
  <w:num w:numId="179">
    <w:abstractNumId w:val="249"/>
  </w:num>
  <w:num w:numId="180">
    <w:abstractNumId w:val="240"/>
  </w:num>
  <w:num w:numId="181">
    <w:abstractNumId w:val="263"/>
  </w:num>
  <w:num w:numId="182">
    <w:abstractNumId w:val="267"/>
  </w:num>
  <w:num w:numId="183">
    <w:abstractNumId w:val="144"/>
  </w:num>
  <w:num w:numId="184">
    <w:abstractNumId w:val="81"/>
  </w:num>
  <w:num w:numId="185">
    <w:abstractNumId w:val="29"/>
  </w:num>
  <w:num w:numId="186">
    <w:abstractNumId w:val="260"/>
  </w:num>
  <w:num w:numId="187">
    <w:abstractNumId w:val="131"/>
  </w:num>
  <w:num w:numId="188">
    <w:abstractNumId w:val="236"/>
  </w:num>
  <w:num w:numId="189">
    <w:abstractNumId w:val="183"/>
  </w:num>
  <w:num w:numId="190">
    <w:abstractNumId w:val="229"/>
  </w:num>
  <w:num w:numId="191">
    <w:abstractNumId w:val="257"/>
  </w:num>
  <w:num w:numId="192">
    <w:abstractNumId w:val="210"/>
  </w:num>
  <w:num w:numId="193">
    <w:abstractNumId w:val="200"/>
  </w:num>
  <w:num w:numId="194">
    <w:abstractNumId w:val="82"/>
  </w:num>
  <w:num w:numId="195">
    <w:abstractNumId w:val="217"/>
  </w:num>
  <w:num w:numId="196">
    <w:abstractNumId w:val="224"/>
  </w:num>
  <w:num w:numId="197">
    <w:abstractNumId w:val="33"/>
  </w:num>
  <w:num w:numId="198">
    <w:abstractNumId w:val="51"/>
  </w:num>
  <w:num w:numId="199">
    <w:abstractNumId w:val="27"/>
  </w:num>
  <w:num w:numId="200">
    <w:abstractNumId w:val="134"/>
  </w:num>
  <w:num w:numId="201">
    <w:abstractNumId w:val="173"/>
  </w:num>
  <w:num w:numId="202">
    <w:abstractNumId w:val="222"/>
  </w:num>
  <w:num w:numId="203">
    <w:abstractNumId w:val="97"/>
  </w:num>
  <w:num w:numId="204">
    <w:abstractNumId w:val="11"/>
  </w:num>
  <w:num w:numId="205">
    <w:abstractNumId w:val="258"/>
  </w:num>
  <w:num w:numId="206">
    <w:abstractNumId w:val="235"/>
  </w:num>
  <w:num w:numId="207">
    <w:abstractNumId w:val="127"/>
  </w:num>
  <w:num w:numId="208">
    <w:abstractNumId w:val="155"/>
  </w:num>
  <w:num w:numId="209">
    <w:abstractNumId w:val="61"/>
  </w:num>
  <w:num w:numId="210">
    <w:abstractNumId w:val="25"/>
  </w:num>
  <w:num w:numId="211">
    <w:abstractNumId w:val="86"/>
  </w:num>
  <w:num w:numId="212">
    <w:abstractNumId w:val="208"/>
  </w:num>
  <w:num w:numId="213">
    <w:abstractNumId w:val="165"/>
  </w:num>
  <w:num w:numId="214">
    <w:abstractNumId w:val="178"/>
  </w:num>
  <w:num w:numId="215">
    <w:abstractNumId w:val="115"/>
  </w:num>
  <w:num w:numId="216">
    <w:abstractNumId w:val="207"/>
  </w:num>
  <w:num w:numId="217">
    <w:abstractNumId w:val="211"/>
  </w:num>
  <w:num w:numId="218">
    <w:abstractNumId w:val="77"/>
  </w:num>
  <w:num w:numId="219">
    <w:abstractNumId w:val="230"/>
  </w:num>
  <w:num w:numId="220">
    <w:abstractNumId w:val="242"/>
  </w:num>
  <w:num w:numId="221">
    <w:abstractNumId w:val="108"/>
  </w:num>
  <w:num w:numId="222">
    <w:abstractNumId w:val="89"/>
  </w:num>
  <w:num w:numId="223">
    <w:abstractNumId w:val="34"/>
  </w:num>
  <w:num w:numId="224">
    <w:abstractNumId w:val="169"/>
  </w:num>
  <w:num w:numId="225">
    <w:abstractNumId w:val="227"/>
  </w:num>
  <w:num w:numId="226">
    <w:abstractNumId w:val="124"/>
  </w:num>
  <w:num w:numId="227">
    <w:abstractNumId w:val="125"/>
  </w:num>
  <w:num w:numId="228">
    <w:abstractNumId w:val="70"/>
  </w:num>
  <w:num w:numId="229">
    <w:abstractNumId w:val="239"/>
  </w:num>
  <w:num w:numId="230">
    <w:abstractNumId w:val="101"/>
  </w:num>
  <w:num w:numId="231">
    <w:abstractNumId w:val="148"/>
  </w:num>
  <w:num w:numId="232">
    <w:abstractNumId w:val="39"/>
  </w:num>
  <w:num w:numId="233">
    <w:abstractNumId w:val="253"/>
  </w:num>
  <w:num w:numId="234">
    <w:abstractNumId w:val="52"/>
  </w:num>
  <w:num w:numId="235">
    <w:abstractNumId w:val="261"/>
  </w:num>
  <w:num w:numId="236">
    <w:abstractNumId w:val="223"/>
  </w:num>
  <w:num w:numId="237">
    <w:abstractNumId w:val="95"/>
  </w:num>
  <w:num w:numId="238">
    <w:abstractNumId w:val="12"/>
  </w:num>
  <w:num w:numId="239">
    <w:abstractNumId w:val="199"/>
  </w:num>
  <w:num w:numId="240">
    <w:abstractNumId w:val="19"/>
  </w:num>
  <w:num w:numId="241">
    <w:abstractNumId w:val="190"/>
  </w:num>
  <w:num w:numId="242">
    <w:abstractNumId w:val="8"/>
  </w:num>
  <w:num w:numId="243">
    <w:abstractNumId w:val="141"/>
  </w:num>
  <w:num w:numId="244">
    <w:abstractNumId w:val="123"/>
  </w:num>
  <w:num w:numId="245">
    <w:abstractNumId w:val="186"/>
  </w:num>
  <w:num w:numId="246">
    <w:abstractNumId w:val="117"/>
  </w:num>
  <w:num w:numId="247">
    <w:abstractNumId w:val="54"/>
  </w:num>
  <w:num w:numId="248">
    <w:abstractNumId w:val="111"/>
  </w:num>
  <w:num w:numId="249">
    <w:abstractNumId w:val="264"/>
  </w:num>
  <w:num w:numId="250">
    <w:abstractNumId w:val="93"/>
  </w:num>
  <w:num w:numId="251">
    <w:abstractNumId w:val="246"/>
  </w:num>
  <w:num w:numId="252">
    <w:abstractNumId w:val="22"/>
  </w:num>
  <w:num w:numId="253">
    <w:abstractNumId w:val="16"/>
  </w:num>
  <w:num w:numId="254">
    <w:abstractNumId w:val="84"/>
  </w:num>
  <w:num w:numId="255">
    <w:abstractNumId w:val="161"/>
  </w:num>
  <w:num w:numId="256">
    <w:abstractNumId w:val="172"/>
  </w:num>
  <w:num w:numId="257">
    <w:abstractNumId w:val="182"/>
  </w:num>
  <w:num w:numId="258">
    <w:abstractNumId w:val="76"/>
  </w:num>
  <w:num w:numId="259">
    <w:abstractNumId w:val="197"/>
  </w:num>
  <w:num w:numId="260">
    <w:abstractNumId w:val="18"/>
  </w:num>
  <w:num w:numId="261">
    <w:abstractNumId w:val="269"/>
  </w:num>
  <w:num w:numId="262">
    <w:abstractNumId w:val="203"/>
  </w:num>
  <w:num w:numId="263">
    <w:abstractNumId w:val="10"/>
  </w:num>
  <w:num w:numId="264">
    <w:abstractNumId w:val="107"/>
  </w:num>
  <w:num w:numId="265">
    <w:abstractNumId w:val="38"/>
  </w:num>
  <w:num w:numId="266">
    <w:abstractNumId w:val="55"/>
  </w:num>
  <w:numIdMacAtCleanup w:val="2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hideGrammaticalErrors/>
  <w:stylePaneFormatFilter w:val="3F01"/>
  <w:defaultTabStop w:val="709"/>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C20352"/>
    <w:rsid w:val="000018FC"/>
    <w:rsid w:val="00003440"/>
    <w:rsid w:val="0000603E"/>
    <w:rsid w:val="0000678C"/>
    <w:rsid w:val="000077AD"/>
    <w:rsid w:val="00010246"/>
    <w:rsid w:val="00011F6F"/>
    <w:rsid w:val="00012B74"/>
    <w:rsid w:val="00012FEF"/>
    <w:rsid w:val="000142FD"/>
    <w:rsid w:val="0001501F"/>
    <w:rsid w:val="0001503B"/>
    <w:rsid w:val="00015949"/>
    <w:rsid w:val="00016E90"/>
    <w:rsid w:val="000211F7"/>
    <w:rsid w:val="0002222F"/>
    <w:rsid w:val="000227D9"/>
    <w:rsid w:val="00023B2F"/>
    <w:rsid w:val="000309A2"/>
    <w:rsid w:val="00032D72"/>
    <w:rsid w:val="00032E29"/>
    <w:rsid w:val="00042721"/>
    <w:rsid w:val="0004534A"/>
    <w:rsid w:val="000543BF"/>
    <w:rsid w:val="00060CE3"/>
    <w:rsid w:val="00061A67"/>
    <w:rsid w:val="0006510D"/>
    <w:rsid w:val="000654EC"/>
    <w:rsid w:val="00066E9C"/>
    <w:rsid w:val="00066FA6"/>
    <w:rsid w:val="0007292A"/>
    <w:rsid w:val="00073731"/>
    <w:rsid w:val="000752C9"/>
    <w:rsid w:val="00076AAE"/>
    <w:rsid w:val="0008067D"/>
    <w:rsid w:val="00080806"/>
    <w:rsid w:val="000857B8"/>
    <w:rsid w:val="00085F2A"/>
    <w:rsid w:val="0008648D"/>
    <w:rsid w:val="00087429"/>
    <w:rsid w:val="00093D7E"/>
    <w:rsid w:val="0009552A"/>
    <w:rsid w:val="00095A56"/>
    <w:rsid w:val="000974BE"/>
    <w:rsid w:val="000A2B0B"/>
    <w:rsid w:val="000A5219"/>
    <w:rsid w:val="000A728A"/>
    <w:rsid w:val="000A7C96"/>
    <w:rsid w:val="000B0EE5"/>
    <w:rsid w:val="000B3432"/>
    <w:rsid w:val="000B4D85"/>
    <w:rsid w:val="000B59FF"/>
    <w:rsid w:val="000B60F2"/>
    <w:rsid w:val="000B6782"/>
    <w:rsid w:val="000B67A4"/>
    <w:rsid w:val="000B6B09"/>
    <w:rsid w:val="000B71DB"/>
    <w:rsid w:val="000B79F3"/>
    <w:rsid w:val="000B7A5A"/>
    <w:rsid w:val="000C1093"/>
    <w:rsid w:val="000C58AC"/>
    <w:rsid w:val="000D103B"/>
    <w:rsid w:val="000D3E97"/>
    <w:rsid w:val="000D7535"/>
    <w:rsid w:val="000D7A56"/>
    <w:rsid w:val="000E0786"/>
    <w:rsid w:val="000E30DB"/>
    <w:rsid w:val="000E378D"/>
    <w:rsid w:val="000E3C5F"/>
    <w:rsid w:val="000E66AE"/>
    <w:rsid w:val="000F0551"/>
    <w:rsid w:val="000F51E0"/>
    <w:rsid w:val="000F7791"/>
    <w:rsid w:val="000F7E44"/>
    <w:rsid w:val="00100D6F"/>
    <w:rsid w:val="00101288"/>
    <w:rsid w:val="00101CAC"/>
    <w:rsid w:val="00104C74"/>
    <w:rsid w:val="00104D1A"/>
    <w:rsid w:val="001053EC"/>
    <w:rsid w:val="00110FD5"/>
    <w:rsid w:val="00111815"/>
    <w:rsid w:val="00112619"/>
    <w:rsid w:val="001127A9"/>
    <w:rsid w:val="0011725D"/>
    <w:rsid w:val="00117563"/>
    <w:rsid w:val="00121E2A"/>
    <w:rsid w:val="00121F61"/>
    <w:rsid w:val="00122804"/>
    <w:rsid w:val="00125A3D"/>
    <w:rsid w:val="001275CB"/>
    <w:rsid w:val="00127F24"/>
    <w:rsid w:val="00131864"/>
    <w:rsid w:val="00133011"/>
    <w:rsid w:val="00134871"/>
    <w:rsid w:val="00145218"/>
    <w:rsid w:val="00146371"/>
    <w:rsid w:val="00147351"/>
    <w:rsid w:val="00147923"/>
    <w:rsid w:val="00151423"/>
    <w:rsid w:val="001566F8"/>
    <w:rsid w:val="001568C3"/>
    <w:rsid w:val="00156C5B"/>
    <w:rsid w:val="00156DFC"/>
    <w:rsid w:val="00156F5D"/>
    <w:rsid w:val="00156FDF"/>
    <w:rsid w:val="00157EB6"/>
    <w:rsid w:val="001602A6"/>
    <w:rsid w:val="00163F8C"/>
    <w:rsid w:val="00167EE4"/>
    <w:rsid w:val="001720A7"/>
    <w:rsid w:val="00173368"/>
    <w:rsid w:val="0017668B"/>
    <w:rsid w:val="00185195"/>
    <w:rsid w:val="00186530"/>
    <w:rsid w:val="00192486"/>
    <w:rsid w:val="001944D8"/>
    <w:rsid w:val="00196B66"/>
    <w:rsid w:val="001A1C07"/>
    <w:rsid w:val="001A426B"/>
    <w:rsid w:val="001A54D2"/>
    <w:rsid w:val="001A62CA"/>
    <w:rsid w:val="001B2786"/>
    <w:rsid w:val="001B2E17"/>
    <w:rsid w:val="001B3598"/>
    <w:rsid w:val="001B5266"/>
    <w:rsid w:val="001B7099"/>
    <w:rsid w:val="001C0A59"/>
    <w:rsid w:val="001C116E"/>
    <w:rsid w:val="001C1CF1"/>
    <w:rsid w:val="001C3538"/>
    <w:rsid w:val="001C4EED"/>
    <w:rsid w:val="001C556B"/>
    <w:rsid w:val="001C6035"/>
    <w:rsid w:val="001D017E"/>
    <w:rsid w:val="001D214E"/>
    <w:rsid w:val="001D45AA"/>
    <w:rsid w:val="001D587E"/>
    <w:rsid w:val="001E086A"/>
    <w:rsid w:val="001E0D1E"/>
    <w:rsid w:val="001E1582"/>
    <w:rsid w:val="001E3A20"/>
    <w:rsid w:val="001E3CE8"/>
    <w:rsid w:val="001E62F6"/>
    <w:rsid w:val="001E7045"/>
    <w:rsid w:val="001E7639"/>
    <w:rsid w:val="001F2464"/>
    <w:rsid w:val="001F2E42"/>
    <w:rsid w:val="001F5850"/>
    <w:rsid w:val="001F5B5C"/>
    <w:rsid w:val="001F61E2"/>
    <w:rsid w:val="001F6572"/>
    <w:rsid w:val="002037FD"/>
    <w:rsid w:val="00207212"/>
    <w:rsid w:val="002142BB"/>
    <w:rsid w:val="00214AD9"/>
    <w:rsid w:val="00216A28"/>
    <w:rsid w:val="00221F7B"/>
    <w:rsid w:val="002228DF"/>
    <w:rsid w:val="00222FB5"/>
    <w:rsid w:val="0022351A"/>
    <w:rsid w:val="00223A45"/>
    <w:rsid w:val="00223F7D"/>
    <w:rsid w:val="00224B41"/>
    <w:rsid w:val="00224DB5"/>
    <w:rsid w:val="0022579E"/>
    <w:rsid w:val="002264D8"/>
    <w:rsid w:val="00227380"/>
    <w:rsid w:val="00227723"/>
    <w:rsid w:val="00231E8D"/>
    <w:rsid w:val="002322F8"/>
    <w:rsid w:val="002329D6"/>
    <w:rsid w:val="00232D51"/>
    <w:rsid w:val="00233FFF"/>
    <w:rsid w:val="00235135"/>
    <w:rsid w:val="00241540"/>
    <w:rsid w:val="002416E6"/>
    <w:rsid w:val="0024296E"/>
    <w:rsid w:val="00243E28"/>
    <w:rsid w:val="002476F7"/>
    <w:rsid w:val="002509A4"/>
    <w:rsid w:val="002514AF"/>
    <w:rsid w:val="00254CFE"/>
    <w:rsid w:val="00255BC5"/>
    <w:rsid w:val="00255DE0"/>
    <w:rsid w:val="002574B1"/>
    <w:rsid w:val="00260E17"/>
    <w:rsid w:val="002626FC"/>
    <w:rsid w:val="00262F6F"/>
    <w:rsid w:val="00266AEF"/>
    <w:rsid w:val="00273E4E"/>
    <w:rsid w:val="00276A3C"/>
    <w:rsid w:val="00280D6D"/>
    <w:rsid w:val="0028130B"/>
    <w:rsid w:val="002826FB"/>
    <w:rsid w:val="0028494A"/>
    <w:rsid w:val="00285DF1"/>
    <w:rsid w:val="0028762C"/>
    <w:rsid w:val="00290216"/>
    <w:rsid w:val="00290700"/>
    <w:rsid w:val="0029138E"/>
    <w:rsid w:val="00292C0D"/>
    <w:rsid w:val="00293586"/>
    <w:rsid w:val="002939A3"/>
    <w:rsid w:val="00294B35"/>
    <w:rsid w:val="00294F09"/>
    <w:rsid w:val="002951E9"/>
    <w:rsid w:val="002A1A5C"/>
    <w:rsid w:val="002A2E12"/>
    <w:rsid w:val="002A316D"/>
    <w:rsid w:val="002A3E3C"/>
    <w:rsid w:val="002A76FE"/>
    <w:rsid w:val="002B01CB"/>
    <w:rsid w:val="002B16CB"/>
    <w:rsid w:val="002B5138"/>
    <w:rsid w:val="002B6178"/>
    <w:rsid w:val="002C1362"/>
    <w:rsid w:val="002C1B06"/>
    <w:rsid w:val="002C1BD2"/>
    <w:rsid w:val="002C1E5F"/>
    <w:rsid w:val="002C3232"/>
    <w:rsid w:val="002C36F1"/>
    <w:rsid w:val="002C59E1"/>
    <w:rsid w:val="002D05C8"/>
    <w:rsid w:val="002D3F4E"/>
    <w:rsid w:val="002D3FD4"/>
    <w:rsid w:val="002D4D6D"/>
    <w:rsid w:val="002D716A"/>
    <w:rsid w:val="002D77D8"/>
    <w:rsid w:val="002E3EA9"/>
    <w:rsid w:val="002E5C80"/>
    <w:rsid w:val="002E6E4D"/>
    <w:rsid w:val="002F166F"/>
    <w:rsid w:val="002F5187"/>
    <w:rsid w:val="002F51DF"/>
    <w:rsid w:val="002F55E4"/>
    <w:rsid w:val="002F72E2"/>
    <w:rsid w:val="00300E52"/>
    <w:rsid w:val="00303998"/>
    <w:rsid w:val="00303ECC"/>
    <w:rsid w:val="00304F60"/>
    <w:rsid w:val="003059A0"/>
    <w:rsid w:val="00306614"/>
    <w:rsid w:val="003117DD"/>
    <w:rsid w:val="003130E2"/>
    <w:rsid w:val="00316DC7"/>
    <w:rsid w:val="0031770A"/>
    <w:rsid w:val="00317D21"/>
    <w:rsid w:val="00317E8A"/>
    <w:rsid w:val="00317ED7"/>
    <w:rsid w:val="0032087D"/>
    <w:rsid w:val="00322E89"/>
    <w:rsid w:val="00323972"/>
    <w:rsid w:val="00324735"/>
    <w:rsid w:val="00330648"/>
    <w:rsid w:val="00332E8A"/>
    <w:rsid w:val="003335F6"/>
    <w:rsid w:val="003336D8"/>
    <w:rsid w:val="00333944"/>
    <w:rsid w:val="00335990"/>
    <w:rsid w:val="0033759E"/>
    <w:rsid w:val="00337B2A"/>
    <w:rsid w:val="003415DE"/>
    <w:rsid w:val="00341617"/>
    <w:rsid w:val="003421E8"/>
    <w:rsid w:val="00344971"/>
    <w:rsid w:val="00350735"/>
    <w:rsid w:val="00351AF9"/>
    <w:rsid w:val="00353431"/>
    <w:rsid w:val="00353F3F"/>
    <w:rsid w:val="0035503C"/>
    <w:rsid w:val="0036459D"/>
    <w:rsid w:val="00364CB6"/>
    <w:rsid w:val="00367840"/>
    <w:rsid w:val="003717BA"/>
    <w:rsid w:val="0037350F"/>
    <w:rsid w:val="0037387E"/>
    <w:rsid w:val="00374ED9"/>
    <w:rsid w:val="00375688"/>
    <w:rsid w:val="0037571C"/>
    <w:rsid w:val="0037607F"/>
    <w:rsid w:val="003774E1"/>
    <w:rsid w:val="00377D92"/>
    <w:rsid w:val="00382660"/>
    <w:rsid w:val="00384771"/>
    <w:rsid w:val="00385ACB"/>
    <w:rsid w:val="003862ED"/>
    <w:rsid w:val="00395B66"/>
    <w:rsid w:val="00395B86"/>
    <w:rsid w:val="00395D3D"/>
    <w:rsid w:val="00397551"/>
    <w:rsid w:val="00397A60"/>
    <w:rsid w:val="003A057C"/>
    <w:rsid w:val="003A0D06"/>
    <w:rsid w:val="003A0E6D"/>
    <w:rsid w:val="003A619B"/>
    <w:rsid w:val="003A6D09"/>
    <w:rsid w:val="003B04DF"/>
    <w:rsid w:val="003B1DF9"/>
    <w:rsid w:val="003B30E9"/>
    <w:rsid w:val="003B443A"/>
    <w:rsid w:val="003B4487"/>
    <w:rsid w:val="003B6EB1"/>
    <w:rsid w:val="003C04AE"/>
    <w:rsid w:val="003C0E3C"/>
    <w:rsid w:val="003C21D9"/>
    <w:rsid w:val="003C39E0"/>
    <w:rsid w:val="003C599A"/>
    <w:rsid w:val="003C60B7"/>
    <w:rsid w:val="003C6833"/>
    <w:rsid w:val="003D0E2D"/>
    <w:rsid w:val="003D46CB"/>
    <w:rsid w:val="003D695A"/>
    <w:rsid w:val="003E096E"/>
    <w:rsid w:val="003E41AD"/>
    <w:rsid w:val="003E53BE"/>
    <w:rsid w:val="003E6AE5"/>
    <w:rsid w:val="003F0AA0"/>
    <w:rsid w:val="003F1B18"/>
    <w:rsid w:val="0040039B"/>
    <w:rsid w:val="00402E01"/>
    <w:rsid w:val="00407265"/>
    <w:rsid w:val="00410AC0"/>
    <w:rsid w:val="00410B5C"/>
    <w:rsid w:val="00411E96"/>
    <w:rsid w:val="00413D5F"/>
    <w:rsid w:val="00415467"/>
    <w:rsid w:val="004201E4"/>
    <w:rsid w:val="00422EE0"/>
    <w:rsid w:val="004253EE"/>
    <w:rsid w:val="004254D3"/>
    <w:rsid w:val="00426031"/>
    <w:rsid w:val="00427F96"/>
    <w:rsid w:val="0043000A"/>
    <w:rsid w:val="004307F2"/>
    <w:rsid w:val="00431C7D"/>
    <w:rsid w:val="0043349B"/>
    <w:rsid w:val="00433F41"/>
    <w:rsid w:val="00434A00"/>
    <w:rsid w:val="004358BC"/>
    <w:rsid w:val="00436F1D"/>
    <w:rsid w:val="00442148"/>
    <w:rsid w:val="00446BB9"/>
    <w:rsid w:val="00450C18"/>
    <w:rsid w:val="00453533"/>
    <w:rsid w:val="004541E3"/>
    <w:rsid w:val="004542B9"/>
    <w:rsid w:val="0045458E"/>
    <w:rsid w:val="00454B2C"/>
    <w:rsid w:val="004563C4"/>
    <w:rsid w:val="0046071C"/>
    <w:rsid w:val="00462097"/>
    <w:rsid w:val="00462860"/>
    <w:rsid w:val="00463F9C"/>
    <w:rsid w:val="00467B95"/>
    <w:rsid w:val="00471064"/>
    <w:rsid w:val="0047142D"/>
    <w:rsid w:val="00471D74"/>
    <w:rsid w:val="0047388E"/>
    <w:rsid w:val="00481894"/>
    <w:rsid w:val="00482C5B"/>
    <w:rsid w:val="004838DD"/>
    <w:rsid w:val="00483CC0"/>
    <w:rsid w:val="00485797"/>
    <w:rsid w:val="00487083"/>
    <w:rsid w:val="004873E0"/>
    <w:rsid w:val="0048788C"/>
    <w:rsid w:val="00487ECD"/>
    <w:rsid w:val="00490034"/>
    <w:rsid w:val="004901F1"/>
    <w:rsid w:val="00492DA0"/>
    <w:rsid w:val="004A1510"/>
    <w:rsid w:val="004A15D6"/>
    <w:rsid w:val="004A1984"/>
    <w:rsid w:val="004A2335"/>
    <w:rsid w:val="004A3826"/>
    <w:rsid w:val="004A5027"/>
    <w:rsid w:val="004B276C"/>
    <w:rsid w:val="004B587E"/>
    <w:rsid w:val="004B6BF5"/>
    <w:rsid w:val="004B6CC5"/>
    <w:rsid w:val="004B7632"/>
    <w:rsid w:val="004B769D"/>
    <w:rsid w:val="004C0F94"/>
    <w:rsid w:val="004C1DDE"/>
    <w:rsid w:val="004C6E49"/>
    <w:rsid w:val="004D0592"/>
    <w:rsid w:val="004D0C85"/>
    <w:rsid w:val="004D1294"/>
    <w:rsid w:val="004E35A4"/>
    <w:rsid w:val="004E5971"/>
    <w:rsid w:val="004E63E2"/>
    <w:rsid w:val="004F06F8"/>
    <w:rsid w:val="004F278D"/>
    <w:rsid w:val="004F27E4"/>
    <w:rsid w:val="004F3164"/>
    <w:rsid w:val="004F32E5"/>
    <w:rsid w:val="004F404E"/>
    <w:rsid w:val="004F414E"/>
    <w:rsid w:val="004F4C80"/>
    <w:rsid w:val="004F4D48"/>
    <w:rsid w:val="004F5DF6"/>
    <w:rsid w:val="00501F12"/>
    <w:rsid w:val="005027CC"/>
    <w:rsid w:val="00502BAC"/>
    <w:rsid w:val="00504FD9"/>
    <w:rsid w:val="00505522"/>
    <w:rsid w:val="0050693C"/>
    <w:rsid w:val="00510ED0"/>
    <w:rsid w:val="00513860"/>
    <w:rsid w:val="0052049C"/>
    <w:rsid w:val="005222FF"/>
    <w:rsid w:val="00524911"/>
    <w:rsid w:val="00525153"/>
    <w:rsid w:val="00525285"/>
    <w:rsid w:val="005268D2"/>
    <w:rsid w:val="00527A66"/>
    <w:rsid w:val="00530D3D"/>
    <w:rsid w:val="00531828"/>
    <w:rsid w:val="00534715"/>
    <w:rsid w:val="005371E4"/>
    <w:rsid w:val="00541817"/>
    <w:rsid w:val="0054738B"/>
    <w:rsid w:val="00547891"/>
    <w:rsid w:val="00550EB9"/>
    <w:rsid w:val="005533C6"/>
    <w:rsid w:val="005579CB"/>
    <w:rsid w:val="00560C12"/>
    <w:rsid w:val="00560ED3"/>
    <w:rsid w:val="0056507A"/>
    <w:rsid w:val="00565B7F"/>
    <w:rsid w:val="005700E2"/>
    <w:rsid w:val="00570947"/>
    <w:rsid w:val="005711EE"/>
    <w:rsid w:val="005723F2"/>
    <w:rsid w:val="00574ACC"/>
    <w:rsid w:val="005766E9"/>
    <w:rsid w:val="00576B3C"/>
    <w:rsid w:val="00577203"/>
    <w:rsid w:val="00577F38"/>
    <w:rsid w:val="00580485"/>
    <w:rsid w:val="00580576"/>
    <w:rsid w:val="00582773"/>
    <w:rsid w:val="00582AEF"/>
    <w:rsid w:val="0058376B"/>
    <w:rsid w:val="005866C6"/>
    <w:rsid w:val="0058673D"/>
    <w:rsid w:val="00586F96"/>
    <w:rsid w:val="00590123"/>
    <w:rsid w:val="005916F7"/>
    <w:rsid w:val="005949E9"/>
    <w:rsid w:val="0059514A"/>
    <w:rsid w:val="005961FD"/>
    <w:rsid w:val="00597DF5"/>
    <w:rsid w:val="005A22DE"/>
    <w:rsid w:val="005A2549"/>
    <w:rsid w:val="005A3208"/>
    <w:rsid w:val="005A58B6"/>
    <w:rsid w:val="005A63EA"/>
    <w:rsid w:val="005B0A3A"/>
    <w:rsid w:val="005B3349"/>
    <w:rsid w:val="005B5377"/>
    <w:rsid w:val="005B5CAB"/>
    <w:rsid w:val="005B6674"/>
    <w:rsid w:val="005C0229"/>
    <w:rsid w:val="005C0EBA"/>
    <w:rsid w:val="005C2B9B"/>
    <w:rsid w:val="005C4DE1"/>
    <w:rsid w:val="005D319B"/>
    <w:rsid w:val="005D7641"/>
    <w:rsid w:val="005D7D2C"/>
    <w:rsid w:val="005D7D74"/>
    <w:rsid w:val="005E2C39"/>
    <w:rsid w:val="005E3045"/>
    <w:rsid w:val="005E5CB8"/>
    <w:rsid w:val="005E5D88"/>
    <w:rsid w:val="005E6648"/>
    <w:rsid w:val="005F32AC"/>
    <w:rsid w:val="005F3CE7"/>
    <w:rsid w:val="005F4AED"/>
    <w:rsid w:val="005F544E"/>
    <w:rsid w:val="005F58BA"/>
    <w:rsid w:val="005F5C6D"/>
    <w:rsid w:val="005F7E1D"/>
    <w:rsid w:val="006016D5"/>
    <w:rsid w:val="006017B1"/>
    <w:rsid w:val="00602747"/>
    <w:rsid w:val="00602B6B"/>
    <w:rsid w:val="00604357"/>
    <w:rsid w:val="00606898"/>
    <w:rsid w:val="00607D0F"/>
    <w:rsid w:val="006109F5"/>
    <w:rsid w:val="0061160C"/>
    <w:rsid w:val="006118A5"/>
    <w:rsid w:val="0061266F"/>
    <w:rsid w:val="0061460B"/>
    <w:rsid w:val="00614F54"/>
    <w:rsid w:val="00630EFF"/>
    <w:rsid w:val="00631927"/>
    <w:rsid w:val="00631B0E"/>
    <w:rsid w:val="00636A5E"/>
    <w:rsid w:val="00637CF2"/>
    <w:rsid w:val="006432F7"/>
    <w:rsid w:val="00644625"/>
    <w:rsid w:val="00647D85"/>
    <w:rsid w:val="006505B0"/>
    <w:rsid w:val="00652B0C"/>
    <w:rsid w:val="00653EA9"/>
    <w:rsid w:val="006558C1"/>
    <w:rsid w:val="00656F09"/>
    <w:rsid w:val="00657419"/>
    <w:rsid w:val="0066196E"/>
    <w:rsid w:val="00663F6E"/>
    <w:rsid w:val="00665779"/>
    <w:rsid w:val="00666D43"/>
    <w:rsid w:val="00667227"/>
    <w:rsid w:val="00667F8E"/>
    <w:rsid w:val="0067060E"/>
    <w:rsid w:val="00671911"/>
    <w:rsid w:val="00675931"/>
    <w:rsid w:val="006767B0"/>
    <w:rsid w:val="00677CA9"/>
    <w:rsid w:val="00683481"/>
    <w:rsid w:val="006839A4"/>
    <w:rsid w:val="006857DA"/>
    <w:rsid w:val="00686E11"/>
    <w:rsid w:val="00687694"/>
    <w:rsid w:val="00687CB4"/>
    <w:rsid w:val="0069123C"/>
    <w:rsid w:val="00691355"/>
    <w:rsid w:val="00691F57"/>
    <w:rsid w:val="00697BF5"/>
    <w:rsid w:val="006A0E2D"/>
    <w:rsid w:val="006A1B7F"/>
    <w:rsid w:val="006A204A"/>
    <w:rsid w:val="006A4A3B"/>
    <w:rsid w:val="006A5C3F"/>
    <w:rsid w:val="006A687A"/>
    <w:rsid w:val="006A6E5F"/>
    <w:rsid w:val="006B0F20"/>
    <w:rsid w:val="006B0F5B"/>
    <w:rsid w:val="006B17AE"/>
    <w:rsid w:val="006B1EE9"/>
    <w:rsid w:val="006B4B89"/>
    <w:rsid w:val="006B5ECC"/>
    <w:rsid w:val="006B6648"/>
    <w:rsid w:val="006B6A5F"/>
    <w:rsid w:val="006C1C6D"/>
    <w:rsid w:val="006C22A5"/>
    <w:rsid w:val="006C4A9B"/>
    <w:rsid w:val="006C7813"/>
    <w:rsid w:val="006C7C87"/>
    <w:rsid w:val="006D4F2C"/>
    <w:rsid w:val="006D5561"/>
    <w:rsid w:val="006D6086"/>
    <w:rsid w:val="006D6EC3"/>
    <w:rsid w:val="006D76CA"/>
    <w:rsid w:val="006D7838"/>
    <w:rsid w:val="006E04E4"/>
    <w:rsid w:val="006E1997"/>
    <w:rsid w:val="006E19E8"/>
    <w:rsid w:val="006E2463"/>
    <w:rsid w:val="006E533E"/>
    <w:rsid w:val="006E6F32"/>
    <w:rsid w:val="006F21F3"/>
    <w:rsid w:val="006F4AAF"/>
    <w:rsid w:val="006F6651"/>
    <w:rsid w:val="006F7DE2"/>
    <w:rsid w:val="00700670"/>
    <w:rsid w:val="007047A3"/>
    <w:rsid w:val="00705508"/>
    <w:rsid w:val="0070733F"/>
    <w:rsid w:val="00707EA0"/>
    <w:rsid w:val="00711230"/>
    <w:rsid w:val="00713829"/>
    <w:rsid w:val="00713A54"/>
    <w:rsid w:val="00714C80"/>
    <w:rsid w:val="007159BA"/>
    <w:rsid w:val="00716058"/>
    <w:rsid w:val="00716748"/>
    <w:rsid w:val="00716B96"/>
    <w:rsid w:val="00717E00"/>
    <w:rsid w:val="007206FD"/>
    <w:rsid w:val="00725D5C"/>
    <w:rsid w:val="007312BD"/>
    <w:rsid w:val="00731AB1"/>
    <w:rsid w:val="007331C4"/>
    <w:rsid w:val="0073338E"/>
    <w:rsid w:val="00734B03"/>
    <w:rsid w:val="0074082F"/>
    <w:rsid w:val="0074224E"/>
    <w:rsid w:val="007430D3"/>
    <w:rsid w:val="0074390C"/>
    <w:rsid w:val="00744A59"/>
    <w:rsid w:val="00745005"/>
    <w:rsid w:val="00747847"/>
    <w:rsid w:val="0075110B"/>
    <w:rsid w:val="007515B7"/>
    <w:rsid w:val="00751706"/>
    <w:rsid w:val="00757690"/>
    <w:rsid w:val="0076099C"/>
    <w:rsid w:val="00760CB1"/>
    <w:rsid w:val="00761A37"/>
    <w:rsid w:val="00761B22"/>
    <w:rsid w:val="00761EEF"/>
    <w:rsid w:val="007629F9"/>
    <w:rsid w:val="0076406D"/>
    <w:rsid w:val="0076511F"/>
    <w:rsid w:val="007651FB"/>
    <w:rsid w:val="007662DB"/>
    <w:rsid w:val="00766549"/>
    <w:rsid w:val="00767458"/>
    <w:rsid w:val="00767C55"/>
    <w:rsid w:val="0077196D"/>
    <w:rsid w:val="00772B7E"/>
    <w:rsid w:val="007730DD"/>
    <w:rsid w:val="007761D5"/>
    <w:rsid w:val="007763CC"/>
    <w:rsid w:val="00776996"/>
    <w:rsid w:val="00776A40"/>
    <w:rsid w:val="0078169C"/>
    <w:rsid w:val="007823FE"/>
    <w:rsid w:val="0078311D"/>
    <w:rsid w:val="00783BAA"/>
    <w:rsid w:val="0078404C"/>
    <w:rsid w:val="00784781"/>
    <w:rsid w:val="00785AFC"/>
    <w:rsid w:val="00786449"/>
    <w:rsid w:val="00787729"/>
    <w:rsid w:val="00787BA9"/>
    <w:rsid w:val="00791C32"/>
    <w:rsid w:val="00795262"/>
    <w:rsid w:val="007959B5"/>
    <w:rsid w:val="00796AE8"/>
    <w:rsid w:val="00796E83"/>
    <w:rsid w:val="007977EC"/>
    <w:rsid w:val="007A227D"/>
    <w:rsid w:val="007A3E6A"/>
    <w:rsid w:val="007A5860"/>
    <w:rsid w:val="007A6086"/>
    <w:rsid w:val="007A782F"/>
    <w:rsid w:val="007B1803"/>
    <w:rsid w:val="007B5F53"/>
    <w:rsid w:val="007B6540"/>
    <w:rsid w:val="007B690F"/>
    <w:rsid w:val="007C144C"/>
    <w:rsid w:val="007C157B"/>
    <w:rsid w:val="007C3DEC"/>
    <w:rsid w:val="007C6160"/>
    <w:rsid w:val="007C7F9C"/>
    <w:rsid w:val="007D754E"/>
    <w:rsid w:val="007E05C4"/>
    <w:rsid w:val="007E1359"/>
    <w:rsid w:val="007E3401"/>
    <w:rsid w:val="007E41BF"/>
    <w:rsid w:val="007E6DCF"/>
    <w:rsid w:val="007F0221"/>
    <w:rsid w:val="007F0693"/>
    <w:rsid w:val="007F3971"/>
    <w:rsid w:val="007F4F81"/>
    <w:rsid w:val="007F56E4"/>
    <w:rsid w:val="007F7000"/>
    <w:rsid w:val="00802C2E"/>
    <w:rsid w:val="00802F87"/>
    <w:rsid w:val="008035C2"/>
    <w:rsid w:val="00806C55"/>
    <w:rsid w:val="008117C5"/>
    <w:rsid w:val="00811F0F"/>
    <w:rsid w:val="00813EB1"/>
    <w:rsid w:val="0081576A"/>
    <w:rsid w:val="0082058B"/>
    <w:rsid w:val="00823951"/>
    <w:rsid w:val="0082400B"/>
    <w:rsid w:val="00824895"/>
    <w:rsid w:val="0082674E"/>
    <w:rsid w:val="00826C30"/>
    <w:rsid w:val="0083172C"/>
    <w:rsid w:val="00833CA2"/>
    <w:rsid w:val="00836B15"/>
    <w:rsid w:val="0084002B"/>
    <w:rsid w:val="0084031C"/>
    <w:rsid w:val="00842563"/>
    <w:rsid w:val="00844EE7"/>
    <w:rsid w:val="00845552"/>
    <w:rsid w:val="008470E4"/>
    <w:rsid w:val="008476FE"/>
    <w:rsid w:val="0085283E"/>
    <w:rsid w:val="0085496B"/>
    <w:rsid w:val="00856DB5"/>
    <w:rsid w:val="00857193"/>
    <w:rsid w:val="00861802"/>
    <w:rsid w:val="00863542"/>
    <w:rsid w:val="00865B17"/>
    <w:rsid w:val="0086788C"/>
    <w:rsid w:val="0087177E"/>
    <w:rsid w:val="0087267B"/>
    <w:rsid w:val="00872E61"/>
    <w:rsid w:val="00876F13"/>
    <w:rsid w:val="00877399"/>
    <w:rsid w:val="00882090"/>
    <w:rsid w:val="00883B03"/>
    <w:rsid w:val="0088403A"/>
    <w:rsid w:val="008877D4"/>
    <w:rsid w:val="00890EEA"/>
    <w:rsid w:val="00891C5F"/>
    <w:rsid w:val="00891C63"/>
    <w:rsid w:val="00893042"/>
    <w:rsid w:val="0089339C"/>
    <w:rsid w:val="00893D94"/>
    <w:rsid w:val="0089549F"/>
    <w:rsid w:val="0089559C"/>
    <w:rsid w:val="00895AAA"/>
    <w:rsid w:val="008A06E1"/>
    <w:rsid w:val="008A2AEB"/>
    <w:rsid w:val="008A3010"/>
    <w:rsid w:val="008A3D8B"/>
    <w:rsid w:val="008A4716"/>
    <w:rsid w:val="008B0DAA"/>
    <w:rsid w:val="008B60E5"/>
    <w:rsid w:val="008C18C7"/>
    <w:rsid w:val="008C2AB5"/>
    <w:rsid w:val="008C5AA2"/>
    <w:rsid w:val="008D0AB7"/>
    <w:rsid w:val="008D3EEA"/>
    <w:rsid w:val="008D52A5"/>
    <w:rsid w:val="008D5CF1"/>
    <w:rsid w:val="008D757D"/>
    <w:rsid w:val="008E0DAF"/>
    <w:rsid w:val="008F0B36"/>
    <w:rsid w:val="008F1927"/>
    <w:rsid w:val="008F21EC"/>
    <w:rsid w:val="008F2724"/>
    <w:rsid w:val="008F41B0"/>
    <w:rsid w:val="008F4F73"/>
    <w:rsid w:val="008F63B6"/>
    <w:rsid w:val="00901A14"/>
    <w:rsid w:val="009042AB"/>
    <w:rsid w:val="00904E8E"/>
    <w:rsid w:val="0090571A"/>
    <w:rsid w:val="00905A86"/>
    <w:rsid w:val="00907FB2"/>
    <w:rsid w:val="009108E8"/>
    <w:rsid w:val="00910C24"/>
    <w:rsid w:val="00911258"/>
    <w:rsid w:val="00911A6E"/>
    <w:rsid w:val="00914090"/>
    <w:rsid w:val="0091783C"/>
    <w:rsid w:val="00917CA3"/>
    <w:rsid w:val="00920959"/>
    <w:rsid w:val="009220C6"/>
    <w:rsid w:val="00922D14"/>
    <w:rsid w:val="009271D2"/>
    <w:rsid w:val="00931853"/>
    <w:rsid w:val="009356B0"/>
    <w:rsid w:val="00935705"/>
    <w:rsid w:val="009367AD"/>
    <w:rsid w:val="00937E13"/>
    <w:rsid w:val="009428C8"/>
    <w:rsid w:val="00944D4F"/>
    <w:rsid w:val="009470AC"/>
    <w:rsid w:val="00950468"/>
    <w:rsid w:val="00951DD2"/>
    <w:rsid w:val="009526ED"/>
    <w:rsid w:val="009532C7"/>
    <w:rsid w:val="00964244"/>
    <w:rsid w:val="0096517D"/>
    <w:rsid w:val="00966EA3"/>
    <w:rsid w:val="009714A0"/>
    <w:rsid w:val="009724C1"/>
    <w:rsid w:val="00972F30"/>
    <w:rsid w:val="00974858"/>
    <w:rsid w:val="00976259"/>
    <w:rsid w:val="00976316"/>
    <w:rsid w:val="0097668F"/>
    <w:rsid w:val="0098045B"/>
    <w:rsid w:val="0098645B"/>
    <w:rsid w:val="00986E51"/>
    <w:rsid w:val="0098741F"/>
    <w:rsid w:val="0099042A"/>
    <w:rsid w:val="00990944"/>
    <w:rsid w:val="00990A5E"/>
    <w:rsid w:val="0099343D"/>
    <w:rsid w:val="009954BA"/>
    <w:rsid w:val="009A17D7"/>
    <w:rsid w:val="009A1DD4"/>
    <w:rsid w:val="009A3300"/>
    <w:rsid w:val="009A3850"/>
    <w:rsid w:val="009A698D"/>
    <w:rsid w:val="009A6E42"/>
    <w:rsid w:val="009A6E69"/>
    <w:rsid w:val="009B46BB"/>
    <w:rsid w:val="009C34FE"/>
    <w:rsid w:val="009C38EC"/>
    <w:rsid w:val="009C6BCE"/>
    <w:rsid w:val="009C70E2"/>
    <w:rsid w:val="009D01B4"/>
    <w:rsid w:val="009D1025"/>
    <w:rsid w:val="009D3CBE"/>
    <w:rsid w:val="009E2505"/>
    <w:rsid w:val="009E3036"/>
    <w:rsid w:val="009E6115"/>
    <w:rsid w:val="009E7AEC"/>
    <w:rsid w:val="009F147D"/>
    <w:rsid w:val="009F4BE4"/>
    <w:rsid w:val="009F6390"/>
    <w:rsid w:val="009F63C1"/>
    <w:rsid w:val="009F6D72"/>
    <w:rsid w:val="00A00198"/>
    <w:rsid w:val="00A040F5"/>
    <w:rsid w:val="00A062E5"/>
    <w:rsid w:val="00A06573"/>
    <w:rsid w:val="00A1084E"/>
    <w:rsid w:val="00A140FB"/>
    <w:rsid w:val="00A16733"/>
    <w:rsid w:val="00A2226C"/>
    <w:rsid w:val="00A2529C"/>
    <w:rsid w:val="00A32FBD"/>
    <w:rsid w:val="00A3395F"/>
    <w:rsid w:val="00A366BB"/>
    <w:rsid w:val="00A36D91"/>
    <w:rsid w:val="00A3771F"/>
    <w:rsid w:val="00A403B9"/>
    <w:rsid w:val="00A42199"/>
    <w:rsid w:val="00A438FF"/>
    <w:rsid w:val="00A44BCA"/>
    <w:rsid w:val="00A450B3"/>
    <w:rsid w:val="00A456DD"/>
    <w:rsid w:val="00A46BF6"/>
    <w:rsid w:val="00A519E9"/>
    <w:rsid w:val="00A53E51"/>
    <w:rsid w:val="00A61A45"/>
    <w:rsid w:val="00A62736"/>
    <w:rsid w:val="00A64253"/>
    <w:rsid w:val="00A70AF1"/>
    <w:rsid w:val="00A71866"/>
    <w:rsid w:val="00A74EDC"/>
    <w:rsid w:val="00A75037"/>
    <w:rsid w:val="00A75923"/>
    <w:rsid w:val="00A761D3"/>
    <w:rsid w:val="00A76B8D"/>
    <w:rsid w:val="00A76ECF"/>
    <w:rsid w:val="00A778DC"/>
    <w:rsid w:val="00A86BA2"/>
    <w:rsid w:val="00A8746C"/>
    <w:rsid w:val="00A915B0"/>
    <w:rsid w:val="00A92FB3"/>
    <w:rsid w:val="00A97647"/>
    <w:rsid w:val="00AA008E"/>
    <w:rsid w:val="00AA1735"/>
    <w:rsid w:val="00AA2628"/>
    <w:rsid w:val="00AA2AE3"/>
    <w:rsid w:val="00AA6360"/>
    <w:rsid w:val="00AB4AA1"/>
    <w:rsid w:val="00AB4AB7"/>
    <w:rsid w:val="00AB6507"/>
    <w:rsid w:val="00AB742E"/>
    <w:rsid w:val="00AB77EA"/>
    <w:rsid w:val="00AB7A40"/>
    <w:rsid w:val="00AC1256"/>
    <w:rsid w:val="00AC1675"/>
    <w:rsid w:val="00AC1D2B"/>
    <w:rsid w:val="00AC3C5C"/>
    <w:rsid w:val="00AD0EC6"/>
    <w:rsid w:val="00AD1F43"/>
    <w:rsid w:val="00AD3F15"/>
    <w:rsid w:val="00AD529D"/>
    <w:rsid w:val="00AD55DE"/>
    <w:rsid w:val="00AD5D58"/>
    <w:rsid w:val="00AD5DD3"/>
    <w:rsid w:val="00AD6533"/>
    <w:rsid w:val="00AD66C9"/>
    <w:rsid w:val="00AE129D"/>
    <w:rsid w:val="00AE4FB9"/>
    <w:rsid w:val="00AE5000"/>
    <w:rsid w:val="00AE694D"/>
    <w:rsid w:val="00AF5F8E"/>
    <w:rsid w:val="00AF63B2"/>
    <w:rsid w:val="00B01663"/>
    <w:rsid w:val="00B02650"/>
    <w:rsid w:val="00B03163"/>
    <w:rsid w:val="00B07932"/>
    <w:rsid w:val="00B07955"/>
    <w:rsid w:val="00B07EA0"/>
    <w:rsid w:val="00B103C7"/>
    <w:rsid w:val="00B11203"/>
    <w:rsid w:val="00B13E6C"/>
    <w:rsid w:val="00B141C7"/>
    <w:rsid w:val="00B14C24"/>
    <w:rsid w:val="00B17138"/>
    <w:rsid w:val="00B171F3"/>
    <w:rsid w:val="00B17E05"/>
    <w:rsid w:val="00B2306B"/>
    <w:rsid w:val="00B25A21"/>
    <w:rsid w:val="00B26694"/>
    <w:rsid w:val="00B267E1"/>
    <w:rsid w:val="00B2757C"/>
    <w:rsid w:val="00B3078F"/>
    <w:rsid w:val="00B3351B"/>
    <w:rsid w:val="00B337B5"/>
    <w:rsid w:val="00B36004"/>
    <w:rsid w:val="00B36333"/>
    <w:rsid w:val="00B364A3"/>
    <w:rsid w:val="00B36532"/>
    <w:rsid w:val="00B36956"/>
    <w:rsid w:val="00B3745E"/>
    <w:rsid w:val="00B402F3"/>
    <w:rsid w:val="00B43069"/>
    <w:rsid w:val="00B445DD"/>
    <w:rsid w:val="00B454D0"/>
    <w:rsid w:val="00B460CC"/>
    <w:rsid w:val="00B50E3B"/>
    <w:rsid w:val="00B51159"/>
    <w:rsid w:val="00B56EA8"/>
    <w:rsid w:val="00B600DF"/>
    <w:rsid w:val="00B63C06"/>
    <w:rsid w:val="00B64C04"/>
    <w:rsid w:val="00B70B27"/>
    <w:rsid w:val="00B70F95"/>
    <w:rsid w:val="00B71BD0"/>
    <w:rsid w:val="00B72292"/>
    <w:rsid w:val="00B74D5A"/>
    <w:rsid w:val="00B76C54"/>
    <w:rsid w:val="00B773D8"/>
    <w:rsid w:val="00B80753"/>
    <w:rsid w:val="00B80853"/>
    <w:rsid w:val="00B80AB8"/>
    <w:rsid w:val="00B8302F"/>
    <w:rsid w:val="00B8320A"/>
    <w:rsid w:val="00B84AEC"/>
    <w:rsid w:val="00B84B1E"/>
    <w:rsid w:val="00B85A3A"/>
    <w:rsid w:val="00B85C82"/>
    <w:rsid w:val="00B922E7"/>
    <w:rsid w:val="00B94010"/>
    <w:rsid w:val="00B94C25"/>
    <w:rsid w:val="00BA0AA5"/>
    <w:rsid w:val="00BA1DAE"/>
    <w:rsid w:val="00BA5F8C"/>
    <w:rsid w:val="00BA6365"/>
    <w:rsid w:val="00BA6FD8"/>
    <w:rsid w:val="00BA776B"/>
    <w:rsid w:val="00BA7C92"/>
    <w:rsid w:val="00BB1CC2"/>
    <w:rsid w:val="00BB5D5E"/>
    <w:rsid w:val="00BB63FA"/>
    <w:rsid w:val="00BB6E95"/>
    <w:rsid w:val="00BC0CEE"/>
    <w:rsid w:val="00BC3BDC"/>
    <w:rsid w:val="00BC6D9B"/>
    <w:rsid w:val="00BD005C"/>
    <w:rsid w:val="00BD27E5"/>
    <w:rsid w:val="00BD62B3"/>
    <w:rsid w:val="00BD6851"/>
    <w:rsid w:val="00BD78FF"/>
    <w:rsid w:val="00BE1412"/>
    <w:rsid w:val="00BE157A"/>
    <w:rsid w:val="00BE1705"/>
    <w:rsid w:val="00BE59DC"/>
    <w:rsid w:val="00BE7B2B"/>
    <w:rsid w:val="00BF1CCB"/>
    <w:rsid w:val="00BF57C2"/>
    <w:rsid w:val="00C00BBD"/>
    <w:rsid w:val="00C01E36"/>
    <w:rsid w:val="00C02CE7"/>
    <w:rsid w:val="00C0367F"/>
    <w:rsid w:val="00C0514A"/>
    <w:rsid w:val="00C06E55"/>
    <w:rsid w:val="00C06EF4"/>
    <w:rsid w:val="00C10C98"/>
    <w:rsid w:val="00C112AE"/>
    <w:rsid w:val="00C12657"/>
    <w:rsid w:val="00C13432"/>
    <w:rsid w:val="00C15D87"/>
    <w:rsid w:val="00C1638B"/>
    <w:rsid w:val="00C16740"/>
    <w:rsid w:val="00C1693D"/>
    <w:rsid w:val="00C16E1B"/>
    <w:rsid w:val="00C17D19"/>
    <w:rsid w:val="00C17D1B"/>
    <w:rsid w:val="00C20352"/>
    <w:rsid w:val="00C21683"/>
    <w:rsid w:val="00C21D55"/>
    <w:rsid w:val="00C23DAE"/>
    <w:rsid w:val="00C245DE"/>
    <w:rsid w:val="00C26057"/>
    <w:rsid w:val="00C337F0"/>
    <w:rsid w:val="00C359E8"/>
    <w:rsid w:val="00C401C8"/>
    <w:rsid w:val="00C409B2"/>
    <w:rsid w:val="00C41F98"/>
    <w:rsid w:val="00C4324D"/>
    <w:rsid w:val="00C460C4"/>
    <w:rsid w:val="00C474FF"/>
    <w:rsid w:val="00C51176"/>
    <w:rsid w:val="00C51AF4"/>
    <w:rsid w:val="00C51B8A"/>
    <w:rsid w:val="00C529C6"/>
    <w:rsid w:val="00C53E60"/>
    <w:rsid w:val="00C5447B"/>
    <w:rsid w:val="00C550F5"/>
    <w:rsid w:val="00C56245"/>
    <w:rsid w:val="00C56A25"/>
    <w:rsid w:val="00C6027B"/>
    <w:rsid w:val="00C63513"/>
    <w:rsid w:val="00C6481B"/>
    <w:rsid w:val="00C67B22"/>
    <w:rsid w:val="00C704EE"/>
    <w:rsid w:val="00C7324D"/>
    <w:rsid w:val="00C81CC9"/>
    <w:rsid w:val="00C848F0"/>
    <w:rsid w:val="00C86D7F"/>
    <w:rsid w:val="00C87B6B"/>
    <w:rsid w:val="00C9170B"/>
    <w:rsid w:val="00C91857"/>
    <w:rsid w:val="00C92563"/>
    <w:rsid w:val="00C95241"/>
    <w:rsid w:val="00C96E64"/>
    <w:rsid w:val="00C97314"/>
    <w:rsid w:val="00CA0316"/>
    <w:rsid w:val="00CA0B6B"/>
    <w:rsid w:val="00CA0DC4"/>
    <w:rsid w:val="00CA2BC0"/>
    <w:rsid w:val="00CA623E"/>
    <w:rsid w:val="00CA7570"/>
    <w:rsid w:val="00CB0F38"/>
    <w:rsid w:val="00CB1A98"/>
    <w:rsid w:val="00CB332F"/>
    <w:rsid w:val="00CB3E10"/>
    <w:rsid w:val="00CB4B82"/>
    <w:rsid w:val="00CB4C16"/>
    <w:rsid w:val="00CB574E"/>
    <w:rsid w:val="00CB57CA"/>
    <w:rsid w:val="00CB6F0A"/>
    <w:rsid w:val="00CB7083"/>
    <w:rsid w:val="00CC088A"/>
    <w:rsid w:val="00CC0AA6"/>
    <w:rsid w:val="00CC26C0"/>
    <w:rsid w:val="00CC7B18"/>
    <w:rsid w:val="00CC7E29"/>
    <w:rsid w:val="00CD0995"/>
    <w:rsid w:val="00CD2D05"/>
    <w:rsid w:val="00CD701C"/>
    <w:rsid w:val="00CE17F0"/>
    <w:rsid w:val="00CE339C"/>
    <w:rsid w:val="00CE4D70"/>
    <w:rsid w:val="00CE4F73"/>
    <w:rsid w:val="00CE6A06"/>
    <w:rsid w:val="00CE77DE"/>
    <w:rsid w:val="00CF02AB"/>
    <w:rsid w:val="00CF05AF"/>
    <w:rsid w:val="00CF079E"/>
    <w:rsid w:val="00CF0C80"/>
    <w:rsid w:val="00CF15AB"/>
    <w:rsid w:val="00CF5173"/>
    <w:rsid w:val="00D003F8"/>
    <w:rsid w:val="00D00E8F"/>
    <w:rsid w:val="00D0435C"/>
    <w:rsid w:val="00D04802"/>
    <w:rsid w:val="00D05214"/>
    <w:rsid w:val="00D10081"/>
    <w:rsid w:val="00D12821"/>
    <w:rsid w:val="00D12D95"/>
    <w:rsid w:val="00D167F4"/>
    <w:rsid w:val="00D16D9F"/>
    <w:rsid w:val="00D210EC"/>
    <w:rsid w:val="00D21264"/>
    <w:rsid w:val="00D21464"/>
    <w:rsid w:val="00D22D34"/>
    <w:rsid w:val="00D23CB0"/>
    <w:rsid w:val="00D249C6"/>
    <w:rsid w:val="00D24CE9"/>
    <w:rsid w:val="00D24F55"/>
    <w:rsid w:val="00D256F2"/>
    <w:rsid w:val="00D269AF"/>
    <w:rsid w:val="00D314F6"/>
    <w:rsid w:val="00D34788"/>
    <w:rsid w:val="00D359DD"/>
    <w:rsid w:val="00D3608C"/>
    <w:rsid w:val="00D3725F"/>
    <w:rsid w:val="00D40CCB"/>
    <w:rsid w:val="00D43BB7"/>
    <w:rsid w:val="00D44A0B"/>
    <w:rsid w:val="00D454F6"/>
    <w:rsid w:val="00D51FC2"/>
    <w:rsid w:val="00D525C2"/>
    <w:rsid w:val="00D52C58"/>
    <w:rsid w:val="00D541CC"/>
    <w:rsid w:val="00D54234"/>
    <w:rsid w:val="00D56549"/>
    <w:rsid w:val="00D62086"/>
    <w:rsid w:val="00D6233A"/>
    <w:rsid w:val="00D62441"/>
    <w:rsid w:val="00D638E1"/>
    <w:rsid w:val="00D65FFC"/>
    <w:rsid w:val="00D67071"/>
    <w:rsid w:val="00D70492"/>
    <w:rsid w:val="00D70D19"/>
    <w:rsid w:val="00D725AB"/>
    <w:rsid w:val="00D73058"/>
    <w:rsid w:val="00D7344B"/>
    <w:rsid w:val="00D76671"/>
    <w:rsid w:val="00D77D84"/>
    <w:rsid w:val="00D8107C"/>
    <w:rsid w:val="00D81D9D"/>
    <w:rsid w:val="00D83B5C"/>
    <w:rsid w:val="00D848B7"/>
    <w:rsid w:val="00D91BA7"/>
    <w:rsid w:val="00D922A0"/>
    <w:rsid w:val="00D92486"/>
    <w:rsid w:val="00D93140"/>
    <w:rsid w:val="00D972A1"/>
    <w:rsid w:val="00D97675"/>
    <w:rsid w:val="00D9787C"/>
    <w:rsid w:val="00D978FD"/>
    <w:rsid w:val="00DA3510"/>
    <w:rsid w:val="00DA4D8D"/>
    <w:rsid w:val="00DB0DA6"/>
    <w:rsid w:val="00DB1970"/>
    <w:rsid w:val="00DB2277"/>
    <w:rsid w:val="00DB273E"/>
    <w:rsid w:val="00DB5653"/>
    <w:rsid w:val="00DB6FE8"/>
    <w:rsid w:val="00DB71C6"/>
    <w:rsid w:val="00DC0838"/>
    <w:rsid w:val="00DC1578"/>
    <w:rsid w:val="00DC1F9F"/>
    <w:rsid w:val="00DC4199"/>
    <w:rsid w:val="00DD139F"/>
    <w:rsid w:val="00DD1854"/>
    <w:rsid w:val="00DD21C6"/>
    <w:rsid w:val="00DD5F24"/>
    <w:rsid w:val="00DD7EEF"/>
    <w:rsid w:val="00DE2921"/>
    <w:rsid w:val="00DE2E3B"/>
    <w:rsid w:val="00DE2F46"/>
    <w:rsid w:val="00DE409A"/>
    <w:rsid w:val="00DE4428"/>
    <w:rsid w:val="00DF1755"/>
    <w:rsid w:val="00E00133"/>
    <w:rsid w:val="00E002E8"/>
    <w:rsid w:val="00E00AB9"/>
    <w:rsid w:val="00E016F3"/>
    <w:rsid w:val="00E03DEB"/>
    <w:rsid w:val="00E0742B"/>
    <w:rsid w:val="00E07C17"/>
    <w:rsid w:val="00E1080F"/>
    <w:rsid w:val="00E1241D"/>
    <w:rsid w:val="00E129CC"/>
    <w:rsid w:val="00E14D48"/>
    <w:rsid w:val="00E17BE6"/>
    <w:rsid w:val="00E20B84"/>
    <w:rsid w:val="00E22CDE"/>
    <w:rsid w:val="00E30F02"/>
    <w:rsid w:val="00E31D62"/>
    <w:rsid w:val="00E34D2F"/>
    <w:rsid w:val="00E36E35"/>
    <w:rsid w:val="00E41FC9"/>
    <w:rsid w:val="00E428BB"/>
    <w:rsid w:val="00E42CD6"/>
    <w:rsid w:val="00E43D6F"/>
    <w:rsid w:val="00E46939"/>
    <w:rsid w:val="00E472E0"/>
    <w:rsid w:val="00E47AE1"/>
    <w:rsid w:val="00E513EF"/>
    <w:rsid w:val="00E53EEA"/>
    <w:rsid w:val="00E543CA"/>
    <w:rsid w:val="00E5457E"/>
    <w:rsid w:val="00E575D6"/>
    <w:rsid w:val="00E57EB6"/>
    <w:rsid w:val="00E616A3"/>
    <w:rsid w:val="00E637A2"/>
    <w:rsid w:val="00E6537F"/>
    <w:rsid w:val="00E6570C"/>
    <w:rsid w:val="00E67730"/>
    <w:rsid w:val="00E67ED9"/>
    <w:rsid w:val="00E7233F"/>
    <w:rsid w:val="00E74710"/>
    <w:rsid w:val="00E74E21"/>
    <w:rsid w:val="00E763E1"/>
    <w:rsid w:val="00E77691"/>
    <w:rsid w:val="00E8107C"/>
    <w:rsid w:val="00E829E8"/>
    <w:rsid w:val="00E83BAC"/>
    <w:rsid w:val="00E875B4"/>
    <w:rsid w:val="00E918BA"/>
    <w:rsid w:val="00E92C0C"/>
    <w:rsid w:val="00E93031"/>
    <w:rsid w:val="00E9389A"/>
    <w:rsid w:val="00EA1720"/>
    <w:rsid w:val="00EA3399"/>
    <w:rsid w:val="00EA3AF9"/>
    <w:rsid w:val="00EA5D89"/>
    <w:rsid w:val="00EA6F6B"/>
    <w:rsid w:val="00EA7086"/>
    <w:rsid w:val="00EA7845"/>
    <w:rsid w:val="00EB51CA"/>
    <w:rsid w:val="00EC090D"/>
    <w:rsid w:val="00EC153F"/>
    <w:rsid w:val="00EC2399"/>
    <w:rsid w:val="00EC2BDB"/>
    <w:rsid w:val="00EC3E7F"/>
    <w:rsid w:val="00EC4B4A"/>
    <w:rsid w:val="00EC6045"/>
    <w:rsid w:val="00EC62EC"/>
    <w:rsid w:val="00EC66BC"/>
    <w:rsid w:val="00EC6CAA"/>
    <w:rsid w:val="00EC6DA2"/>
    <w:rsid w:val="00ED1992"/>
    <w:rsid w:val="00ED3893"/>
    <w:rsid w:val="00ED3B7F"/>
    <w:rsid w:val="00ED52E9"/>
    <w:rsid w:val="00ED6D67"/>
    <w:rsid w:val="00EE0236"/>
    <w:rsid w:val="00EE0DA7"/>
    <w:rsid w:val="00EE0EB0"/>
    <w:rsid w:val="00EE1C3F"/>
    <w:rsid w:val="00EE28E8"/>
    <w:rsid w:val="00EE3C94"/>
    <w:rsid w:val="00EE3E27"/>
    <w:rsid w:val="00EE448A"/>
    <w:rsid w:val="00EE4ACE"/>
    <w:rsid w:val="00EE6739"/>
    <w:rsid w:val="00EE6AED"/>
    <w:rsid w:val="00EE7244"/>
    <w:rsid w:val="00EE7A2C"/>
    <w:rsid w:val="00EE7BD5"/>
    <w:rsid w:val="00EF0DC3"/>
    <w:rsid w:val="00EF2D9A"/>
    <w:rsid w:val="00EF5598"/>
    <w:rsid w:val="00EF5A6F"/>
    <w:rsid w:val="00F000D2"/>
    <w:rsid w:val="00F026DD"/>
    <w:rsid w:val="00F1299A"/>
    <w:rsid w:val="00F13081"/>
    <w:rsid w:val="00F15773"/>
    <w:rsid w:val="00F17E5C"/>
    <w:rsid w:val="00F203E4"/>
    <w:rsid w:val="00F20956"/>
    <w:rsid w:val="00F215A9"/>
    <w:rsid w:val="00F220E4"/>
    <w:rsid w:val="00F25047"/>
    <w:rsid w:val="00F30B28"/>
    <w:rsid w:val="00F340D0"/>
    <w:rsid w:val="00F35400"/>
    <w:rsid w:val="00F36DAB"/>
    <w:rsid w:val="00F40AE3"/>
    <w:rsid w:val="00F40BB8"/>
    <w:rsid w:val="00F42AE1"/>
    <w:rsid w:val="00F440D8"/>
    <w:rsid w:val="00F5086C"/>
    <w:rsid w:val="00F52B07"/>
    <w:rsid w:val="00F5590A"/>
    <w:rsid w:val="00F572DC"/>
    <w:rsid w:val="00F62618"/>
    <w:rsid w:val="00F65F07"/>
    <w:rsid w:val="00F71F20"/>
    <w:rsid w:val="00F7203F"/>
    <w:rsid w:val="00F774E5"/>
    <w:rsid w:val="00F80B5E"/>
    <w:rsid w:val="00F80CC1"/>
    <w:rsid w:val="00F822C7"/>
    <w:rsid w:val="00F84597"/>
    <w:rsid w:val="00F84AA4"/>
    <w:rsid w:val="00F85C59"/>
    <w:rsid w:val="00F9011F"/>
    <w:rsid w:val="00F904B5"/>
    <w:rsid w:val="00F90E73"/>
    <w:rsid w:val="00F93135"/>
    <w:rsid w:val="00F931E2"/>
    <w:rsid w:val="00F96D6D"/>
    <w:rsid w:val="00F97A28"/>
    <w:rsid w:val="00FA011D"/>
    <w:rsid w:val="00FA0FBA"/>
    <w:rsid w:val="00FA38FE"/>
    <w:rsid w:val="00FA5BE3"/>
    <w:rsid w:val="00FA5F95"/>
    <w:rsid w:val="00FA7C2C"/>
    <w:rsid w:val="00FB0535"/>
    <w:rsid w:val="00FB24C7"/>
    <w:rsid w:val="00FB4073"/>
    <w:rsid w:val="00FB4562"/>
    <w:rsid w:val="00FB4E50"/>
    <w:rsid w:val="00FB51B6"/>
    <w:rsid w:val="00FB545F"/>
    <w:rsid w:val="00FB63C8"/>
    <w:rsid w:val="00FB72AA"/>
    <w:rsid w:val="00FC0577"/>
    <w:rsid w:val="00FC07F8"/>
    <w:rsid w:val="00FC1126"/>
    <w:rsid w:val="00FC1C3F"/>
    <w:rsid w:val="00FC2676"/>
    <w:rsid w:val="00FC51B7"/>
    <w:rsid w:val="00FC543D"/>
    <w:rsid w:val="00FC56BB"/>
    <w:rsid w:val="00FC7E35"/>
    <w:rsid w:val="00FD0371"/>
    <w:rsid w:val="00FD0F3F"/>
    <w:rsid w:val="00FD1836"/>
    <w:rsid w:val="00FD65D3"/>
    <w:rsid w:val="00FD7F64"/>
    <w:rsid w:val="00FE0EEB"/>
    <w:rsid w:val="00FE14CC"/>
    <w:rsid w:val="00FE2C0B"/>
    <w:rsid w:val="00FE5E79"/>
    <w:rsid w:val="00FE5F3F"/>
    <w:rsid w:val="00FE6674"/>
    <w:rsid w:val="00FE6680"/>
    <w:rsid w:val="00FF1D94"/>
    <w:rsid w:val="00FF2521"/>
    <w:rsid w:val="00FF46EE"/>
    <w:rsid w:val="00FF4EFB"/>
    <w:rsid w:val="00FF6132"/>
    <w:rsid w:val="00FF7F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B6BF5"/>
    <w:rPr>
      <w:sz w:val="24"/>
      <w:szCs w:val="24"/>
    </w:rPr>
  </w:style>
  <w:style w:type="paragraph" w:styleId="Nadpis1">
    <w:name w:val="heading 1"/>
    <w:basedOn w:val="Normlny"/>
    <w:next w:val="Normlny"/>
    <w:link w:val="Nadpis1Char"/>
    <w:uiPriority w:val="99"/>
    <w:qFormat/>
    <w:rsid w:val="00CB0F38"/>
    <w:pPr>
      <w:keepNext/>
      <w:widowControl w:val="0"/>
      <w:tabs>
        <w:tab w:val="left" w:pos="284"/>
        <w:tab w:val="left" w:pos="709"/>
      </w:tabs>
      <w:autoSpaceDE w:val="0"/>
      <w:autoSpaceDN w:val="0"/>
      <w:adjustRightInd w:val="0"/>
      <w:jc w:val="both"/>
      <w:outlineLvl w:val="0"/>
    </w:pPr>
    <w:rPr>
      <w:b/>
      <w:bCs/>
      <w:color w:val="333399"/>
      <w:lang w:eastAsia="en-US"/>
    </w:rPr>
  </w:style>
  <w:style w:type="paragraph" w:styleId="Nadpis4">
    <w:name w:val="heading 4"/>
    <w:basedOn w:val="Normlny"/>
    <w:next w:val="Normlny"/>
    <w:link w:val="Nadpis4Char"/>
    <w:semiHidden/>
    <w:unhideWhenUsed/>
    <w:qFormat/>
    <w:rsid w:val="00C550F5"/>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B0F38"/>
    <w:rPr>
      <w:b/>
      <w:bCs/>
      <w:color w:val="333399"/>
      <w:sz w:val="24"/>
      <w:szCs w:val="24"/>
      <w:lang w:eastAsia="en-US"/>
    </w:rPr>
  </w:style>
  <w:style w:type="character" w:customStyle="1" w:styleId="Nadpis4Char">
    <w:name w:val="Nadpis 4 Char"/>
    <w:basedOn w:val="Predvolenpsmoodseku"/>
    <w:link w:val="Nadpis4"/>
    <w:semiHidden/>
    <w:rsid w:val="00C550F5"/>
    <w:rPr>
      <w:rFonts w:ascii="Calibri" w:eastAsia="Times New Roman" w:hAnsi="Calibri" w:cs="Times New Roman"/>
      <w:b/>
      <w:bCs/>
      <w:sz w:val="28"/>
      <w:szCs w:val="28"/>
    </w:rPr>
  </w:style>
  <w:style w:type="paragraph" w:styleId="Nzov">
    <w:name w:val="Title"/>
    <w:basedOn w:val="Normlny"/>
    <w:link w:val="NzovChar"/>
    <w:uiPriority w:val="99"/>
    <w:qFormat/>
    <w:rsid w:val="00AD529D"/>
    <w:pPr>
      <w:jc w:val="center"/>
    </w:pPr>
    <w:rPr>
      <w:b/>
      <w:sz w:val="40"/>
      <w:szCs w:val="20"/>
    </w:rPr>
  </w:style>
  <w:style w:type="character" w:customStyle="1" w:styleId="NzovChar">
    <w:name w:val="Názov Char"/>
    <w:basedOn w:val="Predvolenpsmoodseku"/>
    <w:link w:val="Nzov"/>
    <w:uiPriority w:val="99"/>
    <w:rsid w:val="00EE7BD5"/>
    <w:rPr>
      <w:b/>
      <w:sz w:val="40"/>
    </w:rPr>
  </w:style>
  <w:style w:type="paragraph" w:styleId="Hlavika">
    <w:name w:val="header"/>
    <w:basedOn w:val="Normlny"/>
    <w:link w:val="HlavikaChar"/>
    <w:uiPriority w:val="99"/>
    <w:rsid w:val="00C20352"/>
    <w:pPr>
      <w:tabs>
        <w:tab w:val="center" w:pos="4536"/>
        <w:tab w:val="right" w:pos="9072"/>
      </w:tabs>
    </w:pPr>
  </w:style>
  <w:style w:type="character" w:customStyle="1" w:styleId="HlavikaChar">
    <w:name w:val="Hlavička Char"/>
    <w:basedOn w:val="Predvolenpsmoodseku"/>
    <w:link w:val="Hlavika"/>
    <w:uiPriority w:val="99"/>
    <w:rsid w:val="001D587E"/>
    <w:rPr>
      <w:sz w:val="24"/>
      <w:szCs w:val="24"/>
    </w:rPr>
  </w:style>
  <w:style w:type="table" w:styleId="Mriekatabuky">
    <w:name w:val="Table Grid"/>
    <w:basedOn w:val="Normlnatabuka"/>
    <w:rsid w:val="00C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EE7BD5"/>
    <w:rPr>
      <w:color w:val="0000FF"/>
      <w:u w:val="single"/>
    </w:rPr>
  </w:style>
  <w:style w:type="paragraph" w:customStyle="1" w:styleId="FreeForm">
    <w:name w:val="Free Form"/>
    <w:rsid w:val="00E1241D"/>
    <w:rPr>
      <w:rFonts w:ascii="Helvetica" w:eastAsia="ヒラギノ角ゴ Pro W3" w:hAnsi="Helvetica"/>
      <w:color w:val="000000"/>
      <w:sz w:val="24"/>
      <w:lang w:val="en-US"/>
    </w:rPr>
  </w:style>
  <w:style w:type="character" w:customStyle="1" w:styleId="uistorymessage">
    <w:name w:val="uistory_message"/>
    <w:basedOn w:val="Predvolenpsmoodseku"/>
    <w:rsid w:val="00317E8A"/>
  </w:style>
  <w:style w:type="paragraph" w:styleId="Normlnywebov">
    <w:name w:val="Normal (Web)"/>
    <w:basedOn w:val="Normlny"/>
    <w:uiPriority w:val="99"/>
    <w:unhideWhenUsed/>
    <w:rsid w:val="00B85C82"/>
    <w:pPr>
      <w:spacing w:before="96" w:after="96"/>
    </w:pPr>
  </w:style>
  <w:style w:type="character" w:styleId="Zvraznenie">
    <w:name w:val="Emphasis"/>
    <w:basedOn w:val="Predvolenpsmoodseku"/>
    <w:uiPriority w:val="20"/>
    <w:qFormat/>
    <w:rsid w:val="00B85C82"/>
    <w:rPr>
      <w:i/>
      <w:iCs/>
    </w:rPr>
  </w:style>
  <w:style w:type="character" w:styleId="Siln">
    <w:name w:val="Strong"/>
    <w:basedOn w:val="Predvolenpsmoodseku"/>
    <w:uiPriority w:val="22"/>
    <w:qFormat/>
    <w:rsid w:val="00B85C82"/>
    <w:rPr>
      <w:b/>
      <w:bCs/>
    </w:rPr>
  </w:style>
  <w:style w:type="paragraph" w:styleId="Zkladntext">
    <w:name w:val="Body Text"/>
    <w:basedOn w:val="Normlny"/>
    <w:link w:val="ZkladntextChar1"/>
    <w:uiPriority w:val="99"/>
    <w:rsid w:val="00397551"/>
    <w:pPr>
      <w:widowControl w:val="0"/>
      <w:autoSpaceDE w:val="0"/>
      <w:autoSpaceDN w:val="0"/>
      <w:adjustRightInd w:val="0"/>
      <w:jc w:val="both"/>
    </w:pPr>
    <w:rPr>
      <w:lang w:val="en-US" w:eastAsia="en-US"/>
    </w:rPr>
  </w:style>
  <w:style w:type="character" w:customStyle="1" w:styleId="ZkladntextChar1">
    <w:name w:val="Základný text Char1"/>
    <w:link w:val="Zkladntext"/>
    <w:uiPriority w:val="99"/>
    <w:rsid w:val="00397551"/>
    <w:rPr>
      <w:sz w:val="24"/>
      <w:szCs w:val="24"/>
      <w:lang w:val="en-US" w:eastAsia="en-US"/>
    </w:rPr>
  </w:style>
  <w:style w:type="character" w:customStyle="1" w:styleId="ZkladntextChar">
    <w:name w:val="Základný text Char"/>
    <w:basedOn w:val="Predvolenpsmoodseku"/>
    <w:rsid w:val="00397551"/>
    <w:rPr>
      <w:sz w:val="24"/>
      <w:szCs w:val="24"/>
    </w:rPr>
  </w:style>
  <w:style w:type="character" w:customStyle="1" w:styleId="apple-converted-space">
    <w:name w:val="apple-converted-space"/>
    <w:basedOn w:val="Predvolenpsmoodseku"/>
    <w:uiPriority w:val="99"/>
    <w:rsid w:val="00C112AE"/>
  </w:style>
  <w:style w:type="paragraph" w:styleId="Odsekzoznamu">
    <w:name w:val="List Paragraph"/>
    <w:basedOn w:val="Normlny"/>
    <w:uiPriority w:val="34"/>
    <w:qFormat/>
    <w:rsid w:val="0089549F"/>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Predvolenpsmoodseku"/>
    <w:rsid w:val="0089549F"/>
  </w:style>
  <w:style w:type="paragraph" w:customStyle="1" w:styleId="Default">
    <w:name w:val="Default"/>
    <w:rsid w:val="00E6570C"/>
    <w:pPr>
      <w:autoSpaceDE w:val="0"/>
      <w:autoSpaceDN w:val="0"/>
      <w:adjustRightInd w:val="0"/>
    </w:pPr>
    <w:rPr>
      <w:color w:val="000000"/>
      <w:sz w:val="24"/>
      <w:szCs w:val="24"/>
      <w:lang w:val="en-US" w:eastAsia="en-US"/>
    </w:rPr>
  </w:style>
  <w:style w:type="paragraph" w:customStyle="1" w:styleId="ecxmsonormal">
    <w:name w:val="ecxmsonormal"/>
    <w:basedOn w:val="Normlny"/>
    <w:rsid w:val="005F58BA"/>
    <w:pPr>
      <w:spacing w:before="100" w:beforeAutospacing="1" w:after="100" w:afterAutospacing="1"/>
    </w:pPr>
  </w:style>
  <w:style w:type="paragraph" w:styleId="Pta">
    <w:name w:val="footer"/>
    <w:basedOn w:val="Normlny"/>
    <w:link w:val="PtaChar"/>
    <w:rsid w:val="001D587E"/>
    <w:pPr>
      <w:tabs>
        <w:tab w:val="center" w:pos="4536"/>
        <w:tab w:val="right" w:pos="9072"/>
      </w:tabs>
    </w:pPr>
  </w:style>
  <w:style w:type="character" w:customStyle="1" w:styleId="PtaChar">
    <w:name w:val="Päta Char"/>
    <w:basedOn w:val="Predvolenpsmoodseku"/>
    <w:link w:val="Pta"/>
    <w:rsid w:val="001D587E"/>
    <w:rPr>
      <w:sz w:val="24"/>
      <w:szCs w:val="24"/>
    </w:rPr>
  </w:style>
  <w:style w:type="paragraph" w:styleId="Textbubliny">
    <w:name w:val="Balloon Text"/>
    <w:basedOn w:val="Normlny"/>
    <w:link w:val="TextbublinyChar"/>
    <w:uiPriority w:val="99"/>
    <w:rsid w:val="00667227"/>
    <w:rPr>
      <w:rFonts w:ascii="Tahoma" w:hAnsi="Tahoma" w:cs="Tahoma"/>
      <w:sz w:val="16"/>
      <w:szCs w:val="16"/>
    </w:rPr>
  </w:style>
  <w:style w:type="character" w:customStyle="1" w:styleId="TextbublinyChar">
    <w:name w:val="Text bubliny Char"/>
    <w:basedOn w:val="Predvolenpsmoodseku"/>
    <w:link w:val="Textbubliny"/>
    <w:uiPriority w:val="99"/>
    <w:rsid w:val="00667227"/>
    <w:rPr>
      <w:rFonts w:ascii="Tahoma" w:hAnsi="Tahoma" w:cs="Tahoma"/>
      <w:sz w:val="16"/>
      <w:szCs w:val="16"/>
    </w:rPr>
  </w:style>
  <w:style w:type="paragraph" w:styleId="Podtitul">
    <w:name w:val="Subtitle"/>
    <w:basedOn w:val="Normlny"/>
    <w:next w:val="Normlny"/>
    <w:link w:val="PodtitulChar"/>
    <w:qFormat/>
    <w:rsid w:val="00E0742B"/>
    <w:pPr>
      <w:spacing w:after="60"/>
      <w:jc w:val="center"/>
      <w:outlineLvl w:val="1"/>
    </w:pPr>
    <w:rPr>
      <w:rFonts w:ascii="Cambria" w:hAnsi="Cambria"/>
    </w:rPr>
  </w:style>
  <w:style w:type="character" w:customStyle="1" w:styleId="PodtitulChar">
    <w:name w:val="Podtitul Char"/>
    <w:basedOn w:val="Predvolenpsmoodseku"/>
    <w:link w:val="Podtitul"/>
    <w:rsid w:val="00E0742B"/>
    <w:rPr>
      <w:rFonts w:ascii="Cambria" w:hAnsi="Cambria"/>
      <w:sz w:val="24"/>
      <w:szCs w:val="24"/>
    </w:rPr>
  </w:style>
  <w:style w:type="paragraph" w:customStyle="1" w:styleId="annotation">
    <w:name w:val="annotation"/>
    <w:basedOn w:val="Normlny"/>
    <w:rsid w:val="00C21683"/>
    <w:pPr>
      <w:spacing w:before="100" w:beforeAutospacing="1" w:after="100" w:afterAutospacing="1"/>
    </w:pPr>
  </w:style>
  <w:style w:type="paragraph" w:styleId="Bezriadkovania">
    <w:name w:val="No Spacing"/>
    <w:uiPriority w:val="1"/>
    <w:qFormat/>
    <w:rsid w:val="00757690"/>
    <w:rPr>
      <w:rFonts w:ascii="Calibri" w:eastAsia="Calibri" w:hAnsi="Calibri"/>
      <w:sz w:val="22"/>
      <w:szCs w:val="22"/>
      <w:lang w:eastAsia="en-US"/>
    </w:rPr>
  </w:style>
  <w:style w:type="character" w:styleId="PouitHypertextovPrepojenie">
    <w:name w:val="FollowedHyperlink"/>
    <w:basedOn w:val="Predvolenpsmoodseku"/>
    <w:uiPriority w:val="99"/>
    <w:unhideWhenUsed/>
    <w:rsid w:val="00395B66"/>
    <w:rPr>
      <w:color w:val="800080"/>
      <w:u w:val="single"/>
    </w:rPr>
  </w:style>
  <w:style w:type="character" w:customStyle="1" w:styleId="st1">
    <w:name w:val="st1"/>
    <w:basedOn w:val="Predvolenpsmoodseku"/>
    <w:rsid w:val="000F7791"/>
  </w:style>
  <w:style w:type="paragraph" w:customStyle="1" w:styleId="gray">
    <w:name w:val="gray"/>
    <w:basedOn w:val="Normlny"/>
    <w:rsid w:val="00C17D19"/>
    <w:pPr>
      <w:spacing w:before="100" w:beforeAutospacing="1" w:after="100" w:afterAutospacing="1"/>
    </w:pPr>
  </w:style>
  <w:style w:type="paragraph" w:customStyle="1" w:styleId="Normlny1">
    <w:name w:val="Normálny1"/>
    <w:rsid w:val="002B6178"/>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Bezriadkovania1">
    <w:name w:val="Bez riadkovania1"/>
    <w:rsid w:val="00614F5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paragraph" w:customStyle="1" w:styleId="Standard">
    <w:name w:val="Standard"/>
    <w:rsid w:val="00614F54"/>
    <w:pPr>
      <w:suppressAutoHyphens/>
      <w:autoSpaceDN w:val="0"/>
      <w:spacing w:after="200" w:line="276" w:lineRule="auto"/>
      <w:textAlignment w:val="baseline"/>
    </w:pPr>
    <w:rPr>
      <w:rFonts w:ascii="Calibri" w:hAnsi="Calibri"/>
      <w:kern w:val="3"/>
      <w:sz w:val="22"/>
      <w:szCs w:val="22"/>
      <w:lang w:val="cs-CZ" w:eastAsia="cs-CZ"/>
    </w:rPr>
  </w:style>
  <w:style w:type="paragraph" w:customStyle="1" w:styleId="Normlny2">
    <w:name w:val="Normálny2"/>
    <w:uiPriority w:val="99"/>
    <w:rsid w:val="00F90E7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Nzov1">
    <w:name w:val="Názov1"/>
    <w:rsid w:val="00F90E73"/>
    <w:pPr>
      <w:pBdr>
        <w:top w:val="nil"/>
        <w:left w:val="nil"/>
        <w:bottom w:val="nil"/>
        <w:right w:val="nil"/>
        <w:between w:val="nil"/>
        <w:bar w:val="nil"/>
      </w:pBdr>
      <w:jc w:val="center"/>
    </w:pPr>
    <w:rPr>
      <w:rFonts w:ascii="Times New Roman Bold" w:eastAsia="Arial Unicode MS" w:hAnsi="Arial Unicode MS" w:cs="Arial Unicode MS"/>
      <w:color w:val="000000"/>
      <w:sz w:val="40"/>
      <w:szCs w:val="40"/>
      <w:u w:color="000000"/>
      <w:bdr w:val="nil"/>
      <w:lang w:eastAsia="en-US"/>
    </w:rPr>
  </w:style>
  <w:style w:type="paragraph" w:customStyle="1" w:styleId="Podtitul1">
    <w:name w:val="Podtitul1"/>
    <w:next w:val="Normlny1"/>
    <w:rsid w:val="00F90E73"/>
    <w:pPr>
      <w:pBdr>
        <w:top w:val="nil"/>
        <w:left w:val="nil"/>
        <w:bottom w:val="nil"/>
        <w:right w:val="nil"/>
        <w:between w:val="nil"/>
        <w:bar w:val="nil"/>
      </w:pBdr>
      <w:spacing w:after="60"/>
      <w:jc w:val="center"/>
      <w:outlineLvl w:val="1"/>
    </w:pPr>
    <w:rPr>
      <w:rFonts w:ascii="Cambria" w:eastAsia="Cambria" w:hAnsi="Cambria" w:cs="Cambria"/>
      <w:color w:val="000000"/>
      <w:sz w:val="24"/>
      <w:szCs w:val="24"/>
      <w:u w:color="000000"/>
      <w:bdr w:val="nil"/>
      <w:lang w:eastAsia="en-US"/>
    </w:rPr>
  </w:style>
  <w:style w:type="character" w:customStyle="1" w:styleId="date">
    <w:name w:val="date"/>
    <w:basedOn w:val="Predvolenpsmoodseku"/>
    <w:rsid w:val="00C9170B"/>
  </w:style>
  <w:style w:type="character" w:customStyle="1" w:styleId="Internetovodkaz">
    <w:name w:val="Internetový odkaz"/>
    <w:rsid w:val="0098045B"/>
    <w:rPr>
      <w:color w:val="000080"/>
      <w:u w:val="single"/>
      <w:lang w:val="uz-Cyrl-UZ" w:eastAsia="uz-Cyrl-UZ" w:bidi="uz-Cyrl-UZ"/>
    </w:rPr>
  </w:style>
  <w:style w:type="character" w:customStyle="1" w:styleId="Symbolypreslovanie">
    <w:name w:val="Symboly pre číslovanie"/>
    <w:rsid w:val="0098045B"/>
  </w:style>
  <w:style w:type="character" w:customStyle="1" w:styleId="Hyperlink0">
    <w:name w:val="Hyperlink.0"/>
    <w:basedOn w:val="uistorymessage"/>
    <w:rsid w:val="0098045B"/>
    <w:rPr>
      <w:rFonts w:ascii="Times New Roman Bold" w:eastAsia="Times New Roman Bold" w:hAnsi="Times New Roman Bold" w:cs="Times New Roman Bold"/>
    </w:rPr>
  </w:style>
  <w:style w:type="character" w:customStyle="1" w:styleId="Hyperlink1">
    <w:name w:val="Hyperlink.1"/>
    <w:basedOn w:val="uistorymessage"/>
    <w:rsid w:val="0098045B"/>
    <w:rPr>
      <w:color w:val="000000"/>
      <w:u w:val="none" w:color="000000"/>
    </w:rPr>
  </w:style>
  <w:style w:type="character" w:customStyle="1" w:styleId="BodyTextChar1">
    <w:name w:val="Body Text Char1"/>
    <w:basedOn w:val="Predvolenpsmoodseku"/>
    <w:link w:val="Telotextu"/>
    <w:uiPriority w:val="99"/>
    <w:semiHidden/>
    <w:locked/>
    <w:rsid w:val="0098045B"/>
    <w:rPr>
      <w:szCs w:val="24"/>
      <w:u w:color="000000"/>
    </w:rPr>
  </w:style>
  <w:style w:type="character" w:customStyle="1" w:styleId="ListLabel1">
    <w:name w:val="ListLabel 1"/>
    <w:rsid w:val="0098045B"/>
    <w:rPr>
      <w:rFonts w:eastAsia="Times New Roman Bold" w:cs="Times New Roman Bold"/>
    </w:rPr>
  </w:style>
  <w:style w:type="character" w:customStyle="1" w:styleId="ListLabel2">
    <w:name w:val="ListLabel 2"/>
    <w:rsid w:val="0098045B"/>
    <w:rPr>
      <w:caps/>
    </w:rPr>
  </w:style>
  <w:style w:type="character" w:customStyle="1" w:styleId="ListLabel3">
    <w:name w:val="ListLabel 3"/>
    <w:rsid w:val="0098045B"/>
    <w:rPr>
      <w:sz w:val="40"/>
      <w:szCs w:val="40"/>
    </w:rPr>
  </w:style>
  <w:style w:type="character" w:customStyle="1" w:styleId="ListLabel4">
    <w:name w:val="ListLabel 4"/>
    <w:rsid w:val="0098045B"/>
    <w:rPr>
      <w:sz w:val="24"/>
      <w:szCs w:val="24"/>
    </w:rPr>
  </w:style>
  <w:style w:type="character" w:customStyle="1" w:styleId="ListLabel5">
    <w:name w:val="ListLabel 5"/>
    <w:rsid w:val="0098045B"/>
    <w:rPr>
      <w:color w:val="000000"/>
    </w:rPr>
  </w:style>
  <w:style w:type="character" w:customStyle="1" w:styleId="ListLabel6">
    <w:name w:val="ListLabel 6"/>
    <w:rsid w:val="0098045B"/>
    <w:rPr>
      <w:sz w:val="22"/>
      <w:szCs w:val="22"/>
    </w:rPr>
  </w:style>
  <w:style w:type="character" w:customStyle="1" w:styleId="ListLabel7">
    <w:name w:val="ListLabel 7"/>
    <w:rsid w:val="0098045B"/>
    <w:rPr>
      <w:sz w:val="14"/>
      <w:szCs w:val="14"/>
    </w:rPr>
  </w:style>
  <w:style w:type="character" w:customStyle="1" w:styleId="ListLabel8">
    <w:name w:val="ListLabel 8"/>
    <w:rsid w:val="0098045B"/>
    <w:rPr>
      <w:u w:val="single"/>
    </w:rPr>
  </w:style>
  <w:style w:type="character" w:customStyle="1" w:styleId="ListLabel9">
    <w:name w:val="ListLabel 9"/>
    <w:rsid w:val="0098045B"/>
    <w:rPr>
      <w:caps w:val="0"/>
      <w:smallCaps w:val="0"/>
      <w:strike w:val="0"/>
      <w:dstrike w:val="0"/>
      <w:color w:val="000000"/>
      <w:spacing w:val="0"/>
      <w:position w:val="0"/>
      <w:sz w:val="24"/>
      <w:szCs w:val="24"/>
      <w:u w:val="none" w:color="000000"/>
      <w:vertAlign w:val="baseline"/>
    </w:rPr>
  </w:style>
  <w:style w:type="character" w:customStyle="1" w:styleId="ListLabel10">
    <w:name w:val="ListLabel 10"/>
    <w:rsid w:val="0098045B"/>
    <w:rPr>
      <w:rFonts w:cs="Courier New"/>
    </w:rPr>
  </w:style>
  <w:style w:type="character" w:customStyle="1" w:styleId="ListLabel11">
    <w:name w:val="ListLabel 11"/>
    <w:rsid w:val="0098045B"/>
    <w:rPr>
      <w:rFonts w:eastAsia="Verdana" w:cs="Verdana"/>
      <w:b w:val="0"/>
      <w:bCs w:val="0"/>
      <w:i w:val="0"/>
      <w:iCs w:val="0"/>
      <w:strike w:val="0"/>
      <w:dstrike w:val="0"/>
      <w:color w:val="000000"/>
      <w:sz w:val="20"/>
      <w:szCs w:val="20"/>
      <w:u w:val="none"/>
    </w:rPr>
  </w:style>
  <w:style w:type="character" w:customStyle="1" w:styleId="ListLabel12">
    <w:name w:val="ListLabel 12"/>
    <w:rsid w:val="0098045B"/>
    <w:rPr>
      <w:rFonts w:eastAsia="Courier New" w:cs="Courier New"/>
      <w:b w:val="0"/>
      <w:bCs w:val="0"/>
      <w:i w:val="0"/>
      <w:iCs w:val="0"/>
      <w:strike w:val="0"/>
      <w:dstrike w:val="0"/>
      <w:color w:val="000000"/>
      <w:sz w:val="20"/>
      <w:szCs w:val="20"/>
      <w:u w:val="none"/>
    </w:rPr>
  </w:style>
  <w:style w:type="character" w:customStyle="1" w:styleId="ListLabel13">
    <w:name w:val="ListLabel 13"/>
    <w:rsid w:val="0098045B"/>
    <w:rPr>
      <w:rFonts w:eastAsia="Verdana" w:cs="Verdana"/>
      <w:b w:val="0"/>
      <w:bCs w:val="0"/>
      <w:i w:val="0"/>
      <w:iCs w:val="0"/>
      <w:strike w:val="0"/>
      <w:dstrike w:val="0"/>
      <w:color w:val="000000"/>
      <w:sz w:val="20"/>
      <w:szCs w:val="20"/>
      <w:u w:val="none"/>
      <w:effect w:val="none"/>
    </w:rPr>
  </w:style>
  <w:style w:type="character" w:customStyle="1" w:styleId="ListLabel14">
    <w:name w:val="ListLabel 14"/>
    <w:rsid w:val="0098045B"/>
    <w:rPr>
      <w:rFonts w:cs="Times New Roman"/>
    </w:rPr>
  </w:style>
  <w:style w:type="character" w:customStyle="1" w:styleId="ListLabel15">
    <w:name w:val="ListLabel 15"/>
    <w:rsid w:val="0098045B"/>
    <w:rPr>
      <w:rFonts w:eastAsia="Times New Roman"/>
      <w:color w:val="00000A"/>
    </w:rPr>
  </w:style>
  <w:style w:type="character" w:customStyle="1" w:styleId="ListLabel16">
    <w:name w:val="ListLabel 16"/>
    <w:rsid w:val="0098045B"/>
    <w:rPr>
      <w:rFonts w:eastAsia="Times New Roman" w:cs="Times New Roman"/>
    </w:rPr>
  </w:style>
  <w:style w:type="character" w:customStyle="1" w:styleId="ListLabel17">
    <w:name w:val="ListLabel 17"/>
    <w:rsid w:val="0098045B"/>
    <w:rPr>
      <w:rFonts w:eastAsia="Times New Roman"/>
    </w:rPr>
  </w:style>
  <w:style w:type="paragraph" w:customStyle="1" w:styleId="Nadpis">
    <w:name w:val="Nadpis"/>
    <w:basedOn w:val="Normlny"/>
    <w:next w:val="Telotextu"/>
    <w:rsid w:val="0098045B"/>
    <w:pPr>
      <w:keepNext/>
      <w:pBdr>
        <w:top w:val="nil"/>
        <w:left w:val="nil"/>
        <w:bottom w:val="nil"/>
        <w:right w:val="nil"/>
      </w:pBdr>
      <w:suppressAutoHyphens/>
      <w:spacing w:before="240" w:after="120"/>
    </w:pPr>
    <w:rPr>
      <w:rFonts w:ascii="Liberation Sans" w:eastAsia="Microsoft YaHei" w:hAnsi="Liberation Sans" w:cs="Mangal"/>
      <w:sz w:val="28"/>
      <w:szCs w:val="28"/>
      <w:lang w:val="en-US" w:eastAsia="en-US"/>
    </w:rPr>
  </w:style>
  <w:style w:type="paragraph" w:customStyle="1" w:styleId="Telotextu">
    <w:name w:val="Telo textu"/>
    <w:basedOn w:val="Normlny"/>
    <w:link w:val="BodyTextChar1"/>
    <w:uiPriority w:val="99"/>
    <w:semiHidden/>
    <w:rsid w:val="0098045B"/>
    <w:pPr>
      <w:pBdr>
        <w:top w:val="nil"/>
        <w:left w:val="nil"/>
        <w:bottom w:val="nil"/>
        <w:right w:val="nil"/>
      </w:pBdr>
      <w:suppressAutoHyphens/>
      <w:spacing w:line="288" w:lineRule="auto"/>
      <w:jc w:val="both"/>
    </w:pPr>
    <w:rPr>
      <w:sz w:val="20"/>
      <w:u w:color="000000"/>
    </w:rPr>
  </w:style>
  <w:style w:type="paragraph" w:customStyle="1" w:styleId="Zoznam1">
    <w:name w:val="Zoznam1"/>
    <w:basedOn w:val="Telotextu"/>
    <w:rsid w:val="0098045B"/>
    <w:rPr>
      <w:rFonts w:cs="Mangal"/>
    </w:rPr>
  </w:style>
  <w:style w:type="paragraph" w:customStyle="1" w:styleId="Popis1">
    <w:name w:val="Popis1"/>
    <w:basedOn w:val="Normlny"/>
    <w:rsid w:val="0098045B"/>
    <w:pPr>
      <w:suppressLineNumbers/>
      <w:pBdr>
        <w:top w:val="nil"/>
        <w:left w:val="nil"/>
        <w:bottom w:val="nil"/>
        <w:right w:val="nil"/>
      </w:pBdr>
      <w:suppressAutoHyphens/>
      <w:spacing w:before="120" w:after="120"/>
    </w:pPr>
    <w:rPr>
      <w:rFonts w:eastAsia="Arial Unicode MS" w:cs="Mangal"/>
      <w:i/>
      <w:iCs/>
      <w:lang w:val="en-US" w:eastAsia="en-US"/>
    </w:rPr>
  </w:style>
  <w:style w:type="paragraph" w:customStyle="1" w:styleId="Index">
    <w:name w:val="Index"/>
    <w:basedOn w:val="Normlny"/>
    <w:rsid w:val="0098045B"/>
    <w:pPr>
      <w:suppressLineNumbers/>
      <w:pBdr>
        <w:top w:val="nil"/>
        <w:left w:val="nil"/>
        <w:bottom w:val="nil"/>
        <w:right w:val="nil"/>
      </w:pBdr>
      <w:suppressAutoHyphens/>
    </w:pPr>
    <w:rPr>
      <w:rFonts w:eastAsia="Arial Unicode MS" w:cs="Mangal"/>
      <w:lang w:val="en-US" w:eastAsia="en-US"/>
    </w:rPr>
  </w:style>
  <w:style w:type="paragraph" w:customStyle="1" w:styleId="Hlavika1">
    <w:name w:val="Hlavička1"/>
    <w:basedOn w:val="Normlny"/>
    <w:rsid w:val="0098045B"/>
    <w:pPr>
      <w:pBdr>
        <w:top w:val="nil"/>
        <w:left w:val="nil"/>
        <w:bottom w:val="nil"/>
        <w:right w:val="nil"/>
      </w:pBdr>
      <w:tabs>
        <w:tab w:val="center" w:pos="4536"/>
        <w:tab w:val="right" w:pos="9072"/>
      </w:tabs>
      <w:suppressAutoHyphens/>
    </w:pPr>
    <w:rPr>
      <w:rFonts w:eastAsia="Arial Unicode MS" w:cs="Arial Unicode MS"/>
      <w:color w:val="000000"/>
      <w:u w:color="000000"/>
      <w:lang w:val="en-US" w:eastAsia="en-US"/>
    </w:rPr>
  </w:style>
  <w:style w:type="paragraph" w:customStyle="1" w:styleId="Hlavikaapta">
    <w:name w:val="Hlavička a päta"/>
    <w:rsid w:val="0098045B"/>
    <w:pPr>
      <w:pBdr>
        <w:top w:val="nil"/>
        <w:left w:val="nil"/>
        <w:bottom w:val="nil"/>
        <w:right w:val="nil"/>
      </w:pBdr>
      <w:tabs>
        <w:tab w:val="right" w:pos="9020"/>
      </w:tabs>
      <w:suppressAutoHyphens/>
    </w:pPr>
    <w:rPr>
      <w:rFonts w:ascii="Helvetica" w:eastAsia="Arial Unicode MS" w:hAnsi="Helvetica" w:cs="Arial Unicode MS"/>
      <w:color w:val="000000"/>
      <w:sz w:val="24"/>
      <w:szCs w:val="24"/>
      <w:lang w:eastAsia="en-US"/>
    </w:rPr>
  </w:style>
  <w:style w:type="paragraph" w:customStyle="1" w:styleId="Nzov2">
    <w:name w:val="Názov2"/>
    <w:basedOn w:val="Normlny"/>
    <w:qFormat/>
    <w:rsid w:val="0098045B"/>
    <w:pPr>
      <w:pBdr>
        <w:top w:val="nil"/>
        <w:left w:val="nil"/>
        <w:bottom w:val="nil"/>
        <w:right w:val="nil"/>
      </w:pBdr>
      <w:suppressAutoHyphens/>
      <w:jc w:val="center"/>
    </w:pPr>
    <w:rPr>
      <w:rFonts w:ascii="Times New Roman Bold" w:eastAsia="Arial Unicode MS" w:hAnsi="Times New Roman Bold" w:cs="Arial Unicode MS"/>
      <w:color w:val="000000"/>
      <w:sz w:val="40"/>
      <w:szCs w:val="40"/>
      <w:u w:color="000000"/>
      <w:lang w:eastAsia="en-US"/>
    </w:rPr>
  </w:style>
  <w:style w:type="paragraph" w:customStyle="1" w:styleId="Normlny3">
    <w:name w:val="Normálny3"/>
    <w:rsid w:val="0098045B"/>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Odsekzoznamu1">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Normlnywebov1">
    <w:name w:val="Normálny (webový)1"/>
    <w:rsid w:val="0098045B"/>
    <w:pPr>
      <w:pBdr>
        <w:top w:val="nil"/>
        <w:left w:val="nil"/>
        <w:bottom w:val="nil"/>
        <w:right w:val="nil"/>
      </w:pBdr>
      <w:suppressAutoHyphens/>
      <w:spacing w:before="96" w:after="96"/>
    </w:pPr>
    <w:rPr>
      <w:color w:val="000000"/>
      <w:sz w:val="24"/>
      <w:szCs w:val="24"/>
      <w:u w:color="000000"/>
      <w:lang w:eastAsia="en-US"/>
    </w:rPr>
  </w:style>
  <w:style w:type="paragraph" w:customStyle="1" w:styleId="Bezriadkovania2">
    <w:name w:val="Bez riadkovania2"/>
    <w:rsid w:val="0098045B"/>
    <w:pPr>
      <w:pBdr>
        <w:top w:val="nil"/>
        <w:left w:val="nil"/>
        <w:bottom w:val="nil"/>
        <w:right w:val="nil"/>
      </w:pBdr>
      <w:suppressAutoHyphens/>
    </w:pPr>
    <w:rPr>
      <w:rFonts w:ascii="Calibri" w:eastAsia="Calibri" w:hAnsi="Calibri" w:cs="Calibri"/>
      <w:color w:val="000000"/>
      <w:sz w:val="22"/>
      <w:szCs w:val="22"/>
      <w:u w:color="000000"/>
      <w:lang w:eastAsia="en-US"/>
    </w:rPr>
  </w:style>
  <w:style w:type="paragraph" w:customStyle="1" w:styleId="Odsekzoznamu10">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Pta1">
    <w:name w:val="Päta1"/>
    <w:basedOn w:val="Normlny"/>
    <w:rsid w:val="0098045B"/>
    <w:pPr>
      <w:pBdr>
        <w:top w:val="nil"/>
        <w:left w:val="nil"/>
        <w:bottom w:val="nil"/>
        <w:right w:val="nil"/>
      </w:pBdr>
      <w:suppressAutoHyphens/>
    </w:pPr>
    <w:rPr>
      <w:rFonts w:eastAsia="Arial Unicode MS"/>
      <w:lang w:val="en-US" w:eastAsia="en-US"/>
    </w:rPr>
  </w:style>
  <w:style w:type="numbering" w:customStyle="1" w:styleId="List0">
    <w:name w:val="List 0"/>
    <w:rsid w:val="0098045B"/>
  </w:style>
  <w:style w:type="numbering" w:customStyle="1" w:styleId="Importovantl1">
    <w:name w:val="Importovaný štýl 1"/>
    <w:rsid w:val="0098045B"/>
  </w:style>
  <w:style w:type="numbering" w:customStyle="1" w:styleId="Zoznam10">
    <w:name w:val="Zoznam 1"/>
    <w:rsid w:val="0098045B"/>
  </w:style>
  <w:style w:type="numbering" w:customStyle="1" w:styleId="Importovantl2">
    <w:name w:val="Importovaný štýl 2"/>
    <w:rsid w:val="0098045B"/>
  </w:style>
  <w:style w:type="numbering" w:customStyle="1" w:styleId="List21">
    <w:name w:val="List 21"/>
    <w:rsid w:val="0098045B"/>
  </w:style>
  <w:style w:type="numbering" w:customStyle="1" w:styleId="List31">
    <w:name w:val="List 31"/>
    <w:rsid w:val="0098045B"/>
  </w:style>
  <w:style w:type="numbering" w:customStyle="1" w:styleId="Importovantl3">
    <w:name w:val="Importovaný štýl 3"/>
    <w:rsid w:val="0098045B"/>
  </w:style>
  <w:style w:type="numbering" w:customStyle="1" w:styleId="List41">
    <w:name w:val="List 41"/>
    <w:rsid w:val="0098045B"/>
  </w:style>
  <w:style w:type="numbering" w:customStyle="1" w:styleId="Importovantl4">
    <w:name w:val="Importovaný štýl 4"/>
    <w:rsid w:val="0098045B"/>
  </w:style>
  <w:style w:type="numbering" w:customStyle="1" w:styleId="List51">
    <w:name w:val="List 51"/>
    <w:rsid w:val="0098045B"/>
  </w:style>
  <w:style w:type="numbering" w:customStyle="1" w:styleId="Importovantl5">
    <w:name w:val="Importovaný štýl 5"/>
    <w:rsid w:val="0098045B"/>
  </w:style>
  <w:style w:type="numbering" w:customStyle="1" w:styleId="List6">
    <w:name w:val="List 6"/>
    <w:rsid w:val="0098045B"/>
  </w:style>
  <w:style w:type="numbering" w:customStyle="1" w:styleId="List7">
    <w:name w:val="List 7"/>
    <w:rsid w:val="0098045B"/>
  </w:style>
  <w:style w:type="numbering" w:customStyle="1" w:styleId="Importovantl6">
    <w:name w:val="Importovaný štýl 6"/>
    <w:rsid w:val="0098045B"/>
  </w:style>
  <w:style w:type="numbering" w:customStyle="1" w:styleId="List8">
    <w:name w:val="List 8"/>
    <w:rsid w:val="0098045B"/>
  </w:style>
  <w:style w:type="numbering" w:customStyle="1" w:styleId="Importovantl7">
    <w:name w:val="Importovaný štýl 7"/>
    <w:rsid w:val="0098045B"/>
  </w:style>
  <w:style w:type="numbering" w:customStyle="1" w:styleId="List9">
    <w:name w:val="List 9"/>
    <w:rsid w:val="0098045B"/>
  </w:style>
  <w:style w:type="numbering" w:customStyle="1" w:styleId="Importovantl8">
    <w:name w:val="Importovaný štýl 8"/>
    <w:rsid w:val="0098045B"/>
  </w:style>
  <w:style w:type="numbering" w:customStyle="1" w:styleId="List10">
    <w:name w:val="List 10"/>
    <w:rsid w:val="0098045B"/>
  </w:style>
  <w:style w:type="numbering" w:customStyle="1" w:styleId="List11">
    <w:name w:val="List 11"/>
    <w:rsid w:val="0098045B"/>
  </w:style>
  <w:style w:type="numbering" w:customStyle="1" w:styleId="Importovantl9">
    <w:name w:val="Importovaný štýl 9"/>
    <w:rsid w:val="0098045B"/>
  </w:style>
  <w:style w:type="numbering" w:customStyle="1" w:styleId="List12">
    <w:name w:val="List 12"/>
    <w:rsid w:val="0098045B"/>
  </w:style>
  <w:style w:type="numbering" w:customStyle="1" w:styleId="Importovantl10">
    <w:name w:val="Importovaný štýl 10"/>
    <w:rsid w:val="0098045B"/>
  </w:style>
  <w:style w:type="numbering" w:customStyle="1" w:styleId="List13">
    <w:name w:val="List 13"/>
    <w:rsid w:val="0098045B"/>
  </w:style>
  <w:style w:type="numbering" w:customStyle="1" w:styleId="List14">
    <w:name w:val="List 14"/>
    <w:rsid w:val="0098045B"/>
  </w:style>
  <w:style w:type="numbering" w:customStyle="1" w:styleId="Importovantl11">
    <w:name w:val="Importovaný štýl 11"/>
    <w:rsid w:val="0098045B"/>
  </w:style>
  <w:style w:type="numbering" w:customStyle="1" w:styleId="List15">
    <w:name w:val="List 15"/>
    <w:rsid w:val="0098045B"/>
  </w:style>
  <w:style w:type="numbering" w:customStyle="1" w:styleId="Importovantl12">
    <w:name w:val="Importovaný štýl 12"/>
    <w:rsid w:val="0098045B"/>
  </w:style>
  <w:style w:type="numbering" w:customStyle="1" w:styleId="List16">
    <w:name w:val="List 16"/>
    <w:rsid w:val="0098045B"/>
  </w:style>
  <w:style w:type="numbering" w:customStyle="1" w:styleId="Importovantl13">
    <w:name w:val="Importovaný štýl 13"/>
    <w:rsid w:val="0098045B"/>
  </w:style>
  <w:style w:type="numbering" w:customStyle="1" w:styleId="List17">
    <w:name w:val="List 17"/>
    <w:rsid w:val="0098045B"/>
  </w:style>
  <w:style w:type="numbering" w:customStyle="1" w:styleId="Importovantl14">
    <w:name w:val="Importovaný štýl 14"/>
    <w:rsid w:val="0098045B"/>
  </w:style>
  <w:style w:type="numbering" w:customStyle="1" w:styleId="List18">
    <w:name w:val="List 18"/>
    <w:rsid w:val="0098045B"/>
  </w:style>
  <w:style w:type="numbering" w:customStyle="1" w:styleId="Importovantl15">
    <w:name w:val="Importovaný štýl 15"/>
    <w:rsid w:val="0098045B"/>
  </w:style>
  <w:style w:type="numbering" w:customStyle="1" w:styleId="List19">
    <w:name w:val="List 19"/>
    <w:rsid w:val="0098045B"/>
  </w:style>
  <w:style w:type="numbering" w:customStyle="1" w:styleId="Importovantl16">
    <w:name w:val="Importovaný štýl 16"/>
    <w:rsid w:val="0098045B"/>
  </w:style>
  <w:style w:type="numbering" w:customStyle="1" w:styleId="List20">
    <w:name w:val="List 20"/>
    <w:rsid w:val="0098045B"/>
  </w:style>
  <w:style w:type="numbering" w:customStyle="1" w:styleId="Importovantl17">
    <w:name w:val="Importovaný štýl 17"/>
    <w:rsid w:val="0098045B"/>
  </w:style>
  <w:style w:type="numbering" w:customStyle="1" w:styleId="Importovantl18">
    <w:name w:val="Importovaný štýl 18"/>
    <w:rsid w:val="0098045B"/>
  </w:style>
  <w:style w:type="numbering" w:customStyle="1" w:styleId="List22">
    <w:name w:val="List 22"/>
    <w:rsid w:val="0098045B"/>
  </w:style>
  <w:style w:type="numbering" w:customStyle="1" w:styleId="Importovantl19">
    <w:name w:val="Importovaný štýl 19"/>
    <w:rsid w:val="0098045B"/>
  </w:style>
  <w:style w:type="numbering" w:customStyle="1" w:styleId="List23">
    <w:name w:val="List 23"/>
    <w:rsid w:val="0098045B"/>
  </w:style>
  <w:style w:type="numbering" w:customStyle="1" w:styleId="Importovantl20">
    <w:name w:val="Importovaný štýl 20"/>
    <w:rsid w:val="0098045B"/>
  </w:style>
  <w:style w:type="numbering" w:customStyle="1" w:styleId="List24">
    <w:name w:val="List 24"/>
    <w:rsid w:val="0098045B"/>
  </w:style>
  <w:style w:type="numbering" w:customStyle="1" w:styleId="Importovantl21">
    <w:name w:val="Importovaný štýl 21"/>
    <w:rsid w:val="0098045B"/>
  </w:style>
  <w:style w:type="numbering" w:customStyle="1" w:styleId="List25">
    <w:name w:val="List 25"/>
    <w:rsid w:val="0098045B"/>
  </w:style>
  <w:style w:type="numbering" w:customStyle="1" w:styleId="Importovantl22">
    <w:name w:val="Importovaný štýl 22"/>
    <w:rsid w:val="0098045B"/>
  </w:style>
  <w:style w:type="numbering" w:customStyle="1" w:styleId="List26">
    <w:name w:val="List 26"/>
    <w:rsid w:val="0098045B"/>
  </w:style>
  <w:style w:type="numbering" w:customStyle="1" w:styleId="Importovantl23">
    <w:name w:val="Importovaný štýl 23"/>
    <w:rsid w:val="0098045B"/>
  </w:style>
  <w:style w:type="numbering" w:customStyle="1" w:styleId="List27">
    <w:name w:val="List 27"/>
    <w:rsid w:val="0098045B"/>
  </w:style>
  <w:style w:type="numbering" w:customStyle="1" w:styleId="Importovantl24">
    <w:name w:val="Importovaný štýl 24"/>
    <w:rsid w:val="0098045B"/>
  </w:style>
  <w:style w:type="numbering" w:customStyle="1" w:styleId="List28">
    <w:name w:val="List 28"/>
    <w:rsid w:val="0098045B"/>
  </w:style>
  <w:style w:type="numbering" w:customStyle="1" w:styleId="Importovantl25">
    <w:name w:val="Importovaný štýl 25"/>
    <w:rsid w:val="0098045B"/>
  </w:style>
  <w:style w:type="numbering" w:customStyle="1" w:styleId="List29">
    <w:name w:val="List 29"/>
    <w:rsid w:val="0098045B"/>
  </w:style>
  <w:style w:type="numbering" w:customStyle="1" w:styleId="Importovantl26">
    <w:name w:val="Importovaný štýl 26"/>
    <w:rsid w:val="0098045B"/>
  </w:style>
  <w:style w:type="numbering" w:customStyle="1" w:styleId="List30">
    <w:name w:val="List 30"/>
    <w:rsid w:val="0098045B"/>
  </w:style>
  <w:style w:type="numbering" w:customStyle="1" w:styleId="Importovantl27">
    <w:name w:val="Importovaný štýl 27"/>
    <w:rsid w:val="0098045B"/>
  </w:style>
  <w:style w:type="numbering" w:customStyle="1" w:styleId="Importovantl28">
    <w:name w:val="Importovaný štýl 28"/>
    <w:rsid w:val="0098045B"/>
  </w:style>
  <w:style w:type="numbering" w:customStyle="1" w:styleId="List32">
    <w:name w:val="List 32"/>
    <w:rsid w:val="0098045B"/>
  </w:style>
  <w:style w:type="numbering" w:customStyle="1" w:styleId="Importovantl29">
    <w:name w:val="Importovaný štýl 29"/>
    <w:rsid w:val="0098045B"/>
  </w:style>
  <w:style w:type="numbering" w:customStyle="1" w:styleId="List33">
    <w:name w:val="List 33"/>
    <w:rsid w:val="0098045B"/>
  </w:style>
  <w:style w:type="numbering" w:customStyle="1" w:styleId="Importovantl30">
    <w:name w:val="Importovaný štýl 30"/>
    <w:rsid w:val="0098045B"/>
  </w:style>
  <w:style w:type="numbering" w:customStyle="1" w:styleId="List34">
    <w:name w:val="List 34"/>
    <w:rsid w:val="0098045B"/>
  </w:style>
  <w:style w:type="numbering" w:customStyle="1" w:styleId="Importovantl31">
    <w:name w:val="Importovaný štýl 31"/>
    <w:rsid w:val="0098045B"/>
  </w:style>
  <w:style w:type="numbering" w:customStyle="1" w:styleId="List35">
    <w:name w:val="List 35"/>
    <w:rsid w:val="0098045B"/>
  </w:style>
  <w:style w:type="numbering" w:customStyle="1" w:styleId="Importovantl32">
    <w:name w:val="Importovaný štýl 32"/>
    <w:rsid w:val="0098045B"/>
  </w:style>
  <w:style w:type="numbering" w:customStyle="1" w:styleId="List36">
    <w:name w:val="List 36"/>
    <w:rsid w:val="0098045B"/>
  </w:style>
  <w:style w:type="numbering" w:customStyle="1" w:styleId="Importovantl33">
    <w:name w:val="Importovaný štýl 33"/>
    <w:rsid w:val="0098045B"/>
  </w:style>
  <w:style w:type="numbering" w:customStyle="1" w:styleId="List37">
    <w:name w:val="List 37"/>
    <w:rsid w:val="0098045B"/>
  </w:style>
  <w:style w:type="numbering" w:customStyle="1" w:styleId="Importovantl34">
    <w:name w:val="Importovaný štýl 34"/>
    <w:rsid w:val="0098045B"/>
  </w:style>
  <w:style w:type="numbering" w:customStyle="1" w:styleId="List38">
    <w:name w:val="List 38"/>
    <w:rsid w:val="0098045B"/>
  </w:style>
  <w:style w:type="numbering" w:customStyle="1" w:styleId="Importovantl35">
    <w:name w:val="Importovaný štýl 35"/>
    <w:rsid w:val="0098045B"/>
  </w:style>
  <w:style w:type="numbering" w:customStyle="1" w:styleId="List39">
    <w:name w:val="List 39"/>
    <w:rsid w:val="0098045B"/>
  </w:style>
  <w:style w:type="numbering" w:customStyle="1" w:styleId="Importovantl36">
    <w:name w:val="Importovaný štýl 36"/>
    <w:rsid w:val="0098045B"/>
  </w:style>
  <w:style w:type="numbering" w:customStyle="1" w:styleId="List40">
    <w:name w:val="List 40"/>
    <w:rsid w:val="0098045B"/>
  </w:style>
  <w:style w:type="numbering" w:customStyle="1" w:styleId="Importovantl37">
    <w:name w:val="Importovaný štýl 37"/>
    <w:rsid w:val="0098045B"/>
  </w:style>
  <w:style w:type="numbering" w:customStyle="1" w:styleId="Importovantl38">
    <w:name w:val="Importovaný štýl 38"/>
    <w:rsid w:val="0098045B"/>
  </w:style>
  <w:style w:type="numbering" w:customStyle="1" w:styleId="List42">
    <w:name w:val="List 42"/>
    <w:rsid w:val="0098045B"/>
  </w:style>
  <w:style w:type="numbering" w:customStyle="1" w:styleId="Importovantl39">
    <w:name w:val="Importovaný štýl 39"/>
    <w:rsid w:val="0098045B"/>
  </w:style>
  <w:style w:type="numbering" w:customStyle="1" w:styleId="List43">
    <w:name w:val="List 43"/>
    <w:rsid w:val="0098045B"/>
  </w:style>
  <w:style w:type="numbering" w:customStyle="1" w:styleId="Importovantl40">
    <w:name w:val="Importovaný štýl 40"/>
    <w:rsid w:val="0098045B"/>
  </w:style>
  <w:style w:type="numbering" w:customStyle="1" w:styleId="List44">
    <w:name w:val="List 44"/>
    <w:rsid w:val="0098045B"/>
  </w:style>
  <w:style w:type="numbering" w:customStyle="1" w:styleId="Importovantl41">
    <w:name w:val="Importovaný štýl 41"/>
    <w:rsid w:val="0098045B"/>
  </w:style>
  <w:style w:type="numbering" w:customStyle="1" w:styleId="List45">
    <w:name w:val="List 45"/>
    <w:rsid w:val="0098045B"/>
  </w:style>
  <w:style w:type="numbering" w:customStyle="1" w:styleId="Importovantl42">
    <w:name w:val="Importovaný štýl 42"/>
    <w:rsid w:val="0098045B"/>
  </w:style>
  <w:style w:type="numbering" w:customStyle="1" w:styleId="List46">
    <w:name w:val="List 46"/>
    <w:rsid w:val="0098045B"/>
  </w:style>
  <w:style w:type="numbering" w:customStyle="1" w:styleId="Importovantl43">
    <w:name w:val="Importovaný štýl 43"/>
    <w:rsid w:val="0098045B"/>
  </w:style>
  <w:style w:type="numbering" w:customStyle="1" w:styleId="List47">
    <w:name w:val="List 47"/>
    <w:rsid w:val="0098045B"/>
  </w:style>
  <w:style w:type="numbering" w:customStyle="1" w:styleId="Importovantl44">
    <w:name w:val="Importovaný štýl 44"/>
    <w:rsid w:val="0098045B"/>
  </w:style>
  <w:style w:type="numbering" w:customStyle="1" w:styleId="List48">
    <w:name w:val="List 48"/>
    <w:rsid w:val="0098045B"/>
  </w:style>
  <w:style w:type="numbering" w:customStyle="1" w:styleId="List49">
    <w:name w:val="List 49"/>
    <w:rsid w:val="0098045B"/>
  </w:style>
  <w:style w:type="numbering" w:customStyle="1" w:styleId="Importovantl45">
    <w:name w:val="Importovaný štýl 45"/>
    <w:rsid w:val="0098045B"/>
  </w:style>
  <w:style w:type="numbering" w:customStyle="1" w:styleId="List50">
    <w:name w:val="List 50"/>
    <w:rsid w:val="0098045B"/>
  </w:style>
  <w:style w:type="numbering" w:customStyle="1" w:styleId="Importovantl46">
    <w:name w:val="Importovaný štýl 46"/>
    <w:rsid w:val="0098045B"/>
  </w:style>
  <w:style w:type="numbering" w:customStyle="1" w:styleId="Importovantl47">
    <w:name w:val="Importovaný štýl 47"/>
    <w:rsid w:val="0098045B"/>
  </w:style>
  <w:style w:type="numbering" w:customStyle="1" w:styleId="List52">
    <w:name w:val="List 52"/>
    <w:rsid w:val="0098045B"/>
  </w:style>
  <w:style w:type="numbering" w:customStyle="1" w:styleId="Importovantl48">
    <w:name w:val="Importovaný štýl 48"/>
    <w:rsid w:val="0098045B"/>
  </w:style>
  <w:style w:type="numbering" w:customStyle="1" w:styleId="List53">
    <w:name w:val="List 53"/>
    <w:rsid w:val="0098045B"/>
  </w:style>
  <w:style w:type="numbering" w:customStyle="1" w:styleId="Importovantl49">
    <w:name w:val="Importovaný štýl 49"/>
    <w:rsid w:val="0098045B"/>
  </w:style>
  <w:style w:type="numbering" w:customStyle="1" w:styleId="List54">
    <w:name w:val="List 54"/>
    <w:rsid w:val="0098045B"/>
  </w:style>
  <w:style w:type="numbering" w:customStyle="1" w:styleId="Importovantl50">
    <w:name w:val="Importovaný štýl 50"/>
    <w:rsid w:val="0098045B"/>
  </w:style>
  <w:style w:type="numbering" w:customStyle="1" w:styleId="List55">
    <w:name w:val="List 55"/>
    <w:rsid w:val="0098045B"/>
  </w:style>
  <w:style w:type="numbering" w:customStyle="1" w:styleId="Importovantl51">
    <w:name w:val="Importovaný štýl 51"/>
    <w:rsid w:val="0098045B"/>
  </w:style>
  <w:style w:type="numbering" w:customStyle="1" w:styleId="List56">
    <w:name w:val="List 56"/>
    <w:rsid w:val="0098045B"/>
  </w:style>
  <w:style w:type="numbering" w:customStyle="1" w:styleId="List57">
    <w:name w:val="List 57"/>
    <w:rsid w:val="0098045B"/>
  </w:style>
  <w:style w:type="numbering" w:customStyle="1" w:styleId="List58">
    <w:name w:val="List 58"/>
    <w:rsid w:val="0098045B"/>
  </w:style>
  <w:style w:type="numbering" w:customStyle="1" w:styleId="List59">
    <w:name w:val="List 59"/>
    <w:rsid w:val="0098045B"/>
  </w:style>
  <w:style w:type="numbering" w:customStyle="1" w:styleId="List60">
    <w:name w:val="List 60"/>
    <w:rsid w:val="0098045B"/>
  </w:style>
  <w:style w:type="numbering" w:customStyle="1" w:styleId="Importovantl52">
    <w:name w:val="Importovaný štýl 52"/>
    <w:rsid w:val="0098045B"/>
  </w:style>
  <w:style w:type="numbering" w:customStyle="1" w:styleId="List61">
    <w:name w:val="List 61"/>
    <w:rsid w:val="0098045B"/>
  </w:style>
  <w:style w:type="numbering" w:customStyle="1" w:styleId="Importovantl53">
    <w:name w:val="Importovaný štýl 53"/>
    <w:rsid w:val="0098045B"/>
  </w:style>
  <w:style w:type="numbering" w:customStyle="1" w:styleId="List62">
    <w:name w:val="List 62"/>
    <w:rsid w:val="0098045B"/>
  </w:style>
  <w:style w:type="numbering" w:customStyle="1" w:styleId="Importovantl54">
    <w:name w:val="Importovaný štýl 54"/>
    <w:rsid w:val="0098045B"/>
  </w:style>
  <w:style w:type="numbering" w:customStyle="1" w:styleId="List63">
    <w:name w:val="List 63"/>
    <w:rsid w:val="0098045B"/>
  </w:style>
  <w:style w:type="numbering" w:customStyle="1" w:styleId="Importovantl55">
    <w:name w:val="Importovaný štýl 55"/>
    <w:rsid w:val="0098045B"/>
  </w:style>
  <w:style w:type="numbering" w:customStyle="1" w:styleId="List64">
    <w:name w:val="List 64"/>
    <w:rsid w:val="0098045B"/>
  </w:style>
  <w:style w:type="numbering" w:customStyle="1" w:styleId="Importovantl56">
    <w:name w:val="Importovaný štýl 56"/>
    <w:rsid w:val="0098045B"/>
  </w:style>
  <w:style w:type="numbering" w:customStyle="1" w:styleId="List65">
    <w:name w:val="List 65"/>
    <w:rsid w:val="0098045B"/>
  </w:style>
  <w:style w:type="numbering" w:customStyle="1" w:styleId="Importovantl57">
    <w:name w:val="Importovaný štýl 57"/>
    <w:rsid w:val="0098045B"/>
  </w:style>
  <w:style w:type="numbering" w:customStyle="1" w:styleId="List66">
    <w:name w:val="List 66"/>
    <w:rsid w:val="0098045B"/>
  </w:style>
  <w:style w:type="numbering" w:customStyle="1" w:styleId="List67">
    <w:name w:val="List 67"/>
    <w:rsid w:val="0098045B"/>
  </w:style>
  <w:style w:type="numbering" w:customStyle="1" w:styleId="Importovantl58">
    <w:name w:val="Importovaný štýl 58"/>
    <w:rsid w:val="0098045B"/>
  </w:style>
  <w:style w:type="numbering" w:customStyle="1" w:styleId="List68">
    <w:name w:val="List 68"/>
    <w:rsid w:val="0098045B"/>
  </w:style>
  <w:style w:type="numbering" w:customStyle="1" w:styleId="List69">
    <w:name w:val="List 69"/>
    <w:rsid w:val="0098045B"/>
  </w:style>
  <w:style w:type="numbering" w:customStyle="1" w:styleId="Importovantl59">
    <w:name w:val="Importovaný štýl 59"/>
    <w:rsid w:val="0098045B"/>
  </w:style>
  <w:style w:type="numbering" w:customStyle="1" w:styleId="List70">
    <w:name w:val="List 70"/>
    <w:rsid w:val="0098045B"/>
  </w:style>
  <w:style w:type="numbering" w:customStyle="1" w:styleId="List71">
    <w:name w:val="List 71"/>
    <w:rsid w:val="0098045B"/>
  </w:style>
  <w:style w:type="numbering" w:customStyle="1" w:styleId="Importovantl60">
    <w:name w:val="Importovaný štýl 60"/>
    <w:rsid w:val="0098045B"/>
  </w:style>
  <w:style w:type="numbering" w:customStyle="1" w:styleId="List72">
    <w:name w:val="List 72"/>
    <w:rsid w:val="0098045B"/>
  </w:style>
  <w:style w:type="numbering" w:customStyle="1" w:styleId="Importovantl61">
    <w:name w:val="Importovaný štýl 61"/>
    <w:rsid w:val="0098045B"/>
  </w:style>
  <w:style w:type="numbering" w:customStyle="1" w:styleId="List73">
    <w:name w:val="List 73"/>
    <w:rsid w:val="0098045B"/>
  </w:style>
  <w:style w:type="numbering" w:customStyle="1" w:styleId="Importovantl62">
    <w:name w:val="Importovaný štýl 62"/>
    <w:rsid w:val="0098045B"/>
  </w:style>
  <w:style w:type="numbering" w:customStyle="1" w:styleId="List74">
    <w:name w:val="List 74"/>
    <w:rsid w:val="0098045B"/>
  </w:style>
  <w:style w:type="numbering" w:customStyle="1" w:styleId="Importovantl63">
    <w:name w:val="Importovaný štýl 63"/>
    <w:rsid w:val="0098045B"/>
  </w:style>
  <w:style w:type="numbering" w:customStyle="1" w:styleId="List75">
    <w:name w:val="List 75"/>
    <w:rsid w:val="0098045B"/>
  </w:style>
  <w:style w:type="numbering" w:customStyle="1" w:styleId="Importovantl64">
    <w:name w:val="Importovaný štýl 64"/>
    <w:rsid w:val="0098045B"/>
  </w:style>
  <w:style w:type="numbering" w:customStyle="1" w:styleId="List76">
    <w:name w:val="List 76"/>
    <w:rsid w:val="0098045B"/>
  </w:style>
  <w:style w:type="numbering" w:customStyle="1" w:styleId="List77">
    <w:name w:val="List 77"/>
    <w:rsid w:val="0098045B"/>
  </w:style>
  <w:style w:type="numbering" w:customStyle="1" w:styleId="Importovantl65">
    <w:name w:val="Importovaný štýl 65"/>
    <w:rsid w:val="0098045B"/>
  </w:style>
  <w:style w:type="numbering" w:customStyle="1" w:styleId="List78">
    <w:name w:val="List 78"/>
    <w:rsid w:val="0098045B"/>
  </w:style>
  <w:style w:type="numbering" w:customStyle="1" w:styleId="Importovantl66">
    <w:name w:val="Importovaný štýl 66"/>
    <w:rsid w:val="0098045B"/>
  </w:style>
  <w:style w:type="numbering" w:customStyle="1" w:styleId="List79">
    <w:name w:val="List 79"/>
    <w:rsid w:val="0098045B"/>
  </w:style>
  <w:style w:type="numbering" w:customStyle="1" w:styleId="List80">
    <w:name w:val="List 80"/>
    <w:rsid w:val="0098045B"/>
  </w:style>
  <w:style w:type="numbering" w:customStyle="1" w:styleId="Importovantl67">
    <w:name w:val="Importovaný štýl 67"/>
    <w:rsid w:val="0098045B"/>
  </w:style>
  <w:style w:type="numbering" w:customStyle="1" w:styleId="List81">
    <w:name w:val="List 81"/>
    <w:rsid w:val="0098045B"/>
  </w:style>
  <w:style w:type="numbering" w:customStyle="1" w:styleId="Importovantl68">
    <w:name w:val="Importovaný štýl 68"/>
    <w:rsid w:val="0098045B"/>
  </w:style>
  <w:style w:type="numbering" w:customStyle="1" w:styleId="List82">
    <w:name w:val="List 82"/>
    <w:rsid w:val="0098045B"/>
  </w:style>
  <w:style w:type="numbering" w:customStyle="1" w:styleId="Importovantl69">
    <w:name w:val="Importovaný štýl 69"/>
    <w:rsid w:val="0098045B"/>
  </w:style>
  <w:style w:type="numbering" w:customStyle="1" w:styleId="List83">
    <w:name w:val="List 83"/>
    <w:rsid w:val="0098045B"/>
  </w:style>
  <w:style w:type="numbering" w:customStyle="1" w:styleId="Importovantl70">
    <w:name w:val="Importovaný štýl 70"/>
    <w:rsid w:val="0098045B"/>
  </w:style>
  <w:style w:type="numbering" w:customStyle="1" w:styleId="List84">
    <w:name w:val="List 84"/>
    <w:rsid w:val="0098045B"/>
  </w:style>
  <w:style w:type="numbering" w:customStyle="1" w:styleId="Importovantl71">
    <w:name w:val="Importovaný štýl 71"/>
    <w:rsid w:val="0098045B"/>
  </w:style>
  <w:style w:type="numbering" w:customStyle="1" w:styleId="List85">
    <w:name w:val="List 85"/>
    <w:rsid w:val="0098045B"/>
  </w:style>
  <w:style w:type="numbering" w:customStyle="1" w:styleId="List86">
    <w:name w:val="List 86"/>
    <w:rsid w:val="0098045B"/>
  </w:style>
  <w:style w:type="numbering" w:customStyle="1" w:styleId="Importovantl72">
    <w:name w:val="Importovaný štýl 72"/>
    <w:rsid w:val="0098045B"/>
  </w:style>
  <w:style w:type="numbering" w:customStyle="1" w:styleId="List87">
    <w:name w:val="List 87"/>
    <w:rsid w:val="0098045B"/>
  </w:style>
  <w:style w:type="numbering" w:customStyle="1" w:styleId="Importovantl73">
    <w:name w:val="Importovaný štýl 73"/>
    <w:rsid w:val="0098045B"/>
  </w:style>
  <w:style w:type="numbering" w:customStyle="1" w:styleId="List88">
    <w:name w:val="List 88"/>
    <w:rsid w:val="0098045B"/>
  </w:style>
  <w:style w:type="numbering" w:customStyle="1" w:styleId="List89">
    <w:name w:val="List 89"/>
    <w:rsid w:val="0098045B"/>
  </w:style>
  <w:style w:type="numbering" w:customStyle="1" w:styleId="Importovantl74">
    <w:name w:val="Importovaný štýl 74"/>
    <w:rsid w:val="0098045B"/>
  </w:style>
  <w:style w:type="numbering" w:customStyle="1" w:styleId="List90">
    <w:name w:val="List 90"/>
    <w:rsid w:val="0098045B"/>
  </w:style>
  <w:style w:type="numbering" w:customStyle="1" w:styleId="Importovantl75">
    <w:name w:val="Importovaný štýl 75"/>
    <w:rsid w:val="0098045B"/>
  </w:style>
  <w:style w:type="numbering" w:customStyle="1" w:styleId="List91">
    <w:name w:val="List 91"/>
    <w:rsid w:val="0098045B"/>
  </w:style>
  <w:style w:type="numbering" w:customStyle="1" w:styleId="Importovantl76">
    <w:name w:val="Importovaný štýl 76"/>
    <w:rsid w:val="0098045B"/>
  </w:style>
  <w:style w:type="numbering" w:customStyle="1" w:styleId="List92">
    <w:name w:val="List 92"/>
    <w:rsid w:val="0098045B"/>
  </w:style>
  <w:style w:type="numbering" w:customStyle="1" w:styleId="Importovantl77">
    <w:name w:val="Importovaný štýl 77"/>
    <w:rsid w:val="0098045B"/>
  </w:style>
  <w:style w:type="numbering" w:customStyle="1" w:styleId="List93">
    <w:name w:val="List 93"/>
    <w:rsid w:val="0098045B"/>
  </w:style>
  <w:style w:type="numbering" w:customStyle="1" w:styleId="Importovantl78">
    <w:name w:val="Importovaný štýl 78"/>
    <w:rsid w:val="0098045B"/>
  </w:style>
  <w:style w:type="numbering" w:customStyle="1" w:styleId="List94">
    <w:name w:val="List 94"/>
    <w:rsid w:val="0098045B"/>
  </w:style>
  <w:style w:type="numbering" w:customStyle="1" w:styleId="Importovantl79">
    <w:name w:val="Importovaný štýl 79"/>
    <w:rsid w:val="0098045B"/>
  </w:style>
  <w:style w:type="numbering" w:customStyle="1" w:styleId="List95">
    <w:name w:val="List 95"/>
    <w:rsid w:val="0098045B"/>
  </w:style>
  <w:style w:type="numbering" w:customStyle="1" w:styleId="List96">
    <w:name w:val="List 96"/>
    <w:rsid w:val="0098045B"/>
  </w:style>
  <w:style w:type="numbering" w:customStyle="1" w:styleId="Importovantl80">
    <w:name w:val="Importovaný štýl 80"/>
    <w:rsid w:val="0098045B"/>
  </w:style>
  <w:style w:type="numbering" w:customStyle="1" w:styleId="List97">
    <w:name w:val="List 97"/>
    <w:rsid w:val="0098045B"/>
  </w:style>
  <w:style w:type="numbering" w:customStyle="1" w:styleId="Importovantl81">
    <w:name w:val="Importovaný štýl 81"/>
    <w:rsid w:val="0098045B"/>
  </w:style>
  <w:style w:type="numbering" w:customStyle="1" w:styleId="List98">
    <w:name w:val="List 98"/>
    <w:rsid w:val="0098045B"/>
  </w:style>
  <w:style w:type="numbering" w:customStyle="1" w:styleId="Importovantl82">
    <w:name w:val="Importovaný štýl 82"/>
    <w:rsid w:val="0098045B"/>
  </w:style>
  <w:style w:type="numbering" w:customStyle="1" w:styleId="List99">
    <w:name w:val="List 99"/>
    <w:rsid w:val="0098045B"/>
  </w:style>
  <w:style w:type="numbering" w:customStyle="1" w:styleId="Importovantl83">
    <w:name w:val="Importovaný štýl 83"/>
    <w:rsid w:val="0098045B"/>
  </w:style>
  <w:style w:type="numbering" w:customStyle="1" w:styleId="List100">
    <w:name w:val="List 100"/>
    <w:rsid w:val="0098045B"/>
  </w:style>
  <w:style w:type="numbering" w:customStyle="1" w:styleId="Importovantl84">
    <w:name w:val="Importovaný štýl 84"/>
    <w:rsid w:val="0098045B"/>
  </w:style>
  <w:style w:type="numbering" w:customStyle="1" w:styleId="List101">
    <w:name w:val="List 101"/>
    <w:rsid w:val="0098045B"/>
  </w:style>
  <w:style w:type="numbering" w:customStyle="1" w:styleId="List102">
    <w:name w:val="List 102"/>
    <w:rsid w:val="0098045B"/>
  </w:style>
  <w:style w:type="numbering" w:customStyle="1" w:styleId="List103">
    <w:name w:val="List 103"/>
    <w:rsid w:val="0098045B"/>
  </w:style>
  <w:style w:type="numbering" w:customStyle="1" w:styleId="Importovantl85">
    <w:name w:val="Importovaný štýl 85"/>
    <w:rsid w:val="0098045B"/>
  </w:style>
  <w:style w:type="numbering" w:customStyle="1" w:styleId="List104">
    <w:name w:val="List 104"/>
    <w:rsid w:val="0098045B"/>
  </w:style>
  <w:style w:type="numbering" w:customStyle="1" w:styleId="Importovantl86">
    <w:name w:val="Importovaný štýl 86"/>
    <w:rsid w:val="0098045B"/>
  </w:style>
  <w:style w:type="numbering" w:customStyle="1" w:styleId="List105">
    <w:name w:val="List 105"/>
    <w:rsid w:val="0098045B"/>
  </w:style>
  <w:style w:type="numbering" w:customStyle="1" w:styleId="Importovantl87">
    <w:name w:val="Importovaný štýl 87"/>
    <w:rsid w:val="0098045B"/>
  </w:style>
  <w:style w:type="numbering" w:customStyle="1" w:styleId="List106">
    <w:name w:val="List 106"/>
    <w:rsid w:val="0098045B"/>
  </w:style>
  <w:style w:type="numbering" w:customStyle="1" w:styleId="Importovantl88">
    <w:name w:val="Importovaný štýl 88"/>
    <w:rsid w:val="0098045B"/>
  </w:style>
  <w:style w:type="numbering" w:customStyle="1" w:styleId="List107">
    <w:name w:val="List 107"/>
    <w:rsid w:val="0098045B"/>
  </w:style>
  <w:style w:type="numbering" w:customStyle="1" w:styleId="Importovantl89">
    <w:name w:val="Importovaný štýl 89"/>
    <w:rsid w:val="0098045B"/>
  </w:style>
  <w:style w:type="numbering" w:customStyle="1" w:styleId="List108">
    <w:name w:val="List 108"/>
    <w:rsid w:val="0098045B"/>
  </w:style>
  <w:style w:type="numbering" w:customStyle="1" w:styleId="Importovantl90">
    <w:name w:val="Importovaný štýl 90"/>
    <w:rsid w:val="0098045B"/>
  </w:style>
  <w:style w:type="numbering" w:customStyle="1" w:styleId="List109">
    <w:name w:val="List 109"/>
    <w:rsid w:val="0098045B"/>
  </w:style>
  <w:style w:type="numbering" w:customStyle="1" w:styleId="Importovantl91">
    <w:name w:val="Importovaný štýl 91"/>
    <w:rsid w:val="0098045B"/>
  </w:style>
  <w:style w:type="numbering" w:customStyle="1" w:styleId="List110">
    <w:name w:val="List 110"/>
    <w:rsid w:val="0098045B"/>
  </w:style>
  <w:style w:type="numbering" w:customStyle="1" w:styleId="Importovantl92">
    <w:name w:val="Importovaný štýl 92"/>
    <w:rsid w:val="0098045B"/>
  </w:style>
  <w:style w:type="numbering" w:customStyle="1" w:styleId="List111">
    <w:name w:val="List 111"/>
    <w:rsid w:val="0098045B"/>
  </w:style>
  <w:style w:type="numbering" w:customStyle="1" w:styleId="Importovantl93">
    <w:name w:val="Importovaný štýl 93"/>
    <w:rsid w:val="0098045B"/>
  </w:style>
  <w:style w:type="numbering" w:customStyle="1" w:styleId="List112">
    <w:name w:val="List 112"/>
    <w:rsid w:val="0098045B"/>
  </w:style>
  <w:style w:type="numbering" w:customStyle="1" w:styleId="Importovantl94">
    <w:name w:val="Importovaný štýl 94"/>
    <w:rsid w:val="0098045B"/>
  </w:style>
  <w:style w:type="numbering" w:customStyle="1" w:styleId="List113">
    <w:name w:val="List 113"/>
    <w:rsid w:val="0098045B"/>
  </w:style>
  <w:style w:type="numbering" w:customStyle="1" w:styleId="Importovantl95">
    <w:name w:val="Importovaný štýl 95"/>
    <w:rsid w:val="0098045B"/>
  </w:style>
  <w:style w:type="numbering" w:customStyle="1" w:styleId="List114">
    <w:name w:val="List 114"/>
    <w:rsid w:val="0098045B"/>
  </w:style>
  <w:style w:type="numbering" w:customStyle="1" w:styleId="Importovantl96">
    <w:name w:val="Importovaný štýl 96"/>
    <w:rsid w:val="009804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BF5"/>
    <w:rPr>
      <w:sz w:val="24"/>
      <w:szCs w:val="24"/>
    </w:rPr>
  </w:style>
  <w:style w:type="paragraph" w:styleId="Heading1">
    <w:name w:val="heading 1"/>
    <w:basedOn w:val="Normal"/>
    <w:next w:val="Normal"/>
    <w:link w:val="Heading1Char"/>
    <w:uiPriority w:val="99"/>
    <w:qFormat/>
    <w:rsid w:val="00CB0F38"/>
    <w:pPr>
      <w:keepNext/>
      <w:widowControl w:val="0"/>
      <w:tabs>
        <w:tab w:val="left" w:pos="284"/>
        <w:tab w:val="left" w:pos="709"/>
      </w:tabs>
      <w:autoSpaceDE w:val="0"/>
      <w:autoSpaceDN w:val="0"/>
      <w:adjustRightInd w:val="0"/>
      <w:jc w:val="both"/>
      <w:outlineLvl w:val="0"/>
    </w:pPr>
    <w:rPr>
      <w:b/>
      <w:bCs/>
      <w:color w:val="333399"/>
      <w:lang w:eastAsia="en-US"/>
    </w:rPr>
  </w:style>
  <w:style w:type="paragraph" w:styleId="Heading4">
    <w:name w:val="heading 4"/>
    <w:basedOn w:val="Normal"/>
    <w:next w:val="Normal"/>
    <w:link w:val="Heading4Char"/>
    <w:semiHidden/>
    <w:unhideWhenUsed/>
    <w:qFormat/>
    <w:rsid w:val="00C550F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0F38"/>
    <w:rPr>
      <w:b/>
      <w:bCs/>
      <w:color w:val="333399"/>
      <w:sz w:val="24"/>
      <w:szCs w:val="24"/>
      <w:lang w:eastAsia="en-US"/>
    </w:rPr>
  </w:style>
  <w:style w:type="character" w:customStyle="1" w:styleId="Heading4Char">
    <w:name w:val="Heading 4 Char"/>
    <w:basedOn w:val="DefaultParagraphFont"/>
    <w:link w:val="Heading4"/>
    <w:semiHidden/>
    <w:rsid w:val="00C550F5"/>
    <w:rPr>
      <w:rFonts w:ascii="Calibri" w:eastAsia="Times New Roman" w:hAnsi="Calibri" w:cs="Times New Roman"/>
      <w:b/>
      <w:bCs/>
      <w:sz w:val="28"/>
      <w:szCs w:val="28"/>
    </w:rPr>
  </w:style>
  <w:style w:type="paragraph" w:styleId="Title">
    <w:name w:val="Title"/>
    <w:basedOn w:val="Normal"/>
    <w:link w:val="TitleChar"/>
    <w:uiPriority w:val="99"/>
    <w:qFormat/>
    <w:rsid w:val="00AD529D"/>
    <w:pPr>
      <w:jc w:val="center"/>
    </w:pPr>
    <w:rPr>
      <w:b/>
      <w:sz w:val="40"/>
      <w:szCs w:val="20"/>
    </w:rPr>
  </w:style>
  <w:style w:type="character" w:customStyle="1" w:styleId="TitleChar">
    <w:name w:val="Title Char"/>
    <w:basedOn w:val="DefaultParagraphFont"/>
    <w:link w:val="Title"/>
    <w:uiPriority w:val="99"/>
    <w:rsid w:val="00EE7BD5"/>
    <w:rPr>
      <w:b/>
      <w:sz w:val="40"/>
    </w:rPr>
  </w:style>
  <w:style w:type="paragraph" w:styleId="Header">
    <w:name w:val="header"/>
    <w:basedOn w:val="Normal"/>
    <w:link w:val="HeaderChar"/>
    <w:uiPriority w:val="99"/>
    <w:rsid w:val="00C20352"/>
    <w:pPr>
      <w:tabs>
        <w:tab w:val="center" w:pos="4536"/>
        <w:tab w:val="right" w:pos="9072"/>
      </w:tabs>
    </w:pPr>
  </w:style>
  <w:style w:type="character" w:customStyle="1" w:styleId="HeaderChar">
    <w:name w:val="Header Char"/>
    <w:basedOn w:val="DefaultParagraphFont"/>
    <w:link w:val="Header"/>
    <w:uiPriority w:val="99"/>
    <w:rsid w:val="001D587E"/>
    <w:rPr>
      <w:sz w:val="24"/>
      <w:szCs w:val="24"/>
    </w:rPr>
  </w:style>
  <w:style w:type="table" w:styleId="TableGrid">
    <w:name w:val="Table Grid"/>
    <w:basedOn w:val="TableNormal"/>
    <w:rsid w:val="00C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7BD5"/>
    <w:rPr>
      <w:color w:val="0000FF"/>
      <w:u w:val="single"/>
    </w:rPr>
  </w:style>
  <w:style w:type="paragraph" w:customStyle="1" w:styleId="FreeForm">
    <w:name w:val="Free Form"/>
    <w:rsid w:val="00E1241D"/>
    <w:rPr>
      <w:rFonts w:ascii="Helvetica" w:eastAsia="ヒラギノ角ゴ Pro W3" w:hAnsi="Helvetica"/>
      <w:color w:val="000000"/>
      <w:sz w:val="24"/>
      <w:lang w:val="en-US"/>
    </w:rPr>
  </w:style>
  <w:style w:type="character" w:customStyle="1" w:styleId="uistorymessage">
    <w:name w:val="uistory_message"/>
    <w:basedOn w:val="DefaultParagraphFont"/>
    <w:rsid w:val="00317E8A"/>
  </w:style>
  <w:style w:type="paragraph" w:styleId="NormalWeb">
    <w:name w:val="Normal (Web)"/>
    <w:basedOn w:val="Normal"/>
    <w:uiPriority w:val="99"/>
    <w:unhideWhenUsed/>
    <w:rsid w:val="00B85C82"/>
    <w:pPr>
      <w:spacing w:before="96" w:after="96"/>
    </w:pPr>
  </w:style>
  <w:style w:type="character" w:styleId="Emphasis">
    <w:name w:val="Emphasis"/>
    <w:basedOn w:val="DefaultParagraphFont"/>
    <w:uiPriority w:val="20"/>
    <w:qFormat/>
    <w:rsid w:val="00B85C82"/>
    <w:rPr>
      <w:i/>
      <w:iCs/>
    </w:rPr>
  </w:style>
  <w:style w:type="character" w:styleId="Strong">
    <w:name w:val="Strong"/>
    <w:basedOn w:val="DefaultParagraphFont"/>
    <w:uiPriority w:val="22"/>
    <w:qFormat/>
    <w:rsid w:val="00B85C82"/>
    <w:rPr>
      <w:b/>
      <w:bCs/>
    </w:rPr>
  </w:style>
  <w:style w:type="paragraph" w:styleId="BodyText">
    <w:name w:val="Body Text"/>
    <w:basedOn w:val="Normal"/>
    <w:link w:val="BodyTextChar"/>
    <w:uiPriority w:val="99"/>
    <w:rsid w:val="00397551"/>
    <w:pPr>
      <w:widowControl w:val="0"/>
      <w:autoSpaceDE w:val="0"/>
      <w:autoSpaceDN w:val="0"/>
      <w:adjustRightInd w:val="0"/>
      <w:jc w:val="both"/>
    </w:pPr>
    <w:rPr>
      <w:lang w:val="en-US" w:eastAsia="en-US"/>
    </w:rPr>
  </w:style>
  <w:style w:type="character" w:customStyle="1" w:styleId="BodyTextChar">
    <w:name w:val="Body Text Char"/>
    <w:link w:val="BodyText"/>
    <w:uiPriority w:val="99"/>
    <w:rsid w:val="00397551"/>
    <w:rPr>
      <w:sz w:val="24"/>
      <w:szCs w:val="24"/>
      <w:lang w:val="en-US" w:eastAsia="en-US"/>
    </w:rPr>
  </w:style>
  <w:style w:type="character" w:customStyle="1" w:styleId="ZkladntextChar">
    <w:name w:val="Základný text Char"/>
    <w:basedOn w:val="DefaultParagraphFont"/>
    <w:rsid w:val="00397551"/>
    <w:rPr>
      <w:sz w:val="24"/>
      <w:szCs w:val="24"/>
    </w:rPr>
  </w:style>
  <w:style w:type="character" w:customStyle="1" w:styleId="apple-converted-space">
    <w:name w:val="apple-converted-space"/>
    <w:basedOn w:val="DefaultParagraphFont"/>
    <w:uiPriority w:val="99"/>
    <w:rsid w:val="00C112AE"/>
  </w:style>
  <w:style w:type="paragraph" w:styleId="ListParagraph">
    <w:name w:val="List Paragraph"/>
    <w:basedOn w:val="Normal"/>
    <w:uiPriority w:val="34"/>
    <w:qFormat/>
    <w:rsid w:val="0089549F"/>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89549F"/>
  </w:style>
  <w:style w:type="paragraph" w:customStyle="1" w:styleId="Default">
    <w:name w:val="Default"/>
    <w:rsid w:val="00E6570C"/>
    <w:pPr>
      <w:autoSpaceDE w:val="0"/>
      <w:autoSpaceDN w:val="0"/>
      <w:adjustRightInd w:val="0"/>
    </w:pPr>
    <w:rPr>
      <w:color w:val="000000"/>
      <w:sz w:val="24"/>
      <w:szCs w:val="24"/>
      <w:lang w:val="en-US" w:eastAsia="en-US"/>
    </w:rPr>
  </w:style>
  <w:style w:type="paragraph" w:customStyle="1" w:styleId="ecxmsonormal">
    <w:name w:val="ecxmsonormal"/>
    <w:basedOn w:val="Normal"/>
    <w:rsid w:val="005F58BA"/>
    <w:pPr>
      <w:spacing w:before="100" w:beforeAutospacing="1" w:after="100" w:afterAutospacing="1"/>
    </w:pPr>
  </w:style>
  <w:style w:type="paragraph" w:styleId="Footer">
    <w:name w:val="footer"/>
    <w:basedOn w:val="Normal"/>
    <w:link w:val="FooterChar"/>
    <w:rsid w:val="001D587E"/>
    <w:pPr>
      <w:tabs>
        <w:tab w:val="center" w:pos="4536"/>
        <w:tab w:val="right" w:pos="9072"/>
      </w:tabs>
    </w:pPr>
  </w:style>
  <w:style w:type="character" w:customStyle="1" w:styleId="FooterChar">
    <w:name w:val="Footer Char"/>
    <w:basedOn w:val="DefaultParagraphFont"/>
    <w:link w:val="Footer"/>
    <w:rsid w:val="001D587E"/>
    <w:rPr>
      <w:sz w:val="24"/>
      <w:szCs w:val="24"/>
    </w:rPr>
  </w:style>
  <w:style w:type="paragraph" w:styleId="BalloonText">
    <w:name w:val="Balloon Text"/>
    <w:basedOn w:val="Normal"/>
    <w:link w:val="BalloonTextChar"/>
    <w:uiPriority w:val="99"/>
    <w:rsid w:val="00667227"/>
    <w:rPr>
      <w:rFonts w:ascii="Tahoma" w:hAnsi="Tahoma" w:cs="Tahoma"/>
      <w:sz w:val="16"/>
      <w:szCs w:val="16"/>
    </w:rPr>
  </w:style>
  <w:style w:type="character" w:customStyle="1" w:styleId="BalloonTextChar">
    <w:name w:val="Balloon Text Char"/>
    <w:basedOn w:val="DefaultParagraphFont"/>
    <w:link w:val="BalloonText"/>
    <w:uiPriority w:val="99"/>
    <w:rsid w:val="00667227"/>
    <w:rPr>
      <w:rFonts w:ascii="Tahoma" w:hAnsi="Tahoma" w:cs="Tahoma"/>
      <w:sz w:val="16"/>
      <w:szCs w:val="16"/>
    </w:rPr>
  </w:style>
  <w:style w:type="paragraph" w:styleId="Subtitle">
    <w:name w:val="Subtitle"/>
    <w:basedOn w:val="Normal"/>
    <w:next w:val="Normal"/>
    <w:link w:val="SubtitleChar"/>
    <w:qFormat/>
    <w:rsid w:val="00E0742B"/>
    <w:pPr>
      <w:spacing w:after="60"/>
      <w:jc w:val="center"/>
      <w:outlineLvl w:val="1"/>
    </w:pPr>
    <w:rPr>
      <w:rFonts w:ascii="Cambria" w:hAnsi="Cambria"/>
    </w:rPr>
  </w:style>
  <w:style w:type="character" w:customStyle="1" w:styleId="SubtitleChar">
    <w:name w:val="Subtitle Char"/>
    <w:basedOn w:val="DefaultParagraphFont"/>
    <w:link w:val="Subtitle"/>
    <w:rsid w:val="00E0742B"/>
    <w:rPr>
      <w:rFonts w:ascii="Cambria" w:hAnsi="Cambria"/>
      <w:sz w:val="24"/>
      <w:szCs w:val="24"/>
    </w:rPr>
  </w:style>
  <w:style w:type="paragraph" w:customStyle="1" w:styleId="annotation">
    <w:name w:val="annotation"/>
    <w:basedOn w:val="Normal"/>
    <w:rsid w:val="00C21683"/>
    <w:pPr>
      <w:spacing w:before="100" w:beforeAutospacing="1" w:after="100" w:afterAutospacing="1"/>
    </w:pPr>
  </w:style>
  <w:style w:type="paragraph" w:styleId="NoSpacing">
    <w:name w:val="No Spacing"/>
    <w:uiPriority w:val="1"/>
    <w:qFormat/>
    <w:rsid w:val="00757690"/>
    <w:rPr>
      <w:rFonts w:ascii="Calibri" w:eastAsia="Calibri" w:hAnsi="Calibri"/>
      <w:sz w:val="22"/>
      <w:szCs w:val="22"/>
      <w:lang w:eastAsia="en-US"/>
    </w:rPr>
  </w:style>
  <w:style w:type="character" w:styleId="FollowedHyperlink">
    <w:name w:val="FollowedHyperlink"/>
    <w:basedOn w:val="DefaultParagraphFont"/>
    <w:uiPriority w:val="99"/>
    <w:unhideWhenUsed/>
    <w:rsid w:val="00395B66"/>
    <w:rPr>
      <w:color w:val="800080"/>
      <w:u w:val="single"/>
    </w:rPr>
  </w:style>
  <w:style w:type="character" w:customStyle="1" w:styleId="st1">
    <w:name w:val="st1"/>
    <w:basedOn w:val="DefaultParagraphFont"/>
    <w:rsid w:val="000F7791"/>
  </w:style>
  <w:style w:type="paragraph" w:customStyle="1" w:styleId="gray">
    <w:name w:val="gray"/>
    <w:basedOn w:val="Normal"/>
    <w:rsid w:val="00C17D19"/>
    <w:pPr>
      <w:spacing w:before="100" w:beforeAutospacing="1" w:after="100" w:afterAutospacing="1"/>
    </w:pPr>
  </w:style>
  <w:style w:type="paragraph" w:customStyle="1" w:styleId="Normlny1">
    <w:name w:val="Normálny1"/>
    <w:rsid w:val="002B6178"/>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Bezriadkovania1">
    <w:name w:val="Bez riadkovania1"/>
    <w:rsid w:val="00614F5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paragraph" w:customStyle="1" w:styleId="Standard">
    <w:name w:val="Standard"/>
    <w:rsid w:val="00614F54"/>
    <w:pPr>
      <w:suppressAutoHyphens/>
      <w:autoSpaceDN w:val="0"/>
      <w:spacing w:after="200" w:line="276" w:lineRule="auto"/>
      <w:textAlignment w:val="baseline"/>
    </w:pPr>
    <w:rPr>
      <w:rFonts w:ascii="Calibri" w:hAnsi="Calibri"/>
      <w:kern w:val="3"/>
      <w:sz w:val="22"/>
      <w:szCs w:val="22"/>
      <w:lang w:val="cs-CZ" w:eastAsia="cs-CZ"/>
    </w:rPr>
  </w:style>
  <w:style w:type="paragraph" w:customStyle="1" w:styleId="Normlny2">
    <w:name w:val="Normálny2"/>
    <w:uiPriority w:val="99"/>
    <w:rsid w:val="00F90E7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Nzov1">
    <w:name w:val="Názov1"/>
    <w:rsid w:val="00F90E73"/>
    <w:pPr>
      <w:pBdr>
        <w:top w:val="nil"/>
        <w:left w:val="nil"/>
        <w:bottom w:val="nil"/>
        <w:right w:val="nil"/>
        <w:between w:val="nil"/>
        <w:bar w:val="nil"/>
      </w:pBdr>
      <w:jc w:val="center"/>
    </w:pPr>
    <w:rPr>
      <w:rFonts w:ascii="Times New Roman Bold" w:eastAsia="Arial Unicode MS" w:hAnsi="Arial Unicode MS" w:cs="Arial Unicode MS"/>
      <w:color w:val="000000"/>
      <w:sz w:val="40"/>
      <w:szCs w:val="40"/>
      <w:u w:color="000000"/>
      <w:bdr w:val="nil"/>
      <w:lang w:eastAsia="en-US"/>
    </w:rPr>
  </w:style>
  <w:style w:type="paragraph" w:customStyle="1" w:styleId="Podtitul1">
    <w:name w:val="Podtitul1"/>
    <w:next w:val="Normlny1"/>
    <w:rsid w:val="00F90E73"/>
    <w:pPr>
      <w:pBdr>
        <w:top w:val="nil"/>
        <w:left w:val="nil"/>
        <w:bottom w:val="nil"/>
        <w:right w:val="nil"/>
        <w:between w:val="nil"/>
        <w:bar w:val="nil"/>
      </w:pBdr>
      <w:spacing w:after="60"/>
      <w:jc w:val="center"/>
      <w:outlineLvl w:val="1"/>
    </w:pPr>
    <w:rPr>
      <w:rFonts w:ascii="Cambria" w:eastAsia="Cambria" w:hAnsi="Cambria" w:cs="Cambria"/>
      <w:color w:val="000000"/>
      <w:sz w:val="24"/>
      <w:szCs w:val="24"/>
      <w:u w:color="000000"/>
      <w:bdr w:val="nil"/>
      <w:lang w:eastAsia="en-US"/>
    </w:rPr>
  </w:style>
  <w:style w:type="character" w:customStyle="1" w:styleId="date">
    <w:name w:val="date"/>
    <w:basedOn w:val="DefaultParagraphFont"/>
    <w:rsid w:val="00C9170B"/>
  </w:style>
  <w:style w:type="character" w:customStyle="1" w:styleId="Internetovodkaz">
    <w:name w:val="Internetový odkaz"/>
    <w:rsid w:val="0098045B"/>
    <w:rPr>
      <w:color w:val="000080"/>
      <w:u w:val="single"/>
      <w:lang w:val="uz-Cyrl-UZ" w:eastAsia="uz-Cyrl-UZ" w:bidi="uz-Cyrl-UZ"/>
    </w:rPr>
  </w:style>
  <w:style w:type="character" w:customStyle="1" w:styleId="Symbolypreslovanie">
    <w:name w:val="Symboly pre číslovanie"/>
    <w:rsid w:val="0098045B"/>
  </w:style>
  <w:style w:type="character" w:customStyle="1" w:styleId="Hyperlink0">
    <w:name w:val="Hyperlink.0"/>
    <w:basedOn w:val="uistorymessage"/>
    <w:rsid w:val="0098045B"/>
    <w:rPr>
      <w:rFonts w:ascii="Times New Roman Bold" w:eastAsia="Times New Roman Bold" w:hAnsi="Times New Roman Bold" w:cs="Times New Roman Bold"/>
    </w:rPr>
  </w:style>
  <w:style w:type="character" w:customStyle="1" w:styleId="Hyperlink1">
    <w:name w:val="Hyperlink.1"/>
    <w:basedOn w:val="uistorymessage"/>
    <w:rsid w:val="0098045B"/>
    <w:rPr>
      <w:color w:val="000000"/>
      <w:u w:val="none" w:color="000000"/>
    </w:rPr>
  </w:style>
  <w:style w:type="character" w:customStyle="1" w:styleId="BodyTextChar1">
    <w:name w:val="Body Text Char1"/>
    <w:basedOn w:val="DefaultParagraphFont"/>
    <w:link w:val="Telotextu"/>
    <w:uiPriority w:val="99"/>
    <w:semiHidden/>
    <w:locked/>
    <w:rsid w:val="0098045B"/>
    <w:rPr>
      <w:szCs w:val="24"/>
      <w:u w:color="000000"/>
    </w:rPr>
  </w:style>
  <w:style w:type="character" w:customStyle="1" w:styleId="ListLabel1">
    <w:name w:val="ListLabel 1"/>
    <w:rsid w:val="0098045B"/>
    <w:rPr>
      <w:rFonts w:eastAsia="Times New Roman Bold" w:cs="Times New Roman Bold"/>
    </w:rPr>
  </w:style>
  <w:style w:type="character" w:customStyle="1" w:styleId="ListLabel2">
    <w:name w:val="ListLabel 2"/>
    <w:rsid w:val="0098045B"/>
    <w:rPr>
      <w:caps/>
    </w:rPr>
  </w:style>
  <w:style w:type="character" w:customStyle="1" w:styleId="ListLabel3">
    <w:name w:val="ListLabel 3"/>
    <w:rsid w:val="0098045B"/>
    <w:rPr>
      <w:sz w:val="40"/>
      <w:szCs w:val="40"/>
    </w:rPr>
  </w:style>
  <w:style w:type="character" w:customStyle="1" w:styleId="ListLabel4">
    <w:name w:val="ListLabel 4"/>
    <w:rsid w:val="0098045B"/>
    <w:rPr>
      <w:sz w:val="24"/>
      <w:szCs w:val="24"/>
    </w:rPr>
  </w:style>
  <w:style w:type="character" w:customStyle="1" w:styleId="ListLabel5">
    <w:name w:val="ListLabel 5"/>
    <w:rsid w:val="0098045B"/>
    <w:rPr>
      <w:color w:val="000000"/>
    </w:rPr>
  </w:style>
  <w:style w:type="character" w:customStyle="1" w:styleId="ListLabel6">
    <w:name w:val="ListLabel 6"/>
    <w:rsid w:val="0098045B"/>
    <w:rPr>
      <w:sz w:val="22"/>
      <w:szCs w:val="22"/>
    </w:rPr>
  </w:style>
  <w:style w:type="character" w:customStyle="1" w:styleId="ListLabel7">
    <w:name w:val="ListLabel 7"/>
    <w:rsid w:val="0098045B"/>
    <w:rPr>
      <w:sz w:val="14"/>
      <w:szCs w:val="14"/>
    </w:rPr>
  </w:style>
  <w:style w:type="character" w:customStyle="1" w:styleId="ListLabel8">
    <w:name w:val="ListLabel 8"/>
    <w:rsid w:val="0098045B"/>
    <w:rPr>
      <w:u w:val="single"/>
    </w:rPr>
  </w:style>
  <w:style w:type="character" w:customStyle="1" w:styleId="ListLabel9">
    <w:name w:val="ListLabel 9"/>
    <w:rsid w:val="0098045B"/>
    <w:rPr>
      <w:caps w:val="0"/>
      <w:smallCaps w:val="0"/>
      <w:strike w:val="0"/>
      <w:dstrike w:val="0"/>
      <w:color w:val="000000"/>
      <w:spacing w:val="0"/>
      <w:position w:val="0"/>
      <w:sz w:val="24"/>
      <w:szCs w:val="24"/>
      <w:u w:val="none" w:color="000000"/>
      <w:vertAlign w:val="baseline"/>
    </w:rPr>
  </w:style>
  <w:style w:type="character" w:customStyle="1" w:styleId="ListLabel10">
    <w:name w:val="ListLabel 10"/>
    <w:rsid w:val="0098045B"/>
    <w:rPr>
      <w:rFonts w:cs="Courier New"/>
    </w:rPr>
  </w:style>
  <w:style w:type="character" w:customStyle="1" w:styleId="ListLabel11">
    <w:name w:val="ListLabel 11"/>
    <w:rsid w:val="0098045B"/>
    <w:rPr>
      <w:rFonts w:eastAsia="Verdana" w:cs="Verdana"/>
      <w:b w:val="0"/>
      <w:bCs w:val="0"/>
      <w:i w:val="0"/>
      <w:iCs w:val="0"/>
      <w:strike w:val="0"/>
      <w:dstrike w:val="0"/>
      <w:color w:val="000000"/>
      <w:sz w:val="20"/>
      <w:szCs w:val="20"/>
      <w:u w:val="none"/>
    </w:rPr>
  </w:style>
  <w:style w:type="character" w:customStyle="1" w:styleId="ListLabel12">
    <w:name w:val="ListLabel 12"/>
    <w:rsid w:val="0098045B"/>
    <w:rPr>
      <w:rFonts w:eastAsia="Courier New" w:cs="Courier New"/>
      <w:b w:val="0"/>
      <w:bCs w:val="0"/>
      <w:i w:val="0"/>
      <w:iCs w:val="0"/>
      <w:strike w:val="0"/>
      <w:dstrike w:val="0"/>
      <w:color w:val="000000"/>
      <w:sz w:val="20"/>
      <w:szCs w:val="20"/>
      <w:u w:val="none"/>
    </w:rPr>
  </w:style>
  <w:style w:type="character" w:customStyle="1" w:styleId="ListLabel13">
    <w:name w:val="ListLabel 13"/>
    <w:rsid w:val="0098045B"/>
    <w:rPr>
      <w:rFonts w:eastAsia="Verdana" w:cs="Verdana"/>
      <w:b w:val="0"/>
      <w:bCs w:val="0"/>
      <w:i w:val="0"/>
      <w:iCs w:val="0"/>
      <w:strike w:val="0"/>
      <w:dstrike w:val="0"/>
      <w:color w:val="000000"/>
      <w:sz w:val="20"/>
      <w:szCs w:val="20"/>
      <w:u w:val="none"/>
      <w:effect w:val="none"/>
    </w:rPr>
  </w:style>
  <w:style w:type="character" w:customStyle="1" w:styleId="ListLabel14">
    <w:name w:val="ListLabel 14"/>
    <w:rsid w:val="0098045B"/>
    <w:rPr>
      <w:rFonts w:cs="Times New Roman"/>
    </w:rPr>
  </w:style>
  <w:style w:type="character" w:customStyle="1" w:styleId="ListLabel15">
    <w:name w:val="ListLabel 15"/>
    <w:rsid w:val="0098045B"/>
    <w:rPr>
      <w:rFonts w:eastAsia="Times New Roman"/>
      <w:color w:val="00000A"/>
    </w:rPr>
  </w:style>
  <w:style w:type="character" w:customStyle="1" w:styleId="ListLabel16">
    <w:name w:val="ListLabel 16"/>
    <w:rsid w:val="0098045B"/>
    <w:rPr>
      <w:rFonts w:eastAsia="Times New Roman" w:cs="Times New Roman"/>
    </w:rPr>
  </w:style>
  <w:style w:type="character" w:customStyle="1" w:styleId="ListLabel17">
    <w:name w:val="ListLabel 17"/>
    <w:rsid w:val="0098045B"/>
    <w:rPr>
      <w:rFonts w:eastAsia="Times New Roman"/>
    </w:rPr>
  </w:style>
  <w:style w:type="paragraph" w:customStyle="1" w:styleId="Nadpis">
    <w:name w:val="Nadpis"/>
    <w:basedOn w:val="Normal"/>
    <w:next w:val="Telotextu"/>
    <w:rsid w:val="0098045B"/>
    <w:pPr>
      <w:keepNext/>
      <w:pBdr>
        <w:top w:val="nil"/>
        <w:left w:val="nil"/>
        <w:bottom w:val="nil"/>
        <w:right w:val="nil"/>
      </w:pBdr>
      <w:suppressAutoHyphens/>
      <w:spacing w:before="240" w:after="120"/>
    </w:pPr>
    <w:rPr>
      <w:rFonts w:ascii="Liberation Sans" w:eastAsia="Microsoft YaHei" w:hAnsi="Liberation Sans" w:cs="Mangal"/>
      <w:sz w:val="28"/>
      <w:szCs w:val="28"/>
      <w:lang w:val="en-US" w:eastAsia="en-US"/>
    </w:rPr>
  </w:style>
  <w:style w:type="paragraph" w:customStyle="1" w:styleId="Telotextu">
    <w:name w:val="Telo textu"/>
    <w:basedOn w:val="Normal"/>
    <w:link w:val="BodyTextChar1"/>
    <w:uiPriority w:val="99"/>
    <w:semiHidden/>
    <w:rsid w:val="0098045B"/>
    <w:pPr>
      <w:pBdr>
        <w:top w:val="nil"/>
        <w:left w:val="nil"/>
        <w:bottom w:val="nil"/>
        <w:right w:val="nil"/>
      </w:pBdr>
      <w:suppressAutoHyphens/>
      <w:spacing w:line="288" w:lineRule="auto"/>
      <w:jc w:val="both"/>
    </w:pPr>
    <w:rPr>
      <w:sz w:val="20"/>
      <w:u w:color="000000"/>
    </w:rPr>
  </w:style>
  <w:style w:type="paragraph" w:customStyle="1" w:styleId="Zoznam">
    <w:name w:val="Zoznam"/>
    <w:basedOn w:val="Telotextu"/>
    <w:rsid w:val="0098045B"/>
    <w:rPr>
      <w:rFonts w:cs="Mangal"/>
    </w:rPr>
  </w:style>
  <w:style w:type="paragraph" w:customStyle="1" w:styleId="Popis">
    <w:name w:val="Popis"/>
    <w:basedOn w:val="Normal"/>
    <w:rsid w:val="0098045B"/>
    <w:pPr>
      <w:suppressLineNumbers/>
      <w:pBdr>
        <w:top w:val="nil"/>
        <w:left w:val="nil"/>
        <w:bottom w:val="nil"/>
        <w:right w:val="nil"/>
      </w:pBdr>
      <w:suppressAutoHyphens/>
      <w:spacing w:before="120" w:after="120"/>
    </w:pPr>
    <w:rPr>
      <w:rFonts w:eastAsia="Arial Unicode MS" w:cs="Mangal"/>
      <w:i/>
      <w:iCs/>
      <w:lang w:val="en-US" w:eastAsia="en-US"/>
    </w:rPr>
  </w:style>
  <w:style w:type="paragraph" w:customStyle="1" w:styleId="Index">
    <w:name w:val="Index"/>
    <w:basedOn w:val="Normal"/>
    <w:rsid w:val="0098045B"/>
    <w:pPr>
      <w:suppressLineNumbers/>
      <w:pBdr>
        <w:top w:val="nil"/>
        <w:left w:val="nil"/>
        <w:bottom w:val="nil"/>
        <w:right w:val="nil"/>
      </w:pBdr>
      <w:suppressAutoHyphens/>
    </w:pPr>
    <w:rPr>
      <w:rFonts w:eastAsia="Arial Unicode MS" w:cs="Mangal"/>
      <w:lang w:val="en-US" w:eastAsia="en-US"/>
    </w:rPr>
  </w:style>
  <w:style w:type="paragraph" w:customStyle="1" w:styleId="Hlavika">
    <w:name w:val="Hlavička"/>
    <w:basedOn w:val="Normal"/>
    <w:rsid w:val="0098045B"/>
    <w:pPr>
      <w:pBdr>
        <w:top w:val="nil"/>
        <w:left w:val="nil"/>
        <w:bottom w:val="nil"/>
        <w:right w:val="nil"/>
      </w:pBdr>
      <w:tabs>
        <w:tab w:val="center" w:pos="4536"/>
        <w:tab w:val="right" w:pos="9072"/>
      </w:tabs>
      <w:suppressAutoHyphens/>
    </w:pPr>
    <w:rPr>
      <w:rFonts w:eastAsia="Arial Unicode MS" w:cs="Arial Unicode MS"/>
      <w:color w:val="000000"/>
      <w:u w:color="000000"/>
      <w:lang w:val="en-US" w:eastAsia="en-US"/>
    </w:rPr>
  </w:style>
  <w:style w:type="paragraph" w:customStyle="1" w:styleId="Hlavikaapta">
    <w:name w:val="Hlavička a päta"/>
    <w:rsid w:val="0098045B"/>
    <w:pPr>
      <w:pBdr>
        <w:top w:val="nil"/>
        <w:left w:val="nil"/>
        <w:bottom w:val="nil"/>
        <w:right w:val="nil"/>
      </w:pBdr>
      <w:tabs>
        <w:tab w:val="right" w:pos="9020"/>
      </w:tabs>
      <w:suppressAutoHyphens/>
    </w:pPr>
    <w:rPr>
      <w:rFonts w:ascii="Helvetica" w:eastAsia="Arial Unicode MS" w:hAnsi="Helvetica" w:cs="Arial Unicode MS"/>
      <w:color w:val="000000"/>
      <w:sz w:val="24"/>
      <w:szCs w:val="24"/>
      <w:lang w:eastAsia="en-US"/>
    </w:rPr>
  </w:style>
  <w:style w:type="paragraph" w:customStyle="1" w:styleId="Nzov">
    <w:name w:val="Názov"/>
    <w:basedOn w:val="Normal"/>
    <w:qFormat/>
    <w:rsid w:val="0098045B"/>
    <w:pPr>
      <w:pBdr>
        <w:top w:val="nil"/>
        <w:left w:val="nil"/>
        <w:bottom w:val="nil"/>
        <w:right w:val="nil"/>
      </w:pBdr>
      <w:suppressAutoHyphens/>
      <w:jc w:val="center"/>
    </w:pPr>
    <w:rPr>
      <w:rFonts w:ascii="Times New Roman Bold" w:eastAsia="Arial Unicode MS" w:hAnsi="Times New Roman Bold" w:cs="Arial Unicode MS"/>
      <w:color w:val="000000"/>
      <w:sz w:val="40"/>
      <w:szCs w:val="40"/>
      <w:u w:color="000000"/>
      <w:lang w:eastAsia="en-US"/>
    </w:rPr>
  </w:style>
  <w:style w:type="paragraph" w:customStyle="1" w:styleId="Normlny">
    <w:name w:val="Normálny"/>
    <w:rsid w:val="0098045B"/>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Odsekzoznamu">
    <w:name w:val="Odsek zoznamu"/>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Normlnywebov">
    <w:name w:val="Normálny (webový)"/>
    <w:rsid w:val="0098045B"/>
    <w:pPr>
      <w:pBdr>
        <w:top w:val="nil"/>
        <w:left w:val="nil"/>
        <w:bottom w:val="nil"/>
        <w:right w:val="nil"/>
      </w:pBdr>
      <w:suppressAutoHyphens/>
      <w:spacing w:before="96" w:after="96"/>
    </w:pPr>
    <w:rPr>
      <w:color w:val="000000"/>
      <w:sz w:val="24"/>
      <w:szCs w:val="24"/>
      <w:u w:color="000000"/>
      <w:lang w:eastAsia="en-US"/>
    </w:rPr>
  </w:style>
  <w:style w:type="paragraph" w:customStyle="1" w:styleId="Bezriadkovania">
    <w:name w:val="Bez riadkovania"/>
    <w:rsid w:val="0098045B"/>
    <w:pPr>
      <w:pBdr>
        <w:top w:val="nil"/>
        <w:left w:val="nil"/>
        <w:bottom w:val="nil"/>
        <w:right w:val="nil"/>
      </w:pBdr>
      <w:suppressAutoHyphens/>
    </w:pPr>
    <w:rPr>
      <w:rFonts w:ascii="Calibri" w:eastAsia="Calibri" w:hAnsi="Calibri" w:cs="Calibri"/>
      <w:color w:val="000000"/>
      <w:sz w:val="22"/>
      <w:szCs w:val="22"/>
      <w:u w:color="000000"/>
      <w:lang w:eastAsia="en-US"/>
    </w:rPr>
  </w:style>
  <w:style w:type="paragraph" w:customStyle="1" w:styleId="Odsekzoznamu1">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Pta">
    <w:name w:val="Päta"/>
    <w:basedOn w:val="Normal"/>
    <w:rsid w:val="0098045B"/>
    <w:pPr>
      <w:pBdr>
        <w:top w:val="nil"/>
        <w:left w:val="nil"/>
        <w:bottom w:val="nil"/>
        <w:right w:val="nil"/>
      </w:pBdr>
      <w:suppressAutoHyphens/>
    </w:pPr>
    <w:rPr>
      <w:rFonts w:eastAsia="Arial Unicode MS"/>
      <w:lang w:val="en-US" w:eastAsia="en-US"/>
    </w:rPr>
  </w:style>
  <w:style w:type="numbering" w:customStyle="1" w:styleId="List0">
    <w:name w:val="List 0"/>
    <w:rsid w:val="0098045B"/>
  </w:style>
  <w:style w:type="numbering" w:customStyle="1" w:styleId="Importovantl1">
    <w:name w:val="Importovaný štýl 1"/>
    <w:rsid w:val="0098045B"/>
  </w:style>
  <w:style w:type="numbering" w:customStyle="1" w:styleId="Zoznam1">
    <w:name w:val="Zoznam 1"/>
    <w:rsid w:val="0098045B"/>
  </w:style>
  <w:style w:type="numbering" w:customStyle="1" w:styleId="Importovantl2">
    <w:name w:val="Importovaný štýl 2"/>
    <w:rsid w:val="0098045B"/>
  </w:style>
  <w:style w:type="numbering" w:customStyle="1" w:styleId="List21">
    <w:name w:val="List 21"/>
    <w:rsid w:val="0098045B"/>
  </w:style>
  <w:style w:type="numbering" w:customStyle="1" w:styleId="List31">
    <w:name w:val="List 31"/>
    <w:rsid w:val="0098045B"/>
  </w:style>
  <w:style w:type="numbering" w:customStyle="1" w:styleId="Importovantl3">
    <w:name w:val="Importovaný štýl 3"/>
    <w:rsid w:val="0098045B"/>
  </w:style>
  <w:style w:type="numbering" w:customStyle="1" w:styleId="List41">
    <w:name w:val="List 41"/>
    <w:rsid w:val="0098045B"/>
  </w:style>
  <w:style w:type="numbering" w:customStyle="1" w:styleId="Importovantl4">
    <w:name w:val="Importovaný štýl 4"/>
    <w:rsid w:val="0098045B"/>
  </w:style>
  <w:style w:type="numbering" w:customStyle="1" w:styleId="List51">
    <w:name w:val="List 51"/>
    <w:rsid w:val="0098045B"/>
  </w:style>
  <w:style w:type="numbering" w:customStyle="1" w:styleId="Importovantl5">
    <w:name w:val="Importovaný štýl 5"/>
    <w:rsid w:val="0098045B"/>
  </w:style>
  <w:style w:type="numbering" w:customStyle="1" w:styleId="List6">
    <w:name w:val="List 6"/>
    <w:rsid w:val="0098045B"/>
  </w:style>
  <w:style w:type="numbering" w:customStyle="1" w:styleId="List7">
    <w:name w:val="List 7"/>
    <w:rsid w:val="0098045B"/>
  </w:style>
  <w:style w:type="numbering" w:customStyle="1" w:styleId="Importovantl6">
    <w:name w:val="Importovaný štýl 6"/>
    <w:rsid w:val="0098045B"/>
  </w:style>
  <w:style w:type="numbering" w:customStyle="1" w:styleId="List8">
    <w:name w:val="List 8"/>
    <w:rsid w:val="0098045B"/>
  </w:style>
  <w:style w:type="numbering" w:customStyle="1" w:styleId="Importovantl7">
    <w:name w:val="Importovaný štýl 7"/>
    <w:rsid w:val="0098045B"/>
  </w:style>
  <w:style w:type="numbering" w:customStyle="1" w:styleId="List9">
    <w:name w:val="List 9"/>
    <w:rsid w:val="0098045B"/>
  </w:style>
  <w:style w:type="numbering" w:customStyle="1" w:styleId="Importovantl8">
    <w:name w:val="Importovaný štýl 8"/>
    <w:rsid w:val="0098045B"/>
  </w:style>
  <w:style w:type="numbering" w:customStyle="1" w:styleId="List10">
    <w:name w:val="List 10"/>
    <w:rsid w:val="0098045B"/>
  </w:style>
  <w:style w:type="numbering" w:customStyle="1" w:styleId="List11">
    <w:name w:val="List 11"/>
    <w:rsid w:val="0098045B"/>
  </w:style>
  <w:style w:type="numbering" w:customStyle="1" w:styleId="Importovantl9">
    <w:name w:val="Importovaný štýl 9"/>
    <w:rsid w:val="0098045B"/>
  </w:style>
  <w:style w:type="numbering" w:customStyle="1" w:styleId="List12">
    <w:name w:val="List 12"/>
    <w:rsid w:val="0098045B"/>
  </w:style>
  <w:style w:type="numbering" w:customStyle="1" w:styleId="Importovantl10">
    <w:name w:val="Importovaný štýl 10"/>
    <w:rsid w:val="0098045B"/>
  </w:style>
  <w:style w:type="numbering" w:customStyle="1" w:styleId="List13">
    <w:name w:val="List 13"/>
    <w:rsid w:val="0098045B"/>
  </w:style>
  <w:style w:type="numbering" w:customStyle="1" w:styleId="List14">
    <w:name w:val="List 14"/>
    <w:rsid w:val="0098045B"/>
  </w:style>
  <w:style w:type="numbering" w:customStyle="1" w:styleId="Importovantl11">
    <w:name w:val="Importovaný štýl 11"/>
    <w:rsid w:val="0098045B"/>
  </w:style>
  <w:style w:type="numbering" w:customStyle="1" w:styleId="List15">
    <w:name w:val="List 15"/>
    <w:rsid w:val="0098045B"/>
  </w:style>
  <w:style w:type="numbering" w:customStyle="1" w:styleId="Importovantl12">
    <w:name w:val="Importovaný štýl 12"/>
    <w:rsid w:val="0098045B"/>
  </w:style>
  <w:style w:type="numbering" w:customStyle="1" w:styleId="List16">
    <w:name w:val="List 16"/>
    <w:rsid w:val="0098045B"/>
  </w:style>
  <w:style w:type="numbering" w:customStyle="1" w:styleId="Importovantl13">
    <w:name w:val="Importovaný štýl 13"/>
    <w:rsid w:val="0098045B"/>
  </w:style>
  <w:style w:type="numbering" w:customStyle="1" w:styleId="List17">
    <w:name w:val="List 17"/>
    <w:rsid w:val="0098045B"/>
  </w:style>
  <w:style w:type="numbering" w:customStyle="1" w:styleId="Importovantl14">
    <w:name w:val="Importovaný štýl 14"/>
    <w:rsid w:val="0098045B"/>
  </w:style>
  <w:style w:type="numbering" w:customStyle="1" w:styleId="List18">
    <w:name w:val="List 18"/>
    <w:rsid w:val="0098045B"/>
  </w:style>
  <w:style w:type="numbering" w:customStyle="1" w:styleId="Importovantl15">
    <w:name w:val="Importovaný štýl 15"/>
    <w:rsid w:val="0098045B"/>
  </w:style>
  <w:style w:type="numbering" w:customStyle="1" w:styleId="List19">
    <w:name w:val="List 19"/>
    <w:rsid w:val="0098045B"/>
  </w:style>
  <w:style w:type="numbering" w:customStyle="1" w:styleId="Importovantl16">
    <w:name w:val="Importovaný štýl 16"/>
    <w:rsid w:val="0098045B"/>
  </w:style>
  <w:style w:type="numbering" w:customStyle="1" w:styleId="List20">
    <w:name w:val="List 20"/>
    <w:rsid w:val="0098045B"/>
  </w:style>
  <w:style w:type="numbering" w:customStyle="1" w:styleId="Importovantl17">
    <w:name w:val="Importovaný štýl 17"/>
    <w:rsid w:val="0098045B"/>
  </w:style>
  <w:style w:type="numbering" w:customStyle="1" w:styleId="Importovantl18">
    <w:name w:val="Importovaný štýl 18"/>
    <w:rsid w:val="0098045B"/>
  </w:style>
  <w:style w:type="numbering" w:customStyle="1" w:styleId="List22">
    <w:name w:val="List 22"/>
    <w:rsid w:val="0098045B"/>
  </w:style>
  <w:style w:type="numbering" w:customStyle="1" w:styleId="Importovantl19">
    <w:name w:val="Importovaný štýl 19"/>
    <w:rsid w:val="0098045B"/>
  </w:style>
  <w:style w:type="numbering" w:customStyle="1" w:styleId="List23">
    <w:name w:val="List 23"/>
    <w:rsid w:val="0098045B"/>
  </w:style>
  <w:style w:type="numbering" w:customStyle="1" w:styleId="Importovantl20">
    <w:name w:val="Importovaný štýl 20"/>
    <w:rsid w:val="0098045B"/>
  </w:style>
  <w:style w:type="numbering" w:customStyle="1" w:styleId="List24">
    <w:name w:val="List 24"/>
    <w:rsid w:val="0098045B"/>
  </w:style>
  <w:style w:type="numbering" w:customStyle="1" w:styleId="Importovantl21">
    <w:name w:val="Importovaný štýl 21"/>
    <w:rsid w:val="0098045B"/>
  </w:style>
  <w:style w:type="numbering" w:customStyle="1" w:styleId="List25">
    <w:name w:val="List 25"/>
    <w:rsid w:val="0098045B"/>
  </w:style>
  <w:style w:type="numbering" w:customStyle="1" w:styleId="Importovantl22">
    <w:name w:val="Importovaný štýl 22"/>
    <w:rsid w:val="0098045B"/>
  </w:style>
  <w:style w:type="numbering" w:customStyle="1" w:styleId="List26">
    <w:name w:val="List 26"/>
    <w:rsid w:val="0098045B"/>
  </w:style>
  <w:style w:type="numbering" w:customStyle="1" w:styleId="Importovantl23">
    <w:name w:val="Importovaný štýl 23"/>
    <w:rsid w:val="0098045B"/>
  </w:style>
  <w:style w:type="numbering" w:customStyle="1" w:styleId="List27">
    <w:name w:val="List 27"/>
    <w:rsid w:val="0098045B"/>
  </w:style>
  <w:style w:type="numbering" w:customStyle="1" w:styleId="Importovantl24">
    <w:name w:val="Importovaný štýl 24"/>
    <w:rsid w:val="0098045B"/>
  </w:style>
  <w:style w:type="numbering" w:customStyle="1" w:styleId="List28">
    <w:name w:val="List 28"/>
    <w:rsid w:val="0098045B"/>
  </w:style>
  <w:style w:type="numbering" w:customStyle="1" w:styleId="Importovantl25">
    <w:name w:val="Importovaný štýl 25"/>
    <w:rsid w:val="0098045B"/>
  </w:style>
  <w:style w:type="numbering" w:customStyle="1" w:styleId="List29">
    <w:name w:val="List 29"/>
    <w:rsid w:val="0098045B"/>
  </w:style>
  <w:style w:type="numbering" w:customStyle="1" w:styleId="Importovantl26">
    <w:name w:val="Importovaný štýl 26"/>
    <w:rsid w:val="0098045B"/>
  </w:style>
  <w:style w:type="numbering" w:customStyle="1" w:styleId="List30">
    <w:name w:val="List 30"/>
    <w:rsid w:val="0098045B"/>
  </w:style>
  <w:style w:type="numbering" w:customStyle="1" w:styleId="Importovantl27">
    <w:name w:val="Importovaný štýl 27"/>
    <w:rsid w:val="0098045B"/>
  </w:style>
  <w:style w:type="numbering" w:customStyle="1" w:styleId="Importovantl28">
    <w:name w:val="Importovaný štýl 28"/>
    <w:rsid w:val="0098045B"/>
  </w:style>
  <w:style w:type="numbering" w:customStyle="1" w:styleId="List32">
    <w:name w:val="List 32"/>
    <w:rsid w:val="0098045B"/>
  </w:style>
  <w:style w:type="numbering" w:customStyle="1" w:styleId="Importovantl29">
    <w:name w:val="Importovaný štýl 29"/>
    <w:rsid w:val="0098045B"/>
  </w:style>
  <w:style w:type="numbering" w:customStyle="1" w:styleId="List33">
    <w:name w:val="List 33"/>
    <w:rsid w:val="0098045B"/>
  </w:style>
  <w:style w:type="numbering" w:customStyle="1" w:styleId="Importovantl30">
    <w:name w:val="Importovaný štýl 30"/>
    <w:rsid w:val="0098045B"/>
  </w:style>
  <w:style w:type="numbering" w:customStyle="1" w:styleId="List34">
    <w:name w:val="List 34"/>
    <w:rsid w:val="0098045B"/>
  </w:style>
  <w:style w:type="numbering" w:customStyle="1" w:styleId="Importovantl31">
    <w:name w:val="Importovaný štýl 31"/>
    <w:rsid w:val="0098045B"/>
  </w:style>
  <w:style w:type="numbering" w:customStyle="1" w:styleId="List35">
    <w:name w:val="List 35"/>
    <w:rsid w:val="0098045B"/>
  </w:style>
  <w:style w:type="numbering" w:customStyle="1" w:styleId="Importovantl32">
    <w:name w:val="Importovaný štýl 32"/>
    <w:rsid w:val="0098045B"/>
  </w:style>
  <w:style w:type="numbering" w:customStyle="1" w:styleId="List36">
    <w:name w:val="List 36"/>
    <w:rsid w:val="0098045B"/>
  </w:style>
  <w:style w:type="numbering" w:customStyle="1" w:styleId="Importovantl33">
    <w:name w:val="Importovaný štýl 33"/>
    <w:rsid w:val="0098045B"/>
  </w:style>
  <w:style w:type="numbering" w:customStyle="1" w:styleId="List37">
    <w:name w:val="List 37"/>
    <w:rsid w:val="0098045B"/>
  </w:style>
  <w:style w:type="numbering" w:customStyle="1" w:styleId="Importovantl34">
    <w:name w:val="Importovaný štýl 34"/>
    <w:rsid w:val="0098045B"/>
  </w:style>
  <w:style w:type="numbering" w:customStyle="1" w:styleId="List38">
    <w:name w:val="List 38"/>
    <w:rsid w:val="0098045B"/>
  </w:style>
  <w:style w:type="numbering" w:customStyle="1" w:styleId="Importovantl35">
    <w:name w:val="Importovaný štýl 35"/>
    <w:rsid w:val="0098045B"/>
  </w:style>
  <w:style w:type="numbering" w:customStyle="1" w:styleId="List39">
    <w:name w:val="List 39"/>
    <w:rsid w:val="0098045B"/>
  </w:style>
  <w:style w:type="numbering" w:customStyle="1" w:styleId="Importovantl36">
    <w:name w:val="Importovaný štýl 36"/>
    <w:rsid w:val="0098045B"/>
  </w:style>
  <w:style w:type="numbering" w:customStyle="1" w:styleId="List40">
    <w:name w:val="List 40"/>
    <w:rsid w:val="0098045B"/>
  </w:style>
  <w:style w:type="numbering" w:customStyle="1" w:styleId="Importovantl37">
    <w:name w:val="Importovaný štýl 37"/>
    <w:rsid w:val="0098045B"/>
  </w:style>
  <w:style w:type="numbering" w:customStyle="1" w:styleId="Importovantl38">
    <w:name w:val="Importovaný štýl 38"/>
    <w:rsid w:val="0098045B"/>
  </w:style>
  <w:style w:type="numbering" w:customStyle="1" w:styleId="List42">
    <w:name w:val="List 42"/>
    <w:rsid w:val="0098045B"/>
  </w:style>
  <w:style w:type="numbering" w:customStyle="1" w:styleId="Importovantl39">
    <w:name w:val="Importovaný štýl 39"/>
    <w:rsid w:val="0098045B"/>
  </w:style>
  <w:style w:type="numbering" w:customStyle="1" w:styleId="List43">
    <w:name w:val="List 43"/>
    <w:rsid w:val="0098045B"/>
  </w:style>
  <w:style w:type="numbering" w:customStyle="1" w:styleId="Importovantl40">
    <w:name w:val="Importovaný štýl 40"/>
    <w:rsid w:val="0098045B"/>
  </w:style>
  <w:style w:type="numbering" w:customStyle="1" w:styleId="List44">
    <w:name w:val="List 44"/>
    <w:rsid w:val="0098045B"/>
  </w:style>
  <w:style w:type="numbering" w:customStyle="1" w:styleId="Importovantl41">
    <w:name w:val="Importovaný štýl 41"/>
    <w:rsid w:val="0098045B"/>
  </w:style>
  <w:style w:type="numbering" w:customStyle="1" w:styleId="List45">
    <w:name w:val="List 45"/>
    <w:rsid w:val="0098045B"/>
  </w:style>
  <w:style w:type="numbering" w:customStyle="1" w:styleId="Importovantl42">
    <w:name w:val="Importovaný štýl 42"/>
    <w:rsid w:val="0098045B"/>
  </w:style>
  <w:style w:type="numbering" w:customStyle="1" w:styleId="List46">
    <w:name w:val="List 46"/>
    <w:rsid w:val="0098045B"/>
  </w:style>
  <w:style w:type="numbering" w:customStyle="1" w:styleId="Importovantl43">
    <w:name w:val="Importovaný štýl 43"/>
    <w:rsid w:val="0098045B"/>
  </w:style>
  <w:style w:type="numbering" w:customStyle="1" w:styleId="List47">
    <w:name w:val="List 47"/>
    <w:rsid w:val="0098045B"/>
  </w:style>
  <w:style w:type="numbering" w:customStyle="1" w:styleId="Importovantl44">
    <w:name w:val="Importovaný štýl 44"/>
    <w:rsid w:val="0098045B"/>
  </w:style>
  <w:style w:type="numbering" w:customStyle="1" w:styleId="List48">
    <w:name w:val="List 48"/>
    <w:rsid w:val="0098045B"/>
  </w:style>
  <w:style w:type="numbering" w:customStyle="1" w:styleId="List49">
    <w:name w:val="List 49"/>
    <w:rsid w:val="0098045B"/>
  </w:style>
  <w:style w:type="numbering" w:customStyle="1" w:styleId="Importovantl45">
    <w:name w:val="Importovaný štýl 45"/>
    <w:rsid w:val="0098045B"/>
  </w:style>
  <w:style w:type="numbering" w:customStyle="1" w:styleId="List50">
    <w:name w:val="List 50"/>
    <w:rsid w:val="0098045B"/>
  </w:style>
  <w:style w:type="numbering" w:customStyle="1" w:styleId="Importovantl46">
    <w:name w:val="Importovaný štýl 46"/>
    <w:rsid w:val="0098045B"/>
  </w:style>
  <w:style w:type="numbering" w:customStyle="1" w:styleId="Importovantl47">
    <w:name w:val="Importovaný štýl 47"/>
    <w:rsid w:val="0098045B"/>
  </w:style>
  <w:style w:type="numbering" w:customStyle="1" w:styleId="List52">
    <w:name w:val="List 52"/>
    <w:rsid w:val="0098045B"/>
  </w:style>
  <w:style w:type="numbering" w:customStyle="1" w:styleId="Importovantl48">
    <w:name w:val="Importovaný štýl 48"/>
    <w:rsid w:val="0098045B"/>
  </w:style>
  <w:style w:type="numbering" w:customStyle="1" w:styleId="List53">
    <w:name w:val="List 53"/>
    <w:rsid w:val="0098045B"/>
  </w:style>
  <w:style w:type="numbering" w:customStyle="1" w:styleId="Importovantl49">
    <w:name w:val="Importovaný štýl 49"/>
    <w:rsid w:val="0098045B"/>
  </w:style>
  <w:style w:type="numbering" w:customStyle="1" w:styleId="List54">
    <w:name w:val="List 54"/>
    <w:rsid w:val="0098045B"/>
  </w:style>
  <w:style w:type="numbering" w:customStyle="1" w:styleId="Importovantl50">
    <w:name w:val="Importovaný štýl 50"/>
    <w:rsid w:val="0098045B"/>
  </w:style>
  <w:style w:type="numbering" w:customStyle="1" w:styleId="List55">
    <w:name w:val="List 55"/>
    <w:rsid w:val="0098045B"/>
  </w:style>
  <w:style w:type="numbering" w:customStyle="1" w:styleId="Importovantl51">
    <w:name w:val="Importovaný štýl 51"/>
    <w:rsid w:val="0098045B"/>
  </w:style>
  <w:style w:type="numbering" w:customStyle="1" w:styleId="List56">
    <w:name w:val="List 56"/>
    <w:rsid w:val="0098045B"/>
  </w:style>
  <w:style w:type="numbering" w:customStyle="1" w:styleId="List57">
    <w:name w:val="List 57"/>
    <w:rsid w:val="0098045B"/>
  </w:style>
  <w:style w:type="numbering" w:customStyle="1" w:styleId="List58">
    <w:name w:val="List 58"/>
    <w:rsid w:val="0098045B"/>
  </w:style>
  <w:style w:type="numbering" w:customStyle="1" w:styleId="List59">
    <w:name w:val="List 59"/>
    <w:rsid w:val="0098045B"/>
  </w:style>
  <w:style w:type="numbering" w:customStyle="1" w:styleId="List60">
    <w:name w:val="List 60"/>
    <w:rsid w:val="0098045B"/>
  </w:style>
  <w:style w:type="numbering" w:customStyle="1" w:styleId="Importovantl52">
    <w:name w:val="Importovaný štýl 52"/>
    <w:rsid w:val="0098045B"/>
  </w:style>
  <w:style w:type="numbering" w:customStyle="1" w:styleId="List61">
    <w:name w:val="List 61"/>
    <w:rsid w:val="0098045B"/>
  </w:style>
  <w:style w:type="numbering" w:customStyle="1" w:styleId="Importovantl53">
    <w:name w:val="Importovaný štýl 53"/>
    <w:rsid w:val="0098045B"/>
  </w:style>
  <w:style w:type="numbering" w:customStyle="1" w:styleId="List62">
    <w:name w:val="List 62"/>
    <w:rsid w:val="0098045B"/>
  </w:style>
  <w:style w:type="numbering" w:customStyle="1" w:styleId="Importovantl54">
    <w:name w:val="Importovaný štýl 54"/>
    <w:rsid w:val="0098045B"/>
  </w:style>
  <w:style w:type="numbering" w:customStyle="1" w:styleId="List63">
    <w:name w:val="List 63"/>
    <w:rsid w:val="0098045B"/>
  </w:style>
  <w:style w:type="numbering" w:customStyle="1" w:styleId="Importovantl55">
    <w:name w:val="Importovaný štýl 55"/>
    <w:rsid w:val="0098045B"/>
  </w:style>
  <w:style w:type="numbering" w:customStyle="1" w:styleId="List64">
    <w:name w:val="List 64"/>
    <w:rsid w:val="0098045B"/>
  </w:style>
  <w:style w:type="numbering" w:customStyle="1" w:styleId="Importovantl56">
    <w:name w:val="Importovaný štýl 56"/>
    <w:rsid w:val="0098045B"/>
  </w:style>
  <w:style w:type="numbering" w:customStyle="1" w:styleId="List65">
    <w:name w:val="List 65"/>
    <w:rsid w:val="0098045B"/>
  </w:style>
  <w:style w:type="numbering" w:customStyle="1" w:styleId="Importovantl57">
    <w:name w:val="Importovaný štýl 57"/>
    <w:rsid w:val="0098045B"/>
  </w:style>
  <w:style w:type="numbering" w:customStyle="1" w:styleId="List66">
    <w:name w:val="List 66"/>
    <w:rsid w:val="0098045B"/>
  </w:style>
  <w:style w:type="numbering" w:customStyle="1" w:styleId="List67">
    <w:name w:val="List 67"/>
    <w:rsid w:val="0098045B"/>
  </w:style>
  <w:style w:type="numbering" w:customStyle="1" w:styleId="Importovantl58">
    <w:name w:val="Importovaný štýl 58"/>
    <w:rsid w:val="0098045B"/>
  </w:style>
  <w:style w:type="numbering" w:customStyle="1" w:styleId="List68">
    <w:name w:val="List 68"/>
    <w:rsid w:val="0098045B"/>
  </w:style>
  <w:style w:type="numbering" w:customStyle="1" w:styleId="List69">
    <w:name w:val="List 69"/>
    <w:rsid w:val="0098045B"/>
  </w:style>
  <w:style w:type="numbering" w:customStyle="1" w:styleId="Importovantl59">
    <w:name w:val="Importovaný štýl 59"/>
    <w:rsid w:val="0098045B"/>
  </w:style>
  <w:style w:type="numbering" w:customStyle="1" w:styleId="List70">
    <w:name w:val="List 70"/>
    <w:rsid w:val="0098045B"/>
  </w:style>
  <w:style w:type="numbering" w:customStyle="1" w:styleId="List71">
    <w:name w:val="List 71"/>
    <w:rsid w:val="0098045B"/>
  </w:style>
  <w:style w:type="numbering" w:customStyle="1" w:styleId="Importovantl60">
    <w:name w:val="Importovaný štýl 60"/>
    <w:rsid w:val="0098045B"/>
  </w:style>
  <w:style w:type="numbering" w:customStyle="1" w:styleId="List72">
    <w:name w:val="List 72"/>
    <w:rsid w:val="0098045B"/>
  </w:style>
  <w:style w:type="numbering" w:customStyle="1" w:styleId="Importovantl61">
    <w:name w:val="Importovaný štýl 61"/>
    <w:rsid w:val="0098045B"/>
  </w:style>
  <w:style w:type="numbering" w:customStyle="1" w:styleId="List73">
    <w:name w:val="List 73"/>
    <w:rsid w:val="0098045B"/>
  </w:style>
  <w:style w:type="numbering" w:customStyle="1" w:styleId="Importovantl62">
    <w:name w:val="Importovaný štýl 62"/>
    <w:rsid w:val="0098045B"/>
  </w:style>
  <w:style w:type="numbering" w:customStyle="1" w:styleId="List74">
    <w:name w:val="List 74"/>
    <w:rsid w:val="0098045B"/>
  </w:style>
  <w:style w:type="numbering" w:customStyle="1" w:styleId="Importovantl63">
    <w:name w:val="Importovaný štýl 63"/>
    <w:rsid w:val="0098045B"/>
  </w:style>
  <w:style w:type="numbering" w:customStyle="1" w:styleId="List75">
    <w:name w:val="List 75"/>
    <w:rsid w:val="0098045B"/>
  </w:style>
  <w:style w:type="numbering" w:customStyle="1" w:styleId="Importovantl64">
    <w:name w:val="Importovaný štýl 64"/>
    <w:rsid w:val="0098045B"/>
  </w:style>
  <w:style w:type="numbering" w:customStyle="1" w:styleId="List76">
    <w:name w:val="List 76"/>
    <w:rsid w:val="0098045B"/>
  </w:style>
  <w:style w:type="numbering" w:customStyle="1" w:styleId="List77">
    <w:name w:val="List 77"/>
    <w:rsid w:val="0098045B"/>
  </w:style>
  <w:style w:type="numbering" w:customStyle="1" w:styleId="Importovantl65">
    <w:name w:val="Importovaný štýl 65"/>
    <w:rsid w:val="0098045B"/>
  </w:style>
  <w:style w:type="numbering" w:customStyle="1" w:styleId="List78">
    <w:name w:val="List 78"/>
    <w:rsid w:val="0098045B"/>
  </w:style>
  <w:style w:type="numbering" w:customStyle="1" w:styleId="Importovantl66">
    <w:name w:val="Importovaný štýl 66"/>
    <w:rsid w:val="0098045B"/>
  </w:style>
  <w:style w:type="numbering" w:customStyle="1" w:styleId="List79">
    <w:name w:val="List 79"/>
    <w:rsid w:val="0098045B"/>
  </w:style>
  <w:style w:type="numbering" w:customStyle="1" w:styleId="List80">
    <w:name w:val="List 80"/>
    <w:rsid w:val="0098045B"/>
  </w:style>
  <w:style w:type="numbering" w:customStyle="1" w:styleId="Importovantl67">
    <w:name w:val="Importovaný štýl 67"/>
    <w:rsid w:val="0098045B"/>
  </w:style>
  <w:style w:type="numbering" w:customStyle="1" w:styleId="List81">
    <w:name w:val="List 81"/>
    <w:rsid w:val="0098045B"/>
  </w:style>
  <w:style w:type="numbering" w:customStyle="1" w:styleId="Importovantl68">
    <w:name w:val="Importovaný štýl 68"/>
    <w:rsid w:val="0098045B"/>
  </w:style>
  <w:style w:type="numbering" w:customStyle="1" w:styleId="List82">
    <w:name w:val="List 82"/>
    <w:rsid w:val="0098045B"/>
  </w:style>
  <w:style w:type="numbering" w:customStyle="1" w:styleId="Importovantl69">
    <w:name w:val="Importovaný štýl 69"/>
    <w:rsid w:val="0098045B"/>
  </w:style>
  <w:style w:type="numbering" w:customStyle="1" w:styleId="List83">
    <w:name w:val="List 83"/>
    <w:rsid w:val="0098045B"/>
  </w:style>
  <w:style w:type="numbering" w:customStyle="1" w:styleId="Importovantl70">
    <w:name w:val="Importovaný štýl 70"/>
    <w:rsid w:val="0098045B"/>
  </w:style>
  <w:style w:type="numbering" w:customStyle="1" w:styleId="List84">
    <w:name w:val="List 84"/>
    <w:rsid w:val="0098045B"/>
  </w:style>
  <w:style w:type="numbering" w:customStyle="1" w:styleId="Importovantl71">
    <w:name w:val="Importovaný štýl 71"/>
    <w:rsid w:val="0098045B"/>
  </w:style>
  <w:style w:type="numbering" w:customStyle="1" w:styleId="List85">
    <w:name w:val="List 85"/>
    <w:rsid w:val="0098045B"/>
  </w:style>
  <w:style w:type="numbering" w:customStyle="1" w:styleId="List86">
    <w:name w:val="List 86"/>
    <w:rsid w:val="0098045B"/>
  </w:style>
  <w:style w:type="numbering" w:customStyle="1" w:styleId="Importovantl72">
    <w:name w:val="Importovaný štýl 72"/>
    <w:rsid w:val="0098045B"/>
  </w:style>
  <w:style w:type="numbering" w:customStyle="1" w:styleId="List87">
    <w:name w:val="List 87"/>
    <w:rsid w:val="0098045B"/>
  </w:style>
  <w:style w:type="numbering" w:customStyle="1" w:styleId="Importovantl73">
    <w:name w:val="Importovaný štýl 73"/>
    <w:rsid w:val="0098045B"/>
  </w:style>
  <w:style w:type="numbering" w:customStyle="1" w:styleId="List88">
    <w:name w:val="List 88"/>
    <w:rsid w:val="0098045B"/>
  </w:style>
  <w:style w:type="numbering" w:customStyle="1" w:styleId="List89">
    <w:name w:val="List 89"/>
    <w:rsid w:val="0098045B"/>
  </w:style>
  <w:style w:type="numbering" w:customStyle="1" w:styleId="Importovantl74">
    <w:name w:val="Importovaný štýl 74"/>
    <w:rsid w:val="0098045B"/>
  </w:style>
  <w:style w:type="numbering" w:customStyle="1" w:styleId="List90">
    <w:name w:val="List 90"/>
    <w:rsid w:val="0098045B"/>
  </w:style>
  <w:style w:type="numbering" w:customStyle="1" w:styleId="Importovantl75">
    <w:name w:val="Importovaný štýl 75"/>
    <w:rsid w:val="0098045B"/>
  </w:style>
  <w:style w:type="numbering" w:customStyle="1" w:styleId="List91">
    <w:name w:val="List 91"/>
    <w:rsid w:val="0098045B"/>
  </w:style>
  <w:style w:type="numbering" w:customStyle="1" w:styleId="Importovantl76">
    <w:name w:val="Importovaný štýl 76"/>
    <w:rsid w:val="0098045B"/>
  </w:style>
  <w:style w:type="numbering" w:customStyle="1" w:styleId="List92">
    <w:name w:val="List 92"/>
    <w:rsid w:val="0098045B"/>
  </w:style>
  <w:style w:type="numbering" w:customStyle="1" w:styleId="Importovantl77">
    <w:name w:val="Importovaný štýl 77"/>
    <w:rsid w:val="0098045B"/>
  </w:style>
  <w:style w:type="numbering" w:customStyle="1" w:styleId="List93">
    <w:name w:val="List 93"/>
    <w:rsid w:val="0098045B"/>
  </w:style>
  <w:style w:type="numbering" w:customStyle="1" w:styleId="Importovantl78">
    <w:name w:val="Importovaný štýl 78"/>
    <w:rsid w:val="0098045B"/>
  </w:style>
  <w:style w:type="numbering" w:customStyle="1" w:styleId="List94">
    <w:name w:val="List 94"/>
    <w:rsid w:val="0098045B"/>
  </w:style>
  <w:style w:type="numbering" w:customStyle="1" w:styleId="Importovantl79">
    <w:name w:val="Importovaný štýl 79"/>
    <w:rsid w:val="0098045B"/>
  </w:style>
  <w:style w:type="numbering" w:customStyle="1" w:styleId="List95">
    <w:name w:val="List 95"/>
    <w:rsid w:val="0098045B"/>
  </w:style>
  <w:style w:type="numbering" w:customStyle="1" w:styleId="List96">
    <w:name w:val="List 96"/>
    <w:rsid w:val="0098045B"/>
  </w:style>
  <w:style w:type="numbering" w:customStyle="1" w:styleId="Importovantl80">
    <w:name w:val="Importovaný štýl 80"/>
    <w:rsid w:val="0098045B"/>
  </w:style>
  <w:style w:type="numbering" w:customStyle="1" w:styleId="List97">
    <w:name w:val="List 97"/>
    <w:rsid w:val="0098045B"/>
  </w:style>
  <w:style w:type="numbering" w:customStyle="1" w:styleId="Importovantl81">
    <w:name w:val="Importovaný štýl 81"/>
    <w:rsid w:val="0098045B"/>
  </w:style>
  <w:style w:type="numbering" w:customStyle="1" w:styleId="List98">
    <w:name w:val="List 98"/>
    <w:rsid w:val="0098045B"/>
  </w:style>
  <w:style w:type="numbering" w:customStyle="1" w:styleId="Importovantl82">
    <w:name w:val="Importovaný štýl 82"/>
    <w:rsid w:val="0098045B"/>
  </w:style>
  <w:style w:type="numbering" w:customStyle="1" w:styleId="List99">
    <w:name w:val="List 99"/>
    <w:rsid w:val="0098045B"/>
  </w:style>
  <w:style w:type="numbering" w:customStyle="1" w:styleId="Importovantl83">
    <w:name w:val="Importovaný štýl 83"/>
    <w:rsid w:val="0098045B"/>
  </w:style>
  <w:style w:type="numbering" w:customStyle="1" w:styleId="List100">
    <w:name w:val="List 100"/>
    <w:rsid w:val="0098045B"/>
  </w:style>
  <w:style w:type="numbering" w:customStyle="1" w:styleId="Importovantl84">
    <w:name w:val="Importovaný štýl 84"/>
    <w:rsid w:val="0098045B"/>
  </w:style>
  <w:style w:type="numbering" w:customStyle="1" w:styleId="List101">
    <w:name w:val="List 101"/>
    <w:rsid w:val="0098045B"/>
  </w:style>
  <w:style w:type="numbering" w:customStyle="1" w:styleId="List102">
    <w:name w:val="List 102"/>
    <w:rsid w:val="0098045B"/>
  </w:style>
  <w:style w:type="numbering" w:customStyle="1" w:styleId="List103">
    <w:name w:val="List 103"/>
    <w:rsid w:val="0098045B"/>
  </w:style>
  <w:style w:type="numbering" w:customStyle="1" w:styleId="Importovantl85">
    <w:name w:val="Importovaný štýl 85"/>
    <w:rsid w:val="0098045B"/>
  </w:style>
  <w:style w:type="numbering" w:customStyle="1" w:styleId="List104">
    <w:name w:val="List 104"/>
    <w:rsid w:val="0098045B"/>
  </w:style>
  <w:style w:type="numbering" w:customStyle="1" w:styleId="Importovantl86">
    <w:name w:val="Importovaný štýl 86"/>
    <w:rsid w:val="0098045B"/>
  </w:style>
  <w:style w:type="numbering" w:customStyle="1" w:styleId="List105">
    <w:name w:val="List 105"/>
    <w:rsid w:val="0098045B"/>
  </w:style>
  <w:style w:type="numbering" w:customStyle="1" w:styleId="Importovantl87">
    <w:name w:val="Importovaný štýl 87"/>
    <w:rsid w:val="0098045B"/>
  </w:style>
  <w:style w:type="numbering" w:customStyle="1" w:styleId="List106">
    <w:name w:val="List 106"/>
    <w:rsid w:val="0098045B"/>
  </w:style>
  <w:style w:type="numbering" w:customStyle="1" w:styleId="Importovantl88">
    <w:name w:val="Importovaný štýl 88"/>
    <w:rsid w:val="0098045B"/>
  </w:style>
  <w:style w:type="numbering" w:customStyle="1" w:styleId="List107">
    <w:name w:val="List 107"/>
    <w:rsid w:val="0098045B"/>
  </w:style>
  <w:style w:type="numbering" w:customStyle="1" w:styleId="Importovantl89">
    <w:name w:val="Importovaný štýl 89"/>
    <w:rsid w:val="0098045B"/>
  </w:style>
  <w:style w:type="numbering" w:customStyle="1" w:styleId="List108">
    <w:name w:val="List 108"/>
    <w:rsid w:val="0098045B"/>
  </w:style>
  <w:style w:type="numbering" w:customStyle="1" w:styleId="Importovantl90">
    <w:name w:val="Importovaný štýl 90"/>
    <w:rsid w:val="0098045B"/>
  </w:style>
  <w:style w:type="numbering" w:customStyle="1" w:styleId="List109">
    <w:name w:val="List 109"/>
    <w:rsid w:val="0098045B"/>
  </w:style>
  <w:style w:type="numbering" w:customStyle="1" w:styleId="Importovantl91">
    <w:name w:val="Importovaný štýl 91"/>
    <w:rsid w:val="0098045B"/>
  </w:style>
  <w:style w:type="numbering" w:customStyle="1" w:styleId="List110">
    <w:name w:val="List 110"/>
    <w:rsid w:val="0098045B"/>
  </w:style>
  <w:style w:type="numbering" w:customStyle="1" w:styleId="Importovantl92">
    <w:name w:val="Importovaný štýl 92"/>
    <w:rsid w:val="0098045B"/>
  </w:style>
  <w:style w:type="numbering" w:customStyle="1" w:styleId="List111">
    <w:name w:val="List 111"/>
    <w:rsid w:val="0098045B"/>
  </w:style>
  <w:style w:type="numbering" w:customStyle="1" w:styleId="Importovantl93">
    <w:name w:val="Importovaný štýl 93"/>
    <w:rsid w:val="0098045B"/>
  </w:style>
  <w:style w:type="numbering" w:customStyle="1" w:styleId="List112">
    <w:name w:val="List 112"/>
    <w:rsid w:val="0098045B"/>
  </w:style>
  <w:style w:type="numbering" w:customStyle="1" w:styleId="Importovantl94">
    <w:name w:val="Importovaný štýl 94"/>
    <w:rsid w:val="0098045B"/>
  </w:style>
  <w:style w:type="numbering" w:customStyle="1" w:styleId="List113">
    <w:name w:val="List 113"/>
    <w:rsid w:val="0098045B"/>
  </w:style>
  <w:style w:type="numbering" w:customStyle="1" w:styleId="Importovantl95">
    <w:name w:val="Importovaný štýl 95"/>
    <w:rsid w:val="0098045B"/>
  </w:style>
  <w:style w:type="numbering" w:customStyle="1" w:styleId="List114">
    <w:name w:val="List 114"/>
    <w:rsid w:val="0098045B"/>
  </w:style>
  <w:style w:type="numbering" w:customStyle="1" w:styleId="Importovantl96">
    <w:name w:val="Importovaný štýl 96"/>
    <w:rsid w:val="0098045B"/>
  </w:style>
</w:styles>
</file>

<file path=word/webSettings.xml><?xml version="1.0" encoding="utf-8"?>
<w:webSettings xmlns:r="http://schemas.openxmlformats.org/officeDocument/2006/relationships" xmlns:w="http://schemas.openxmlformats.org/wordprocessingml/2006/main">
  <w:divs>
    <w:div w:id="11885626">
      <w:bodyDiv w:val="1"/>
      <w:marLeft w:val="0"/>
      <w:marRight w:val="0"/>
      <w:marTop w:val="0"/>
      <w:marBottom w:val="0"/>
      <w:divBdr>
        <w:top w:val="none" w:sz="0" w:space="0" w:color="auto"/>
        <w:left w:val="none" w:sz="0" w:space="0" w:color="auto"/>
        <w:bottom w:val="none" w:sz="0" w:space="0" w:color="auto"/>
        <w:right w:val="none" w:sz="0" w:space="0" w:color="auto"/>
      </w:divBdr>
    </w:div>
    <w:div w:id="13460784">
      <w:bodyDiv w:val="1"/>
      <w:marLeft w:val="0"/>
      <w:marRight w:val="0"/>
      <w:marTop w:val="0"/>
      <w:marBottom w:val="0"/>
      <w:divBdr>
        <w:top w:val="none" w:sz="0" w:space="0" w:color="auto"/>
        <w:left w:val="none" w:sz="0" w:space="0" w:color="auto"/>
        <w:bottom w:val="none" w:sz="0" w:space="0" w:color="auto"/>
        <w:right w:val="none" w:sz="0" w:space="0" w:color="auto"/>
      </w:divBdr>
    </w:div>
    <w:div w:id="22439232">
      <w:bodyDiv w:val="1"/>
      <w:marLeft w:val="0"/>
      <w:marRight w:val="0"/>
      <w:marTop w:val="0"/>
      <w:marBottom w:val="0"/>
      <w:divBdr>
        <w:top w:val="none" w:sz="0" w:space="0" w:color="auto"/>
        <w:left w:val="none" w:sz="0" w:space="0" w:color="auto"/>
        <w:bottom w:val="none" w:sz="0" w:space="0" w:color="auto"/>
        <w:right w:val="none" w:sz="0" w:space="0" w:color="auto"/>
      </w:divBdr>
      <w:divsChild>
        <w:div w:id="1397052382">
          <w:marLeft w:val="0"/>
          <w:marRight w:val="0"/>
          <w:marTop w:val="0"/>
          <w:marBottom w:val="0"/>
          <w:divBdr>
            <w:top w:val="none" w:sz="0" w:space="0" w:color="auto"/>
            <w:left w:val="none" w:sz="0" w:space="0" w:color="auto"/>
            <w:bottom w:val="none" w:sz="0" w:space="0" w:color="auto"/>
            <w:right w:val="none" w:sz="0" w:space="0" w:color="auto"/>
          </w:divBdr>
          <w:divsChild>
            <w:div w:id="1304969409">
              <w:marLeft w:val="0"/>
              <w:marRight w:val="0"/>
              <w:marTop w:val="0"/>
              <w:marBottom w:val="0"/>
              <w:divBdr>
                <w:top w:val="none" w:sz="0" w:space="0" w:color="auto"/>
                <w:left w:val="none" w:sz="0" w:space="0" w:color="auto"/>
                <w:bottom w:val="none" w:sz="0" w:space="0" w:color="auto"/>
                <w:right w:val="none" w:sz="0" w:space="0" w:color="auto"/>
              </w:divBdr>
              <w:divsChild>
                <w:div w:id="2087603244">
                  <w:marLeft w:val="0"/>
                  <w:marRight w:val="0"/>
                  <w:marTop w:val="0"/>
                  <w:marBottom w:val="0"/>
                  <w:divBdr>
                    <w:top w:val="none" w:sz="0" w:space="0" w:color="auto"/>
                    <w:left w:val="none" w:sz="0" w:space="0" w:color="auto"/>
                    <w:bottom w:val="none" w:sz="0" w:space="0" w:color="auto"/>
                    <w:right w:val="none" w:sz="0" w:space="0" w:color="auto"/>
                  </w:divBdr>
                  <w:divsChild>
                    <w:div w:id="981278305">
                      <w:marLeft w:val="0"/>
                      <w:marRight w:val="0"/>
                      <w:marTop w:val="0"/>
                      <w:marBottom w:val="0"/>
                      <w:divBdr>
                        <w:top w:val="none" w:sz="0" w:space="0" w:color="auto"/>
                        <w:left w:val="none" w:sz="0" w:space="0" w:color="auto"/>
                        <w:bottom w:val="none" w:sz="0" w:space="0" w:color="auto"/>
                        <w:right w:val="none" w:sz="0" w:space="0" w:color="auto"/>
                      </w:divBdr>
                      <w:divsChild>
                        <w:div w:id="1133711623">
                          <w:marLeft w:val="0"/>
                          <w:marRight w:val="0"/>
                          <w:marTop w:val="0"/>
                          <w:marBottom w:val="0"/>
                          <w:divBdr>
                            <w:top w:val="none" w:sz="0" w:space="0" w:color="auto"/>
                            <w:left w:val="none" w:sz="0" w:space="0" w:color="auto"/>
                            <w:bottom w:val="none" w:sz="0" w:space="0" w:color="auto"/>
                            <w:right w:val="none" w:sz="0" w:space="0" w:color="auto"/>
                          </w:divBdr>
                          <w:divsChild>
                            <w:div w:id="8056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2286">
      <w:bodyDiv w:val="1"/>
      <w:marLeft w:val="0"/>
      <w:marRight w:val="0"/>
      <w:marTop w:val="0"/>
      <w:marBottom w:val="0"/>
      <w:divBdr>
        <w:top w:val="none" w:sz="0" w:space="0" w:color="auto"/>
        <w:left w:val="none" w:sz="0" w:space="0" w:color="auto"/>
        <w:bottom w:val="none" w:sz="0" w:space="0" w:color="auto"/>
        <w:right w:val="none" w:sz="0" w:space="0" w:color="auto"/>
      </w:divBdr>
    </w:div>
    <w:div w:id="39206188">
      <w:bodyDiv w:val="1"/>
      <w:marLeft w:val="0"/>
      <w:marRight w:val="0"/>
      <w:marTop w:val="0"/>
      <w:marBottom w:val="0"/>
      <w:divBdr>
        <w:top w:val="none" w:sz="0" w:space="0" w:color="auto"/>
        <w:left w:val="none" w:sz="0" w:space="0" w:color="auto"/>
        <w:bottom w:val="none" w:sz="0" w:space="0" w:color="auto"/>
        <w:right w:val="none" w:sz="0" w:space="0" w:color="auto"/>
      </w:divBdr>
    </w:div>
    <w:div w:id="45296165">
      <w:bodyDiv w:val="1"/>
      <w:marLeft w:val="0"/>
      <w:marRight w:val="0"/>
      <w:marTop w:val="0"/>
      <w:marBottom w:val="0"/>
      <w:divBdr>
        <w:top w:val="none" w:sz="0" w:space="0" w:color="auto"/>
        <w:left w:val="none" w:sz="0" w:space="0" w:color="auto"/>
        <w:bottom w:val="none" w:sz="0" w:space="0" w:color="auto"/>
        <w:right w:val="none" w:sz="0" w:space="0" w:color="auto"/>
      </w:divBdr>
    </w:div>
    <w:div w:id="47151890">
      <w:bodyDiv w:val="1"/>
      <w:marLeft w:val="0"/>
      <w:marRight w:val="0"/>
      <w:marTop w:val="0"/>
      <w:marBottom w:val="0"/>
      <w:divBdr>
        <w:top w:val="none" w:sz="0" w:space="0" w:color="auto"/>
        <w:left w:val="none" w:sz="0" w:space="0" w:color="auto"/>
        <w:bottom w:val="none" w:sz="0" w:space="0" w:color="auto"/>
        <w:right w:val="none" w:sz="0" w:space="0" w:color="auto"/>
      </w:divBdr>
    </w:div>
    <w:div w:id="47650949">
      <w:bodyDiv w:val="1"/>
      <w:marLeft w:val="0"/>
      <w:marRight w:val="0"/>
      <w:marTop w:val="0"/>
      <w:marBottom w:val="0"/>
      <w:divBdr>
        <w:top w:val="none" w:sz="0" w:space="0" w:color="auto"/>
        <w:left w:val="none" w:sz="0" w:space="0" w:color="auto"/>
        <w:bottom w:val="none" w:sz="0" w:space="0" w:color="auto"/>
        <w:right w:val="none" w:sz="0" w:space="0" w:color="auto"/>
      </w:divBdr>
    </w:div>
    <w:div w:id="58331348">
      <w:bodyDiv w:val="1"/>
      <w:marLeft w:val="0"/>
      <w:marRight w:val="0"/>
      <w:marTop w:val="0"/>
      <w:marBottom w:val="0"/>
      <w:divBdr>
        <w:top w:val="none" w:sz="0" w:space="0" w:color="auto"/>
        <w:left w:val="none" w:sz="0" w:space="0" w:color="auto"/>
        <w:bottom w:val="none" w:sz="0" w:space="0" w:color="auto"/>
        <w:right w:val="none" w:sz="0" w:space="0" w:color="auto"/>
      </w:divBdr>
    </w:div>
    <w:div w:id="59406171">
      <w:bodyDiv w:val="1"/>
      <w:marLeft w:val="0"/>
      <w:marRight w:val="0"/>
      <w:marTop w:val="0"/>
      <w:marBottom w:val="0"/>
      <w:divBdr>
        <w:top w:val="none" w:sz="0" w:space="0" w:color="auto"/>
        <w:left w:val="none" w:sz="0" w:space="0" w:color="auto"/>
        <w:bottom w:val="none" w:sz="0" w:space="0" w:color="auto"/>
        <w:right w:val="none" w:sz="0" w:space="0" w:color="auto"/>
      </w:divBdr>
    </w:div>
    <w:div w:id="63376453">
      <w:bodyDiv w:val="1"/>
      <w:marLeft w:val="0"/>
      <w:marRight w:val="0"/>
      <w:marTop w:val="0"/>
      <w:marBottom w:val="0"/>
      <w:divBdr>
        <w:top w:val="none" w:sz="0" w:space="0" w:color="auto"/>
        <w:left w:val="none" w:sz="0" w:space="0" w:color="auto"/>
        <w:bottom w:val="none" w:sz="0" w:space="0" w:color="auto"/>
        <w:right w:val="none" w:sz="0" w:space="0" w:color="auto"/>
      </w:divBdr>
    </w:div>
    <w:div w:id="73941301">
      <w:bodyDiv w:val="1"/>
      <w:marLeft w:val="0"/>
      <w:marRight w:val="0"/>
      <w:marTop w:val="0"/>
      <w:marBottom w:val="0"/>
      <w:divBdr>
        <w:top w:val="none" w:sz="0" w:space="0" w:color="auto"/>
        <w:left w:val="none" w:sz="0" w:space="0" w:color="auto"/>
        <w:bottom w:val="none" w:sz="0" w:space="0" w:color="auto"/>
        <w:right w:val="none" w:sz="0" w:space="0" w:color="auto"/>
      </w:divBdr>
    </w:div>
    <w:div w:id="76247031">
      <w:bodyDiv w:val="1"/>
      <w:marLeft w:val="0"/>
      <w:marRight w:val="0"/>
      <w:marTop w:val="0"/>
      <w:marBottom w:val="0"/>
      <w:divBdr>
        <w:top w:val="none" w:sz="0" w:space="0" w:color="auto"/>
        <w:left w:val="none" w:sz="0" w:space="0" w:color="auto"/>
        <w:bottom w:val="none" w:sz="0" w:space="0" w:color="auto"/>
        <w:right w:val="none" w:sz="0" w:space="0" w:color="auto"/>
      </w:divBdr>
    </w:div>
    <w:div w:id="97529002">
      <w:bodyDiv w:val="1"/>
      <w:marLeft w:val="0"/>
      <w:marRight w:val="0"/>
      <w:marTop w:val="0"/>
      <w:marBottom w:val="0"/>
      <w:divBdr>
        <w:top w:val="none" w:sz="0" w:space="0" w:color="auto"/>
        <w:left w:val="none" w:sz="0" w:space="0" w:color="auto"/>
        <w:bottom w:val="none" w:sz="0" w:space="0" w:color="auto"/>
        <w:right w:val="none" w:sz="0" w:space="0" w:color="auto"/>
      </w:divBdr>
    </w:div>
    <w:div w:id="112404653">
      <w:bodyDiv w:val="1"/>
      <w:marLeft w:val="0"/>
      <w:marRight w:val="0"/>
      <w:marTop w:val="0"/>
      <w:marBottom w:val="0"/>
      <w:divBdr>
        <w:top w:val="none" w:sz="0" w:space="0" w:color="auto"/>
        <w:left w:val="none" w:sz="0" w:space="0" w:color="auto"/>
        <w:bottom w:val="none" w:sz="0" w:space="0" w:color="auto"/>
        <w:right w:val="none" w:sz="0" w:space="0" w:color="auto"/>
      </w:divBdr>
    </w:div>
    <w:div w:id="116026703">
      <w:bodyDiv w:val="1"/>
      <w:marLeft w:val="0"/>
      <w:marRight w:val="0"/>
      <w:marTop w:val="0"/>
      <w:marBottom w:val="0"/>
      <w:divBdr>
        <w:top w:val="none" w:sz="0" w:space="0" w:color="auto"/>
        <w:left w:val="none" w:sz="0" w:space="0" w:color="auto"/>
        <w:bottom w:val="none" w:sz="0" w:space="0" w:color="auto"/>
        <w:right w:val="none" w:sz="0" w:space="0" w:color="auto"/>
      </w:divBdr>
    </w:div>
    <w:div w:id="117839141">
      <w:bodyDiv w:val="1"/>
      <w:marLeft w:val="0"/>
      <w:marRight w:val="0"/>
      <w:marTop w:val="0"/>
      <w:marBottom w:val="0"/>
      <w:divBdr>
        <w:top w:val="none" w:sz="0" w:space="0" w:color="auto"/>
        <w:left w:val="none" w:sz="0" w:space="0" w:color="auto"/>
        <w:bottom w:val="none" w:sz="0" w:space="0" w:color="auto"/>
        <w:right w:val="none" w:sz="0" w:space="0" w:color="auto"/>
      </w:divBdr>
      <w:divsChild>
        <w:div w:id="264270145">
          <w:marLeft w:val="0"/>
          <w:marRight w:val="0"/>
          <w:marTop w:val="0"/>
          <w:marBottom w:val="0"/>
          <w:divBdr>
            <w:top w:val="none" w:sz="0" w:space="0" w:color="auto"/>
            <w:left w:val="none" w:sz="0" w:space="0" w:color="auto"/>
            <w:bottom w:val="none" w:sz="0" w:space="0" w:color="auto"/>
            <w:right w:val="none" w:sz="0" w:space="0" w:color="auto"/>
          </w:divBdr>
        </w:div>
      </w:divsChild>
    </w:div>
    <w:div w:id="139152410">
      <w:bodyDiv w:val="1"/>
      <w:marLeft w:val="0"/>
      <w:marRight w:val="0"/>
      <w:marTop w:val="0"/>
      <w:marBottom w:val="0"/>
      <w:divBdr>
        <w:top w:val="none" w:sz="0" w:space="0" w:color="auto"/>
        <w:left w:val="none" w:sz="0" w:space="0" w:color="auto"/>
        <w:bottom w:val="none" w:sz="0" w:space="0" w:color="auto"/>
        <w:right w:val="none" w:sz="0" w:space="0" w:color="auto"/>
      </w:divBdr>
    </w:div>
    <w:div w:id="148254900">
      <w:bodyDiv w:val="1"/>
      <w:marLeft w:val="0"/>
      <w:marRight w:val="0"/>
      <w:marTop w:val="0"/>
      <w:marBottom w:val="0"/>
      <w:divBdr>
        <w:top w:val="none" w:sz="0" w:space="0" w:color="auto"/>
        <w:left w:val="none" w:sz="0" w:space="0" w:color="auto"/>
        <w:bottom w:val="none" w:sz="0" w:space="0" w:color="auto"/>
        <w:right w:val="none" w:sz="0" w:space="0" w:color="auto"/>
      </w:divBdr>
    </w:div>
    <w:div w:id="151873814">
      <w:bodyDiv w:val="1"/>
      <w:marLeft w:val="0"/>
      <w:marRight w:val="0"/>
      <w:marTop w:val="0"/>
      <w:marBottom w:val="0"/>
      <w:divBdr>
        <w:top w:val="none" w:sz="0" w:space="0" w:color="auto"/>
        <w:left w:val="none" w:sz="0" w:space="0" w:color="auto"/>
        <w:bottom w:val="none" w:sz="0" w:space="0" w:color="auto"/>
        <w:right w:val="none" w:sz="0" w:space="0" w:color="auto"/>
      </w:divBdr>
    </w:div>
    <w:div w:id="166754737">
      <w:bodyDiv w:val="1"/>
      <w:marLeft w:val="0"/>
      <w:marRight w:val="0"/>
      <w:marTop w:val="0"/>
      <w:marBottom w:val="0"/>
      <w:divBdr>
        <w:top w:val="none" w:sz="0" w:space="0" w:color="auto"/>
        <w:left w:val="none" w:sz="0" w:space="0" w:color="auto"/>
        <w:bottom w:val="none" w:sz="0" w:space="0" w:color="auto"/>
        <w:right w:val="none" w:sz="0" w:space="0" w:color="auto"/>
      </w:divBdr>
    </w:div>
    <w:div w:id="170074071">
      <w:bodyDiv w:val="1"/>
      <w:marLeft w:val="0"/>
      <w:marRight w:val="0"/>
      <w:marTop w:val="0"/>
      <w:marBottom w:val="0"/>
      <w:divBdr>
        <w:top w:val="none" w:sz="0" w:space="0" w:color="auto"/>
        <w:left w:val="none" w:sz="0" w:space="0" w:color="auto"/>
        <w:bottom w:val="none" w:sz="0" w:space="0" w:color="auto"/>
        <w:right w:val="none" w:sz="0" w:space="0" w:color="auto"/>
      </w:divBdr>
    </w:div>
    <w:div w:id="173034219">
      <w:bodyDiv w:val="1"/>
      <w:marLeft w:val="0"/>
      <w:marRight w:val="0"/>
      <w:marTop w:val="0"/>
      <w:marBottom w:val="0"/>
      <w:divBdr>
        <w:top w:val="none" w:sz="0" w:space="0" w:color="auto"/>
        <w:left w:val="none" w:sz="0" w:space="0" w:color="auto"/>
        <w:bottom w:val="none" w:sz="0" w:space="0" w:color="auto"/>
        <w:right w:val="none" w:sz="0" w:space="0" w:color="auto"/>
      </w:divBdr>
    </w:div>
    <w:div w:id="174341320">
      <w:bodyDiv w:val="1"/>
      <w:marLeft w:val="0"/>
      <w:marRight w:val="0"/>
      <w:marTop w:val="0"/>
      <w:marBottom w:val="0"/>
      <w:divBdr>
        <w:top w:val="none" w:sz="0" w:space="0" w:color="auto"/>
        <w:left w:val="none" w:sz="0" w:space="0" w:color="auto"/>
        <w:bottom w:val="none" w:sz="0" w:space="0" w:color="auto"/>
        <w:right w:val="none" w:sz="0" w:space="0" w:color="auto"/>
      </w:divBdr>
    </w:div>
    <w:div w:id="178667335">
      <w:bodyDiv w:val="1"/>
      <w:marLeft w:val="0"/>
      <w:marRight w:val="0"/>
      <w:marTop w:val="0"/>
      <w:marBottom w:val="0"/>
      <w:divBdr>
        <w:top w:val="none" w:sz="0" w:space="0" w:color="auto"/>
        <w:left w:val="none" w:sz="0" w:space="0" w:color="auto"/>
        <w:bottom w:val="none" w:sz="0" w:space="0" w:color="auto"/>
        <w:right w:val="none" w:sz="0" w:space="0" w:color="auto"/>
      </w:divBdr>
    </w:div>
    <w:div w:id="181092322">
      <w:bodyDiv w:val="1"/>
      <w:marLeft w:val="0"/>
      <w:marRight w:val="0"/>
      <w:marTop w:val="0"/>
      <w:marBottom w:val="0"/>
      <w:divBdr>
        <w:top w:val="none" w:sz="0" w:space="0" w:color="auto"/>
        <w:left w:val="none" w:sz="0" w:space="0" w:color="auto"/>
        <w:bottom w:val="none" w:sz="0" w:space="0" w:color="auto"/>
        <w:right w:val="none" w:sz="0" w:space="0" w:color="auto"/>
      </w:divBdr>
      <w:divsChild>
        <w:div w:id="693306591">
          <w:marLeft w:val="0"/>
          <w:marRight w:val="0"/>
          <w:marTop w:val="0"/>
          <w:marBottom w:val="0"/>
          <w:divBdr>
            <w:top w:val="none" w:sz="0" w:space="0" w:color="auto"/>
            <w:left w:val="none" w:sz="0" w:space="0" w:color="auto"/>
            <w:bottom w:val="none" w:sz="0" w:space="0" w:color="auto"/>
            <w:right w:val="none" w:sz="0" w:space="0" w:color="auto"/>
          </w:divBdr>
        </w:div>
        <w:div w:id="899360748">
          <w:marLeft w:val="0"/>
          <w:marRight w:val="0"/>
          <w:marTop w:val="0"/>
          <w:marBottom w:val="0"/>
          <w:divBdr>
            <w:top w:val="none" w:sz="0" w:space="0" w:color="auto"/>
            <w:left w:val="none" w:sz="0" w:space="0" w:color="auto"/>
            <w:bottom w:val="none" w:sz="0" w:space="0" w:color="auto"/>
            <w:right w:val="none" w:sz="0" w:space="0" w:color="auto"/>
          </w:divBdr>
        </w:div>
        <w:div w:id="908613387">
          <w:marLeft w:val="0"/>
          <w:marRight w:val="0"/>
          <w:marTop w:val="0"/>
          <w:marBottom w:val="0"/>
          <w:divBdr>
            <w:top w:val="none" w:sz="0" w:space="0" w:color="auto"/>
            <w:left w:val="none" w:sz="0" w:space="0" w:color="auto"/>
            <w:bottom w:val="none" w:sz="0" w:space="0" w:color="auto"/>
            <w:right w:val="none" w:sz="0" w:space="0" w:color="auto"/>
          </w:divBdr>
        </w:div>
        <w:div w:id="1466504677">
          <w:marLeft w:val="0"/>
          <w:marRight w:val="0"/>
          <w:marTop w:val="0"/>
          <w:marBottom w:val="0"/>
          <w:divBdr>
            <w:top w:val="none" w:sz="0" w:space="0" w:color="auto"/>
            <w:left w:val="none" w:sz="0" w:space="0" w:color="auto"/>
            <w:bottom w:val="none" w:sz="0" w:space="0" w:color="auto"/>
            <w:right w:val="none" w:sz="0" w:space="0" w:color="auto"/>
          </w:divBdr>
        </w:div>
        <w:div w:id="1478185871">
          <w:marLeft w:val="0"/>
          <w:marRight w:val="0"/>
          <w:marTop w:val="0"/>
          <w:marBottom w:val="0"/>
          <w:divBdr>
            <w:top w:val="none" w:sz="0" w:space="0" w:color="auto"/>
            <w:left w:val="none" w:sz="0" w:space="0" w:color="auto"/>
            <w:bottom w:val="none" w:sz="0" w:space="0" w:color="auto"/>
            <w:right w:val="none" w:sz="0" w:space="0" w:color="auto"/>
          </w:divBdr>
        </w:div>
      </w:divsChild>
    </w:div>
    <w:div w:id="188036088">
      <w:bodyDiv w:val="1"/>
      <w:marLeft w:val="0"/>
      <w:marRight w:val="0"/>
      <w:marTop w:val="0"/>
      <w:marBottom w:val="0"/>
      <w:divBdr>
        <w:top w:val="none" w:sz="0" w:space="0" w:color="auto"/>
        <w:left w:val="none" w:sz="0" w:space="0" w:color="auto"/>
        <w:bottom w:val="none" w:sz="0" w:space="0" w:color="auto"/>
        <w:right w:val="none" w:sz="0" w:space="0" w:color="auto"/>
      </w:divBdr>
    </w:div>
    <w:div w:id="189074378">
      <w:bodyDiv w:val="1"/>
      <w:marLeft w:val="0"/>
      <w:marRight w:val="0"/>
      <w:marTop w:val="0"/>
      <w:marBottom w:val="0"/>
      <w:divBdr>
        <w:top w:val="none" w:sz="0" w:space="0" w:color="auto"/>
        <w:left w:val="none" w:sz="0" w:space="0" w:color="auto"/>
        <w:bottom w:val="none" w:sz="0" w:space="0" w:color="auto"/>
        <w:right w:val="none" w:sz="0" w:space="0" w:color="auto"/>
      </w:divBdr>
    </w:div>
    <w:div w:id="189808171">
      <w:bodyDiv w:val="1"/>
      <w:marLeft w:val="0"/>
      <w:marRight w:val="0"/>
      <w:marTop w:val="0"/>
      <w:marBottom w:val="0"/>
      <w:divBdr>
        <w:top w:val="none" w:sz="0" w:space="0" w:color="auto"/>
        <w:left w:val="none" w:sz="0" w:space="0" w:color="auto"/>
        <w:bottom w:val="none" w:sz="0" w:space="0" w:color="auto"/>
        <w:right w:val="none" w:sz="0" w:space="0" w:color="auto"/>
      </w:divBdr>
    </w:div>
    <w:div w:id="191848558">
      <w:bodyDiv w:val="1"/>
      <w:marLeft w:val="0"/>
      <w:marRight w:val="0"/>
      <w:marTop w:val="0"/>
      <w:marBottom w:val="0"/>
      <w:divBdr>
        <w:top w:val="none" w:sz="0" w:space="0" w:color="auto"/>
        <w:left w:val="none" w:sz="0" w:space="0" w:color="auto"/>
        <w:bottom w:val="none" w:sz="0" w:space="0" w:color="auto"/>
        <w:right w:val="none" w:sz="0" w:space="0" w:color="auto"/>
      </w:divBdr>
    </w:div>
    <w:div w:id="240990597">
      <w:bodyDiv w:val="1"/>
      <w:marLeft w:val="0"/>
      <w:marRight w:val="0"/>
      <w:marTop w:val="0"/>
      <w:marBottom w:val="0"/>
      <w:divBdr>
        <w:top w:val="none" w:sz="0" w:space="0" w:color="auto"/>
        <w:left w:val="none" w:sz="0" w:space="0" w:color="auto"/>
        <w:bottom w:val="none" w:sz="0" w:space="0" w:color="auto"/>
        <w:right w:val="none" w:sz="0" w:space="0" w:color="auto"/>
      </w:divBdr>
    </w:div>
    <w:div w:id="265507830">
      <w:bodyDiv w:val="1"/>
      <w:marLeft w:val="0"/>
      <w:marRight w:val="0"/>
      <w:marTop w:val="0"/>
      <w:marBottom w:val="0"/>
      <w:divBdr>
        <w:top w:val="none" w:sz="0" w:space="0" w:color="auto"/>
        <w:left w:val="none" w:sz="0" w:space="0" w:color="auto"/>
        <w:bottom w:val="none" w:sz="0" w:space="0" w:color="auto"/>
        <w:right w:val="none" w:sz="0" w:space="0" w:color="auto"/>
      </w:divBdr>
    </w:div>
    <w:div w:id="282658988">
      <w:bodyDiv w:val="1"/>
      <w:marLeft w:val="0"/>
      <w:marRight w:val="0"/>
      <w:marTop w:val="0"/>
      <w:marBottom w:val="0"/>
      <w:divBdr>
        <w:top w:val="none" w:sz="0" w:space="0" w:color="auto"/>
        <w:left w:val="none" w:sz="0" w:space="0" w:color="auto"/>
        <w:bottom w:val="none" w:sz="0" w:space="0" w:color="auto"/>
        <w:right w:val="none" w:sz="0" w:space="0" w:color="auto"/>
      </w:divBdr>
    </w:div>
    <w:div w:id="286544342">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304746195">
      <w:bodyDiv w:val="1"/>
      <w:marLeft w:val="0"/>
      <w:marRight w:val="0"/>
      <w:marTop w:val="0"/>
      <w:marBottom w:val="0"/>
      <w:divBdr>
        <w:top w:val="none" w:sz="0" w:space="0" w:color="auto"/>
        <w:left w:val="none" w:sz="0" w:space="0" w:color="auto"/>
        <w:bottom w:val="none" w:sz="0" w:space="0" w:color="auto"/>
        <w:right w:val="none" w:sz="0" w:space="0" w:color="auto"/>
      </w:divBdr>
    </w:div>
    <w:div w:id="309405409">
      <w:bodyDiv w:val="1"/>
      <w:marLeft w:val="0"/>
      <w:marRight w:val="0"/>
      <w:marTop w:val="0"/>
      <w:marBottom w:val="0"/>
      <w:divBdr>
        <w:top w:val="none" w:sz="0" w:space="0" w:color="auto"/>
        <w:left w:val="none" w:sz="0" w:space="0" w:color="auto"/>
        <w:bottom w:val="none" w:sz="0" w:space="0" w:color="auto"/>
        <w:right w:val="none" w:sz="0" w:space="0" w:color="auto"/>
      </w:divBdr>
    </w:div>
    <w:div w:id="324283479">
      <w:bodyDiv w:val="1"/>
      <w:marLeft w:val="0"/>
      <w:marRight w:val="0"/>
      <w:marTop w:val="0"/>
      <w:marBottom w:val="0"/>
      <w:divBdr>
        <w:top w:val="none" w:sz="0" w:space="0" w:color="auto"/>
        <w:left w:val="none" w:sz="0" w:space="0" w:color="auto"/>
        <w:bottom w:val="none" w:sz="0" w:space="0" w:color="auto"/>
        <w:right w:val="none" w:sz="0" w:space="0" w:color="auto"/>
      </w:divBdr>
    </w:div>
    <w:div w:id="354037629">
      <w:bodyDiv w:val="1"/>
      <w:marLeft w:val="0"/>
      <w:marRight w:val="0"/>
      <w:marTop w:val="0"/>
      <w:marBottom w:val="0"/>
      <w:divBdr>
        <w:top w:val="none" w:sz="0" w:space="0" w:color="auto"/>
        <w:left w:val="none" w:sz="0" w:space="0" w:color="auto"/>
        <w:bottom w:val="none" w:sz="0" w:space="0" w:color="auto"/>
        <w:right w:val="none" w:sz="0" w:space="0" w:color="auto"/>
      </w:divBdr>
    </w:div>
    <w:div w:id="365985000">
      <w:bodyDiv w:val="1"/>
      <w:marLeft w:val="0"/>
      <w:marRight w:val="0"/>
      <w:marTop w:val="0"/>
      <w:marBottom w:val="0"/>
      <w:divBdr>
        <w:top w:val="none" w:sz="0" w:space="0" w:color="auto"/>
        <w:left w:val="none" w:sz="0" w:space="0" w:color="auto"/>
        <w:bottom w:val="none" w:sz="0" w:space="0" w:color="auto"/>
        <w:right w:val="none" w:sz="0" w:space="0" w:color="auto"/>
      </w:divBdr>
    </w:div>
    <w:div w:id="368381154">
      <w:bodyDiv w:val="1"/>
      <w:marLeft w:val="0"/>
      <w:marRight w:val="0"/>
      <w:marTop w:val="0"/>
      <w:marBottom w:val="0"/>
      <w:divBdr>
        <w:top w:val="none" w:sz="0" w:space="0" w:color="auto"/>
        <w:left w:val="none" w:sz="0" w:space="0" w:color="auto"/>
        <w:bottom w:val="none" w:sz="0" w:space="0" w:color="auto"/>
        <w:right w:val="none" w:sz="0" w:space="0" w:color="auto"/>
      </w:divBdr>
    </w:div>
    <w:div w:id="370423491">
      <w:bodyDiv w:val="1"/>
      <w:marLeft w:val="0"/>
      <w:marRight w:val="0"/>
      <w:marTop w:val="0"/>
      <w:marBottom w:val="0"/>
      <w:divBdr>
        <w:top w:val="none" w:sz="0" w:space="0" w:color="auto"/>
        <w:left w:val="none" w:sz="0" w:space="0" w:color="auto"/>
        <w:bottom w:val="none" w:sz="0" w:space="0" w:color="auto"/>
        <w:right w:val="none" w:sz="0" w:space="0" w:color="auto"/>
      </w:divBdr>
    </w:div>
    <w:div w:id="374349948">
      <w:bodyDiv w:val="1"/>
      <w:marLeft w:val="0"/>
      <w:marRight w:val="0"/>
      <w:marTop w:val="0"/>
      <w:marBottom w:val="0"/>
      <w:divBdr>
        <w:top w:val="none" w:sz="0" w:space="0" w:color="auto"/>
        <w:left w:val="none" w:sz="0" w:space="0" w:color="auto"/>
        <w:bottom w:val="none" w:sz="0" w:space="0" w:color="auto"/>
        <w:right w:val="none" w:sz="0" w:space="0" w:color="auto"/>
      </w:divBdr>
    </w:div>
    <w:div w:id="396172500">
      <w:bodyDiv w:val="1"/>
      <w:marLeft w:val="0"/>
      <w:marRight w:val="0"/>
      <w:marTop w:val="0"/>
      <w:marBottom w:val="0"/>
      <w:divBdr>
        <w:top w:val="none" w:sz="0" w:space="0" w:color="auto"/>
        <w:left w:val="none" w:sz="0" w:space="0" w:color="auto"/>
        <w:bottom w:val="none" w:sz="0" w:space="0" w:color="auto"/>
        <w:right w:val="none" w:sz="0" w:space="0" w:color="auto"/>
      </w:divBdr>
    </w:div>
    <w:div w:id="397170664">
      <w:bodyDiv w:val="1"/>
      <w:marLeft w:val="0"/>
      <w:marRight w:val="0"/>
      <w:marTop w:val="0"/>
      <w:marBottom w:val="0"/>
      <w:divBdr>
        <w:top w:val="none" w:sz="0" w:space="0" w:color="auto"/>
        <w:left w:val="none" w:sz="0" w:space="0" w:color="auto"/>
        <w:bottom w:val="none" w:sz="0" w:space="0" w:color="auto"/>
        <w:right w:val="none" w:sz="0" w:space="0" w:color="auto"/>
      </w:divBdr>
    </w:div>
    <w:div w:id="403381323">
      <w:bodyDiv w:val="1"/>
      <w:marLeft w:val="0"/>
      <w:marRight w:val="0"/>
      <w:marTop w:val="0"/>
      <w:marBottom w:val="0"/>
      <w:divBdr>
        <w:top w:val="none" w:sz="0" w:space="0" w:color="auto"/>
        <w:left w:val="none" w:sz="0" w:space="0" w:color="auto"/>
        <w:bottom w:val="none" w:sz="0" w:space="0" w:color="auto"/>
        <w:right w:val="none" w:sz="0" w:space="0" w:color="auto"/>
      </w:divBdr>
    </w:div>
    <w:div w:id="408625337">
      <w:bodyDiv w:val="1"/>
      <w:marLeft w:val="0"/>
      <w:marRight w:val="0"/>
      <w:marTop w:val="0"/>
      <w:marBottom w:val="0"/>
      <w:divBdr>
        <w:top w:val="none" w:sz="0" w:space="0" w:color="auto"/>
        <w:left w:val="none" w:sz="0" w:space="0" w:color="auto"/>
        <w:bottom w:val="none" w:sz="0" w:space="0" w:color="auto"/>
        <w:right w:val="none" w:sz="0" w:space="0" w:color="auto"/>
      </w:divBdr>
    </w:div>
    <w:div w:id="411396933">
      <w:bodyDiv w:val="1"/>
      <w:marLeft w:val="0"/>
      <w:marRight w:val="0"/>
      <w:marTop w:val="0"/>
      <w:marBottom w:val="0"/>
      <w:divBdr>
        <w:top w:val="none" w:sz="0" w:space="0" w:color="auto"/>
        <w:left w:val="none" w:sz="0" w:space="0" w:color="auto"/>
        <w:bottom w:val="none" w:sz="0" w:space="0" w:color="auto"/>
        <w:right w:val="none" w:sz="0" w:space="0" w:color="auto"/>
      </w:divBdr>
    </w:div>
    <w:div w:id="425460656">
      <w:bodyDiv w:val="1"/>
      <w:marLeft w:val="0"/>
      <w:marRight w:val="0"/>
      <w:marTop w:val="0"/>
      <w:marBottom w:val="0"/>
      <w:divBdr>
        <w:top w:val="none" w:sz="0" w:space="0" w:color="auto"/>
        <w:left w:val="none" w:sz="0" w:space="0" w:color="auto"/>
        <w:bottom w:val="none" w:sz="0" w:space="0" w:color="auto"/>
        <w:right w:val="none" w:sz="0" w:space="0" w:color="auto"/>
      </w:divBdr>
    </w:div>
    <w:div w:id="444083258">
      <w:bodyDiv w:val="1"/>
      <w:marLeft w:val="0"/>
      <w:marRight w:val="0"/>
      <w:marTop w:val="0"/>
      <w:marBottom w:val="0"/>
      <w:divBdr>
        <w:top w:val="none" w:sz="0" w:space="0" w:color="auto"/>
        <w:left w:val="none" w:sz="0" w:space="0" w:color="auto"/>
        <w:bottom w:val="none" w:sz="0" w:space="0" w:color="auto"/>
        <w:right w:val="none" w:sz="0" w:space="0" w:color="auto"/>
      </w:divBdr>
    </w:div>
    <w:div w:id="458651125">
      <w:bodyDiv w:val="1"/>
      <w:marLeft w:val="0"/>
      <w:marRight w:val="0"/>
      <w:marTop w:val="0"/>
      <w:marBottom w:val="0"/>
      <w:divBdr>
        <w:top w:val="none" w:sz="0" w:space="0" w:color="auto"/>
        <w:left w:val="none" w:sz="0" w:space="0" w:color="auto"/>
        <w:bottom w:val="none" w:sz="0" w:space="0" w:color="auto"/>
        <w:right w:val="none" w:sz="0" w:space="0" w:color="auto"/>
      </w:divBdr>
    </w:div>
    <w:div w:id="460418191">
      <w:bodyDiv w:val="1"/>
      <w:marLeft w:val="0"/>
      <w:marRight w:val="0"/>
      <w:marTop w:val="0"/>
      <w:marBottom w:val="0"/>
      <w:divBdr>
        <w:top w:val="none" w:sz="0" w:space="0" w:color="auto"/>
        <w:left w:val="none" w:sz="0" w:space="0" w:color="auto"/>
        <w:bottom w:val="none" w:sz="0" w:space="0" w:color="auto"/>
        <w:right w:val="none" w:sz="0" w:space="0" w:color="auto"/>
      </w:divBdr>
    </w:div>
    <w:div w:id="460660898">
      <w:bodyDiv w:val="1"/>
      <w:marLeft w:val="0"/>
      <w:marRight w:val="0"/>
      <w:marTop w:val="0"/>
      <w:marBottom w:val="0"/>
      <w:divBdr>
        <w:top w:val="none" w:sz="0" w:space="0" w:color="auto"/>
        <w:left w:val="none" w:sz="0" w:space="0" w:color="auto"/>
        <w:bottom w:val="none" w:sz="0" w:space="0" w:color="auto"/>
        <w:right w:val="none" w:sz="0" w:space="0" w:color="auto"/>
      </w:divBdr>
    </w:div>
    <w:div w:id="462161147">
      <w:bodyDiv w:val="1"/>
      <w:marLeft w:val="0"/>
      <w:marRight w:val="0"/>
      <w:marTop w:val="0"/>
      <w:marBottom w:val="0"/>
      <w:divBdr>
        <w:top w:val="none" w:sz="0" w:space="0" w:color="auto"/>
        <w:left w:val="none" w:sz="0" w:space="0" w:color="auto"/>
        <w:bottom w:val="none" w:sz="0" w:space="0" w:color="auto"/>
        <w:right w:val="none" w:sz="0" w:space="0" w:color="auto"/>
      </w:divBdr>
    </w:div>
    <w:div w:id="464202413">
      <w:bodyDiv w:val="1"/>
      <w:marLeft w:val="0"/>
      <w:marRight w:val="0"/>
      <w:marTop w:val="0"/>
      <w:marBottom w:val="0"/>
      <w:divBdr>
        <w:top w:val="none" w:sz="0" w:space="0" w:color="auto"/>
        <w:left w:val="none" w:sz="0" w:space="0" w:color="auto"/>
        <w:bottom w:val="none" w:sz="0" w:space="0" w:color="auto"/>
        <w:right w:val="none" w:sz="0" w:space="0" w:color="auto"/>
      </w:divBdr>
    </w:div>
    <w:div w:id="466314827">
      <w:bodyDiv w:val="1"/>
      <w:marLeft w:val="0"/>
      <w:marRight w:val="0"/>
      <w:marTop w:val="0"/>
      <w:marBottom w:val="0"/>
      <w:divBdr>
        <w:top w:val="none" w:sz="0" w:space="0" w:color="auto"/>
        <w:left w:val="none" w:sz="0" w:space="0" w:color="auto"/>
        <w:bottom w:val="none" w:sz="0" w:space="0" w:color="auto"/>
        <w:right w:val="none" w:sz="0" w:space="0" w:color="auto"/>
      </w:divBdr>
    </w:div>
    <w:div w:id="470514990">
      <w:bodyDiv w:val="1"/>
      <w:marLeft w:val="0"/>
      <w:marRight w:val="0"/>
      <w:marTop w:val="0"/>
      <w:marBottom w:val="0"/>
      <w:divBdr>
        <w:top w:val="none" w:sz="0" w:space="0" w:color="auto"/>
        <w:left w:val="none" w:sz="0" w:space="0" w:color="auto"/>
        <w:bottom w:val="none" w:sz="0" w:space="0" w:color="auto"/>
        <w:right w:val="none" w:sz="0" w:space="0" w:color="auto"/>
      </w:divBdr>
      <w:divsChild>
        <w:div w:id="817190211">
          <w:marLeft w:val="0"/>
          <w:marRight w:val="0"/>
          <w:marTop w:val="0"/>
          <w:marBottom w:val="0"/>
          <w:divBdr>
            <w:top w:val="none" w:sz="0" w:space="0" w:color="auto"/>
            <w:left w:val="none" w:sz="0" w:space="0" w:color="auto"/>
            <w:bottom w:val="none" w:sz="0" w:space="0" w:color="auto"/>
            <w:right w:val="none" w:sz="0" w:space="0" w:color="auto"/>
          </w:divBdr>
          <w:divsChild>
            <w:div w:id="2032413100">
              <w:marLeft w:val="0"/>
              <w:marRight w:val="0"/>
              <w:marTop w:val="0"/>
              <w:marBottom w:val="0"/>
              <w:divBdr>
                <w:top w:val="none" w:sz="0" w:space="0" w:color="auto"/>
                <w:left w:val="none" w:sz="0" w:space="0" w:color="auto"/>
                <w:bottom w:val="none" w:sz="0" w:space="0" w:color="auto"/>
                <w:right w:val="none" w:sz="0" w:space="0" w:color="auto"/>
              </w:divBdr>
              <w:divsChild>
                <w:div w:id="131869285">
                  <w:marLeft w:val="0"/>
                  <w:marRight w:val="0"/>
                  <w:marTop w:val="0"/>
                  <w:marBottom w:val="0"/>
                  <w:divBdr>
                    <w:top w:val="none" w:sz="0" w:space="0" w:color="auto"/>
                    <w:left w:val="none" w:sz="0" w:space="0" w:color="auto"/>
                    <w:bottom w:val="none" w:sz="0" w:space="0" w:color="auto"/>
                    <w:right w:val="none" w:sz="0" w:space="0" w:color="auto"/>
                  </w:divBdr>
                  <w:divsChild>
                    <w:div w:id="1834488570">
                      <w:marLeft w:val="0"/>
                      <w:marRight w:val="0"/>
                      <w:marTop w:val="0"/>
                      <w:marBottom w:val="0"/>
                      <w:divBdr>
                        <w:top w:val="none" w:sz="0" w:space="0" w:color="auto"/>
                        <w:left w:val="none" w:sz="0" w:space="0" w:color="auto"/>
                        <w:bottom w:val="none" w:sz="0" w:space="0" w:color="auto"/>
                        <w:right w:val="none" w:sz="0" w:space="0" w:color="auto"/>
                      </w:divBdr>
                      <w:divsChild>
                        <w:div w:id="444737628">
                          <w:marLeft w:val="0"/>
                          <w:marRight w:val="0"/>
                          <w:marTop w:val="0"/>
                          <w:marBottom w:val="0"/>
                          <w:divBdr>
                            <w:top w:val="none" w:sz="0" w:space="0" w:color="auto"/>
                            <w:left w:val="none" w:sz="0" w:space="0" w:color="auto"/>
                            <w:bottom w:val="none" w:sz="0" w:space="0" w:color="auto"/>
                            <w:right w:val="none" w:sz="0" w:space="0" w:color="auto"/>
                          </w:divBdr>
                          <w:divsChild>
                            <w:div w:id="271404105">
                              <w:marLeft w:val="0"/>
                              <w:marRight w:val="0"/>
                              <w:marTop w:val="0"/>
                              <w:marBottom w:val="0"/>
                              <w:divBdr>
                                <w:top w:val="none" w:sz="0" w:space="0" w:color="auto"/>
                                <w:left w:val="none" w:sz="0" w:space="0" w:color="auto"/>
                                <w:bottom w:val="none" w:sz="0" w:space="0" w:color="auto"/>
                                <w:right w:val="none" w:sz="0" w:space="0" w:color="auto"/>
                              </w:divBdr>
                              <w:divsChild>
                                <w:div w:id="1772772222">
                                  <w:marLeft w:val="0"/>
                                  <w:marRight w:val="0"/>
                                  <w:marTop w:val="0"/>
                                  <w:marBottom w:val="0"/>
                                  <w:divBdr>
                                    <w:top w:val="none" w:sz="0" w:space="0" w:color="auto"/>
                                    <w:left w:val="none" w:sz="0" w:space="0" w:color="auto"/>
                                    <w:bottom w:val="none" w:sz="0" w:space="0" w:color="auto"/>
                                    <w:right w:val="none" w:sz="0" w:space="0" w:color="auto"/>
                                  </w:divBdr>
                                  <w:divsChild>
                                    <w:div w:id="1071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36597">
      <w:bodyDiv w:val="1"/>
      <w:marLeft w:val="0"/>
      <w:marRight w:val="0"/>
      <w:marTop w:val="0"/>
      <w:marBottom w:val="0"/>
      <w:divBdr>
        <w:top w:val="none" w:sz="0" w:space="0" w:color="auto"/>
        <w:left w:val="none" w:sz="0" w:space="0" w:color="auto"/>
        <w:bottom w:val="none" w:sz="0" w:space="0" w:color="auto"/>
        <w:right w:val="none" w:sz="0" w:space="0" w:color="auto"/>
      </w:divBdr>
    </w:div>
    <w:div w:id="477187868">
      <w:bodyDiv w:val="1"/>
      <w:marLeft w:val="0"/>
      <w:marRight w:val="0"/>
      <w:marTop w:val="0"/>
      <w:marBottom w:val="0"/>
      <w:divBdr>
        <w:top w:val="none" w:sz="0" w:space="0" w:color="auto"/>
        <w:left w:val="none" w:sz="0" w:space="0" w:color="auto"/>
        <w:bottom w:val="none" w:sz="0" w:space="0" w:color="auto"/>
        <w:right w:val="none" w:sz="0" w:space="0" w:color="auto"/>
      </w:divBdr>
    </w:div>
    <w:div w:id="494107604">
      <w:bodyDiv w:val="1"/>
      <w:marLeft w:val="0"/>
      <w:marRight w:val="0"/>
      <w:marTop w:val="0"/>
      <w:marBottom w:val="0"/>
      <w:divBdr>
        <w:top w:val="none" w:sz="0" w:space="0" w:color="auto"/>
        <w:left w:val="none" w:sz="0" w:space="0" w:color="auto"/>
        <w:bottom w:val="none" w:sz="0" w:space="0" w:color="auto"/>
        <w:right w:val="none" w:sz="0" w:space="0" w:color="auto"/>
      </w:divBdr>
    </w:div>
    <w:div w:id="498693598">
      <w:bodyDiv w:val="1"/>
      <w:marLeft w:val="0"/>
      <w:marRight w:val="0"/>
      <w:marTop w:val="0"/>
      <w:marBottom w:val="0"/>
      <w:divBdr>
        <w:top w:val="none" w:sz="0" w:space="0" w:color="auto"/>
        <w:left w:val="none" w:sz="0" w:space="0" w:color="auto"/>
        <w:bottom w:val="none" w:sz="0" w:space="0" w:color="auto"/>
        <w:right w:val="none" w:sz="0" w:space="0" w:color="auto"/>
      </w:divBdr>
    </w:div>
    <w:div w:id="537281855">
      <w:bodyDiv w:val="1"/>
      <w:marLeft w:val="0"/>
      <w:marRight w:val="0"/>
      <w:marTop w:val="0"/>
      <w:marBottom w:val="0"/>
      <w:divBdr>
        <w:top w:val="none" w:sz="0" w:space="0" w:color="auto"/>
        <w:left w:val="none" w:sz="0" w:space="0" w:color="auto"/>
        <w:bottom w:val="none" w:sz="0" w:space="0" w:color="auto"/>
        <w:right w:val="none" w:sz="0" w:space="0" w:color="auto"/>
      </w:divBdr>
    </w:div>
    <w:div w:id="542211838">
      <w:bodyDiv w:val="1"/>
      <w:marLeft w:val="0"/>
      <w:marRight w:val="0"/>
      <w:marTop w:val="0"/>
      <w:marBottom w:val="0"/>
      <w:divBdr>
        <w:top w:val="none" w:sz="0" w:space="0" w:color="auto"/>
        <w:left w:val="none" w:sz="0" w:space="0" w:color="auto"/>
        <w:bottom w:val="none" w:sz="0" w:space="0" w:color="auto"/>
        <w:right w:val="none" w:sz="0" w:space="0" w:color="auto"/>
      </w:divBdr>
    </w:div>
    <w:div w:id="554779883">
      <w:bodyDiv w:val="1"/>
      <w:marLeft w:val="0"/>
      <w:marRight w:val="0"/>
      <w:marTop w:val="0"/>
      <w:marBottom w:val="0"/>
      <w:divBdr>
        <w:top w:val="none" w:sz="0" w:space="0" w:color="auto"/>
        <w:left w:val="none" w:sz="0" w:space="0" w:color="auto"/>
        <w:bottom w:val="none" w:sz="0" w:space="0" w:color="auto"/>
        <w:right w:val="none" w:sz="0" w:space="0" w:color="auto"/>
      </w:divBdr>
    </w:div>
    <w:div w:id="555094511">
      <w:bodyDiv w:val="1"/>
      <w:marLeft w:val="0"/>
      <w:marRight w:val="0"/>
      <w:marTop w:val="0"/>
      <w:marBottom w:val="0"/>
      <w:divBdr>
        <w:top w:val="none" w:sz="0" w:space="0" w:color="auto"/>
        <w:left w:val="none" w:sz="0" w:space="0" w:color="auto"/>
        <w:bottom w:val="none" w:sz="0" w:space="0" w:color="auto"/>
        <w:right w:val="none" w:sz="0" w:space="0" w:color="auto"/>
      </w:divBdr>
    </w:div>
    <w:div w:id="567620323">
      <w:bodyDiv w:val="1"/>
      <w:marLeft w:val="0"/>
      <w:marRight w:val="0"/>
      <w:marTop w:val="0"/>
      <w:marBottom w:val="0"/>
      <w:divBdr>
        <w:top w:val="none" w:sz="0" w:space="0" w:color="auto"/>
        <w:left w:val="none" w:sz="0" w:space="0" w:color="auto"/>
        <w:bottom w:val="none" w:sz="0" w:space="0" w:color="auto"/>
        <w:right w:val="none" w:sz="0" w:space="0" w:color="auto"/>
      </w:divBdr>
    </w:div>
    <w:div w:id="575941142">
      <w:bodyDiv w:val="1"/>
      <w:marLeft w:val="0"/>
      <w:marRight w:val="0"/>
      <w:marTop w:val="0"/>
      <w:marBottom w:val="0"/>
      <w:divBdr>
        <w:top w:val="none" w:sz="0" w:space="0" w:color="auto"/>
        <w:left w:val="none" w:sz="0" w:space="0" w:color="auto"/>
        <w:bottom w:val="none" w:sz="0" w:space="0" w:color="auto"/>
        <w:right w:val="none" w:sz="0" w:space="0" w:color="auto"/>
      </w:divBdr>
    </w:div>
    <w:div w:id="611086890">
      <w:bodyDiv w:val="1"/>
      <w:marLeft w:val="0"/>
      <w:marRight w:val="0"/>
      <w:marTop w:val="0"/>
      <w:marBottom w:val="0"/>
      <w:divBdr>
        <w:top w:val="none" w:sz="0" w:space="0" w:color="auto"/>
        <w:left w:val="none" w:sz="0" w:space="0" w:color="auto"/>
        <w:bottom w:val="none" w:sz="0" w:space="0" w:color="auto"/>
        <w:right w:val="none" w:sz="0" w:space="0" w:color="auto"/>
      </w:divBdr>
    </w:div>
    <w:div w:id="623118279">
      <w:bodyDiv w:val="1"/>
      <w:marLeft w:val="0"/>
      <w:marRight w:val="0"/>
      <w:marTop w:val="0"/>
      <w:marBottom w:val="0"/>
      <w:divBdr>
        <w:top w:val="none" w:sz="0" w:space="0" w:color="auto"/>
        <w:left w:val="none" w:sz="0" w:space="0" w:color="auto"/>
        <w:bottom w:val="none" w:sz="0" w:space="0" w:color="auto"/>
        <w:right w:val="none" w:sz="0" w:space="0" w:color="auto"/>
      </w:divBdr>
    </w:div>
    <w:div w:id="629171714">
      <w:bodyDiv w:val="1"/>
      <w:marLeft w:val="0"/>
      <w:marRight w:val="0"/>
      <w:marTop w:val="0"/>
      <w:marBottom w:val="0"/>
      <w:divBdr>
        <w:top w:val="none" w:sz="0" w:space="0" w:color="auto"/>
        <w:left w:val="none" w:sz="0" w:space="0" w:color="auto"/>
        <w:bottom w:val="none" w:sz="0" w:space="0" w:color="auto"/>
        <w:right w:val="none" w:sz="0" w:space="0" w:color="auto"/>
      </w:divBdr>
    </w:div>
    <w:div w:id="629288100">
      <w:bodyDiv w:val="1"/>
      <w:marLeft w:val="0"/>
      <w:marRight w:val="0"/>
      <w:marTop w:val="0"/>
      <w:marBottom w:val="0"/>
      <w:divBdr>
        <w:top w:val="none" w:sz="0" w:space="0" w:color="auto"/>
        <w:left w:val="none" w:sz="0" w:space="0" w:color="auto"/>
        <w:bottom w:val="none" w:sz="0" w:space="0" w:color="auto"/>
        <w:right w:val="none" w:sz="0" w:space="0" w:color="auto"/>
      </w:divBdr>
    </w:div>
    <w:div w:id="634990479">
      <w:bodyDiv w:val="1"/>
      <w:marLeft w:val="0"/>
      <w:marRight w:val="0"/>
      <w:marTop w:val="0"/>
      <w:marBottom w:val="0"/>
      <w:divBdr>
        <w:top w:val="none" w:sz="0" w:space="0" w:color="auto"/>
        <w:left w:val="none" w:sz="0" w:space="0" w:color="auto"/>
        <w:bottom w:val="none" w:sz="0" w:space="0" w:color="auto"/>
        <w:right w:val="none" w:sz="0" w:space="0" w:color="auto"/>
      </w:divBdr>
    </w:div>
    <w:div w:id="638151687">
      <w:bodyDiv w:val="1"/>
      <w:marLeft w:val="0"/>
      <w:marRight w:val="0"/>
      <w:marTop w:val="0"/>
      <w:marBottom w:val="0"/>
      <w:divBdr>
        <w:top w:val="none" w:sz="0" w:space="0" w:color="auto"/>
        <w:left w:val="none" w:sz="0" w:space="0" w:color="auto"/>
        <w:bottom w:val="none" w:sz="0" w:space="0" w:color="auto"/>
        <w:right w:val="none" w:sz="0" w:space="0" w:color="auto"/>
      </w:divBdr>
    </w:div>
    <w:div w:id="638535226">
      <w:bodyDiv w:val="1"/>
      <w:marLeft w:val="0"/>
      <w:marRight w:val="0"/>
      <w:marTop w:val="0"/>
      <w:marBottom w:val="0"/>
      <w:divBdr>
        <w:top w:val="none" w:sz="0" w:space="0" w:color="auto"/>
        <w:left w:val="none" w:sz="0" w:space="0" w:color="auto"/>
        <w:bottom w:val="none" w:sz="0" w:space="0" w:color="auto"/>
        <w:right w:val="none" w:sz="0" w:space="0" w:color="auto"/>
      </w:divBdr>
    </w:div>
    <w:div w:id="643317947">
      <w:bodyDiv w:val="1"/>
      <w:marLeft w:val="0"/>
      <w:marRight w:val="0"/>
      <w:marTop w:val="0"/>
      <w:marBottom w:val="0"/>
      <w:divBdr>
        <w:top w:val="none" w:sz="0" w:space="0" w:color="auto"/>
        <w:left w:val="none" w:sz="0" w:space="0" w:color="auto"/>
        <w:bottom w:val="none" w:sz="0" w:space="0" w:color="auto"/>
        <w:right w:val="none" w:sz="0" w:space="0" w:color="auto"/>
      </w:divBdr>
    </w:div>
    <w:div w:id="646127702">
      <w:bodyDiv w:val="1"/>
      <w:marLeft w:val="0"/>
      <w:marRight w:val="0"/>
      <w:marTop w:val="0"/>
      <w:marBottom w:val="0"/>
      <w:divBdr>
        <w:top w:val="none" w:sz="0" w:space="0" w:color="auto"/>
        <w:left w:val="none" w:sz="0" w:space="0" w:color="auto"/>
        <w:bottom w:val="none" w:sz="0" w:space="0" w:color="auto"/>
        <w:right w:val="none" w:sz="0" w:space="0" w:color="auto"/>
      </w:divBdr>
    </w:div>
    <w:div w:id="648093178">
      <w:bodyDiv w:val="1"/>
      <w:marLeft w:val="0"/>
      <w:marRight w:val="0"/>
      <w:marTop w:val="0"/>
      <w:marBottom w:val="0"/>
      <w:divBdr>
        <w:top w:val="none" w:sz="0" w:space="0" w:color="auto"/>
        <w:left w:val="none" w:sz="0" w:space="0" w:color="auto"/>
        <w:bottom w:val="none" w:sz="0" w:space="0" w:color="auto"/>
        <w:right w:val="none" w:sz="0" w:space="0" w:color="auto"/>
      </w:divBdr>
    </w:div>
    <w:div w:id="654379959">
      <w:bodyDiv w:val="1"/>
      <w:marLeft w:val="0"/>
      <w:marRight w:val="0"/>
      <w:marTop w:val="0"/>
      <w:marBottom w:val="0"/>
      <w:divBdr>
        <w:top w:val="none" w:sz="0" w:space="0" w:color="auto"/>
        <w:left w:val="none" w:sz="0" w:space="0" w:color="auto"/>
        <w:bottom w:val="none" w:sz="0" w:space="0" w:color="auto"/>
        <w:right w:val="none" w:sz="0" w:space="0" w:color="auto"/>
      </w:divBdr>
    </w:div>
    <w:div w:id="658310411">
      <w:bodyDiv w:val="1"/>
      <w:marLeft w:val="0"/>
      <w:marRight w:val="0"/>
      <w:marTop w:val="0"/>
      <w:marBottom w:val="0"/>
      <w:divBdr>
        <w:top w:val="none" w:sz="0" w:space="0" w:color="auto"/>
        <w:left w:val="none" w:sz="0" w:space="0" w:color="auto"/>
        <w:bottom w:val="none" w:sz="0" w:space="0" w:color="auto"/>
        <w:right w:val="none" w:sz="0" w:space="0" w:color="auto"/>
      </w:divBdr>
    </w:div>
    <w:div w:id="669454444">
      <w:bodyDiv w:val="1"/>
      <w:marLeft w:val="0"/>
      <w:marRight w:val="0"/>
      <w:marTop w:val="0"/>
      <w:marBottom w:val="0"/>
      <w:divBdr>
        <w:top w:val="none" w:sz="0" w:space="0" w:color="auto"/>
        <w:left w:val="none" w:sz="0" w:space="0" w:color="auto"/>
        <w:bottom w:val="none" w:sz="0" w:space="0" w:color="auto"/>
        <w:right w:val="none" w:sz="0" w:space="0" w:color="auto"/>
      </w:divBdr>
    </w:div>
    <w:div w:id="679088268">
      <w:bodyDiv w:val="1"/>
      <w:marLeft w:val="0"/>
      <w:marRight w:val="0"/>
      <w:marTop w:val="0"/>
      <w:marBottom w:val="0"/>
      <w:divBdr>
        <w:top w:val="none" w:sz="0" w:space="0" w:color="auto"/>
        <w:left w:val="none" w:sz="0" w:space="0" w:color="auto"/>
        <w:bottom w:val="none" w:sz="0" w:space="0" w:color="auto"/>
        <w:right w:val="none" w:sz="0" w:space="0" w:color="auto"/>
      </w:divBdr>
    </w:div>
    <w:div w:id="682898310">
      <w:bodyDiv w:val="1"/>
      <w:marLeft w:val="0"/>
      <w:marRight w:val="0"/>
      <w:marTop w:val="0"/>
      <w:marBottom w:val="0"/>
      <w:divBdr>
        <w:top w:val="none" w:sz="0" w:space="0" w:color="auto"/>
        <w:left w:val="none" w:sz="0" w:space="0" w:color="auto"/>
        <w:bottom w:val="none" w:sz="0" w:space="0" w:color="auto"/>
        <w:right w:val="none" w:sz="0" w:space="0" w:color="auto"/>
      </w:divBdr>
    </w:div>
    <w:div w:id="696197288">
      <w:bodyDiv w:val="1"/>
      <w:marLeft w:val="0"/>
      <w:marRight w:val="0"/>
      <w:marTop w:val="0"/>
      <w:marBottom w:val="0"/>
      <w:divBdr>
        <w:top w:val="none" w:sz="0" w:space="0" w:color="auto"/>
        <w:left w:val="none" w:sz="0" w:space="0" w:color="auto"/>
        <w:bottom w:val="none" w:sz="0" w:space="0" w:color="auto"/>
        <w:right w:val="none" w:sz="0" w:space="0" w:color="auto"/>
      </w:divBdr>
    </w:div>
    <w:div w:id="700982383">
      <w:bodyDiv w:val="1"/>
      <w:marLeft w:val="0"/>
      <w:marRight w:val="0"/>
      <w:marTop w:val="0"/>
      <w:marBottom w:val="0"/>
      <w:divBdr>
        <w:top w:val="none" w:sz="0" w:space="0" w:color="auto"/>
        <w:left w:val="none" w:sz="0" w:space="0" w:color="auto"/>
        <w:bottom w:val="none" w:sz="0" w:space="0" w:color="auto"/>
        <w:right w:val="none" w:sz="0" w:space="0" w:color="auto"/>
      </w:divBdr>
      <w:divsChild>
        <w:div w:id="290482244">
          <w:marLeft w:val="0"/>
          <w:marRight w:val="0"/>
          <w:marTop w:val="0"/>
          <w:marBottom w:val="0"/>
          <w:divBdr>
            <w:top w:val="none" w:sz="0" w:space="0" w:color="auto"/>
            <w:left w:val="none" w:sz="0" w:space="0" w:color="auto"/>
            <w:bottom w:val="none" w:sz="0" w:space="0" w:color="auto"/>
            <w:right w:val="none" w:sz="0" w:space="0" w:color="auto"/>
          </w:divBdr>
          <w:divsChild>
            <w:div w:id="837505544">
              <w:marLeft w:val="0"/>
              <w:marRight w:val="0"/>
              <w:marTop w:val="0"/>
              <w:marBottom w:val="0"/>
              <w:divBdr>
                <w:top w:val="none" w:sz="0" w:space="0" w:color="auto"/>
                <w:left w:val="none" w:sz="0" w:space="0" w:color="auto"/>
                <w:bottom w:val="none" w:sz="0" w:space="0" w:color="auto"/>
                <w:right w:val="none" w:sz="0" w:space="0" w:color="auto"/>
              </w:divBdr>
              <w:divsChild>
                <w:div w:id="1667856050">
                  <w:marLeft w:val="0"/>
                  <w:marRight w:val="0"/>
                  <w:marTop w:val="0"/>
                  <w:marBottom w:val="0"/>
                  <w:divBdr>
                    <w:top w:val="none" w:sz="0" w:space="0" w:color="auto"/>
                    <w:left w:val="none" w:sz="0" w:space="0" w:color="auto"/>
                    <w:bottom w:val="none" w:sz="0" w:space="0" w:color="auto"/>
                    <w:right w:val="none" w:sz="0" w:space="0" w:color="auto"/>
                  </w:divBdr>
                  <w:divsChild>
                    <w:div w:id="1982156057">
                      <w:marLeft w:val="0"/>
                      <w:marRight w:val="0"/>
                      <w:marTop w:val="0"/>
                      <w:marBottom w:val="0"/>
                      <w:divBdr>
                        <w:top w:val="none" w:sz="0" w:space="0" w:color="auto"/>
                        <w:left w:val="none" w:sz="0" w:space="0" w:color="auto"/>
                        <w:bottom w:val="none" w:sz="0" w:space="0" w:color="auto"/>
                        <w:right w:val="none" w:sz="0" w:space="0" w:color="auto"/>
                      </w:divBdr>
                      <w:divsChild>
                        <w:div w:id="926112527">
                          <w:marLeft w:val="0"/>
                          <w:marRight w:val="0"/>
                          <w:marTop w:val="0"/>
                          <w:marBottom w:val="0"/>
                          <w:divBdr>
                            <w:top w:val="none" w:sz="0" w:space="0" w:color="auto"/>
                            <w:left w:val="none" w:sz="0" w:space="0" w:color="auto"/>
                            <w:bottom w:val="none" w:sz="0" w:space="0" w:color="auto"/>
                            <w:right w:val="none" w:sz="0" w:space="0" w:color="auto"/>
                          </w:divBdr>
                          <w:divsChild>
                            <w:div w:id="1422406414">
                              <w:marLeft w:val="0"/>
                              <w:marRight w:val="0"/>
                              <w:marTop w:val="0"/>
                              <w:marBottom w:val="0"/>
                              <w:divBdr>
                                <w:top w:val="none" w:sz="0" w:space="0" w:color="auto"/>
                                <w:left w:val="none" w:sz="0" w:space="0" w:color="auto"/>
                                <w:bottom w:val="none" w:sz="0" w:space="0" w:color="auto"/>
                                <w:right w:val="none" w:sz="0" w:space="0" w:color="auto"/>
                              </w:divBdr>
                              <w:divsChild>
                                <w:div w:id="1461074803">
                                  <w:marLeft w:val="0"/>
                                  <w:marRight w:val="0"/>
                                  <w:marTop w:val="0"/>
                                  <w:marBottom w:val="0"/>
                                  <w:divBdr>
                                    <w:top w:val="none" w:sz="0" w:space="0" w:color="auto"/>
                                    <w:left w:val="none" w:sz="0" w:space="0" w:color="auto"/>
                                    <w:bottom w:val="none" w:sz="0" w:space="0" w:color="auto"/>
                                    <w:right w:val="none" w:sz="0" w:space="0" w:color="auto"/>
                                  </w:divBdr>
                                  <w:divsChild>
                                    <w:div w:id="11225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18175">
      <w:bodyDiv w:val="1"/>
      <w:marLeft w:val="0"/>
      <w:marRight w:val="0"/>
      <w:marTop w:val="0"/>
      <w:marBottom w:val="0"/>
      <w:divBdr>
        <w:top w:val="none" w:sz="0" w:space="0" w:color="auto"/>
        <w:left w:val="none" w:sz="0" w:space="0" w:color="auto"/>
        <w:bottom w:val="none" w:sz="0" w:space="0" w:color="auto"/>
        <w:right w:val="none" w:sz="0" w:space="0" w:color="auto"/>
      </w:divBdr>
    </w:div>
    <w:div w:id="729764751">
      <w:bodyDiv w:val="1"/>
      <w:marLeft w:val="0"/>
      <w:marRight w:val="0"/>
      <w:marTop w:val="0"/>
      <w:marBottom w:val="0"/>
      <w:divBdr>
        <w:top w:val="none" w:sz="0" w:space="0" w:color="auto"/>
        <w:left w:val="none" w:sz="0" w:space="0" w:color="auto"/>
        <w:bottom w:val="none" w:sz="0" w:space="0" w:color="auto"/>
        <w:right w:val="none" w:sz="0" w:space="0" w:color="auto"/>
      </w:divBdr>
    </w:div>
    <w:div w:id="731583812">
      <w:bodyDiv w:val="1"/>
      <w:marLeft w:val="0"/>
      <w:marRight w:val="0"/>
      <w:marTop w:val="0"/>
      <w:marBottom w:val="0"/>
      <w:divBdr>
        <w:top w:val="none" w:sz="0" w:space="0" w:color="auto"/>
        <w:left w:val="none" w:sz="0" w:space="0" w:color="auto"/>
        <w:bottom w:val="none" w:sz="0" w:space="0" w:color="auto"/>
        <w:right w:val="none" w:sz="0" w:space="0" w:color="auto"/>
      </w:divBdr>
    </w:div>
    <w:div w:id="733283056">
      <w:bodyDiv w:val="1"/>
      <w:marLeft w:val="0"/>
      <w:marRight w:val="0"/>
      <w:marTop w:val="0"/>
      <w:marBottom w:val="0"/>
      <w:divBdr>
        <w:top w:val="none" w:sz="0" w:space="0" w:color="auto"/>
        <w:left w:val="none" w:sz="0" w:space="0" w:color="auto"/>
        <w:bottom w:val="none" w:sz="0" w:space="0" w:color="auto"/>
        <w:right w:val="none" w:sz="0" w:space="0" w:color="auto"/>
      </w:divBdr>
    </w:div>
    <w:div w:id="737173787">
      <w:bodyDiv w:val="1"/>
      <w:marLeft w:val="0"/>
      <w:marRight w:val="0"/>
      <w:marTop w:val="0"/>
      <w:marBottom w:val="0"/>
      <w:divBdr>
        <w:top w:val="none" w:sz="0" w:space="0" w:color="auto"/>
        <w:left w:val="none" w:sz="0" w:space="0" w:color="auto"/>
        <w:bottom w:val="none" w:sz="0" w:space="0" w:color="auto"/>
        <w:right w:val="none" w:sz="0" w:space="0" w:color="auto"/>
      </w:divBdr>
    </w:div>
    <w:div w:id="74333705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69">
          <w:marLeft w:val="0"/>
          <w:marRight w:val="0"/>
          <w:marTop w:val="0"/>
          <w:marBottom w:val="0"/>
          <w:divBdr>
            <w:top w:val="none" w:sz="0" w:space="0" w:color="auto"/>
            <w:left w:val="none" w:sz="0" w:space="0" w:color="auto"/>
            <w:bottom w:val="none" w:sz="0" w:space="0" w:color="auto"/>
            <w:right w:val="none" w:sz="0" w:space="0" w:color="auto"/>
          </w:divBdr>
          <w:divsChild>
            <w:div w:id="714548798">
              <w:marLeft w:val="0"/>
              <w:marRight w:val="0"/>
              <w:marTop w:val="0"/>
              <w:marBottom w:val="0"/>
              <w:divBdr>
                <w:top w:val="none" w:sz="0" w:space="0" w:color="auto"/>
                <w:left w:val="none" w:sz="0" w:space="0" w:color="auto"/>
                <w:bottom w:val="none" w:sz="0" w:space="0" w:color="auto"/>
                <w:right w:val="none" w:sz="0" w:space="0" w:color="auto"/>
              </w:divBdr>
              <w:divsChild>
                <w:div w:id="1243443990">
                  <w:marLeft w:val="0"/>
                  <w:marRight w:val="0"/>
                  <w:marTop w:val="0"/>
                  <w:marBottom w:val="0"/>
                  <w:divBdr>
                    <w:top w:val="none" w:sz="0" w:space="0" w:color="auto"/>
                    <w:left w:val="none" w:sz="0" w:space="0" w:color="auto"/>
                    <w:bottom w:val="none" w:sz="0" w:space="0" w:color="auto"/>
                    <w:right w:val="none" w:sz="0" w:space="0" w:color="auto"/>
                  </w:divBdr>
                </w:div>
              </w:divsChild>
            </w:div>
            <w:div w:id="996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229">
      <w:bodyDiv w:val="1"/>
      <w:marLeft w:val="0"/>
      <w:marRight w:val="0"/>
      <w:marTop w:val="0"/>
      <w:marBottom w:val="0"/>
      <w:divBdr>
        <w:top w:val="none" w:sz="0" w:space="0" w:color="auto"/>
        <w:left w:val="none" w:sz="0" w:space="0" w:color="auto"/>
        <w:bottom w:val="none" w:sz="0" w:space="0" w:color="auto"/>
        <w:right w:val="none" w:sz="0" w:space="0" w:color="auto"/>
      </w:divBdr>
    </w:div>
    <w:div w:id="762804837">
      <w:bodyDiv w:val="1"/>
      <w:marLeft w:val="0"/>
      <w:marRight w:val="0"/>
      <w:marTop w:val="0"/>
      <w:marBottom w:val="0"/>
      <w:divBdr>
        <w:top w:val="none" w:sz="0" w:space="0" w:color="auto"/>
        <w:left w:val="none" w:sz="0" w:space="0" w:color="auto"/>
        <w:bottom w:val="none" w:sz="0" w:space="0" w:color="auto"/>
        <w:right w:val="none" w:sz="0" w:space="0" w:color="auto"/>
      </w:divBdr>
    </w:div>
    <w:div w:id="776632802">
      <w:bodyDiv w:val="1"/>
      <w:marLeft w:val="0"/>
      <w:marRight w:val="0"/>
      <w:marTop w:val="0"/>
      <w:marBottom w:val="0"/>
      <w:divBdr>
        <w:top w:val="none" w:sz="0" w:space="0" w:color="auto"/>
        <w:left w:val="none" w:sz="0" w:space="0" w:color="auto"/>
        <w:bottom w:val="none" w:sz="0" w:space="0" w:color="auto"/>
        <w:right w:val="none" w:sz="0" w:space="0" w:color="auto"/>
      </w:divBdr>
    </w:div>
    <w:div w:id="779572773">
      <w:bodyDiv w:val="1"/>
      <w:marLeft w:val="0"/>
      <w:marRight w:val="0"/>
      <w:marTop w:val="0"/>
      <w:marBottom w:val="0"/>
      <w:divBdr>
        <w:top w:val="none" w:sz="0" w:space="0" w:color="auto"/>
        <w:left w:val="none" w:sz="0" w:space="0" w:color="auto"/>
        <w:bottom w:val="none" w:sz="0" w:space="0" w:color="auto"/>
        <w:right w:val="none" w:sz="0" w:space="0" w:color="auto"/>
      </w:divBdr>
    </w:div>
    <w:div w:id="781072654">
      <w:bodyDiv w:val="1"/>
      <w:marLeft w:val="0"/>
      <w:marRight w:val="0"/>
      <w:marTop w:val="0"/>
      <w:marBottom w:val="0"/>
      <w:divBdr>
        <w:top w:val="none" w:sz="0" w:space="0" w:color="auto"/>
        <w:left w:val="none" w:sz="0" w:space="0" w:color="auto"/>
        <w:bottom w:val="none" w:sz="0" w:space="0" w:color="auto"/>
        <w:right w:val="none" w:sz="0" w:space="0" w:color="auto"/>
      </w:divBdr>
    </w:div>
    <w:div w:id="806312835">
      <w:bodyDiv w:val="1"/>
      <w:marLeft w:val="0"/>
      <w:marRight w:val="0"/>
      <w:marTop w:val="0"/>
      <w:marBottom w:val="0"/>
      <w:divBdr>
        <w:top w:val="none" w:sz="0" w:space="0" w:color="auto"/>
        <w:left w:val="none" w:sz="0" w:space="0" w:color="auto"/>
        <w:bottom w:val="none" w:sz="0" w:space="0" w:color="auto"/>
        <w:right w:val="none" w:sz="0" w:space="0" w:color="auto"/>
      </w:divBdr>
    </w:div>
    <w:div w:id="811748881">
      <w:bodyDiv w:val="1"/>
      <w:marLeft w:val="0"/>
      <w:marRight w:val="0"/>
      <w:marTop w:val="0"/>
      <w:marBottom w:val="0"/>
      <w:divBdr>
        <w:top w:val="none" w:sz="0" w:space="0" w:color="auto"/>
        <w:left w:val="none" w:sz="0" w:space="0" w:color="auto"/>
        <w:bottom w:val="none" w:sz="0" w:space="0" w:color="auto"/>
        <w:right w:val="none" w:sz="0" w:space="0" w:color="auto"/>
      </w:divBdr>
    </w:div>
    <w:div w:id="820082386">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36310788">
      <w:bodyDiv w:val="1"/>
      <w:marLeft w:val="0"/>
      <w:marRight w:val="0"/>
      <w:marTop w:val="0"/>
      <w:marBottom w:val="0"/>
      <w:divBdr>
        <w:top w:val="none" w:sz="0" w:space="0" w:color="auto"/>
        <w:left w:val="none" w:sz="0" w:space="0" w:color="auto"/>
        <w:bottom w:val="none" w:sz="0" w:space="0" w:color="auto"/>
        <w:right w:val="none" w:sz="0" w:space="0" w:color="auto"/>
      </w:divBdr>
    </w:div>
    <w:div w:id="840975680">
      <w:bodyDiv w:val="1"/>
      <w:marLeft w:val="0"/>
      <w:marRight w:val="0"/>
      <w:marTop w:val="0"/>
      <w:marBottom w:val="0"/>
      <w:divBdr>
        <w:top w:val="none" w:sz="0" w:space="0" w:color="auto"/>
        <w:left w:val="none" w:sz="0" w:space="0" w:color="auto"/>
        <w:bottom w:val="none" w:sz="0" w:space="0" w:color="auto"/>
        <w:right w:val="none" w:sz="0" w:space="0" w:color="auto"/>
      </w:divBdr>
    </w:div>
    <w:div w:id="855389602">
      <w:bodyDiv w:val="1"/>
      <w:marLeft w:val="0"/>
      <w:marRight w:val="0"/>
      <w:marTop w:val="0"/>
      <w:marBottom w:val="0"/>
      <w:divBdr>
        <w:top w:val="none" w:sz="0" w:space="0" w:color="auto"/>
        <w:left w:val="none" w:sz="0" w:space="0" w:color="auto"/>
        <w:bottom w:val="none" w:sz="0" w:space="0" w:color="auto"/>
        <w:right w:val="none" w:sz="0" w:space="0" w:color="auto"/>
      </w:divBdr>
    </w:div>
    <w:div w:id="856963138">
      <w:bodyDiv w:val="1"/>
      <w:marLeft w:val="0"/>
      <w:marRight w:val="0"/>
      <w:marTop w:val="0"/>
      <w:marBottom w:val="0"/>
      <w:divBdr>
        <w:top w:val="none" w:sz="0" w:space="0" w:color="auto"/>
        <w:left w:val="none" w:sz="0" w:space="0" w:color="auto"/>
        <w:bottom w:val="none" w:sz="0" w:space="0" w:color="auto"/>
        <w:right w:val="none" w:sz="0" w:space="0" w:color="auto"/>
      </w:divBdr>
    </w:div>
    <w:div w:id="874344643">
      <w:bodyDiv w:val="1"/>
      <w:marLeft w:val="0"/>
      <w:marRight w:val="0"/>
      <w:marTop w:val="0"/>
      <w:marBottom w:val="0"/>
      <w:divBdr>
        <w:top w:val="none" w:sz="0" w:space="0" w:color="auto"/>
        <w:left w:val="none" w:sz="0" w:space="0" w:color="auto"/>
        <w:bottom w:val="none" w:sz="0" w:space="0" w:color="auto"/>
        <w:right w:val="none" w:sz="0" w:space="0" w:color="auto"/>
      </w:divBdr>
    </w:div>
    <w:div w:id="887254746">
      <w:bodyDiv w:val="1"/>
      <w:marLeft w:val="0"/>
      <w:marRight w:val="0"/>
      <w:marTop w:val="0"/>
      <w:marBottom w:val="0"/>
      <w:divBdr>
        <w:top w:val="none" w:sz="0" w:space="0" w:color="auto"/>
        <w:left w:val="none" w:sz="0" w:space="0" w:color="auto"/>
        <w:bottom w:val="none" w:sz="0" w:space="0" w:color="auto"/>
        <w:right w:val="none" w:sz="0" w:space="0" w:color="auto"/>
      </w:divBdr>
    </w:div>
    <w:div w:id="887453238">
      <w:bodyDiv w:val="1"/>
      <w:marLeft w:val="0"/>
      <w:marRight w:val="0"/>
      <w:marTop w:val="0"/>
      <w:marBottom w:val="0"/>
      <w:divBdr>
        <w:top w:val="none" w:sz="0" w:space="0" w:color="auto"/>
        <w:left w:val="none" w:sz="0" w:space="0" w:color="auto"/>
        <w:bottom w:val="none" w:sz="0" w:space="0" w:color="auto"/>
        <w:right w:val="none" w:sz="0" w:space="0" w:color="auto"/>
      </w:divBdr>
    </w:div>
    <w:div w:id="890575139">
      <w:bodyDiv w:val="1"/>
      <w:marLeft w:val="0"/>
      <w:marRight w:val="0"/>
      <w:marTop w:val="0"/>
      <w:marBottom w:val="0"/>
      <w:divBdr>
        <w:top w:val="none" w:sz="0" w:space="0" w:color="auto"/>
        <w:left w:val="none" w:sz="0" w:space="0" w:color="auto"/>
        <w:bottom w:val="none" w:sz="0" w:space="0" w:color="auto"/>
        <w:right w:val="none" w:sz="0" w:space="0" w:color="auto"/>
      </w:divBdr>
    </w:div>
    <w:div w:id="893543011">
      <w:bodyDiv w:val="1"/>
      <w:marLeft w:val="0"/>
      <w:marRight w:val="0"/>
      <w:marTop w:val="0"/>
      <w:marBottom w:val="0"/>
      <w:divBdr>
        <w:top w:val="none" w:sz="0" w:space="0" w:color="auto"/>
        <w:left w:val="none" w:sz="0" w:space="0" w:color="auto"/>
        <w:bottom w:val="none" w:sz="0" w:space="0" w:color="auto"/>
        <w:right w:val="none" w:sz="0" w:space="0" w:color="auto"/>
      </w:divBdr>
    </w:div>
    <w:div w:id="913859523">
      <w:bodyDiv w:val="1"/>
      <w:marLeft w:val="0"/>
      <w:marRight w:val="0"/>
      <w:marTop w:val="0"/>
      <w:marBottom w:val="0"/>
      <w:divBdr>
        <w:top w:val="none" w:sz="0" w:space="0" w:color="auto"/>
        <w:left w:val="none" w:sz="0" w:space="0" w:color="auto"/>
        <w:bottom w:val="none" w:sz="0" w:space="0" w:color="auto"/>
        <w:right w:val="none" w:sz="0" w:space="0" w:color="auto"/>
      </w:divBdr>
    </w:div>
    <w:div w:id="936251786">
      <w:bodyDiv w:val="1"/>
      <w:marLeft w:val="0"/>
      <w:marRight w:val="0"/>
      <w:marTop w:val="0"/>
      <w:marBottom w:val="0"/>
      <w:divBdr>
        <w:top w:val="none" w:sz="0" w:space="0" w:color="auto"/>
        <w:left w:val="none" w:sz="0" w:space="0" w:color="auto"/>
        <w:bottom w:val="none" w:sz="0" w:space="0" w:color="auto"/>
        <w:right w:val="none" w:sz="0" w:space="0" w:color="auto"/>
      </w:divBdr>
    </w:div>
    <w:div w:id="947539249">
      <w:bodyDiv w:val="1"/>
      <w:marLeft w:val="0"/>
      <w:marRight w:val="0"/>
      <w:marTop w:val="0"/>
      <w:marBottom w:val="0"/>
      <w:divBdr>
        <w:top w:val="none" w:sz="0" w:space="0" w:color="auto"/>
        <w:left w:val="none" w:sz="0" w:space="0" w:color="auto"/>
        <w:bottom w:val="none" w:sz="0" w:space="0" w:color="auto"/>
        <w:right w:val="none" w:sz="0" w:space="0" w:color="auto"/>
      </w:divBdr>
    </w:div>
    <w:div w:id="967469267">
      <w:bodyDiv w:val="1"/>
      <w:marLeft w:val="0"/>
      <w:marRight w:val="0"/>
      <w:marTop w:val="0"/>
      <w:marBottom w:val="0"/>
      <w:divBdr>
        <w:top w:val="none" w:sz="0" w:space="0" w:color="auto"/>
        <w:left w:val="none" w:sz="0" w:space="0" w:color="auto"/>
        <w:bottom w:val="none" w:sz="0" w:space="0" w:color="auto"/>
        <w:right w:val="none" w:sz="0" w:space="0" w:color="auto"/>
      </w:divBdr>
    </w:div>
    <w:div w:id="969286831">
      <w:bodyDiv w:val="1"/>
      <w:marLeft w:val="0"/>
      <w:marRight w:val="0"/>
      <w:marTop w:val="0"/>
      <w:marBottom w:val="0"/>
      <w:divBdr>
        <w:top w:val="none" w:sz="0" w:space="0" w:color="auto"/>
        <w:left w:val="none" w:sz="0" w:space="0" w:color="auto"/>
        <w:bottom w:val="none" w:sz="0" w:space="0" w:color="auto"/>
        <w:right w:val="none" w:sz="0" w:space="0" w:color="auto"/>
      </w:divBdr>
    </w:div>
    <w:div w:id="976835707">
      <w:bodyDiv w:val="1"/>
      <w:marLeft w:val="0"/>
      <w:marRight w:val="0"/>
      <w:marTop w:val="0"/>
      <w:marBottom w:val="0"/>
      <w:divBdr>
        <w:top w:val="none" w:sz="0" w:space="0" w:color="auto"/>
        <w:left w:val="none" w:sz="0" w:space="0" w:color="auto"/>
        <w:bottom w:val="none" w:sz="0" w:space="0" w:color="auto"/>
        <w:right w:val="none" w:sz="0" w:space="0" w:color="auto"/>
      </w:divBdr>
    </w:div>
    <w:div w:id="980840610">
      <w:bodyDiv w:val="1"/>
      <w:marLeft w:val="0"/>
      <w:marRight w:val="0"/>
      <w:marTop w:val="0"/>
      <w:marBottom w:val="0"/>
      <w:divBdr>
        <w:top w:val="none" w:sz="0" w:space="0" w:color="auto"/>
        <w:left w:val="none" w:sz="0" w:space="0" w:color="auto"/>
        <w:bottom w:val="none" w:sz="0" w:space="0" w:color="auto"/>
        <w:right w:val="none" w:sz="0" w:space="0" w:color="auto"/>
      </w:divBdr>
    </w:div>
    <w:div w:id="989554110">
      <w:bodyDiv w:val="1"/>
      <w:marLeft w:val="0"/>
      <w:marRight w:val="0"/>
      <w:marTop w:val="0"/>
      <w:marBottom w:val="0"/>
      <w:divBdr>
        <w:top w:val="none" w:sz="0" w:space="0" w:color="auto"/>
        <w:left w:val="none" w:sz="0" w:space="0" w:color="auto"/>
        <w:bottom w:val="none" w:sz="0" w:space="0" w:color="auto"/>
        <w:right w:val="none" w:sz="0" w:space="0" w:color="auto"/>
      </w:divBdr>
    </w:div>
    <w:div w:id="991106689">
      <w:bodyDiv w:val="1"/>
      <w:marLeft w:val="0"/>
      <w:marRight w:val="0"/>
      <w:marTop w:val="0"/>
      <w:marBottom w:val="0"/>
      <w:divBdr>
        <w:top w:val="none" w:sz="0" w:space="0" w:color="auto"/>
        <w:left w:val="none" w:sz="0" w:space="0" w:color="auto"/>
        <w:bottom w:val="none" w:sz="0" w:space="0" w:color="auto"/>
        <w:right w:val="none" w:sz="0" w:space="0" w:color="auto"/>
      </w:divBdr>
    </w:div>
    <w:div w:id="1002438855">
      <w:bodyDiv w:val="1"/>
      <w:marLeft w:val="0"/>
      <w:marRight w:val="0"/>
      <w:marTop w:val="0"/>
      <w:marBottom w:val="0"/>
      <w:divBdr>
        <w:top w:val="none" w:sz="0" w:space="0" w:color="auto"/>
        <w:left w:val="none" w:sz="0" w:space="0" w:color="auto"/>
        <w:bottom w:val="none" w:sz="0" w:space="0" w:color="auto"/>
        <w:right w:val="none" w:sz="0" w:space="0" w:color="auto"/>
      </w:divBdr>
    </w:div>
    <w:div w:id="1010913803">
      <w:bodyDiv w:val="1"/>
      <w:marLeft w:val="0"/>
      <w:marRight w:val="0"/>
      <w:marTop w:val="0"/>
      <w:marBottom w:val="0"/>
      <w:divBdr>
        <w:top w:val="none" w:sz="0" w:space="0" w:color="auto"/>
        <w:left w:val="none" w:sz="0" w:space="0" w:color="auto"/>
        <w:bottom w:val="none" w:sz="0" w:space="0" w:color="auto"/>
        <w:right w:val="none" w:sz="0" w:space="0" w:color="auto"/>
      </w:divBdr>
      <w:divsChild>
        <w:div w:id="1682004823">
          <w:marLeft w:val="0"/>
          <w:marRight w:val="0"/>
          <w:marTop w:val="0"/>
          <w:marBottom w:val="0"/>
          <w:divBdr>
            <w:top w:val="none" w:sz="0" w:space="0" w:color="auto"/>
            <w:left w:val="none" w:sz="0" w:space="0" w:color="auto"/>
            <w:bottom w:val="none" w:sz="0" w:space="0" w:color="auto"/>
            <w:right w:val="none" w:sz="0" w:space="0" w:color="auto"/>
          </w:divBdr>
          <w:divsChild>
            <w:div w:id="597756107">
              <w:marLeft w:val="0"/>
              <w:marRight w:val="0"/>
              <w:marTop w:val="0"/>
              <w:marBottom w:val="0"/>
              <w:divBdr>
                <w:top w:val="none" w:sz="0" w:space="0" w:color="auto"/>
                <w:left w:val="none" w:sz="0" w:space="0" w:color="auto"/>
                <w:bottom w:val="none" w:sz="0" w:space="0" w:color="auto"/>
                <w:right w:val="none" w:sz="0" w:space="0" w:color="auto"/>
              </w:divBdr>
              <w:divsChild>
                <w:div w:id="2057386516">
                  <w:marLeft w:val="0"/>
                  <w:marRight w:val="0"/>
                  <w:marTop w:val="0"/>
                  <w:marBottom w:val="0"/>
                  <w:divBdr>
                    <w:top w:val="none" w:sz="0" w:space="0" w:color="auto"/>
                    <w:left w:val="none" w:sz="0" w:space="0" w:color="auto"/>
                    <w:bottom w:val="none" w:sz="0" w:space="0" w:color="auto"/>
                    <w:right w:val="none" w:sz="0" w:space="0" w:color="auto"/>
                  </w:divBdr>
                  <w:divsChild>
                    <w:div w:id="321278691">
                      <w:marLeft w:val="0"/>
                      <w:marRight w:val="0"/>
                      <w:marTop w:val="0"/>
                      <w:marBottom w:val="0"/>
                      <w:divBdr>
                        <w:top w:val="none" w:sz="0" w:space="0" w:color="auto"/>
                        <w:left w:val="none" w:sz="0" w:space="0" w:color="auto"/>
                        <w:bottom w:val="none" w:sz="0" w:space="0" w:color="auto"/>
                        <w:right w:val="none" w:sz="0" w:space="0" w:color="auto"/>
                      </w:divBdr>
                      <w:divsChild>
                        <w:div w:id="1901550676">
                          <w:marLeft w:val="0"/>
                          <w:marRight w:val="0"/>
                          <w:marTop w:val="0"/>
                          <w:marBottom w:val="0"/>
                          <w:divBdr>
                            <w:top w:val="none" w:sz="0" w:space="0" w:color="auto"/>
                            <w:left w:val="none" w:sz="0" w:space="0" w:color="auto"/>
                            <w:bottom w:val="none" w:sz="0" w:space="0" w:color="auto"/>
                            <w:right w:val="none" w:sz="0" w:space="0" w:color="auto"/>
                          </w:divBdr>
                          <w:divsChild>
                            <w:div w:id="2043243754">
                              <w:marLeft w:val="0"/>
                              <w:marRight w:val="0"/>
                              <w:marTop w:val="0"/>
                              <w:marBottom w:val="0"/>
                              <w:divBdr>
                                <w:top w:val="none" w:sz="0" w:space="0" w:color="auto"/>
                                <w:left w:val="none" w:sz="0" w:space="0" w:color="auto"/>
                                <w:bottom w:val="none" w:sz="0" w:space="0" w:color="auto"/>
                                <w:right w:val="none" w:sz="0" w:space="0" w:color="auto"/>
                              </w:divBdr>
                              <w:divsChild>
                                <w:div w:id="117259578">
                                  <w:marLeft w:val="0"/>
                                  <w:marRight w:val="0"/>
                                  <w:marTop w:val="0"/>
                                  <w:marBottom w:val="0"/>
                                  <w:divBdr>
                                    <w:top w:val="none" w:sz="0" w:space="0" w:color="auto"/>
                                    <w:left w:val="none" w:sz="0" w:space="0" w:color="auto"/>
                                    <w:bottom w:val="none" w:sz="0" w:space="0" w:color="auto"/>
                                    <w:right w:val="none" w:sz="0" w:space="0" w:color="auto"/>
                                  </w:divBdr>
                                  <w:divsChild>
                                    <w:div w:id="1923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2310">
      <w:bodyDiv w:val="1"/>
      <w:marLeft w:val="0"/>
      <w:marRight w:val="0"/>
      <w:marTop w:val="0"/>
      <w:marBottom w:val="0"/>
      <w:divBdr>
        <w:top w:val="none" w:sz="0" w:space="0" w:color="auto"/>
        <w:left w:val="none" w:sz="0" w:space="0" w:color="auto"/>
        <w:bottom w:val="none" w:sz="0" w:space="0" w:color="auto"/>
        <w:right w:val="none" w:sz="0" w:space="0" w:color="auto"/>
      </w:divBdr>
    </w:div>
    <w:div w:id="1011949432">
      <w:bodyDiv w:val="1"/>
      <w:marLeft w:val="0"/>
      <w:marRight w:val="0"/>
      <w:marTop w:val="0"/>
      <w:marBottom w:val="0"/>
      <w:divBdr>
        <w:top w:val="none" w:sz="0" w:space="0" w:color="auto"/>
        <w:left w:val="none" w:sz="0" w:space="0" w:color="auto"/>
        <w:bottom w:val="none" w:sz="0" w:space="0" w:color="auto"/>
        <w:right w:val="none" w:sz="0" w:space="0" w:color="auto"/>
      </w:divBdr>
    </w:div>
    <w:div w:id="1020283345">
      <w:bodyDiv w:val="1"/>
      <w:marLeft w:val="0"/>
      <w:marRight w:val="0"/>
      <w:marTop w:val="0"/>
      <w:marBottom w:val="0"/>
      <w:divBdr>
        <w:top w:val="none" w:sz="0" w:space="0" w:color="auto"/>
        <w:left w:val="none" w:sz="0" w:space="0" w:color="auto"/>
        <w:bottom w:val="none" w:sz="0" w:space="0" w:color="auto"/>
        <w:right w:val="none" w:sz="0" w:space="0" w:color="auto"/>
      </w:divBdr>
    </w:div>
    <w:div w:id="1028066575">
      <w:bodyDiv w:val="1"/>
      <w:marLeft w:val="0"/>
      <w:marRight w:val="0"/>
      <w:marTop w:val="0"/>
      <w:marBottom w:val="0"/>
      <w:divBdr>
        <w:top w:val="none" w:sz="0" w:space="0" w:color="auto"/>
        <w:left w:val="none" w:sz="0" w:space="0" w:color="auto"/>
        <w:bottom w:val="none" w:sz="0" w:space="0" w:color="auto"/>
        <w:right w:val="none" w:sz="0" w:space="0" w:color="auto"/>
      </w:divBdr>
    </w:div>
    <w:div w:id="1028944507">
      <w:bodyDiv w:val="1"/>
      <w:marLeft w:val="0"/>
      <w:marRight w:val="0"/>
      <w:marTop w:val="0"/>
      <w:marBottom w:val="0"/>
      <w:divBdr>
        <w:top w:val="none" w:sz="0" w:space="0" w:color="auto"/>
        <w:left w:val="none" w:sz="0" w:space="0" w:color="auto"/>
        <w:bottom w:val="none" w:sz="0" w:space="0" w:color="auto"/>
        <w:right w:val="none" w:sz="0" w:space="0" w:color="auto"/>
      </w:divBdr>
    </w:div>
    <w:div w:id="1037312727">
      <w:bodyDiv w:val="1"/>
      <w:marLeft w:val="0"/>
      <w:marRight w:val="0"/>
      <w:marTop w:val="0"/>
      <w:marBottom w:val="0"/>
      <w:divBdr>
        <w:top w:val="none" w:sz="0" w:space="0" w:color="auto"/>
        <w:left w:val="none" w:sz="0" w:space="0" w:color="auto"/>
        <w:bottom w:val="none" w:sz="0" w:space="0" w:color="auto"/>
        <w:right w:val="none" w:sz="0" w:space="0" w:color="auto"/>
      </w:divBdr>
    </w:div>
    <w:div w:id="1041176510">
      <w:bodyDiv w:val="1"/>
      <w:marLeft w:val="0"/>
      <w:marRight w:val="0"/>
      <w:marTop w:val="0"/>
      <w:marBottom w:val="0"/>
      <w:divBdr>
        <w:top w:val="none" w:sz="0" w:space="0" w:color="auto"/>
        <w:left w:val="none" w:sz="0" w:space="0" w:color="auto"/>
        <w:bottom w:val="none" w:sz="0" w:space="0" w:color="auto"/>
        <w:right w:val="none" w:sz="0" w:space="0" w:color="auto"/>
      </w:divBdr>
    </w:div>
    <w:div w:id="1042628759">
      <w:bodyDiv w:val="1"/>
      <w:marLeft w:val="0"/>
      <w:marRight w:val="0"/>
      <w:marTop w:val="0"/>
      <w:marBottom w:val="0"/>
      <w:divBdr>
        <w:top w:val="none" w:sz="0" w:space="0" w:color="auto"/>
        <w:left w:val="none" w:sz="0" w:space="0" w:color="auto"/>
        <w:bottom w:val="none" w:sz="0" w:space="0" w:color="auto"/>
        <w:right w:val="none" w:sz="0" w:space="0" w:color="auto"/>
      </w:divBdr>
    </w:div>
    <w:div w:id="1053115166">
      <w:bodyDiv w:val="1"/>
      <w:marLeft w:val="0"/>
      <w:marRight w:val="0"/>
      <w:marTop w:val="0"/>
      <w:marBottom w:val="0"/>
      <w:divBdr>
        <w:top w:val="none" w:sz="0" w:space="0" w:color="auto"/>
        <w:left w:val="none" w:sz="0" w:space="0" w:color="auto"/>
        <w:bottom w:val="none" w:sz="0" w:space="0" w:color="auto"/>
        <w:right w:val="none" w:sz="0" w:space="0" w:color="auto"/>
      </w:divBdr>
    </w:div>
    <w:div w:id="1062487831">
      <w:bodyDiv w:val="1"/>
      <w:marLeft w:val="0"/>
      <w:marRight w:val="0"/>
      <w:marTop w:val="0"/>
      <w:marBottom w:val="0"/>
      <w:divBdr>
        <w:top w:val="none" w:sz="0" w:space="0" w:color="auto"/>
        <w:left w:val="none" w:sz="0" w:space="0" w:color="auto"/>
        <w:bottom w:val="none" w:sz="0" w:space="0" w:color="auto"/>
        <w:right w:val="none" w:sz="0" w:space="0" w:color="auto"/>
      </w:divBdr>
    </w:div>
    <w:div w:id="1066105110">
      <w:bodyDiv w:val="1"/>
      <w:marLeft w:val="0"/>
      <w:marRight w:val="0"/>
      <w:marTop w:val="0"/>
      <w:marBottom w:val="0"/>
      <w:divBdr>
        <w:top w:val="none" w:sz="0" w:space="0" w:color="auto"/>
        <w:left w:val="none" w:sz="0" w:space="0" w:color="auto"/>
        <w:bottom w:val="none" w:sz="0" w:space="0" w:color="auto"/>
        <w:right w:val="none" w:sz="0" w:space="0" w:color="auto"/>
      </w:divBdr>
    </w:div>
    <w:div w:id="1069428793">
      <w:bodyDiv w:val="1"/>
      <w:marLeft w:val="0"/>
      <w:marRight w:val="0"/>
      <w:marTop w:val="0"/>
      <w:marBottom w:val="0"/>
      <w:divBdr>
        <w:top w:val="none" w:sz="0" w:space="0" w:color="auto"/>
        <w:left w:val="none" w:sz="0" w:space="0" w:color="auto"/>
        <w:bottom w:val="none" w:sz="0" w:space="0" w:color="auto"/>
        <w:right w:val="none" w:sz="0" w:space="0" w:color="auto"/>
      </w:divBdr>
      <w:divsChild>
        <w:div w:id="418871260">
          <w:marLeft w:val="0"/>
          <w:marRight w:val="0"/>
          <w:marTop w:val="0"/>
          <w:marBottom w:val="0"/>
          <w:divBdr>
            <w:top w:val="none" w:sz="0" w:space="0" w:color="auto"/>
            <w:left w:val="none" w:sz="0" w:space="0" w:color="auto"/>
            <w:bottom w:val="none" w:sz="0" w:space="0" w:color="auto"/>
            <w:right w:val="none" w:sz="0" w:space="0" w:color="auto"/>
          </w:divBdr>
        </w:div>
        <w:div w:id="1346709932">
          <w:marLeft w:val="0"/>
          <w:marRight w:val="0"/>
          <w:marTop w:val="0"/>
          <w:marBottom w:val="0"/>
          <w:divBdr>
            <w:top w:val="none" w:sz="0" w:space="0" w:color="auto"/>
            <w:left w:val="none" w:sz="0" w:space="0" w:color="auto"/>
            <w:bottom w:val="none" w:sz="0" w:space="0" w:color="auto"/>
            <w:right w:val="none" w:sz="0" w:space="0" w:color="auto"/>
          </w:divBdr>
        </w:div>
      </w:divsChild>
    </w:div>
    <w:div w:id="1076899954">
      <w:bodyDiv w:val="1"/>
      <w:marLeft w:val="0"/>
      <w:marRight w:val="0"/>
      <w:marTop w:val="0"/>
      <w:marBottom w:val="0"/>
      <w:divBdr>
        <w:top w:val="none" w:sz="0" w:space="0" w:color="auto"/>
        <w:left w:val="none" w:sz="0" w:space="0" w:color="auto"/>
        <w:bottom w:val="none" w:sz="0" w:space="0" w:color="auto"/>
        <w:right w:val="none" w:sz="0" w:space="0" w:color="auto"/>
      </w:divBdr>
    </w:div>
    <w:div w:id="1082684674">
      <w:bodyDiv w:val="1"/>
      <w:marLeft w:val="0"/>
      <w:marRight w:val="0"/>
      <w:marTop w:val="0"/>
      <w:marBottom w:val="0"/>
      <w:divBdr>
        <w:top w:val="none" w:sz="0" w:space="0" w:color="auto"/>
        <w:left w:val="none" w:sz="0" w:space="0" w:color="auto"/>
        <w:bottom w:val="none" w:sz="0" w:space="0" w:color="auto"/>
        <w:right w:val="none" w:sz="0" w:space="0" w:color="auto"/>
      </w:divBdr>
    </w:div>
    <w:div w:id="1091119976">
      <w:bodyDiv w:val="1"/>
      <w:marLeft w:val="0"/>
      <w:marRight w:val="0"/>
      <w:marTop w:val="0"/>
      <w:marBottom w:val="0"/>
      <w:divBdr>
        <w:top w:val="none" w:sz="0" w:space="0" w:color="auto"/>
        <w:left w:val="none" w:sz="0" w:space="0" w:color="auto"/>
        <w:bottom w:val="none" w:sz="0" w:space="0" w:color="auto"/>
        <w:right w:val="none" w:sz="0" w:space="0" w:color="auto"/>
      </w:divBdr>
    </w:div>
    <w:div w:id="1106927952">
      <w:bodyDiv w:val="1"/>
      <w:marLeft w:val="0"/>
      <w:marRight w:val="0"/>
      <w:marTop w:val="0"/>
      <w:marBottom w:val="0"/>
      <w:divBdr>
        <w:top w:val="none" w:sz="0" w:space="0" w:color="auto"/>
        <w:left w:val="none" w:sz="0" w:space="0" w:color="auto"/>
        <w:bottom w:val="none" w:sz="0" w:space="0" w:color="auto"/>
        <w:right w:val="none" w:sz="0" w:space="0" w:color="auto"/>
      </w:divBdr>
    </w:div>
    <w:div w:id="1113667904">
      <w:bodyDiv w:val="1"/>
      <w:marLeft w:val="0"/>
      <w:marRight w:val="0"/>
      <w:marTop w:val="0"/>
      <w:marBottom w:val="0"/>
      <w:divBdr>
        <w:top w:val="none" w:sz="0" w:space="0" w:color="auto"/>
        <w:left w:val="none" w:sz="0" w:space="0" w:color="auto"/>
        <w:bottom w:val="none" w:sz="0" w:space="0" w:color="auto"/>
        <w:right w:val="none" w:sz="0" w:space="0" w:color="auto"/>
      </w:divBdr>
    </w:div>
    <w:div w:id="1118573959">
      <w:bodyDiv w:val="1"/>
      <w:marLeft w:val="0"/>
      <w:marRight w:val="0"/>
      <w:marTop w:val="0"/>
      <w:marBottom w:val="0"/>
      <w:divBdr>
        <w:top w:val="none" w:sz="0" w:space="0" w:color="auto"/>
        <w:left w:val="none" w:sz="0" w:space="0" w:color="auto"/>
        <w:bottom w:val="none" w:sz="0" w:space="0" w:color="auto"/>
        <w:right w:val="none" w:sz="0" w:space="0" w:color="auto"/>
      </w:divBdr>
    </w:div>
    <w:div w:id="1136029710">
      <w:bodyDiv w:val="1"/>
      <w:marLeft w:val="0"/>
      <w:marRight w:val="0"/>
      <w:marTop w:val="0"/>
      <w:marBottom w:val="0"/>
      <w:divBdr>
        <w:top w:val="none" w:sz="0" w:space="0" w:color="auto"/>
        <w:left w:val="none" w:sz="0" w:space="0" w:color="auto"/>
        <w:bottom w:val="none" w:sz="0" w:space="0" w:color="auto"/>
        <w:right w:val="none" w:sz="0" w:space="0" w:color="auto"/>
      </w:divBdr>
    </w:div>
    <w:div w:id="1144546195">
      <w:bodyDiv w:val="1"/>
      <w:marLeft w:val="0"/>
      <w:marRight w:val="0"/>
      <w:marTop w:val="0"/>
      <w:marBottom w:val="0"/>
      <w:divBdr>
        <w:top w:val="none" w:sz="0" w:space="0" w:color="auto"/>
        <w:left w:val="none" w:sz="0" w:space="0" w:color="auto"/>
        <w:bottom w:val="none" w:sz="0" w:space="0" w:color="auto"/>
        <w:right w:val="none" w:sz="0" w:space="0" w:color="auto"/>
      </w:divBdr>
    </w:div>
    <w:div w:id="1152211522">
      <w:bodyDiv w:val="1"/>
      <w:marLeft w:val="0"/>
      <w:marRight w:val="0"/>
      <w:marTop w:val="0"/>
      <w:marBottom w:val="0"/>
      <w:divBdr>
        <w:top w:val="none" w:sz="0" w:space="0" w:color="auto"/>
        <w:left w:val="none" w:sz="0" w:space="0" w:color="auto"/>
        <w:bottom w:val="none" w:sz="0" w:space="0" w:color="auto"/>
        <w:right w:val="none" w:sz="0" w:space="0" w:color="auto"/>
      </w:divBdr>
    </w:div>
    <w:div w:id="1164978266">
      <w:bodyDiv w:val="1"/>
      <w:marLeft w:val="0"/>
      <w:marRight w:val="0"/>
      <w:marTop w:val="0"/>
      <w:marBottom w:val="0"/>
      <w:divBdr>
        <w:top w:val="none" w:sz="0" w:space="0" w:color="auto"/>
        <w:left w:val="none" w:sz="0" w:space="0" w:color="auto"/>
        <w:bottom w:val="none" w:sz="0" w:space="0" w:color="auto"/>
        <w:right w:val="none" w:sz="0" w:space="0" w:color="auto"/>
      </w:divBdr>
    </w:div>
    <w:div w:id="1173641313">
      <w:bodyDiv w:val="1"/>
      <w:marLeft w:val="0"/>
      <w:marRight w:val="0"/>
      <w:marTop w:val="0"/>
      <w:marBottom w:val="0"/>
      <w:divBdr>
        <w:top w:val="none" w:sz="0" w:space="0" w:color="auto"/>
        <w:left w:val="none" w:sz="0" w:space="0" w:color="auto"/>
        <w:bottom w:val="none" w:sz="0" w:space="0" w:color="auto"/>
        <w:right w:val="none" w:sz="0" w:space="0" w:color="auto"/>
      </w:divBdr>
    </w:div>
    <w:div w:id="1178346267">
      <w:bodyDiv w:val="1"/>
      <w:marLeft w:val="0"/>
      <w:marRight w:val="0"/>
      <w:marTop w:val="0"/>
      <w:marBottom w:val="0"/>
      <w:divBdr>
        <w:top w:val="none" w:sz="0" w:space="0" w:color="auto"/>
        <w:left w:val="none" w:sz="0" w:space="0" w:color="auto"/>
        <w:bottom w:val="none" w:sz="0" w:space="0" w:color="auto"/>
        <w:right w:val="none" w:sz="0" w:space="0" w:color="auto"/>
      </w:divBdr>
    </w:div>
    <w:div w:id="1179075944">
      <w:bodyDiv w:val="1"/>
      <w:marLeft w:val="0"/>
      <w:marRight w:val="0"/>
      <w:marTop w:val="0"/>
      <w:marBottom w:val="0"/>
      <w:divBdr>
        <w:top w:val="none" w:sz="0" w:space="0" w:color="auto"/>
        <w:left w:val="none" w:sz="0" w:space="0" w:color="auto"/>
        <w:bottom w:val="none" w:sz="0" w:space="0" w:color="auto"/>
        <w:right w:val="none" w:sz="0" w:space="0" w:color="auto"/>
      </w:divBdr>
    </w:div>
    <w:div w:id="1181705394">
      <w:bodyDiv w:val="1"/>
      <w:marLeft w:val="0"/>
      <w:marRight w:val="0"/>
      <w:marTop w:val="0"/>
      <w:marBottom w:val="0"/>
      <w:divBdr>
        <w:top w:val="none" w:sz="0" w:space="0" w:color="auto"/>
        <w:left w:val="none" w:sz="0" w:space="0" w:color="auto"/>
        <w:bottom w:val="none" w:sz="0" w:space="0" w:color="auto"/>
        <w:right w:val="none" w:sz="0" w:space="0" w:color="auto"/>
      </w:divBdr>
    </w:div>
    <w:div w:id="1208764517">
      <w:bodyDiv w:val="1"/>
      <w:marLeft w:val="0"/>
      <w:marRight w:val="0"/>
      <w:marTop w:val="0"/>
      <w:marBottom w:val="0"/>
      <w:divBdr>
        <w:top w:val="none" w:sz="0" w:space="0" w:color="auto"/>
        <w:left w:val="none" w:sz="0" w:space="0" w:color="auto"/>
        <w:bottom w:val="none" w:sz="0" w:space="0" w:color="auto"/>
        <w:right w:val="none" w:sz="0" w:space="0" w:color="auto"/>
      </w:divBdr>
    </w:div>
    <w:div w:id="1222011943">
      <w:bodyDiv w:val="1"/>
      <w:marLeft w:val="0"/>
      <w:marRight w:val="0"/>
      <w:marTop w:val="0"/>
      <w:marBottom w:val="0"/>
      <w:divBdr>
        <w:top w:val="none" w:sz="0" w:space="0" w:color="auto"/>
        <w:left w:val="none" w:sz="0" w:space="0" w:color="auto"/>
        <w:bottom w:val="none" w:sz="0" w:space="0" w:color="auto"/>
        <w:right w:val="none" w:sz="0" w:space="0" w:color="auto"/>
      </w:divBdr>
    </w:div>
    <w:div w:id="1223251718">
      <w:bodyDiv w:val="1"/>
      <w:marLeft w:val="0"/>
      <w:marRight w:val="0"/>
      <w:marTop w:val="0"/>
      <w:marBottom w:val="0"/>
      <w:divBdr>
        <w:top w:val="none" w:sz="0" w:space="0" w:color="auto"/>
        <w:left w:val="none" w:sz="0" w:space="0" w:color="auto"/>
        <w:bottom w:val="none" w:sz="0" w:space="0" w:color="auto"/>
        <w:right w:val="none" w:sz="0" w:space="0" w:color="auto"/>
      </w:divBdr>
    </w:div>
    <w:div w:id="1232041114">
      <w:bodyDiv w:val="1"/>
      <w:marLeft w:val="0"/>
      <w:marRight w:val="0"/>
      <w:marTop w:val="0"/>
      <w:marBottom w:val="0"/>
      <w:divBdr>
        <w:top w:val="none" w:sz="0" w:space="0" w:color="auto"/>
        <w:left w:val="none" w:sz="0" w:space="0" w:color="auto"/>
        <w:bottom w:val="none" w:sz="0" w:space="0" w:color="auto"/>
        <w:right w:val="none" w:sz="0" w:space="0" w:color="auto"/>
      </w:divBdr>
    </w:div>
    <w:div w:id="1233274136">
      <w:bodyDiv w:val="1"/>
      <w:marLeft w:val="0"/>
      <w:marRight w:val="0"/>
      <w:marTop w:val="0"/>
      <w:marBottom w:val="0"/>
      <w:divBdr>
        <w:top w:val="none" w:sz="0" w:space="0" w:color="auto"/>
        <w:left w:val="none" w:sz="0" w:space="0" w:color="auto"/>
        <w:bottom w:val="none" w:sz="0" w:space="0" w:color="auto"/>
        <w:right w:val="none" w:sz="0" w:space="0" w:color="auto"/>
      </w:divBdr>
    </w:div>
    <w:div w:id="1279029735">
      <w:bodyDiv w:val="1"/>
      <w:marLeft w:val="0"/>
      <w:marRight w:val="0"/>
      <w:marTop w:val="0"/>
      <w:marBottom w:val="0"/>
      <w:divBdr>
        <w:top w:val="none" w:sz="0" w:space="0" w:color="auto"/>
        <w:left w:val="none" w:sz="0" w:space="0" w:color="auto"/>
        <w:bottom w:val="none" w:sz="0" w:space="0" w:color="auto"/>
        <w:right w:val="none" w:sz="0" w:space="0" w:color="auto"/>
      </w:divBdr>
    </w:div>
    <w:div w:id="1279993941">
      <w:bodyDiv w:val="1"/>
      <w:marLeft w:val="0"/>
      <w:marRight w:val="0"/>
      <w:marTop w:val="0"/>
      <w:marBottom w:val="0"/>
      <w:divBdr>
        <w:top w:val="none" w:sz="0" w:space="0" w:color="auto"/>
        <w:left w:val="none" w:sz="0" w:space="0" w:color="auto"/>
        <w:bottom w:val="none" w:sz="0" w:space="0" w:color="auto"/>
        <w:right w:val="none" w:sz="0" w:space="0" w:color="auto"/>
      </w:divBdr>
    </w:div>
    <w:div w:id="1282147059">
      <w:bodyDiv w:val="1"/>
      <w:marLeft w:val="0"/>
      <w:marRight w:val="0"/>
      <w:marTop w:val="0"/>
      <w:marBottom w:val="0"/>
      <w:divBdr>
        <w:top w:val="none" w:sz="0" w:space="0" w:color="auto"/>
        <w:left w:val="none" w:sz="0" w:space="0" w:color="auto"/>
        <w:bottom w:val="none" w:sz="0" w:space="0" w:color="auto"/>
        <w:right w:val="none" w:sz="0" w:space="0" w:color="auto"/>
      </w:divBdr>
    </w:div>
    <w:div w:id="1286890561">
      <w:bodyDiv w:val="1"/>
      <w:marLeft w:val="0"/>
      <w:marRight w:val="0"/>
      <w:marTop w:val="0"/>
      <w:marBottom w:val="0"/>
      <w:divBdr>
        <w:top w:val="none" w:sz="0" w:space="0" w:color="auto"/>
        <w:left w:val="none" w:sz="0" w:space="0" w:color="auto"/>
        <w:bottom w:val="none" w:sz="0" w:space="0" w:color="auto"/>
        <w:right w:val="none" w:sz="0" w:space="0" w:color="auto"/>
      </w:divBdr>
      <w:divsChild>
        <w:div w:id="496967984">
          <w:marLeft w:val="0"/>
          <w:marRight w:val="0"/>
          <w:marTop w:val="0"/>
          <w:marBottom w:val="0"/>
          <w:divBdr>
            <w:top w:val="none" w:sz="0" w:space="0" w:color="auto"/>
            <w:left w:val="none" w:sz="0" w:space="0" w:color="auto"/>
            <w:bottom w:val="none" w:sz="0" w:space="0" w:color="auto"/>
            <w:right w:val="none" w:sz="0" w:space="0" w:color="auto"/>
          </w:divBdr>
          <w:divsChild>
            <w:div w:id="1283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019">
      <w:bodyDiv w:val="1"/>
      <w:marLeft w:val="0"/>
      <w:marRight w:val="0"/>
      <w:marTop w:val="0"/>
      <w:marBottom w:val="0"/>
      <w:divBdr>
        <w:top w:val="none" w:sz="0" w:space="0" w:color="auto"/>
        <w:left w:val="none" w:sz="0" w:space="0" w:color="auto"/>
        <w:bottom w:val="none" w:sz="0" w:space="0" w:color="auto"/>
        <w:right w:val="none" w:sz="0" w:space="0" w:color="auto"/>
      </w:divBdr>
    </w:div>
    <w:div w:id="1301767806">
      <w:bodyDiv w:val="1"/>
      <w:marLeft w:val="0"/>
      <w:marRight w:val="0"/>
      <w:marTop w:val="0"/>
      <w:marBottom w:val="0"/>
      <w:divBdr>
        <w:top w:val="none" w:sz="0" w:space="0" w:color="auto"/>
        <w:left w:val="none" w:sz="0" w:space="0" w:color="auto"/>
        <w:bottom w:val="none" w:sz="0" w:space="0" w:color="auto"/>
        <w:right w:val="none" w:sz="0" w:space="0" w:color="auto"/>
      </w:divBdr>
    </w:div>
    <w:div w:id="1305084218">
      <w:bodyDiv w:val="1"/>
      <w:marLeft w:val="0"/>
      <w:marRight w:val="0"/>
      <w:marTop w:val="0"/>
      <w:marBottom w:val="0"/>
      <w:divBdr>
        <w:top w:val="none" w:sz="0" w:space="0" w:color="auto"/>
        <w:left w:val="none" w:sz="0" w:space="0" w:color="auto"/>
        <w:bottom w:val="none" w:sz="0" w:space="0" w:color="auto"/>
        <w:right w:val="none" w:sz="0" w:space="0" w:color="auto"/>
      </w:divBdr>
    </w:div>
    <w:div w:id="1314799315">
      <w:bodyDiv w:val="1"/>
      <w:marLeft w:val="0"/>
      <w:marRight w:val="0"/>
      <w:marTop w:val="0"/>
      <w:marBottom w:val="0"/>
      <w:divBdr>
        <w:top w:val="none" w:sz="0" w:space="0" w:color="auto"/>
        <w:left w:val="none" w:sz="0" w:space="0" w:color="auto"/>
        <w:bottom w:val="none" w:sz="0" w:space="0" w:color="auto"/>
        <w:right w:val="none" w:sz="0" w:space="0" w:color="auto"/>
      </w:divBdr>
    </w:div>
    <w:div w:id="1333531759">
      <w:bodyDiv w:val="1"/>
      <w:marLeft w:val="0"/>
      <w:marRight w:val="0"/>
      <w:marTop w:val="0"/>
      <w:marBottom w:val="0"/>
      <w:divBdr>
        <w:top w:val="none" w:sz="0" w:space="0" w:color="auto"/>
        <w:left w:val="none" w:sz="0" w:space="0" w:color="auto"/>
        <w:bottom w:val="none" w:sz="0" w:space="0" w:color="auto"/>
        <w:right w:val="none" w:sz="0" w:space="0" w:color="auto"/>
      </w:divBdr>
    </w:div>
    <w:div w:id="1339965834">
      <w:bodyDiv w:val="1"/>
      <w:marLeft w:val="0"/>
      <w:marRight w:val="0"/>
      <w:marTop w:val="0"/>
      <w:marBottom w:val="0"/>
      <w:divBdr>
        <w:top w:val="none" w:sz="0" w:space="0" w:color="auto"/>
        <w:left w:val="none" w:sz="0" w:space="0" w:color="auto"/>
        <w:bottom w:val="none" w:sz="0" w:space="0" w:color="auto"/>
        <w:right w:val="none" w:sz="0" w:space="0" w:color="auto"/>
      </w:divBdr>
    </w:div>
    <w:div w:id="1341616987">
      <w:bodyDiv w:val="1"/>
      <w:marLeft w:val="0"/>
      <w:marRight w:val="0"/>
      <w:marTop w:val="0"/>
      <w:marBottom w:val="0"/>
      <w:divBdr>
        <w:top w:val="none" w:sz="0" w:space="0" w:color="auto"/>
        <w:left w:val="none" w:sz="0" w:space="0" w:color="auto"/>
        <w:bottom w:val="none" w:sz="0" w:space="0" w:color="auto"/>
        <w:right w:val="none" w:sz="0" w:space="0" w:color="auto"/>
      </w:divBdr>
    </w:div>
    <w:div w:id="1347829734">
      <w:bodyDiv w:val="1"/>
      <w:marLeft w:val="0"/>
      <w:marRight w:val="0"/>
      <w:marTop w:val="0"/>
      <w:marBottom w:val="0"/>
      <w:divBdr>
        <w:top w:val="none" w:sz="0" w:space="0" w:color="auto"/>
        <w:left w:val="none" w:sz="0" w:space="0" w:color="auto"/>
        <w:bottom w:val="none" w:sz="0" w:space="0" w:color="auto"/>
        <w:right w:val="none" w:sz="0" w:space="0" w:color="auto"/>
      </w:divBdr>
    </w:div>
    <w:div w:id="1349328594">
      <w:bodyDiv w:val="1"/>
      <w:marLeft w:val="0"/>
      <w:marRight w:val="0"/>
      <w:marTop w:val="0"/>
      <w:marBottom w:val="0"/>
      <w:divBdr>
        <w:top w:val="none" w:sz="0" w:space="0" w:color="auto"/>
        <w:left w:val="none" w:sz="0" w:space="0" w:color="auto"/>
        <w:bottom w:val="none" w:sz="0" w:space="0" w:color="auto"/>
        <w:right w:val="none" w:sz="0" w:space="0" w:color="auto"/>
      </w:divBdr>
    </w:div>
    <w:div w:id="1375229581">
      <w:bodyDiv w:val="1"/>
      <w:marLeft w:val="0"/>
      <w:marRight w:val="0"/>
      <w:marTop w:val="0"/>
      <w:marBottom w:val="0"/>
      <w:divBdr>
        <w:top w:val="none" w:sz="0" w:space="0" w:color="auto"/>
        <w:left w:val="none" w:sz="0" w:space="0" w:color="auto"/>
        <w:bottom w:val="none" w:sz="0" w:space="0" w:color="auto"/>
        <w:right w:val="none" w:sz="0" w:space="0" w:color="auto"/>
      </w:divBdr>
    </w:div>
    <w:div w:id="1376462436">
      <w:bodyDiv w:val="1"/>
      <w:marLeft w:val="0"/>
      <w:marRight w:val="0"/>
      <w:marTop w:val="0"/>
      <w:marBottom w:val="0"/>
      <w:divBdr>
        <w:top w:val="none" w:sz="0" w:space="0" w:color="auto"/>
        <w:left w:val="none" w:sz="0" w:space="0" w:color="auto"/>
        <w:bottom w:val="none" w:sz="0" w:space="0" w:color="auto"/>
        <w:right w:val="none" w:sz="0" w:space="0" w:color="auto"/>
      </w:divBdr>
    </w:div>
    <w:div w:id="1384909448">
      <w:bodyDiv w:val="1"/>
      <w:marLeft w:val="0"/>
      <w:marRight w:val="0"/>
      <w:marTop w:val="0"/>
      <w:marBottom w:val="0"/>
      <w:divBdr>
        <w:top w:val="none" w:sz="0" w:space="0" w:color="auto"/>
        <w:left w:val="none" w:sz="0" w:space="0" w:color="auto"/>
        <w:bottom w:val="none" w:sz="0" w:space="0" w:color="auto"/>
        <w:right w:val="none" w:sz="0" w:space="0" w:color="auto"/>
      </w:divBdr>
    </w:div>
    <w:div w:id="1386486467">
      <w:bodyDiv w:val="1"/>
      <w:marLeft w:val="0"/>
      <w:marRight w:val="0"/>
      <w:marTop w:val="0"/>
      <w:marBottom w:val="0"/>
      <w:divBdr>
        <w:top w:val="none" w:sz="0" w:space="0" w:color="auto"/>
        <w:left w:val="none" w:sz="0" w:space="0" w:color="auto"/>
        <w:bottom w:val="none" w:sz="0" w:space="0" w:color="auto"/>
        <w:right w:val="none" w:sz="0" w:space="0" w:color="auto"/>
      </w:divBdr>
    </w:div>
    <w:div w:id="1395425070">
      <w:bodyDiv w:val="1"/>
      <w:marLeft w:val="0"/>
      <w:marRight w:val="0"/>
      <w:marTop w:val="0"/>
      <w:marBottom w:val="0"/>
      <w:divBdr>
        <w:top w:val="none" w:sz="0" w:space="0" w:color="auto"/>
        <w:left w:val="none" w:sz="0" w:space="0" w:color="auto"/>
        <w:bottom w:val="none" w:sz="0" w:space="0" w:color="auto"/>
        <w:right w:val="none" w:sz="0" w:space="0" w:color="auto"/>
      </w:divBdr>
    </w:div>
    <w:div w:id="1406301526">
      <w:bodyDiv w:val="1"/>
      <w:marLeft w:val="0"/>
      <w:marRight w:val="0"/>
      <w:marTop w:val="0"/>
      <w:marBottom w:val="0"/>
      <w:divBdr>
        <w:top w:val="none" w:sz="0" w:space="0" w:color="auto"/>
        <w:left w:val="none" w:sz="0" w:space="0" w:color="auto"/>
        <w:bottom w:val="none" w:sz="0" w:space="0" w:color="auto"/>
        <w:right w:val="none" w:sz="0" w:space="0" w:color="auto"/>
      </w:divBdr>
    </w:div>
    <w:div w:id="1407651335">
      <w:bodyDiv w:val="1"/>
      <w:marLeft w:val="0"/>
      <w:marRight w:val="0"/>
      <w:marTop w:val="0"/>
      <w:marBottom w:val="0"/>
      <w:divBdr>
        <w:top w:val="none" w:sz="0" w:space="0" w:color="auto"/>
        <w:left w:val="none" w:sz="0" w:space="0" w:color="auto"/>
        <w:bottom w:val="none" w:sz="0" w:space="0" w:color="auto"/>
        <w:right w:val="none" w:sz="0" w:space="0" w:color="auto"/>
      </w:divBdr>
    </w:div>
    <w:div w:id="1413625087">
      <w:bodyDiv w:val="1"/>
      <w:marLeft w:val="0"/>
      <w:marRight w:val="0"/>
      <w:marTop w:val="0"/>
      <w:marBottom w:val="0"/>
      <w:divBdr>
        <w:top w:val="none" w:sz="0" w:space="0" w:color="auto"/>
        <w:left w:val="none" w:sz="0" w:space="0" w:color="auto"/>
        <w:bottom w:val="none" w:sz="0" w:space="0" w:color="auto"/>
        <w:right w:val="none" w:sz="0" w:space="0" w:color="auto"/>
      </w:divBdr>
    </w:div>
    <w:div w:id="1429424148">
      <w:bodyDiv w:val="1"/>
      <w:marLeft w:val="0"/>
      <w:marRight w:val="0"/>
      <w:marTop w:val="0"/>
      <w:marBottom w:val="0"/>
      <w:divBdr>
        <w:top w:val="none" w:sz="0" w:space="0" w:color="auto"/>
        <w:left w:val="none" w:sz="0" w:space="0" w:color="auto"/>
        <w:bottom w:val="none" w:sz="0" w:space="0" w:color="auto"/>
        <w:right w:val="none" w:sz="0" w:space="0" w:color="auto"/>
      </w:divBdr>
    </w:div>
    <w:div w:id="1431897306">
      <w:bodyDiv w:val="1"/>
      <w:marLeft w:val="0"/>
      <w:marRight w:val="0"/>
      <w:marTop w:val="0"/>
      <w:marBottom w:val="0"/>
      <w:divBdr>
        <w:top w:val="none" w:sz="0" w:space="0" w:color="auto"/>
        <w:left w:val="none" w:sz="0" w:space="0" w:color="auto"/>
        <w:bottom w:val="none" w:sz="0" w:space="0" w:color="auto"/>
        <w:right w:val="none" w:sz="0" w:space="0" w:color="auto"/>
      </w:divBdr>
    </w:div>
    <w:div w:id="1435127952">
      <w:bodyDiv w:val="1"/>
      <w:marLeft w:val="0"/>
      <w:marRight w:val="0"/>
      <w:marTop w:val="0"/>
      <w:marBottom w:val="0"/>
      <w:divBdr>
        <w:top w:val="none" w:sz="0" w:space="0" w:color="auto"/>
        <w:left w:val="none" w:sz="0" w:space="0" w:color="auto"/>
        <w:bottom w:val="none" w:sz="0" w:space="0" w:color="auto"/>
        <w:right w:val="none" w:sz="0" w:space="0" w:color="auto"/>
      </w:divBdr>
      <w:divsChild>
        <w:div w:id="259723740">
          <w:marLeft w:val="0"/>
          <w:marRight w:val="0"/>
          <w:marTop w:val="0"/>
          <w:marBottom w:val="0"/>
          <w:divBdr>
            <w:top w:val="none" w:sz="0" w:space="0" w:color="auto"/>
            <w:left w:val="none" w:sz="0" w:space="0" w:color="auto"/>
            <w:bottom w:val="none" w:sz="0" w:space="0" w:color="auto"/>
            <w:right w:val="none" w:sz="0" w:space="0" w:color="auto"/>
          </w:divBdr>
        </w:div>
        <w:div w:id="396317200">
          <w:marLeft w:val="0"/>
          <w:marRight w:val="0"/>
          <w:marTop w:val="0"/>
          <w:marBottom w:val="0"/>
          <w:divBdr>
            <w:top w:val="none" w:sz="0" w:space="0" w:color="auto"/>
            <w:left w:val="none" w:sz="0" w:space="0" w:color="auto"/>
            <w:bottom w:val="none" w:sz="0" w:space="0" w:color="auto"/>
            <w:right w:val="none" w:sz="0" w:space="0" w:color="auto"/>
          </w:divBdr>
        </w:div>
        <w:div w:id="1038508721">
          <w:marLeft w:val="0"/>
          <w:marRight w:val="0"/>
          <w:marTop w:val="0"/>
          <w:marBottom w:val="0"/>
          <w:divBdr>
            <w:top w:val="none" w:sz="0" w:space="0" w:color="auto"/>
            <w:left w:val="none" w:sz="0" w:space="0" w:color="auto"/>
            <w:bottom w:val="none" w:sz="0" w:space="0" w:color="auto"/>
            <w:right w:val="none" w:sz="0" w:space="0" w:color="auto"/>
          </w:divBdr>
        </w:div>
        <w:div w:id="1100178730">
          <w:marLeft w:val="0"/>
          <w:marRight w:val="0"/>
          <w:marTop w:val="0"/>
          <w:marBottom w:val="0"/>
          <w:divBdr>
            <w:top w:val="none" w:sz="0" w:space="0" w:color="auto"/>
            <w:left w:val="none" w:sz="0" w:space="0" w:color="auto"/>
            <w:bottom w:val="none" w:sz="0" w:space="0" w:color="auto"/>
            <w:right w:val="none" w:sz="0" w:space="0" w:color="auto"/>
          </w:divBdr>
        </w:div>
      </w:divsChild>
    </w:div>
    <w:div w:id="1438872357">
      <w:bodyDiv w:val="1"/>
      <w:marLeft w:val="0"/>
      <w:marRight w:val="0"/>
      <w:marTop w:val="0"/>
      <w:marBottom w:val="0"/>
      <w:divBdr>
        <w:top w:val="none" w:sz="0" w:space="0" w:color="auto"/>
        <w:left w:val="none" w:sz="0" w:space="0" w:color="auto"/>
        <w:bottom w:val="none" w:sz="0" w:space="0" w:color="auto"/>
        <w:right w:val="none" w:sz="0" w:space="0" w:color="auto"/>
      </w:divBdr>
    </w:div>
    <w:div w:id="1445005570">
      <w:bodyDiv w:val="1"/>
      <w:marLeft w:val="0"/>
      <w:marRight w:val="0"/>
      <w:marTop w:val="0"/>
      <w:marBottom w:val="0"/>
      <w:divBdr>
        <w:top w:val="none" w:sz="0" w:space="0" w:color="auto"/>
        <w:left w:val="none" w:sz="0" w:space="0" w:color="auto"/>
        <w:bottom w:val="none" w:sz="0" w:space="0" w:color="auto"/>
        <w:right w:val="none" w:sz="0" w:space="0" w:color="auto"/>
      </w:divBdr>
    </w:div>
    <w:div w:id="1445222489">
      <w:bodyDiv w:val="1"/>
      <w:marLeft w:val="0"/>
      <w:marRight w:val="0"/>
      <w:marTop w:val="0"/>
      <w:marBottom w:val="0"/>
      <w:divBdr>
        <w:top w:val="none" w:sz="0" w:space="0" w:color="auto"/>
        <w:left w:val="none" w:sz="0" w:space="0" w:color="auto"/>
        <w:bottom w:val="none" w:sz="0" w:space="0" w:color="auto"/>
        <w:right w:val="none" w:sz="0" w:space="0" w:color="auto"/>
      </w:divBdr>
    </w:div>
    <w:div w:id="1446121649">
      <w:bodyDiv w:val="1"/>
      <w:marLeft w:val="0"/>
      <w:marRight w:val="0"/>
      <w:marTop w:val="0"/>
      <w:marBottom w:val="0"/>
      <w:divBdr>
        <w:top w:val="none" w:sz="0" w:space="0" w:color="auto"/>
        <w:left w:val="none" w:sz="0" w:space="0" w:color="auto"/>
        <w:bottom w:val="none" w:sz="0" w:space="0" w:color="auto"/>
        <w:right w:val="none" w:sz="0" w:space="0" w:color="auto"/>
      </w:divBdr>
    </w:div>
    <w:div w:id="1459714784">
      <w:bodyDiv w:val="1"/>
      <w:marLeft w:val="0"/>
      <w:marRight w:val="0"/>
      <w:marTop w:val="0"/>
      <w:marBottom w:val="0"/>
      <w:divBdr>
        <w:top w:val="none" w:sz="0" w:space="0" w:color="auto"/>
        <w:left w:val="none" w:sz="0" w:space="0" w:color="auto"/>
        <w:bottom w:val="none" w:sz="0" w:space="0" w:color="auto"/>
        <w:right w:val="none" w:sz="0" w:space="0" w:color="auto"/>
      </w:divBdr>
      <w:divsChild>
        <w:div w:id="1094936142">
          <w:marLeft w:val="0"/>
          <w:marRight w:val="0"/>
          <w:marTop w:val="0"/>
          <w:marBottom w:val="0"/>
          <w:divBdr>
            <w:top w:val="none" w:sz="0" w:space="0" w:color="auto"/>
            <w:left w:val="none" w:sz="0" w:space="0" w:color="auto"/>
            <w:bottom w:val="none" w:sz="0" w:space="0" w:color="auto"/>
            <w:right w:val="none" w:sz="0" w:space="0" w:color="auto"/>
          </w:divBdr>
          <w:divsChild>
            <w:div w:id="113988802">
              <w:marLeft w:val="0"/>
              <w:marRight w:val="0"/>
              <w:marTop w:val="0"/>
              <w:marBottom w:val="0"/>
              <w:divBdr>
                <w:top w:val="none" w:sz="0" w:space="0" w:color="auto"/>
                <w:left w:val="none" w:sz="0" w:space="0" w:color="auto"/>
                <w:bottom w:val="none" w:sz="0" w:space="0" w:color="auto"/>
                <w:right w:val="none" w:sz="0" w:space="0" w:color="auto"/>
              </w:divBdr>
              <w:divsChild>
                <w:div w:id="37440367">
                  <w:marLeft w:val="0"/>
                  <w:marRight w:val="0"/>
                  <w:marTop w:val="0"/>
                  <w:marBottom w:val="0"/>
                  <w:divBdr>
                    <w:top w:val="none" w:sz="0" w:space="0" w:color="auto"/>
                    <w:left w:val="none" w:sz="0" w:space="0" w:color="auto"/>
                    <w:bottom w:val="none" w:sz="0" w:space="0" w:color="auto"/>
                    <w:right w:val="none" w:sz="0" w:space="0" w:color="auto"/>
                  </w:divBdr>
                  <w:divsChild>
                    <w:div w:id="2022470090">
                      <w:marLeft w:val="0"/>
                      <w:marRight w:val="0"/>
                      <w:marTop w:val="0"/>
                      <w:marBottom w:val="0"/>
                      <w:divBdr>
                        <w:top w:val="none" w:sz="0" w:space="0" w:color="auto"/>
                        <w:left w:val="none" w:sz="0" w:space="0" w:color="auto"/>
                        <w:bottom w:val="none" w:sz="0" w:space="0" w:color="auto"/>
                        <w:right w:val="none" w:sz="0" w:space="0" w:color="auto"/>
                      </w:divBdr>
                      <w:divsChild>
                        <w:div w:id="638649964">
                          <w:marLeft w:val="0"/>
                          <w:marRight w:val="0"/>
                          <w:marTop w:val="0"/>
                          <w:marBottom w:val="0"/>
                          <w:divBdr>
                            <w:top w:val="none" w:sz="0" w:space="0" w:color="auto"/>
                            <w:left w:val="none" w:sz="0" w:space="0" w:color="auto"/>
                            <w:bottom w:val="none" w:sz="0" w:space="0" w:color="auto"/>
                            <w:right w:val="none" w:sz="0" w:space="0" w:color="auto"/>
                          </w:divBdr>
                          <w:divsChild>
                            <w:div w:id="1290043352">
                              <w:marLeft w:val="0"/>
                              <w:marRight w:val="0"/>
                              <w:marTop w:val="0"/>
                              <w:marBottom w:val="0"/>
                              <w:divBdr>
                                <w:top w:val="none" w:sz="0" w:space="0" w:color="auto"/>
                                <w:left w:val="none" w:sz="0" w:space="0" w:color="auto"/>
                                <w:bottom w:val="none" w:sz="0" w:space="0" w:color="auto"/>
                                <w:right w:val="none" w:sz="0" w:space="0" w:color="auto"/>
                              </w:divBdr>
                              <w:divsChild>
                                <w:div w:id="1391079636">
                                  <w:marLeft w:val="0"/>
                                  <w:marRight w:val="0"/>
                                  <w:marTop w:val="0"/>
                                  <w:marBottom w:val="0"/>
                                  <w:divBdr>
                                    <w:top w:val="none" w:sz="0" w:space="0" w:color="auto"/>
                                    <w:left w:val="none" w:sz="0" w:space="0" w:color="auto"/>
                                    <w:bottom w:val="none" w:sz="0" w:space="0" w:color="auto"/>
                                    <w:right w:val="none" w:sz="0" w:space="0" w:color="auto"/>
                                  </w:divBdr>
                                  <w:divsChild>
                                    <w:div w:id="1305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86835">
      <w:bodyDiv w:val="1"/>
      <w:marLeft w:val="0"/>
      <w:marRight w:val="0"/>
      <w:marTop w:val="0"/>
      <w:marBottom w:val="0"/>
      <w:divBdr>
        <w:top w:val="none" w:sz="0" w:space="0" w:color="auto"/>
        <w:left w:val="none" w:sz="0" w:space="0" w:color="auto"/>
        <w:bottom w:val="none" w:sz="0" w:space="0" w:color="auto"/>
        <w:right w:val="none" w:sz="0" w:space="0" w:color="auto"/>
      </w:divBdr>
    </w:div>
    <w:div w:id="1475177412">
      <w:bodyDiv w:val="1"/>
      <w:marLeft w:val="0"/>
      <w:marRight w:val="0"/>
      <w:marTop w:val="0"/>
      <w:marBottom w:val="0"/>
      <w:divBdr>
        <w:top w:val="none" w:sz="0" w:space="0" w:color="auto"/>
        <w:left w:val="none" w:sz="0" w:space="0" w:color="auto"/>
        <w:bottom w:val="none" w:sz="0" w:space="0" w:color="auto"/>
        <w:right w:val="none" w:sz="0" w:space="0" w:color="auto"/>
      </w:divBdr>
    </w:div>
    <w:div w:id="1476684304">
      <w:bodyDiv w:val="1"/>
      <w:marLeft w:val="0"/>
      <w:marRight w:val="0"/>
      <w:marTop w:val="0"/>
      <w:marBottom w:val="0"/>
      <w:divBdr>
        <w:top w:val="none" w:sz="0" w:space="0" w:color="auto"/>
        <w:left w:val="none" w:sz="0" w:space="0" w:color="auto"/>
        <w:bottom w:val="none" w:sz="0" w:space="0" w:color="auto"/>
        <w:right w:val="none" w:sz="0" w:space="0" w:color="auto"/>
      </w:divBdr>
    </w:div>
    <w:div w:id="1477188833">
      <w:bodyDiv w:val="1"/>
      <w:marLeft w:val="0"/>
      <w:marRight w:val="0"/>
      <w:marTop w:val="0"/>
      <w:marBottom w:val="0"/>
      <w:divBdr>
        <w:top w:val="none" w:sz="0" w:space="0" w:color="auto"/>
        <w:left w:val="none" w:sz="0" w:space="0" w:color="auto"/>
        <w:bottom w:val="none" w:sz="0" w:space="0" w:color="auto"/>
        <w:right w:val="none" w:sz="0" w:space="0" w:color="auto"/>
      </w:divBdr>
    </w:div>
    <w:div w:id="1492259324">
      <w:bodyDiv w:val="1"/>
      <w:marLeft w:val="0"/>
      <w:marRight w:val="0"/>
      <w:marTop w:val="0"/>
      <w:marBottom w:val="0"/>
      <w:divBdr>
        <w:top w:val="none" w:sz="0" w:space="0" w:color="auto"/>
        <w:left w:val="none" w:sz="0" w:space="0" w:color="auto"/>
        <w:bottom w:val="none" w:sz="0" w:space="0" w:color="auto"/>
        <w:right w:val="none" w:sz="0" w:space="0" w:color="auto"/>
      </w:divBdr>
    </w:div>
    <w:div w:id="1501114089">
      <w:bodyDiv w:val="1"/>
      <w:marLeft w:val="0"/>
      <w:marRight w:val="0"/>
      <w:marTop w:val="0"/>
      <w:marBottom w:val="0"/>
      <w:divBdr>
        <w:top w:val="none" w:sz="0" w:space="0" w:color="auto"/>
        <w:left w:val="none" w:sz="0" w:space="0" w:color="auto"/>
        <w:bottom w:val="none" w:sz="0" w:space="0" w:color="auto"/>
        <w:right w:val="none" w:sz="0" w:space="0" w:color="auto"/>
      </w:divBdr>
    </w:div>
    <w:div w:id="1520847231">
      <w:bodyDiv w:val="1"/>
      <w:marLeft w:val="0"/>
      <w:marRight w:val="0"/>
      <w:marTop w:val="0"/>
      <w:marBottom w:val="0"/>
      <w:divBdr>
        <w:top w:val="none" w:sz="0" w:space="0" w:color="auto"/>
        <w:left w:val="none" w:sz="0" w:space="0" w:color="auto"/>
        <w:bottom w:val="none" w:sz="0" w:space="0" w:color="auto"/>
        <w:right w:val="none" w:sz="0" w:space="0" w:color="auto"/>
      </w:divBdr>
    </w:div>
    <w:div w:id="1520923678">
      <w:bodyDiv w:val="1"/>
      <w:marLeft w:val="0"/>
      <w:marRight w:val="0"/>
      <w:marTop w:val="0"/>
      <w:marBottom w:val="0"/>
      <w:divBdr>
        <w:top w:val="none" w:sz="0" w:space="0" w:color="auto"/>
        <w:left w:val="none" w:sz="0" w:space="0" w:color="auto"/>
        <w:bottom w:val="none" w:sz="0" w:space="0" w:color="auto"/>
        <w:right w:val="none" w:sz="0" w:space="0" w:color="auto"/>
      </w:divBdr>
    </w:div>
    <w:div w:id="1526402380">
      <w:bodyDiv w:val="1"/>
      <w:marLeft w:val="0"/>
      <w:marRight w:val="0"/>
      <w:marTop w:val="0"/>
      <w:marBottom w:val="0"/>
      <w:divBdr>
        <w:top w:val="none" w:sz="0" w:space="0" w:color="auto"/>
        <w:left w:val="none" w:sz="0" w:space="0" w:color="auto"/>
        <w:bottom w:val="none" w:sz="0" w:space="0" w:color="auto"/>
        <w:right w:val="none" w:sz="0" w:space="0" w:color="auto"/>
      </w:divBdr>
    </w:div>
    <w:div w:id="1530608666">
      <w:bodyDiv w:val="1"/>
      <w:marLeft w:val="0"/>
      <w:marRight w:val="0"/>
      <w:marTop w:val="0"/>
      <w:marBottom w:val="0"/>
      <w:divBdr>
        <w:top w:val="none" w:sz="0" w:space="0" w:color="auto"/>
        <w:left w:val="none" w:sz="0" w:space="0" w:color="auto"/>
        <w:bottom w:val="none" w:sz="0" w:space="0" w:color="auto"/>
        <w:right w:val="none" w:sz="0" w:space="0" w:color="auto"/>
      </w:divBdr>
    </w:div>
    <w:div w:id="1547568340">
      <w:bodyDiv w:val="1"/>
      <w:marLeft w:val="0"/>
      <w:marRight w:val="0"/>
      <w:marTop w:val="0"/>
      <w:marBottom w:val="0"/>
      <w:divBdr>
        <w:top w:val="none" w:sz="0" w:space="0" w:color="auto"/>
        <w:left w:val="none" w:sz="0" w:space="0" w:color="auto"/>
        <w:bottom w:val="none" w:sz="0" w:space="0" w:color="auto"/>
        <w:right w:val="none" w:sz="0" w:space="0" w:color="auto"/>
      </w:divBdr>
    </w:div>
    <w:div w:id="1566600511">
      <w:bodyDiv w:val="1"/>
      <w:marLeft w:val="0"/>
      <w:marRight w:val="0"/>
      <w:marTop w:val="0"/>
      <w:marBottom w:val="0"/>
      <w:divBdr>
        <w:top w:val="none" w:sz="0" w:space="0" w:color="auto"/>
        <w:left w:val="none" w:sz="0" w:space="0" w:color="auto"/>
        <w:bottom w:val="none" w:sz="0" w:space="0" w:color="auto"/>
        <w:right w:val="none" w:sz="0" w:space="0" w:color="auto"/>
      </w:divBdr>
    </w:div>
    <w:div w:id="1575697248">
      <w:bodyDiv w:val="1"/>
      <w:marLeft w:val="0"/>
      <w:marRight w:val="0"/>
      <w:marTop w:val="0"/>
      <w:marBottom w:val="0"/>
      <w:divBdr>
        <w:top w:val="none" w:sz="0" w:space="0" w:color="auto"/>
        <w:left w:val="none" w:sz="0" w:space="0" w:color="auto"/>
        <w:bottom w:val="none" w:sz="0" w:space="0" w:color="auto"/>
        <w:right w:val="none" w:sz="0" w:space="0" w:color="auto"/>
      </w:divBdr>
      <w:divsChild>
        <w:div w:id="495923239">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2083142333">
          <w:marLeft w:val="0"/>
          <w:marRight w:val="0"/>
          <w:marTop w:val="0"/>
          <w:marBottom w:val="0"/>
          <w:divBdr>
            <w:top w:val="none" w:sz="0" w:space="0" w:color="auto"/>
            <w:left w:val="none" w:sz="0" w:space="0" w:color="auto"/>
            <w:bottom w:val="none" w:sz="0" w:space="0" w:color="auto"/>
            <w:right w:val="none" w:sz="0" w:space="0" w:color="auto"/>
          </w:divBdr>
        </w:div>
        <w:div w:id="2129930989">
          <w:marLeft w:val="0"/>
          <w:marRight w:val="0"/>
          <w:marTop w:val="0"/>
          <w:marBottom w:val="0"/>
          <w:divBdr>
            <w:top w:val="none" w:sz="0" w:space="0" w:color="auto"/>
            <w:left w:val="none" w:sz="0" w:space="0" w:color="auto"/>
            <w:bottom w:val="none" w:sz="0" w:space="0" w:color="auto"/>
            <w:right w:val="none" w:sz="0" w:space="0" w:color="auto"/>
          </w:divBdr>
        </w:div>
        <w:div w:id="1392312940">
          <w:marLeft w:val="0"/>
          <w:marRight w:val="0"/>
          <w:marTop w:val="0"/>
          <w:marBottom w:val="0"/>
          <w:divBdr>
            <w:top w:val="none" w:sz="0" w:space="0" w:color="auto"/>
            <w:left w:val="none" w:sz="0" w:space="0" w:color="auto"/>
            <w:bottom w:val="none" w:sz="0" w:space="0" w:color="auto"/>
            <w:right w:val="none" w:sz="0" w:space="0" w:color="auto"/>
          </w:divBdr>
        </w:div>
        <w:div w:id="1917278761">
          <w:marLeft w:val="0"/>
          <w:marRight w:val="0"/>
          <w:marTop w:val="0"/>
          <w:marBottom w:val="0"/>
          <w:divBdr>
            <w:top w:val="none" w:sz="0" w:space="0" w:color="auto"/>
            <w:left w:val="none" w:sz="0" w:space="0" w:color="auto"/>
            <w:bottom w:val="none" w:sz="0" w:space="0" w:color="auto"/>
            <w:right w:val="none" w:sz="0" w:space="0" w:color="auto"/>
          </w:divBdr>
        </w:div>
        <w:div w:id="74740552">
          <w:marLeft w:val="0"/>
          <w:marRight w:val="0"/>
          <w:marTop w:val="0"/>
          <w:marBottom w:val="0"/>
          <w:divBdr>
            <w:top w:val="none" w:sz="0" w:space="0" w:color="auto"/>
            <w:left w:val="none" w:sz="0" w:space="0" w:color="auto"/>
            <w:bottom w:val="none" w:sz="0" w:space="0" w:color="auto"/>
            <w:right w:val="none" w:sz="0" w:space="0" w:color="auto"/>
          </w:divBdr>
        </w:div>
        <w:div w:id="904489211">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561583">
          <w:marLeft w:val="0"/>
          <w:marRight w:val="0"/>
          <w:marTop w:val="0"/>
          <w:marBottom w:val="0"/>
          <w:divBdr>
            <w:top w:val="none" w:sz="0" w:space="0" w:color="auto"/>
            <w:left w:val="none" w:sz="0" w:space="0" w:color="auto"/>
            <w:bottom w:val="none" w:sz="0" w:space="0" w:color="auto"/>
            <w:right w:val="none" w:sz="0" w:space="0" w:color="auto"/>
          </w:divBdr>
        </w:div>
      </w:divsChild>
    </w:div>
    <w:div w:id="1583373418">
      <w:bodyDiv w:val="1"/>
      <w:marLeft w:val="0"/>
      <w:marRight w:val="0"/>
      <w:marTop w:val="0"/>
      <w:marBottom w:val="0"/>
      <w:divBdr>
        <w:top w:val="none" w:sz="0" w:space="0" w:color="auto"/>
        <w:left w:val="none" w:sz="0" w:space="0" w:color="auto"/>
        <w:bottom w:val="none" w:sz="0" w:space="0" w:color="auto"/>
        <w:right w:val="none" w:sz="0" w:space="0" w:color="auto"/>
      </w:divBdr>
    </w:div>
    <w:div w:id="1590968782">
      <w:bodyDiv w:val="1"/>
      <w:marLeft w:val="0"/>
      <w:marRight w:val="0"/>
      <w:marTop w:val="0"/>
      <w:marBottom w:val="0"/>
      <w:divBdr>
        <w:top w:val="none" w:sz="0" w:space="0" w:color="auto"/>
        <w:left w:val="none" w:sz="0" w:space="0" w:color="auto"/>
        <w:bottom w:val="none" w:sz="0" w:space="0" w:color="auto"/>
        <w:right w:val="none" w:sz="0" w:space="0" w:color="auto"/>
      </w:divBdr>
    </w:div>
    <w:div w:id="1617254358">
      <w:bodyDiv w:val="1"/>
      <w:marLeft w:val="0"/>
      <w:marRight w:val="0"/>
      <w:marTop w:val="0"/>
      <w:marBottom w:val="0"/>
      <w:divBdr>
        <w:top w:val="none" w:sz="0" w:space="0" w:color="auto"/>
        <w:left w:val="none" w:sz="0" w:space="0" w:color="auto"/>
        <w:bottom w:val="none" w:sz="0" w:space="0" w:color="auto"/>
        <w:right w:val="none" w:sz="0" w:space="0" w:color="auto"/>
      </w:divBdr>
    </w:div>
    <w:div w:id="1623733289">
      <w:bodyDiv w:val="1"/>
      <w:marLeft w:val="0"/>
      <w:marRight w:val="0"/>
      <w:marTop w:val="0"/>
      <w:marBottom w:val="0"/>
      <w:divBdr>
        <w:top w:val="none" w:sz="0" w:space="0" w:color="auto"/>
        <w:left w:val="none" w:sz="0" w:space="0" w:color="auto"/>
        <w:bottom w:val="none" w:sz="0" w:space="0" w:color="auto"/>
        <w:right w:val="none" w:sz="0" w:space="0" w:color="auto"/>
      </w:divBdr>
    </w:div>
    <w:div w:id="1631280867">
      <w:bodyDiv w:val="1"/>
      <w:marLeft w:val="0"/>
      <w:marRight w:val="0"/>
      <w:marTop w:val="0"/>
      <w:marBottom w:val="0"/>
      <w:divBdr>
        <w:top w:val="none" w:sz="0" w:space="0" w:color="auto"/>
        <w:left w:val="none" w:sz="0" w:space="0" w:color="auto"/>
        <w:bottom w:val="none" w:sz="0" w:space="0" w:color="auto"/>
        <w:right w:val="none" w:sz="0" w:space="0" w:color="auto"/>
      </w:divBdr>
    </w:div>
    <w:div w:id="1631354226">
      <w:bodyDiv w:val="1"/>
      <w:marLeft w:val="0"/>
      <w:marRight w:val="0"/>
      <w:marTop w:val="0"/>
      <w:marBottom w:val="0"/>
      <w:divBdr>
        <w:top w:val="none" w:sz="0" w:space="0" w:color="auto"/>
        <w:left w:val="none" w:sz="0" w:space="0" w:color="auto"/>
        <w:bottom w:val="none" w:sz="0" w:space="0" w:color="auto"/>
        <w:right w:val="none" w:sz="0" w:space="0" w:color="auto"/>
      </w:divBdr>
    </w:div>
    <w:div w:id="1648315967">
      <w:bodyDiv w:val="1"/>
      <w:marLeft w:val="0"/>
      <w:marRight w:val="0"/>
      <w:marTop w:val="0"/>
      <w:marBottom w:val="0"/>
      <w:divBdr>
        <w:top w:val="none" w:sz="0" w:space="0" w:color="auto"/>
        <w:left w:val="none" w:sz="0" w:space="0" w:color="auto"/>
        <w:bottom w:val="none" w:sz="0" w:space="0" w:color="auto"/>
        <w:right w:val="none" w:sz="0" w:space="0" w:color="auto"/>
      </w:divBdr>
    </w:div>
    <w:div w:id="1649703526">
      <w:bodyDiv w:val="1"/>
      <w:marLeft w:val="0"/>
      <w:marRight w:val="0"/>
      <w:marTop w:val="0"/>
      <w:marBottom w:val="0"/>
      <w:divBdr>
        <w:top w:val="none" w:sz="0" w:space="0" w:color="auto"/>
        <w:left w:val="none" w:sz="0" w:space="0" w:color="auto"/>
        <w:bottom w:val="none" w:sz="0" w:space="0" w:color="auto"/>
        <w:right w:val="none" w:sz="0" w:space="0" w:color="auto"/>
      </w:divBdr>
    </w:div>
    <w:div w:id="1662543937">
      <w:bodyDiv w:val="1"/>
      <w:marLeft w:val="0"/>
      <w:marRight w:val="0"/>
      <w:marTop w:val="0"/>
      <w:marBottom w:val="0"/>
      <w:divBdr>
        <w:top w:val="none" w:sz="0" w:space="0" w:color="auto"/>
        <w:left w:val="none" w:sz="0" w:space="0" w:color="auto"/>
        <w:bottom w:val="none" w:sz="0" w:space="0" w:color="auto"/>
        <w:right w:val="none" w:sz="0" w:space="0" w:color="auto"/>
      </w:divBdr>
    </w:div>
    <w:div w:id="1666281509">
      <w:bodyDiv w:val="1"/>
      <w:marLeft w:val="0"/>
      <w:marRight w:val="0"/>
      <w:marTop w:val="0"/>
      <w:marBottom w:val="0"/>
      <w:divBdr>
        <w:top w:val="none" w:sz="0" w:space="0" w:color="auto"/>
        <w:left w:val="none" w:sz="0" w:space="0" w:color="auto"/>
        <w:bottom w:val="none" w:sz="0" w:space="0" w:color="auto"/>
        <w:right w:val="none" w:sz="0" w:space="0" w:color="auto"/>
      </w:divBdr>
    </w:div>
    <w:div w:id="1666468388">
      <w:bodyDiv w:val="1"/>
      <w:marLeft w:val="0"/>
      <w:marRight w:val="0"/>
      <w:marTop w:val="0"/>
      <w:marBottom w:val="0"/>
      <w:divBdr>
        <w:top w:val="none" w:sz="0" w:space="0" w:color="auto"/>
        <w:left w:val="none" w:sz="0" w:space="0" w:color="auto"/>
        <w:bottom w:val="none" w:sz="0" w:space="0" w:color="auto"/>
        <w:right w:val="none" w:sz="0" w:space="0" w:color="auto"/>
      </w:divBdr>
    </w:div>
    <w:div w:id="1667392621">
      <w:bodyDiv w:val="1"/>
      <w:marLeft w:val="0"/>
      <w:marRight w:val="0"/>
      <w:marTop w:val="0"/>
      <w:marBottom w:val="0"/>
      <w:divBdr>
        <w:top w:val="none" w:sz="0" w:space="0" w:color="auto"/>
        <w:left w:val="none" w:sz="0" w:space="0" w:color="auto"/>
        <w:bottom w:val="none" w:sz="0" w:space="0" w:color="auto"/>
        <w:right w:val="none" w:sz="0" w:space="0" w:color="auto"/>
      </w:divBdr>
    </w:div>
    <w:div w:id="1678537458">
      <w:bodyDiv w:val="1"/>
      <w:marLeft w:val="0"/>
      <w:marRight w:val="0"/>
      <w:marTop w:val="0"/>
      <w:marBottom w:val="0"/>
      <w:divBdr>
        <w:top w:val="none" w:sz="0" w:space="0" w:color="auto"/>
        <w:left w:val="none" w:sz="0" w:space="0" w:color="auto"/>
        <w:bottom w:val="none" w:sz="0" w:space="0" w:color="auto"/>
        <w:right w:val="none" w:sz="0" w:space="0" w:color="auto"/>
      </w:divBdr>
    </w:div>
    <w:div w:id="1697580277">
      <w:bodyDiv w:val="1"/>
      <w:marLeft w:val="0"/>
      <w:marRight w:val="0"/>
      <w:marTop w:val="0"/>
      <w:marBottom w:val="0"/>
      <w:divBdr>
        <w:top w:val="none" w:sz="0" w:space="0" w:color="auto"/>
        <w:left w:val="none" w:sz="0" w:space="0" w:color="auto"/>
        <w:bottom w:val="none" w:sz="0" w:space="0" w:color="auto"/>
        <w:right w:val="none" w:sz="0" w:space="0" w:color="auto"/>
      </w:divBdr>
    </w:div>
    <w:div w:id="1720662576">
      <w:bodyDiv w:val="1"/>
      <w:marLeft w:val="0"/>
      <w:marRight w:val="0"/>
      <w:marTop w:val="0"/>
      <w:marBottom w:val="0"/>
      <w:divBdr>
        <w:top w:val="none" w:sz="0" w:space="0" w:color="auto"/>
        <w:left w:val="none" w:sz="0" w:space="0" w:color="auto"/>
        <w:bottom w:val="none" w:sz="0" w:space="0" w:color="auto"/>
        <w:right w:val="none" w:sz="0" w:space="0" w:color="auto"/>
      </w:divBdr>
    </w:div>
    <w:div w:id="1736271600">
      <w:bodyDiv w:val="1"/>
      <w:marLeft w:val="0"/>
      <w:marRight w:val="0"/>
      <w:marTop w:val="0"/>
      <w:marBottom w:val="0"/>
      <w:divBdr>
        <w:top w:val="none" w:sz="0" w:space="0" w:color="auto"/>
        <w:left w:val="none" w:sz="0" w:space="0" w:color="auto"/>
        <w:bottom w:val="none" w:sz="0" w:space="0" w:color="auto"/>
        <w:right w:val="none" w:sz="0" w:space="0" w:color="auto"/>
      </w:divBdr>
    </w:div>
    <w:div w:id="1746101269">
      <w:bodyDiv w:val="1"/>
      <w:marLeft w:val="0"/>
      <w:marRight w:val="0"/>
      <w:marTop w:val="0"/>
      <w:marBottom w:val="0"/>
      <w:divBdr>
        <w:top w:val="none" w:sz="0" w:space="0" w:color="auto"/>
        <w:left w:val="none" w:sz="0" w:space="0" w:color="auto"/>
        <w:bottom w:val="none" w:sz="0" w:space="0" w:color="auto"/>
        <w:right w:val="none" w:sz="0" w:space="0" w:color="auto"/>
      </w:divBdr>
    </w:div>
    <w:div w:id="1748378438">
      <w:bodyDiv w:val="1"/>
      <w:marLeft w:val="0"/>
      <w:marRight w:val="0"/>
      <w:marTop w:val="0"/>
      <w:marBottom w:val="0"/>
      <w:divBdr>
        <w:top w:val="none" w:sz="0" w:space="0" w:color="auto"/>
        <w:left w:val="none" w:sz="0" w:space="0" w:color="auto"/>
        <w:bottom w:val="none" w:sz="0" w:space="0" w:color="auto"/>
        <w:right w:val="none" w:sz="0" w:space="0" w:color="auto"/>
      </w:divBdr>
    </w:div>
    <w:div w:id="1768386385">
      <w:bodyDiv w:val="1"/>
      <w:marLeft w:val="0"/>
      <w:marRight w:val="0"/>
      <w:marTop w:val="0"/>
      <w:marBottom w:val="0"/>
      <w:divBdr>
        <w:top w:val="none" w:sz="0" w:space="0" w:color="auto"/>
        <w:left w:val="none" w:sz="0" w:space="0" w:color="auto"/>
        <w:bottom w:val="none" w:sz="0" w:space="0" w:color="auto"/>
        <w:right w:val="none" w:sz="0" w:space="0" w:color="auto"/>
      </w:divBdr>
    </w:div>
    <w:div w:id="1786538155">
      <w:bodyDiv w:val="1"/>
      <w:marLeft w:val="0"/>
      <w:marRight w:val="0"/>
      <w:marTop w:val="0"/>
      <w:marBottom w:val="0"/>
      <w:divBdr>
        <w:top w:val="none" w:sz="0" w:space="0" w:color="auto"/>
        <w:left w:val="none" w:sz="0" w:space="0" w:color="auto"/>
        <w:bottom w:val="none" w:sz="0" w:space="0" w:color="auto"/>
        <w:right w:val="none" w:sz="0" w:space="0" w:color="auto"/>
      </w:divBdr>
    </w:div>
    <w:div w:id="1786849439">
      <w:bodyDiv w:val="1"/>
      <w:marLeft w:val="0"/>
      <w:marRight w:val="0"/>
      <w:marTop w:val="0"/>
      <w:marBottom w:val="0"/>
      <w:divBdr>
        <w:top w:val="none" w:sz="0" w:space="0" w:color="auto"/>
        <w:left w:val="none" w:sz="0" w:space="0" w:color="auto"/>
        <w:bottom w:val="none" w:sz="0" w:space="0" w:color="auto"/>
        <w:right w:val="none" w:sz="0" w:space="0" w:color="auto"/>
      </w:divBdr>
    </w:div>
    <w:div w:id="1807046588">
      <w:bodyDiv w:val="1"/>
      <w:marLeft w:val="0"/>
      <w:marRight w:val="0"/>
      <w:marTop w:val="0"/>
      <w:marBottom w:val="0"/>
      <w:divBdr>
        <w:top w:val="none" w:sz="0" w:space="0" w:color="auto"/>
        <w:left w:val="none" w:sz="0" w:space="0" w:color="auto"/>
        <w:bottom w:val="none" w:sz="0" w:space="0" w:color="auto"/>
        <w:right w:val="none" w:sz="0" w:space="0" w:color="auto"/>
      </w:divBdr>
    </w:div>
    <w:div w:id="1848908558">
      <w:bodyDiv w:val="1"/>
      <w:marLeft w:val="0"/>
      <w:marRight w:val="0"/>
      <w:marTop w:val="0"/>
      <w:marBottom w:val="0"/>
      <w:divBdr>
        <w:top w:val="none" w:sz="0" w:space="0" w:color="auto"/>
        <w:left w:val="none" w:sz="0" w:space="0" w:color="auto"/>
        <w:bottom w:val="none" w:sz="0" w:space="0" w:color="auto"/>
        <w:right w:val="none" w:sz="0" w:space="0" w:color="auto"/>
      </w:divBdr>
    </w:div>
    <w:div w:id="1852449856">
      <w:bodyDiv w:val="1"/>
      <w:marLeft w:val="0"/>
      <w:marRight w:val="0"/>
      <w:marTop w:val="0"/>
      <w:marBottom w:val="0"/>
      <w:divBdr>
        <w:top w:val="none" w:sz="0" w:space="0" w:color="auto"/>
        <w:left w:val="none" w:sz="0" w:space="0" w:color="auto"/>
        <w:bottom w:val="none" w:sz="0" w:space="0" w:color="auto"/>
        <w:right w:val="none" w:sz="0" w:space="0" w:color="auto"/>
      </w:divBdr>
    </w:div>
    <w:div w:id="1855412710">
      <w:bodyDiv w:val="1"/>
      <w:marLeft w:val="0"/>
      <w:marRight w:val="0"/>
      <w:marTop w:val="0"/>
      <w:marBottom w:val="0"/>
      <w:divBdr>
        <w:top w:val="none" w:sz="0" w:space="0" w:color="auto"/>
        <w:left w:val="none" w:sz="0" w:space="0" w:color="auto"/>
        <w:bottom w:val="none" w:sz="0" w:space="0" w:color="auto"/>
        <w:right w:val="none" w:sz="0" w:space="0" w:color="auto"/>
      </w:divBdr>
    </w:div>
    <w:div w:id="1856386049">
      <w:bodyDiv w:val="1"/>
      <w:marLeft w:val="0"/>
      <w:marRight w:val="0"/>
      <w:marTop w:val="0"/>
      <w:marBottom w:val="0"/>
      <w:divBdr>
        <w:top w:val="none" w:sz="0" w:space="0" w:color="auto"/>
        <w:left w:val="none" w:sz="0" w:space="0" w:color="auto"/>
        <w:bottom w:val="none" w:sz="0" w:space="0" w:color="auto"/>
        <w:right w:val="none" w:sz="0" w:space="0" w:color="auto"/>
      </w:divBdr>
    </w:div>
    <w:div w:id="1863782744">
      <w:bodyDiv w:val="1"/>
      <w:marLeft w:val="0"/>
      <w:marRight w:val="0"/>
      <w:marTop w:val="0"/>
      <w:marBottom w:val="0"/>
      <w:divBdr>
        <w:top w:val="none" w:sz="0" w:space="0" w:color="auto"/>
        <w:left w:val="none" w:sz="0" w:space="0" w:color="auto"/>
        <w:bottom w:val="none" w:sz="0" w:space="0" w:color="auto"/>
        <w:right w:val="none" w:sz="0" w:space="0" w:color="auto"/>
      </w:divBdr>
    </w:div>
    <w:div w:id="1892307096">
      <w:bodyDiv w:val="1"/>
      <w:marLeft w:val="0"/>
      <w:marRight w:val="0"/>
      <w:marTop w:val="0"/>
      <w:marBottom w:val="0"/>
      <w:divBdr>
        <w:top w:val="none" w:sz="0" w:space="0" w:color="auto"/>
        <w:left w:val="none" w:sz="0" w:space="0" w:color="auto"/>
        <w:bottom w:val="none" w:sz="0" w:space="0" w:color="auto"/>
        <w:right w:val="none" w:sz="0" w:space="0" w:color="auto"/>
      </w:divBdr>
    </w:div>
    <w:div w:id="1906911199">
      <w:bodyDiv w:val="1"/>
      <w:marLeft w:val="0"/>
      <w:marRight w:val="0"/>
      <w:marTop w:val="0"/>
      <w:marBottom w:val="0"/>
      <w:divBdr>
        <w:top w:val="none" w:sz="0" w:space="0" w:color="auto"/>
        <w:left w:val="none" w:sz="0" w:space="0" w:color="auto"/>
        <w:bottom w:val="none" w:sz="0" w:space="0" w:color="auto"/>
        <w:right w:val="none" w:sz="0" w:space="0" w:color="auto"/>
      </w:divBdr>
    </w:div>
    <w:div w:id="1920211176">
      <w:bodyDiv w:val="1"/>
      <w:marLeft w:val="0"/>
      <w:marRight w:val="0"/>
      <w:marTop w:val="0"/>
      <w:marBottom w:val="0"/>
      <w:divBdr>
        <w:top w:val="none" w:sz="0" w:space="0" w:color="auto"/>
        <w:left w:val="none" w:sz="0" w:space="0" w:color="auto"/>
        <w:bottom w:val="none" w:sz="0" w:space="0" w:color="auto"/>
        <w:right w:val="none" w:sz="0" w:space="0" w:color="auto"/>
      </w:divBdr>
    </w:div>
    <w:div w:id="1925842503">
      <w:bodyDiv w:val="1"/>
      <w:marLeft w:val="0"/>
      <w:marRight w:val="0"/>
      <w:marTop w:val="0"/>
      <w:marBottom w:val="0"/>
      <w:divBdr>
        <w:top w:val="none" w:sz="0" w:space="0" w:color="auto"/>
        <w:left w:val="none" w:sz="0" w:space="0" w:color="auto"/>
        <w:bottom w:val="none" w:sz="0" w:space="0" w:color="auto"/>
        <w:right w:val="none" w:sz="0" w:space="0" w:color="auto"/>
      </w:divBdr>
    </w:div>
    <w:div w:id="1931162919">
      <w:bodyDiv w:val="1"/>
      <w:marLeft w:val="0"/>
      <w:marRight w:val="0"/>
      <w:marTop w:val="0"/>
      <w:marBottom w:val="0"/>
      <w:divBdr>
        <w:top w:val="none" w:sz="0" w:space="0" w:color="auto"/>
        <w:left w:val="none" w:sz="0" w:space="0" w:color="auto"/>
        <w:bottom w:val="none" w:sz="0" w:space="0" w:color="auto"/>
        <w:right w:val="none" w:sz="0" w:space="0" w:color="auto"/>
      </w:divBdr>
    </w:div>
    <w:div w:id="1932741656">
      <w:bodyDiv w:val="1"/>
      <w:marLeft w:val="0"/>
      <w:marRight w:val="0"/>
      <w:marTop w:val="0"/>
      <w:marBottom w:val="0"/>
      <w:divBdr>
        <w:top w:val="none" w:sz="0" w:space="0" w:color="auto"/>
        <w:left w:val="none" w:sz="0" w:space="0" w:color="auto"/>
        <w:bottom w:val="none" w:sz="0" w:space="0" w:color="auto"/>
        <w:right w:val="none" w:sz="0" w:space="0" w:color="auto"/>
      </w:divBdr>
    </w:div>
    <w:div w:id="1936160621">
      <w:bodyDiv w:val="1"/>
      <w:marLeft w:val="0"/>
      <w:marRight w:val="0"/>
      <w:marTop w:val="0"/>
      <w:marBottom w:val="0"/>
      <w:divBdr>
        <w:top w:val="none" w:sz="0" w:space="0" w:color="auto"/>
        <w:left w:val="none" w:sz="0" w:space="0" w:color="auto"/>
        <w:bottom w:val="none" w:sz="0" w:space="0" w:color="auto"/>
        <w:right w:val="none" w:sz="0" w:space="0" w:color="auto"/>
      </w:divBdr>
    </w:div>
    <w:div w:id="1948002648">
      <w:bodyDiv w:val="1"/>
      <w:marLeft w:val="0"/>
      <w:marRight w:val="0"/>
      <w:marTop w:val="0"/>
      <w:marBottom w:val="0"/>
      <w:divBdr>
        <w:top w:val="none" w:sz="0" w:space="0" w:color="auto"/>
        <w:left w:val="none" w:sz="0" w:space="0" w:color="auto"/>
        <w:bottom w:val="none" w:sz="0" w:space="0" w:color="auto"/>
        <w:right w:val="none" w:sz="0" w:space="0" w:color="auto"/>
      </w:divBdr>
    </w:div>
    <w:div w:id="1950774071">
      <w:bodyDiv w:val="1"/>
      <w:marLeft w:val="0"/>
      <w:marRight w:val="0"/>
      <w:marTop w:val="0"/>
      <w:marBottom w:val="0"/>
      <w:divBdr>
        <w:top w:val="none" w:sz="0" w:space="0" w:color="auto"/>
        <w:left w:val="none" w:sz="0" w:space="0" w:color="auto"/>
        <w:bottom w:val="none" w:sz="0" w:space="0" w:color="auto"/>
        <w:right w:val="none" w:sz="0" w:space="0" w:color="auto"/>
      </w:divBdr>
    </w:div>
    <w:div w:id="1963805306">
      <w:bodyDiv w:val="1"/>
      <w:marLeft w:val="0"/>
      <w:marRight w:val="0"/>
      <w:marTop w:val="0"/>
      <w:marBottom w:val="0"/>
      <w:divBdr>
        <w:top w:val="none" w:sz="0" w:space="0" w:color="auto"/>
        <w:left w:val="none" w:sz="0" w:space="0" w:color="auto"/>
        <w:bottom w:val="none" w:sz="0" w:space="0" w:color="auto"/>
        <w:right w:val="none" w:sz="0" w:space="0" w:color="auto"/>
      </w:divBdr>
    </w:div>
    <w:div w:id="1973050366">
      <w:bodyDiv w:val="1"/>
      <w:marLeft w:val="0"/>
      <w:marRight w:val="0"/>
      <w:marTop w:val="0"/>
      <w:marBottom w:val="0"/>
      <w:divBdr>
        <w:top w:val="none" w:sz="0" w:space="0" w:color="auto"/>
        <w:left w:val="none" w:sz="0" w:space="0" w:color="auto"/>
        <w:bottom w:val="none" w:sz="0" w:space="0" w:color="auto"/>
        <w:right w:val="none" w:sz="0" w:space="0" w:color="auto"/>
      </w:divBdr>
    </w:div>
    <w:div w:id="1992637264">
      <w:bodyDiv w:val="1"/>
      <w:marLeft w:val="0"/>
      <w:marRight w:val="0"/>
      <w:marTop w:val="0"/>
      <w:marBottom w:val="0"/>
      <w:divBdr>
        <w:top w:val="none" w:sz="0" w:space="0" w:color="auto"/>
        <w:left w:val="none" w:sz="0" w:space="0" w:color="auto"/>
        <w:bottom w:val="none" w:sz="0" w:space="0" w:color="auto"/>
        <w:right w:val="none" w:sz="0" w:space="0" w:color="auto"/>
      </w:divBdr>
    </w:div>
    <w:div w:id="1996059843">
      <w:bodyDiv w:val="1"/>
      <w:marLeft w:val="0"/>
      <w:marRight w:val="0"/>
      <w:marTop w:val="0"/>
      <w:marBottom w:val="0"/>
      <w:divBdr>
        <w:top w:val="none" w:sz="0" w:space="0" w:color="auto"/>
        <w:left w:val="none" w:sz="0" w:space="0" w:color="auto"/>
        <w:bottom w:val="none" w:sz="0" w:space="0" w:color="auto"/>
        <w:right w:val="none" w:sz="0" w:space="0" w:color="auto"/>
      </w:divBdr>
      <w:divsChild>
        <w:div w:id="497431272">
          <w:marLeft w:val="0"/>
          <w:marRight w:val="0"/>
          <w:marTop w:val="0"/>
          <w:marBottom w:val="0"/>
          <w:divBdr>
            <w:top w:val="none" w:sz="0" w:space="0" w:color="auto"/>
            <w:left w:val="none" w:sz="0" w:space="0" w:color="auto"/>
            <w:bottom w:val="none" w:sz="0" w:space="0" w:color="auto"/>
            <w:right w:val="none" w:sz="0" w:space="0" w:color="auto"/>
          </w:divBdr>
          <w:divsChild>
            <w:div w:id="1179929115">
              <w:marLeft w:val="0"/>
              <w:marRight w:val="0"/>
              <w:marTop w:val="0"/>
              <w:marBottom w:val="0"/>
              <w:divBdr>
                <w:top w:val="none" w:sz="0" w:space="0" w:color="auto"/>
                <w:left w:val="none" w:sz="0" w:space="0" w:color="auto"/>
                <w:bottom w:val="none" w:sz="0" w:space="0" w:color="auto"/>
                <w:right w:val="none" w:sz="0" w:space="0" w:color="auto"/>
              </w:divBdr>
              <w:divsChild>
                <w:div w:id="1692951564">
                  <w:marLeft w:val="0"/>
                  <w:marRight w:val="0"/>
                  <w:marTop w:val="60"/>
                  <w:marBottom w:val="0"/>
                  <w:divBdr>
                    <w:top w:val="none" w:sz="0" w:space="0" w:color="auto"/>
                    <w:left w:val="none" w:sz="0" w:space="0" w:color="auto"/>
                    <w:bottom w:val="none" w:sz="0" w:space="0" w:color="auto"/>
                    <w:right w:val="none" w:sz="0" w:space="0" w:color="auto"/>
                  </w:divBdr>
                  <w:divsChild>
                    <w:div w:id="605502270">
                      <w:marLeft w:val="0"/>
                      <w:marRight w:val="0"/>
                      <w:marTop w:val="60"/>
                      <w:marBottom w:val="0"/>
                      <w:divBdr>
                        <w:top w:val="none" w:sz="0" w:space="0" w:color="auto"/>
                        <w:left w:val="none" w:sz="0" w:space="0" w:color="auto"/>
                        <w:bottom w:val="none" w:sz="0" w:space="0" w:color="auto"/>
                        <w:right w:val="none" w:sz="0" w:space="0" w:color="auto"/>
                      </w:divBdr>
                      <w:divsChild>
                        <w:div w:id="1934509152">
                          <w:marLeft w:val="0"/>
                          <w:marRight w:val="0"/>
                          <w:marTop w:val="0"/>
                          <w:marBottom w:val="0"/>
                          <w:divBdr>
                            <w:top w:val="none" w:sz="0" w:space="0" w:color="auto"/>
                            <w:left w:val="none" w:sz="0" w:space="0" w:color="auto"/>
                            <w:bottom w:val="none" w:sz="0" w:space="0" w:color="auto"/>
                            <w:right w:val="none" w:sz="0" w:space="0" w:color="auto"/>
                          </w:divBdr>
                          <w:divsChild>
                            <w:div w:id="956595028">
                              <w:marLeft w:val="0"/>
                              <w:marRight w:val="0"/>
                              <w:marTop w:val="60"/>
                              <w:marBottom w:val="60"/>
                              <w:divBdr>
                                <w:top w:val="none" w:sz="0" w:space="0" w:color="auto"/>
                                <w:left w:val="none" w:sz="0" w:space="0" w:color="auto"/>
                                <w:bottom w:val="none" w:sz="0" w:space="0" w:color="auto"/>
                                <w:right w:val="none" w:sz="0" w:space="0" w:color="auto"/>
                              </w:divBdr>
                              <w:divsChild>
                                <w:div w:id="79451127">
                                  <w:marLeft w:val="0"/>
                                  <w:marRight w:val="0"/>
                                  <w:marTop w:val="0"/>
                                  <w:marBottom w:val="0"/>
                                  <w:divBdr>
                                    <w:top w:val="none" w:sz="0" w:space="0" w:color="auto"/>
                                    <w:left w:val="none" w:sz="0" w:space="0" w:color="auto"/>
                                    <w:bottom w:val="none" w:sz="0" w:space="0" w:color="auto"/>
                                    <w:right w:val="none" w:sz="0" w:space="0" w:color="auto"/>
                                  </w:divBdr>
                                  <w:divsChild>
                                    <w:div w:id="561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1100">
      <w:bodyDiv w:val="1"/>
      <w:marLeft w:val="0"/>
      <w:marRight w:val="0"/>
      <w:marTop w:val="0"/>
      <w:marBottom w:val="0"/>
      <w:divBdr>
        <w:top w:val="none" w:sz="0" w:space="0" w:color="auto"/>
        <w:left w:val="none" w:sz="0" w:space="0" w:color="auto"/>
        <w:bottom w:val="none" w:sz="0" w:space="0" w:color="auto"/>
        <w:right w:val="none" w:sz="0" w:space="0" w:color="auto"/>
      </w:divBdr>
    </w:div>
    <w:div w:id="1999262631">
      <w:bodyDiv w:val="1"/>
      <w:marLeft w:val="0"/>
      <w:marRight w:val="0"/>
      <w:marTop w:val="0"/>
      <w:marBottom w:val="0"/>
      <w:divBdr>
        <w:top w:val="none" w:sz="0" w:space="0" w:color="auto"/>
        <w:left w:val="none" w:sz="0" w:space="0" w:color="auto"/>
        <w:bottom w:val="none" w:sz="0" w:space="0" w:color="auto"/>
        <w:right w:val="none" w:sz="0" w:space="0" w:color="auto"/>
      </w:divBdr>
    </w:div>
    <w:div w:id="2004778345">
      <w:bodyDiv w:val="1"/>
      <w:marLeft w:val="0"/>
      <w:marRight w:val="0"/>
      <w:marTop w:val="0"/>
      <w:marBottom w:val="0"/>
      <w:divBdr>
        <w:top w:val="none" w:sz="0" w:space="0" w:color="auto"/>
        <w:left w:val="none" w:sz="0" w:space="0" w:color="auto"/>
        <w:bottom w:val="none" w:sz="0" w:space="0" w:color="auto"/>
        <w:right w:val="none" w:sz="0" w:space="0" w:color="auto"/>
      </w:divBdr>
    </w:div>
    <w:div w:id="2008317611">
      <w:bodyDiv w:val="1"/>
      <w:marLeft w:val="0"/>
      <w:marRight w:val="0"/>
      <w:marTop w:val="0"/>
      <w:marBottom w:val="0"/>
      <w:divBdr>
        <w:top w:val="none" w:sz="0" w:space="0" w:color="auto"/>
        <w:left w:val="none" w:sz="0" w:space="0" w:color="auto"/>
        <w:bottom w:val="none" w:sz="0" w:space="0" w:color="auto"/>
        <w:right w:val="none" w:sz="0" w:space="0" w:color="auto"/>
      </w:divBdr>
    </w:div>
    <w:div w:id="2035377138">
      <w:bodyDiv w:val="1"/>
      <w:marLeft w:val="0"/>
      <w:marRight w:val="0"/>
      <w:marTop w:val="0"/>
      <w:marBottom w:val="0"/>
      <w:divBdr>
        <w:top w:val="none" w:sz="0" w:space="0" w:color="auto"/>
        <w:left w:val="none" w:sz="0" w:space="0" w:color="auto"/>
        <w:bottom w:val="none" w:sz="0" w:space="0" w:color="auto"/>
        <w:right w:val="none" w:sz="0" w:space="0" w:color="auto"/>
      </w:divBdr>
    </w:div>
    <w:div w:id="2040617862">
      <w:bodyDiv w:val="1"/>
      <w:marLeft w:val="0"/>
      <w:marRight w:val="0"/>
      <w:marTop w:val="0"/>
      <w:marBottom w:val="0"/>
      <w:divBdr>
        <w:top w:val="none" w:sz="0" w:space="0" w:color="auto"/>
        <w:left w:val="none" w:sz="0" w:space="0" w:color="auto"/>
        <w:bottom w:val="none" w:sz="0" w:space="0" w:color="auto"/>
        <w:right w:val="none" w:sz="0" w:space="0" w:color="auto"/>
      </w:divBdr>
    </w:div>
    <w:div w:id="2051802132">
      <w:bodyDiv w:val="1"/>
      <w:marLeft w:val="0"/>
      <w:marRight w:val="0"/>
      <w:marTop w:val="0"/>
      <w:marBottom w:val="0"/>
      <w:divBdr>
        <w:top w:val="none" w:sz="0" w:space="0" w:color="auto"/>
        <w:left w:val="none" w:sz="0" w:space="0" w:color="auto"/>
        <w:bottom w:val="none" w:sz="0" w:space="0" w:color="auto"/>
        <w:right w:val="none" w:sz="0" w:space="0" w:color="auto"/>
      </w:divBdr>
    </w:div>
    <w:div w:id="2058121989">
      <w:bodyDiv w:val="1"/>
      <w:marLeft w:val="0"/>
      <w:marRight w:val="0"/>
      <w:marTop w:val="0"/>
      <w:marBottom w:val="0"/>
      <w:divBdr>
        <w:top w:val="none" w:sz="0" w:space="0" w:color="auto"/>
        <w:left w:val="none" w:sz="0" w:space="0" w:color="auto"/>
        <w:bottom w:val="none" w:sz="0" w:space="0" w:color="auto"/>
        <w:right w:val="none" w:sz="0" w:space="0" w:color="auto"/>
      </w:divBdr>
    </w:div>
    <w:div w:id="2081438016">
      <w:bodyDiv w:val="1"/>
      <w:marLeft w:val="0"/>
      <w:marRight w:val="0"/>
      <w:marTop w:val="0"/>
      <w:marBottom w:val="0"/>
      <w:divBdr>
        <w:top w:val="none" w:sz="0" w:space="0" w:color="auto"/>
        <w:left w:val="none" w:sz="0" w:space="0" w:color="auto"/>
        <w:bottom w:val="none" w:sz="0" w:space="0" w:color="auto"/>
        <w:right w:val="none" w:sz="0" w:space="0" w:color="auto"/>
      </w:divBdr>
    </w:div>
    <w:div w:id="2082360220">
      <w:bodyDiv w:val="1"/>
      <w:marLeft w:val="0"/>
      <w:marRight w:val="0"/>
      <w:marTop w:val="0"/>
      <w:marBottom w:val="0"/>
      <w:divBdr>
        <w:top w:val="none" w:sz="0" w:space="0" w:color="auto"/>
        <w:left w:val="none" w:sz="0" w:space="0" w:color="auto"/>
        <w:bottom w:val="none" w:sz="0" w:space="0" w:color="auto"/>
        <w:right w:val="none" w:sz="0" w:space="0" w:color="auto"/>
      </w:divBdr>
    </w:div>
    <w:div w:id="2082485754">
      <w:bodyDiv w:val="1"/>
      <w:marLeft w:val="0"/>
      <w:marRight w:val="0"/>
      <w:marTop w:val="0"/>
      <w:marBottom w:val="0"/>
      <w:divBdr>
        <w:top w:val="none" w:sz="0" w:space="0" w:color="auto"/>
        <w:left w:val="none" w:sz="0" w:space="0" w:color="auto"/>
        <w:bottom w:val="none" w:sz="0" w:space="0" w:color="auto"/>
        <w:right w:val="none" w:sz="0" w:space="0" w:color="auto"/>
      </w:divBdr>
    </w:div>
    <w:div w:id="2099596939">
      <w:bodyDiv w:val="1"/>
      <w:marLeft w:val="0"/>
      <w:marRight w:val="0"/>
      <w:marTop w:val="0"/>
      <w:marBottom w:val="0"/>
      <w:divBdr>
        <w:top w:val="none" w:sz="0" w:space="0" w:color="auto"/>
        <w:left w:val="none" w:sz="0" w:space="0" w:color="auto"/>
        <w:bottom w:val="none" w:sz="0" w:space="0" w:color="auto"/>
        <w:right w:val="none" w:sz="0" w:space="0" w:color="auto"/>
      </w:divBdr>
    </w:div>
    <w:div w:id="2107800787">
      <w:bodyDiv w:val="1"/>
      <w:marLeft w:val="0"/>
      <w:marRight w:val="0"/>
      <w:marTop w:val="0"/>
      <w:marBottom w:val="0"/>
      <w:divBdr>
        <w:top w:val="none" w:sz="0" w:space="0" w:color="auto"/>
        <w:left w:val="none" w:sz="0" w:space="0" w:color="auto"/>
        <w:bottom w:val="none" w:sz="0" w:space="0" w:color="auto"/>
        <w:right w:val="none" w:sz="0" w:space="0" w:color="auto"/>
      </w:divBdr>
    </w:div>
    <w:div w:id="2112043316">
      <w:bodyDiv w:val="1"/>
      <w:marLeft w:val="0"/>
      <w:marRight w:val="0"/>
      <w:marTop w:val="0"/>
      <w:marBottom w:val="0"/>
      <w:divBdr>
        <w:top w:val="none" w:sz="0" w:space="0" w:color="auto"/>
        <w:left w:val="none" w:sz="0" w:space="0" w:color="auto"/>
        <w:bottom w:val="none" w:sz="0" w:space="0" w:color="auto"/>
        <w:right w:val="none" w:sz="0" w:space="0" w:color="auto"/>
      </w:divBdr>
    </w:div>
    <w:div w:id="2130581879">
      <w:bodyDiv w:val="1"/>
      <w:marLeft w:val="0"/>
      <w:marRight w:val="0"/>
      <w:marTop w:val="0"/>
      <w:marBottom w:val="0"/>
      <w:divBdr>
        <w:top w:val="none" w:sz="0" w:space="0" w:color="auto"/>
        <w:left w:val="none" w:sz="0" w:space="0" w:color="auto"/>
        <w:bottom w:val="none" w:sz="0" w:space="0" w:color="auto"/>
        <w:right w:val="none" w:sz="0" w:space="0" w:color="auto"/>
      </w:divBdr>
    </w:div>
    <w:div w:id="2138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d.sk/?detail-1&amp;meno=sebesta-filip" TargetMode="External"/><Relationship Id="rId18" Type="http://schemas.openxmlformats.org/officeDocument/2006/relationships/hyperlink" Target="http://www.snd.sk/?detail-1&amp;meno=korenci-anton" TargetMode="External"/><Relationship Id="rId26" Type="http://schemas.openxmlformats.org/officeDocument/2006/relationships/hyperlink" Target="http://www.malascena.sk/O-divadle/kolektiv/Herci/Petovsky-Erik.html" TargetMode="External"/><Relationship Id="rId39" Type="http://schemas.openxmlformats.org/officeDocument/2006/relationships/hyperlink" Target="http://www.malascena.sk/O-divadle/kolektiv/Herci/Mannova-Sylvia.html" TargetMode="External"/><Relationship Id="rId3" Type="http://schemas.openxmlformats.org/officeDocument/2006/relationships/styles" Target="styles.xml"/><Relationship Id="rId21" Type="http://schemas.openxmlformats.org/officeDocument/2006/relationships/hyperlink" Target="http://www.malascena.sk/O-divadle/kolektiv/Stefan-Korenci.html" TargetMode="External"/><Relationship Id="rId34" Type="http://schemas.openxmlformats.org/officeDocument/2006/relationships/hyperlink" Target="http://www.malascena.sk/O-divadle/kolektiv/Anton-Korenci.html" TargetMode="External"/><Relationship Id="rId42" Type="http://schemas.openxmlformats.org/officeDocument/2006/relationships/hyperlink" Target="http://www.malascena.sk/O-divadle/kolektiv/Herci/Mihalik-Matus.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nd.sk/?detail-1&amp;meno=dobsinsky-pavol" TargetMode="External"/><Relationship Id="rId25" Type="http://schemas.openxmlformats.org/officeDocument/2006/relationships/hyperlink" Target="http://www.malascena.sk/O-divadle/kolektiv/Herci/Hrcka-Juraj.html" TargetMode="External"/><Relationship Id="rId33" Type="http://schemas.openxmlformats.org/officeDocument/2006/relationships/hyperlink" Target="http://www.malascena.sk/O-divadle/kolektiv/Herci/Bortlik-Ondrej.html" TargetMode="External"/><Relationship Id="rId38" Type="http://schemas.openxmlformats.org/officeDocument/2006/relationships/hyperlink" Target="http://www.malascena.sk/O-divadle/kolektiv/Herci/Kovacikova-Bronislava.htm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nd.sk/?detail-1&amp;meno=brestovansky-posluchac-konzervatoria-brian" TargetMode="External"/><Relationship Id="rId20" Type="http://schemas.openxmlformats.org/officeDocument/2006/relationships/hyperlink" Target="http://www.malascena.sk/O-divadle/kolektiv/Anton-Korenci.html" TargetMode="External"/><Relationship Id="rId29" Type="http://schemas.openxmlformats.org/officeDocument/2006/relationships/hyperlink" Target="http://www.malascena.sk/O-divadle/kolektiv/Herci/Suvadova-Zuzana.html" TargetMode="External"/><Relationship Id="rId41" Type="http://schemas.openxmlformats.org/officeDocument/2006/relationships/hyperlink" Target="http://www.malascena.sk/O-divadle/kolektiv/Herci/Urbanova-Alexandr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musiccentre1000" TargetMode="External"/><Relationship Id="rId24" Type="http://schemas.openxmlformats.org/officeDocument/2006/relationships/hyperlink" Target="http://www.malascena.sk/O-divadle/kolektiv/Anton-Korenci.html" TargetMode="External"/><Relationship Id="rId32" Type="http://schemas.openxmlformats.org/officeDocument/2006/relationships/hyperlink" Target="http://www.malascena.sk/O-divadle/kolektiv/Herci/Mihalik-Matus.html" TargetMode="External"/><Relationship Id="rId37" Type="http://schemas.openxmlformats.org/officeDocument/2006/relationships/hyperlink" Target="http://www.malascena.sk/O-divadle/kolektiv/Herci/Petovsky-Erik.html" TargetMode="External"/><Relationship Id="rId40" Type="http://schemas.openxmlformats.org/officeDocument/2006/relationships/hyperlink" Target="http://www.malascena.sk/O-divadle/kolektiv/Herci/Suvadova-Zuzana.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nd.sk/?detail-1&amp;meno=bortlik-posluchac-konzervatoria-ondrej" TargetMode="External"/><Relationship Id="rId23" Type="http://schemas.openxmlformats.org/officeDocument/2006/relationships/hyperlink" Target="http://www.malascena.sk/O-divadle/kolektiv/Herci/Stankovicova-Monika.html" TargetMode="External"/><Relationship Id="rId28" Type="http://schemas.openxmlformats.org/officeDocument/2006/relationships/hyperlink" Target="http://www.malascena.sk/O-divadle/kolektiv/Herci/Mannova-Sylvia.html" TargetMode="External"/><Relationship Id="rId36" Type="http://schemas.openxmlformats.org/officeDocument/2006/relationships/hyperlink" Target="http://www.malascena.sk/O-divadle/kolektiv/Herci/Danica-Matusova.html" TargetMode="External"/><Relationship Id="rId10" Type="http://schemas.openxmlformats.org/officeDocument/2006/relationships/hyperlink" Target="http://6.ro/" TargetMode="External"/><Relationship Id="rId19" Type="http://schemas.openxmlformats.org/officeDocument/2006/relationships/hyperlink" Target="http://www.snd.sk/?detail-1&amp;meno=bielik-juraj" TargetMode="External"/><Relationship Id="rId31" Type="http://schemas.openxmlformats.org/officeDocument/2006/relationships/hyperlink" Target="http://www.malascena.sk/O-divadle/kolektiv/Herci/Urbanova-Alexandra.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zervatorium@konzervatorium.sk" TargetMode="External"/><Relationship Id="rId14" Type="http://schemas.openxmlformats.org/officeDocument/2006/relationships/hyperlink" Target="http://www.snd.sk/?detail-1&amp;meno=polak-posluchac-konzervatoria-ferenc" TargetMode="External"/><Relationship Id="rId22" Type="http://schemas.openxmlformats.org/officeDocument/2006/relationships/hyperlink" Target="http://www.malascena.sk/O-divadle/kolektiv/Herci/Strniskova-Jana.html" TargetMode="External"/><Relationship Id="rId27" Type="http://schemas.openxmlformats.org/officeDocument/2006/relationships/hyperlink" Target="http://www.malascena.sk/O-divadle/kolektiv/Herci/Stankovicova-Monika.html" TargetMode="External"/><Relationship Id="rId30" Type="http://schemas.openxmlformats.org/officeDocument/2006/relationships/hyperlink" Target="http://www.malascena.sk/O-divadle/kolektiv/Herci/Kovacikova-Bronislava.html" TargetMode="External"/><Relationship Id="rId35" Type="http://schemas.openxmlformats.org/officeDocument/2006/relationships/hyperlink" Target="http://www.malascena.sk/O-divadle/kolektiv/Herci/Stankovicova-Monika.html" TargetMode="External"/><Relationship Id="rId43"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9AE2-7532-46BD-B3B5-3DEFF52A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23622</Words>
  <Characters>134650</Characters>
  <Application>Microsoft Office Word</Application>
  <DocSecurity>0</DocSecurity>
  <Lines>1122</Lines>
  <Paragraphs>315</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
  <LinksUpToDate>false</LinksUpToDate>
  <CharactersWithSpaces>157957</CharactersWithSpaces>
  <SharedDoc>false</SharedDoc>
  <HLinks>
    <vt:vector size="102" baseType="variant">
      <vt:variant>
        <vt:i4>2883696</vt:i4>
      </vt:variant>
      <vt:variant>
        <vt:i4>48</vt:i4>
      </vt:variant>
      <vt:variant>
        <vt:i4>0</vt:i4>
      </vt:variant>
      <vt:variant>
        <vt:i4>5</vt:i4>
      </vt:variant>
      <vt:variant>
        <vt:lpwstr>http://schola-arvenzis.webnode.sk/</vt:lpwstr>
      </vt:variant>
      <vt:variant>
        <vt:lpwstr/>
      </vt:variant>
      <vt:variant>
        <vt:i4>2883696</vt:i4>
      </vt:variant>
      <vt:variant>
        <vt:i4>45</vt:i4>
      </vt:variant>
      <vt:variant>
        <vt:i4>0</vt:i4>
      </vt:variant>
      <vt:variant>
        <vt:i4>5</vt:i4>
      </vt:variant>
      <vt:variant>
        <vt:lpwstr>http://schola-arvenzis.webnode.sk/</vt:lpwstr>
      </vt:variant>
      <vt:variant>
        <vt:lpwstr/>
      </vt:variant>
      <vt:variant>
        <vt:i4>2883696</vt:i4>
      </vt:variant>
      <vt:variant>
        <vt:i4>42</vt:i4>
      </vt:variant>
      <vt:variant>
        <vt:i4>0</vt:i4>
      </vt:variant>
      <vt:variant>
        <vt:i4>5</vt:i4>
      </vt:variant>
      <vt:variant>
        <vt:lpwstr>http://schola-arvenzis.webnode.sk/</vt:lpwstr>
      </vt:variant>
      <vt:variant>
        <vt:lpwstr/>
      </vt:variant>
      <vt:variant>
        <vt:i4>2883696</vt:i4>
      </vt:variant>
      <vt:variant>
        <vt:i4>39</vt:i4>
      </vt:variant>
      <vt:variant>
        <vt:i4>0</vt:i4>
      </vt:variant>
      <vt:variant>
        <vt:i4>5</vt:i4>
      </vt:variant>
      <vt:variant>
        <vt:lpwstr>http://schola-arvenzis.webnode.sk/</vt:lpwstr>
      </vt:variant>
      <vt:variant>
        <vt:lpwstr/>
      </vt:variant>
      <vt:variant>
        <vt:i4>2883696</vt:i4>
      </vt:variant>
      <vt:variant>
        <vt:i4>36</vt:i4>
      </vt:variant>
      <vt:variant>
        <vt:i4>0</vt:i4>
      </vt:variant>
      <vt:variant>
        <vt:i4>5</vt:i4>
      </vt:variant>
      <vt:variant>
        <vt:lpwstr>http://schola-arvenzis.webnode.sk/</vt:lpwstr>
      </vt:variant>
      <vt:variant>
        <vt:lpwstr/>
      </vt:variant>
      <vt:variant>
        <vt:i4>2883696</vt:i4>
      </vt:variant>
      <vt:variant>
        <vt:i4>33</vt:i4>
      </vt:variant>
      <vt:variant>
        <vt:i4>0</vt:i4>
      </vt:variant>
      <vt:variant>
        <vt:i4>5</vt:i4>
      </vt:variant>
      <vt:variant>
        <vt:lpwstr>http://schola-arvenzis.webnode.sk/</vt:lpwstr>
      </vt:variant>
      <vt:variant>
        <vt:lpwstr/>
      </vt:variant>
      <vt:variant>
        <vt:i4>3407921</vt:i4>
      </vt:variant>
      <vt:variant>
        <vt:i4>30</vt:i4>
      </vt:variant>
      <vt:variant>
        <vt:i4>0</vt:i4>
      </vt:variant>
      <vt:variant>
        <vt:i4>5</vt:i4>
      </vt:variant>
      <vt:variant>
        <vt:lpwstr>http://www.malascena.sk/O-divadle/kolektiv/Herci/Petovsky-Erik.html</vt:lpwstr>
      </vt:variant>
      <vt:variant>
        <vt:lpwstr/>
      </vt:variant>
      <vt:variant>
        <vt:i4>4653128</vt:i4>
      </vt:variant>
      <vt:variant>
        <vt:i4>27</vt:i4>
      </vt:variant>
      <vt:variant>
        <vt:i4>0</vt:i4>
      </vt:variant>
      <vt:variant>
        <vt:i4>5</vt:i4>
      </vt:variant>
      <vt:variant>
        <vt:lpwstr>http://www.malascena.sk/O-divadle/kolektiv/Herci/Danica-Matusova.html</vt:lpwstr>
      </vt:variant>
      <vt:variant>
        <vt:lpwstr/>
      </vt:variant>
      <vt:variant>
        <vt:i4>4784199</vt:i4>
      </vt:variant>
      <vt:variant>
        <vt:i4>24</vt:i4>
      </vt:variant>
      <vt:variant>
        <vt:i4>0</vt:i4>
      </vt:variant>
      <vt:variant>
        <vt:i4>5</vt:i4>
      </vt:variant>
      <vt:variant>
        <vt:lpwstr>http://www.malascena.sk/O-divadle/kolektiv/Herci/Stankovicova-Monika.html</vt:lpwstr>
      </vt:variant>
      <vt:variant>
        <vt:lpwstr/>
      </vt:variant>
      <vt:variant>
        <vt:i4>6226015</vt:i4>
      </vt:variant>
      <vt:variant>
        <vt:i4>21</vt:i4>
      </vt:variant>
      <vt:variant>
        <vt:i4>0</vt:i4>
      </vt:variant>
      <vt:variant>
        <vt:i4>5</vt:i4>
      </vt:variant>
      <vt:variant>
        <vt:lpwstr>http://uzanazabkova.blogspot.sk/</vt:lpwstr>
      </vt:variant>
      <vt:variant>
        <vt:lpwstr/>
      </vt:variant>
      <vt:variant>
        <vt:i4>983121</vt:i4>
      </vt:variant>
      <vt:variant>
        <vt:i4>18</vt:i4>
      </vt:variant>
      <vt:variant>
        <vt:i4>0</vt:i4>
      </vt:variant>
      <vt:variant>
        <vt:i4>5</vt:i4>
      </vt:variant>
      <vt:variant>
        <vt:lpwstr>http://www.malascena.sk/O-divadle/kolektiv/Anton-Korenci.html</vt:lpwstr>
      </vt:variant>
      <vt:variant>
        <vt:lpwstr/>
      </vt:variant>
      <vt:variant>
        <vt:i4>6881282</vt:i4>
      </vt:variant>
      <vt:variant>
        <vt:i4>15</vt:i4>
      </vt:variant>
      <vt:variant>
        <vt:i4>0</vt:i4>
      </vt:variant>
      <vt:variant>
        <vt:i4>5</vt:i4>
      </vt:variant>
      <vt:variant>
        <vt:lpwstr>http://cs.wikipedia.org/w/index.php?title=Galt_MacDermot&amp;action=edit&amp;redlink=1</vt:lpwstr>
      </vt:variant>
      <vt:variant>
        <vt:lpwstr/>
      </vt:variant>
      <vt:variant>
        <vt:i4>1900646</vt:i4>
      </vt:variant>
      <vt:variant>
        <vt:i4>12</vt:i4>
      </vt:variant>
      <vt:variant>
        <vt:i4>0</vt:i4>
      </vt:variant>
      <vt:variant>
        <vt:i4>5</vt:i4>
      </vt:variant>
      <vt:variant>
        <vt:lpwstr>http://cs.wikipedia.org/w/index.php?title=Gerome_Ragni&amp;action=edit&amp;redlink=1</vt:lpwstr>
      </vt:variant>
      <vt:variant>
        <vt:lpwstr/>
      </vt:variant>
      <vt:variant>
        <vt:i4>5963820</vt:i4>
      </vt:variant>
      <vt:variant>
        <vt:i4>9</vt:i4>
      </vt:variant>
      <vt:variant>
        <vt:i4>0</vt:i4>
      </vt:variant>
      <vt:variant>
        <vt:i4>5</vt:i4>
      </vt:variant>
      <vt:variant>
        <vt:lpwstr>http://cs.wikipedia.org/w/index.php?title=James_Rado&amp;action=edit&amp;redlink=1</vt:lpwstr>
      </vt:variant>
      <vt:variant>
        <vt:lpwstr/>
      </vt:variant>
      <vt:variant>
        <vt:i4>5963848</vt:i4>
      </vt:variant>
      <vt:variant>
        <vt:i4>6</vt:i4>
      </vt:variant>
      <vt:variant>
        <vt:i4>0</vt:i4>
      </vt:variant>
      <vt:variant>
        <vt:i4>5</vt:i4>
      </vt:variant>
      <vt:variant>
        <vt:lpwstr>http://13.ro/</vt:lpwstr>
      </vt:variant>
      <vt:variant>
        <vt:lpwstr/>
      </vt:variant>
      <vt:variant>
        <vt:i4>7143489</vt:i4>
      </vt:variant>
      <vt:variant>
        <vt:i4>3</vt:i4>
      </vt:variant>
      <vt:variant>
        <vt:i4>0</vt:i4>
      </vt:variant>
      <vt:variant>
        <vt:i4>5</vt:i4>
      </vt:variant>
      <vt:variant>
        <vt:lpwstr>mailto:consbrat@netax.sk</vt:lpwstr>
      </vt:variant>
      <vt:variant>
        <vt:lpwstr/>
      </vt:variant>
      <vt:variant>
        <vt:i4>5832812</vt:i4>
      </vt:variant>
      <vt:variant>
        <vt:i4>0</vt:i4>
      </vt:variant>
      <vt:variant>
        <vt:i4>0</vt:i4>
      </vt:variant>
      <vt:variant>
        <vt:i4>5</vt:i4>
      </vt:variant>
      <vt:variant>
        <vt:lpwstr>mailto:konzervatorium@konzervatorium.sk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Sliacka</cp:lastModifiedBy>
  <cp:revision>2</cp:revision>
  <cp:lastPrinted>2015-10-23T12:49:00Z</cp:lastPrinted>
  <dcterms:created xsi:type="dcterms:W3CDTF">2017-10-24T13:28:00Z</dcterms:created>
  <dcterms:modified xsi:type="dcterms:W3CDTF">2017-10-24T13:28:00Z</dcterms:modified>
</cp:coreProperties>
</file>